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111D" w14:textId="4967D1B3" w:rsidR="00295BB3" w:rsidRDefault="00295BB3" w:rsidP="00295BB3">
      <w:pPr>
        <w:rPr>
          <w:rFonts w:ascii="Optima" w:hAnsi="Optima"/>
          <w:color w:val="000000"/>
          <w:sz w:val="22"/>
        </w:rPr>
      </w:pPr>
      <w:r>
        <w:rPr>
          <w:rFonts w:ascii="Optima" w:hAnsi="Optima"/>
          <w:color w:val="000000"/>
          <w:sz w:val="22"/>
        </w:rPr>
        <w:t>W. Maurice Ewing Endowed Chair of Earth Systems Science</w:t>
      </w:r>
      <w:r>
        <w:rPr>
          <w:rFonts w:ascii="Optima" w:hAnsi="Optima"/>
          <w:color w:val="000000"/>
          <w:sz w:val="22"/>
        </w:rPr>
        <w:tab/>
      </w:r>
      <w:r>
        <w:rPr>
          <w:rFonts w:ascii="Optima" w:hAnsi="Optima"/>
          <w:color w:val="000000"/>
          <w:sz w:val="22"/>
        </w:rPr>
        <w:tab/>
        <w:t xml:space="preserve">    masiello@rice.edu</w:t>
      </w:r>
    </w:p>
    <w:p w14:paraId="3F7450A3" w14:textId="660EB15B" w:rsidR="00646C8E" w:rsidRDefault="00C91BC3" w:rsidP="006A7700">
      <w:pPr>
        <w:rPr>
          <w:rFonts w:ascii="Optima" w:hAnsi="Optima"/>
          <w:color w:val="000000"/>
          <w:sz w:val="22"/>
        </w:rPr>
      </w:pPr>
      <w:r>
        <w:rPr>
          <w:rFonts w:ascii="Optima" w:hAnsi="Optima"/>
          <w:color w:val="000000"/>
          <w:sz w:val="22"/>
        </w:rPr>
        <w:t>Professor of Earth, Environmental</w:t>
      </w:r>
      <w:r w:rsidR="00646C8E">
        <w:rPr>
          <w:rFonts w:ascii="Optima" w:hAnsi="Optima"/>
          <w:color w:val="000000"/>
          <w:sz w:val="22"/>
        </w:rPr>
        <w:t xml:space="preserve"> and Planetary Sciences</w:t>
      </w:r>
      <w:r w:rsidR="0070269A" w:rsidRPr="0070269A">
        <w:rPr>
          <w:rFonts w:ascii="Optima" w:hAnsi="Optima"/>
          <w:color w:val="000000"/>
          <w:sz w:val="22"/>
        </w:rPr>
        <w:t xml:space="preserve"> </w:t>
      </w:r>
      <w:r w:rsidR="000B790F">
        <w:rPr>
          <w:rFonts w:ascii="Optima" w:hAnsi="Optima"/>
          <w:color w:val="000000"/>
          <w:sz w:val="22"/>
        </w:rPr>
        <w:tab/>
      </w:r>
      <w:r w:rsidR="000B790F">
        <w:rPr>
          <w:rFonts w:ascii="Optima" w:hAnsi="Optima"/>
          <w:color w:val="000000"/>
          <w:sz w:val="22"/>
        </w:rPr>
        <w:tab/>
        <w:t xml:space="preserve">    phone: </w:t>
      </w:r>
      <w:r w:rsidR="0070269A" w:rsidRPr="00C4241F">
        <w:rPr>
          <w:rFonts w:ascii="Optima" w:hAnsi="Optima"/>
          <w:color w:val="000000"/>
          <w:sz w:val="22"/>
        </w:rPr>
        <w:t>(713) 348-5234</w:t>
      </w:r>
    </w:p>
    <w:p w14:paraId="4DEBCB74" w14:textId="1C81E01B" w:rsidR="006A7700" w:rsidRPr="00C4241F" w:rsidRDefault="00646C8E" w:rsidP="006A7700">
      <w:pPr>
        <w:rPr>
          <w:rFonts w:ascii="Optima" w:hAnsi="Optima"/>
          <w:color w:val="000000"/>
          <w:sz w:val="22"/>
        </w:rPr>
      </w:pPr>
      <w:r>
        <w:rPr>
          <w:rFonts w:ascii="Optima" w:hAnsi="Optima"/>
          <w:color w:val="000000"/>
          <w:sz w:val="22"/>
        </w:rPr>
        <w:t xml:space="preserve">Joint professor: </w:t>
      </w:r>
      <w:proofErr w:type="spellStart"/>
      <w:r w:rsidR="004520BB" w:rsidRPr="00C4241F">
        <w:rPr>
          <w:rFonts w:ascii="Optima" w:hAnsi="Optima"/>
          <w:color w:val="000000"/>
          <w:sz w:val="22"/>
        </w:rPr>
        <w:t>BioSciences</w:t>
      </w:r>
      <w:proofErr w:type="spellEnd"/>
      <w:r w:rsidR="004520BB" w:rsidRPr="00C4241F">
        <w:rPr>
          <w:rFonts w:ascii="Optima" w:hAnsi="Optima"/>
          <w:color w:val="000000"/>
          <w:sz w:val="22"/>
        </w:rPr>
        <w:t xml:space="preserve"> &amp; Chemistry            </w:t>
      </w:r>
      <w:r w:rsidR="00730AF6" w:rsidRPr="00C4241F">
        <w:rPr>
          <w:rFonts w:ascii="Optima" w:hAnsi="Optima"/>
          <w:color w:val="000000"/>
          <w:sz w:val="22"/>
        </w:rPr>
        <w:tab/>
        <w:t xml:space="preserve">     </w:t>
      </w:r>
      <w:r w:rsidR="006E3BDB">
        <w:rPr>
          <w:rFonts w:ascii="Optima" w:hAnsi="Optima"/>
          <w:color w:val="000000"/>
          <w:sz w:val="22"/>
        </w:rPr>
        <w:tab/>
      </w:r>
      <w:r w:rsidR="00730AF6" w:rsidRPr="00C4241F">
        <w:rPr>
          <w:rFonts w:ascii="Optima" w:hAnsi="Optima"/>
          <w:color w:val="000000"/>
          <w:sz w:val="22"/>
        </w:rPr>
        <w:t xml:space="preserve">    </w:t>
      </w:r>
      <w:r>
        <w:rPr>
          <w:rFonts w:ascii="Optima" w:hAnsi="Optima"/>
          <w:color w:val="000000"/>
          <w:sz w:val="22"/>
        </w:rPr>
        <w:tab/>
        <w:t xml:space="preserve">    </w:t>
      </w:r>
      <w:r w:rsidR="0070269A" w:rsidRPr="00C4241F">
        <w:rPr>
          <w:rFonts w:ascii="Optima" w:hAnsi="Optima"/>
          <w:color w:val="000000"/>
          <w:sz w:val="22"/>
        </w:rPr>
        <w:t xml:space="preserve">fax:  </w:t>
      </w:r>
      <w:r w:rsidR="000B790F">
        <w:rPr>
          <w:rFonts w:ascii="Optima" w:hAnsi="Optima"/>
          <w:color w:val="000000"/>
          <w:sz w:val="22"/>
        </w:rPr>
        <w:t xml:space="preserve"> </w:t>
      </w:r>
      <w:proofErr w:type="gramStart"/>
      <w:r w:rsidR="000B790F">
        <w:rPr>
          <w:rFonts w:ascii="Optima" w:hAnsi="Optima"/>
          <w:color w:val="000000"/>
          <w:sz w:val="22"/>
        </w:rPr>
        <w:t xml:space="preserve">   </w:t>
      </w:r>
      <w:r w:rsidR="0070269A" w:rsidRPr="00C4241F">
        <w:rPr>
          <w:rFonts w:ascii="Optima" w:hAnsi="Optima"/>
          <w:color w:val="000000"/>
          <w:sz w:val="22"/>
        </w:rPr>
        <w:t>(</w:t>
      </w:r>
      <w:proofErr w:type="gramEnd"/>
      <w:r w:rsidR="0070269A" w:rsidRPr="00C4241F">
        <w:rPr>
          <w:rFonts w:ascii="Optima" w:hAnsi="Optima"/>
          <w:color w:val="000000"/>
          <w:sz w:val="22"/>
        </w:rPr>
        <w:t>713) 348-5214</w:t>
      </w:r>
    </w:p>
    <w:p w14:paraId="2D5559CD" w14:textId="6E08DB2C" w:rsidR="006A7700" w:rsidRPr="00295BB3" w:rsidRDefault="006A7700" w:rsidP="006A7700">
      <w:pPr>
        <w:rPr>
          <w:rFonts w:ascii="Optima" w:hAnsi="Optima"/>
          <w:color w:val="000000"/>
          <w:sz w:val="22"/>
        </w:rPr>
      </w:pPr>
      <w:r w:rsidRPr="00C4241F">
        <w:rPr>
          <w:rFonts w:ascii="Optima" w:hAnsi="Optima"/>
          <w:color w:val="000000"/>
          <w:sz w:val="22"/>
        </w:rPr>
        <w:t>Rice</w:t>
      </w:r>
      <w:r w:rsidR="006E3BDB">
        <w:rPr>
          <w:rFonts w:ascii="Optima" w:hAnsi="Optima"/>
          <w:color w:val="000000"/>
          <w:sz w:val="22"/>
        </w:rPr>
        <w:t xml:space="preserve"> University</w:t>
      </w:r>
      <w:r w:rsidR="00295BB3">
        <w:rPr>
          <w:rFonts w:ascii="Optima" w:hAnsi="Optima"/>
          <w:color w:val="000000"/>
          <w:sz w:val="22"/>
        </w:rPr>
        <w:t>, Houston, Texas, U.S.A.</w:t>
      </w:r>
      <w:r w:rsidR="00295BB3">
        <w:rPr>
          <w:rFonts w:ascii="Optima" w:hAnsi="Optima" w:cs="Arial"/>
          <w:color w:val="000000"/>
          <w:sz w:val="22"/>
        </w:rPr>
        <w:tab/>
      </w:r>
      <w:r w:rsidR="00295BB3">
        <w:rPr>
          <w:rFonts w:ascii="Optima" w:hAnsi="Optima" w:cs="Arial"/>
          <w:color w:val="000000"/>
          <w:sz w:val="22"/>
        </w:rPr>
        <w:tab/>
      </w:r>
      <w:r w:rsidR="006E3BDB">
        <w:rPr>
          <w:rFonts w:ascii="Optima" w:hAnsi="Optima" w:cs="Arial"/>
          <w:color w:val="000000"/>
          <w:sz w:val="22"/>
        </w:rPr>
        <w:tab/>
      </w:r>
      <w:r w:rsidR="006E3BDB">
        <w:rPr>
          <w:rFonts w:ascii="Optima" w:hAnsi="Optima" w:cs="Arial"/>
          <w:color w:val="000000"/>
          <w:sz w:val="22"/>
        </w:rPr>
        <w:tab/>
      </w:r>
      <w:r w:rsidR="0070269A">
        <w:rPr>
          <w:rFonts w:ascii="Optima" w:hAnsi="Optima" w:cs="Arial"/>
          <w:color w:val="000000"/>
          <w:sz w:val="22"/>
        </w:rPr>
        <w:t xml:space="preserve">    http://masiellolab.org</w:t>
      </w:r>
    </w:p>
    <w:p w14:paraId="116F1B7D" w14:textId="765EADE3" w:rsidR="0086539A" w:rsidRDefault="006A7700" w:rsidP="0086539A">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EDUCATION</w:t>
      </w:r>
      <w:r w:rsidR="0086539A">
        <w:rPr>
          <w:rFonts w:ascii="Optima" w:hAnsi="Optima"/>
          <w:b/>
          <w:sz w:val="22"/>
        </w:rPr>
        <w:t xml:space="preserve"> </w:t>
      </w:r>
      <w:r w:rsidR="0086539A" w:rsidRPr="001E5143">
        <w:rPr>
          <w:rFonts w:ascii="Optima" w:hAnsi="Optima"/>
          <w:b/>
          <w:sz w:val="28"/>
          <w:szCs w:val="28"/>
          <w:u w:val="single"/>
          <w:vertAlign w:val="superscript"/>
        </w:rPr>
        <w:t xml:space="preserve"> </w:t>
      </w:r>
      <w:r w:rsidR="0086539A" w:rsidRPr="001E5143">
        <w:rPr>
          <w:rFonts w:ascii="Optima" w:hAnsi="Optima"/>
          <w:sz w:val="28"/>
          <w:szCs w:val="28"/>
          <w:u w:val="single"/>
          <w:vertAlign w:val="superscript"/>
        </w:rPr>
        <w:t xml:space="preserve">          </w:t>
      </w:r>
      <w:r w:rsidR="0086539A" w:rsidRPr="001E5143">
        <w:rPr>
          <w:rFonts w:ascii="Optima" w:hAnsi="Optima"/>
          <w:sz w:val="28"/>
          <w:szCs w:val="28"/>
          <w:u w:val="single"/>
          <w:vertAlign w:val="superscript"/>
        </w:rPr>
        <w:tab/>
      </w:r>
      <w:r w:rsidRPr="00C4241F">
        <w:rPr>
          <w:rFonts w:ascii="Optima" w:hAnsi="Optima"/>
          <w:b/>
          <w:sz w:val="22"/>
        </w:rPr>
        <w:tab/>
      </w:r>
    </w:p>
    <w:p w14:paraId="70B5D7BC" w14:textId="6E7E4ED1" w:rsidR="006A7700" w:rsidRPr="00C4241F" w:rsidRDefault="006A7700" w:rsidP="006A7700">
      <w:pPr>
        <w:widowControl w:val="0"/>
        <w:tabs>
          <w:tab w:val="left" w:pos="1800"/>
        </w:tabs>
        <w:autoSpaceDE w:val="0"/>
        <w:autoSpaceDN w:val="0"/>
        <w:adjustRightInd w:val="0"/>
        <w:spacing w:after="40"/>
        <w:rPr>
          <w:rFonts w:ascii="Optima" w:hAnsi="Optima"/>
          <w:sz w:val="22"/>
        </w:rPr>
      </w:pPr>
      <w:r w:rsidRPr="00C4241F">
        <w:rPr>
          <w:rFonts w:ascii="Optima" w:hAnsi="Optima"/>
          <w:sz w:val="22"/>
        </w:rPr>
        <w:t>Earlham College, B.A.</w:t>
      </w:r>
      <w:r w:rsidR="00E40B70" w:rsidRPr="00C4241F">
        <w:rPr>
          <w:rFonts w:ascii="Optima" w:hAnsi="Optima"/>
          <w:sz w:val="22"/>
        </w:rPr>
        <w:t xml:space="preserve"> with Honors</w:t>
      </w:r>
      <w:r w:rsidRPr="00C4241F">
        <w:rPr>
          <w:rFonts w:ascii="Optima" w:hAnsi="Optima"/>
          <w:sz w:val="22"/>
        </w:rPr>
        <w:t xml:space="preserve"> (Math &amp; Physics), 1991</w:t>
      </w:r>
    </w:p>
    <w:p w14:paraId="0B22440E" w14:textId="7EA2A1E8" w:rsidR="006A7700" w:rsidRPr="00C4241F" w:rsidRDefault="006A7700" w:rsidP="006A7700">
      <w:pPr>
        <w:widowControl w:val="0"/>
        <w:tabs>
          <w:tab w:val="left" w:pos="1800"/>
        </w:tabs>
        <w:autoSpaceDE w:val="0"/>
        <w:autoSpaceDN w:val="0"/>
        <w:adjustRightInd w:val="0"/>
        <w:spacing w:after="40"/>
        <w:rPr>
          <w:rFonts w:ascii="Optima" w:hAnsi="Optima"/>
          <w:sz w:val="22"/>
        </w:rPr>
      </w:pPr>
      <w:r w:rsidRPr="00C4241F">
        <w:rPr>
          <w:rFonts w:ascii="Optima" w:hAnsi="Optima"/>
          <w:sz w:val="22"/>
        </w:rPr>
        <w:t>University of North Carolina, Chapel Hill, M.S. (Environmental Science), 1993</w:t>
      </w:r>
    </w:p>
    <w:p w14:paraId="3C999132" w14:textId="402A3665" w:rsidR="006A7700" w:rsidRPr="00C4241F" w:rsidRDefault="006A7700" w:rsidP="006A7700">
      <w:pPr>
        <w:widowControl w:val="0"/>
        <w:tabs>
          <w:tab w:val="left" w:pos="1800"/>
        </w:tabs>
        <w:autoSpaceDE w:val="0"/>
        <w:autoSpaceDN w:val="0"/>
        <w:adjustRightInd w:val="0"/>
        <w:spacing w:after="40"/>
        <w:rPr>
          <w:rFonts w:ascii="Optima" w:hAnsi="Optima"/>
          <w:sz w:val="22"/>
        </w:rPr>
      </w:pPr>
      <w:r w:rsidRPr="00C4241F">
        <w:rPr>
          <w:rFonts w:ascii="Optima" w:hAnsi="Optima"/>
          <w:sz w:val="22"/>
        </w:rPr>
        <w:t>University of California, Irvine, M.S. (Physical Chemistry), 1996</w:t>
      </w:r>
    </w:p>
    <w:p w14:paraId="78C178A4" w14:textId="2E7596EF" w:rsidR="00BA2C12" w:rsidRPr="00C4241F" w:rsidRDefault="006A7700" w:rsidP="00D76623">
      <w:pPr>
        <w:widowControl w:val="0"/>
        <w:tabs>
          <w:tab w:val="left" w:pos="1800"/>
        </w:tabs>
        <w:autoSpaceDE w:val="0"/>
        <w:autoSpaceDN w:val="0"/>
        <w:adjustRightInd w:val="0"/>
        <w:spacing w:after="60"/>
        <w:rPr>
          <w:rFonts w:ascii="Optima" w:hAnsi="Optima"/>
          <w:sz w:val="22"/>
        </w:rPr>
      </w:pPr>
      <w:r w:rsidRPr="00C4241F">
        <w:rPr>
          <w:rFonts w:ascii="Optima" w:hAnsi="Optima"/>
          <w:sz w:val="22"/>
        </w:rPr>
        <w:t>University of California, Irvine, Ph.D. (Earth System Science), 1999</w:t>
      </w:r>
    </w:p>
    <w:p w14:paraId="1AC4A1AB" w14:textId="6952907D" w:rsidR="006A7700" w:rsidRPr="00C4241F" w:rsidRDefault="006A7700" w:rsidP="00C4241F">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 xml:space="preserve">research and professional </w:t>
      </w:r>
      <w:r w:rsidRPr="00C4241F">
        <w:rPr>
          <w:rFonts w:ascii="Optima" w:hAnsi="Optima"/>
          <w:b/>
          <w:sz w:val="22"/>
        </w:rPr>
        <w:t>EXPERIENCE</w:t>
      </w:r>
      <w:r w:rsidR="00E3318F">
        <w:rPr>
          <w:rFonts w:ascii="Optima" w:hAnsi="Optima"/>
          <w:b/>
          <w:sz w:val="22"/>
        </w:rPr>
        <w:t xml:space="preserve">  </w:t>
      </w:r>
      <w:r w:rsidR="00C4241F" w:rsidRPr="001E5143">
        <w:rPr>
          <w:rFonts w:ascii="Optima" w:hAnsi="Optima"/>
          <w:b/>
          <w:sz w:val="28"/>
          <w:szCs w:val="28"/>
          <w:u w:val="single"/>
          <w:vertAlign w:val="superscript"/>
        </w:rPr>
        <w:t xml:space="preserve"> </w:t>
      </w:r>
      <w:r w:rsidR="001E5143" w:rsidRPr="001E5143">
        <w:rPr>
          <w:rFonts w:ascii="Optima" w:hAnsi="Optima"/>
          <w:sz w:val="28"/>
          <w:szCs w:val="28"/>
          <w:u w:val="single"/>
          <w:vertAlign w:val="superscript"/>
        </w:rPr>
        <w:t xml:space="preserve">          </w:t>
      </w:r>
      <w:r w:rsidR="001E5143" w:rsidRPr="001E5143">
        <w:rPr>
          <w:rFonts w:ascii="Optima" w:hAnsi="Optima"/>
          <w:sz w:val="28"/>
          <w:szCs w:val="28"/>
          <w:u w:val="single"/>
          <w:vertAlign w:val="superscript"/>
        </w:rPr>
        <w:tab/>
      </w:r>
    </w:p>
    <w:p w14:paraId="630DFF7E" w14:textId="77777777" w:rsidR="00B36308" w:rsidRPr="00C4241F" w:rsidRDefault="00B36308" w:rsidP="00B36308">
      <w:pPr>
        <w:pStyle w:val="Header"/>
        <w:tabs>
          <w:tab w:val="clear" w:pos="4320"/>
          <w:tab w:val="clear" w:pos="8640"/>
        </w:tabs>
        <w:spacing w:after="40"/>
        <w:ind w:right="-18"/>
        <w:rPr>
          <w:rFonts w:ascii="Optima" w:hAnsi="Optima"/>
          <w:sz w:val="22"/>
        </w:rPr>
      </w:pPr>
      <w:r w:rsidRPr="00C4241F">
        <w:rPr>
          <w:rFonts w:ascii="Optima" w:hAnsi="Optima"/>
          <w:sz w:val="22"/>
        </w:rPr>
        <w:t>Professor, Rice University, Houston, TX, July 2015-present.</w:t>
      </w:r>
    </w:p>
    <w:p w14:paraId="26B26A6C" w14:textId="3C03D0CA" w:rsidR="00B36308" w:rsidRPr="00C4241F" w:rsidRDefault="00B36308" w:rsidP="00B36308">
      <w:pPr>
        <w:pStyle w:val="Header"/>
        <w:tabs>
          <w:tab w:val="clear" w:pos="4320"/>
          <w:tab w:val="clear" w:pos="8640"/>
        </w:tabs>
        <w:spacing w:after="40"/>
        <w:ind w:right="-18"/>
        <w:rPr>
          <w:rFonts w:ascii="Optima" w:hAnsi="Optima"/>
          <w:sz w:val="22"/>
        </w:rPr>
      </w:pPr>
      <w:r>
        <w:rPr>
          <w:rFonts w:ascii="Optima" w:hAnsi="Optima"/>
          <w:sz w:val="22"/>
        </w:rPr>
        <w:t>Director, Environmental Sciences major, 2017-present.</w:t>
      </w:r>
    </w:p>
    <w:p w14:paraId="71253B16" w14:textId="77777777" w:rsidR="00B36308" w:rsidRPr="00C4241F" w:rsidRDefault="00B36308" w:rsidP="00B36308">
      <w:pPr>
        <w:pStyle w:val="Header"/>
        <w:tabs>
          <w:tab w:val="clear" w:pos="4320"/>
          <w:tab w:val="clear" w:pos="8640"/>
        </w:tabs>
        <w:spacing w:after="40"/>
        <w:ind w:right="-18"/>
        <w:rPr>
          <w:rFonts w:ascii="Optima" w:hAnsi="Optima"/>
          <w:sz w:val="22"/>
        </w:rPr>
      </w:pPr>
      <w:r w:rsidRPr="00C4241F">
        <w:rPr>
          <w:rFonts w:ascii="Optima" w:hAnsi="Optima"/>
          <w:sz w:val="22"/>
        </w:rPr>
        <w:t>Joint faculty, Chemistry department, Rice University, 2012-present.</w:t>
      </w:r>
    </w:p>
    <w:p w14:paraId="3C58B367" w14:textId="77777777" w:rsidR="00B36308" w:rsidRDefault="00B36308" w:rsidP="00B36308">
      <w:pPr>
        <w:pStyle w:val="Header"/>
        <w:tabs>
          <w:tab w:val="clear" w:pos="4320"/>
          <w:tab w:val="clear" w:pos="8640"/>
        </w:tabs>
        <w:spacing w:after="40"/>
        <w:ind w:right="-18"/>
        <w:rPr>
          <w:rFonts w:ascii="Optima" w:hAnsi="Optima"/>
          <w:sz w:val="22"/>
        </w:rPr>
      </w:pPr>
      <w:r w:rsidRPr="00C4241F">
        <w:rPr>
          <w:rFonts w:ascii="Optima" w:hAnsi="Optima"/>
          <w:sz w:val="22"/>
        </w:rPr>
        <w:t xml:space="preserve">Joint faculty, </w:t>
      </w:r>
      <w:proofErr w:type="spellStart"/>
      <w:r w:rsidRPr="00C4241F">
        <w:rPr>
          <w:rFonts w:ascii="Optima" w:hAnsi="Optima"/>
          <w:sz w:val="22"/>
        </w:rPr>
        <w:t>BioSciences</w:t>
      </w:r>
      <w:proofErr w:type="spellEnd"/>
      <w:r w:rsidRPr="00C4241F">
        <w:rPr>
          <w:rFonts w:ascii="Optima" w:hAnsi="Optima"/>
          <w:sz w:val="22"/>
        </w:rPr>
        <w:t xml:space="preserve"> department, Rice University, 2014-present.</w:t>
      </w:r>
    </w:p>
    <w:p w14:paraId="65E77196" w14:textId="49F99DB8" w:rsidR="00A27EE8" w:rsidRDefault="00A27EE8" w:rsidP="00B36308">
      <w:pPr>
        <w:pStyle w:val="Header"/>
        <w:tabs>
          <w:tab w:val="clear" w:pos="4320"/>
          <w:tab w:val="clear" w:pos="8640"/>
        </w:tabs>
        <w:spacing w:after="40"/>
        <w:ind w:right="-18"/>
        <w:rPr>
          <w:rFonts w:ascii="Optima" w:hAnsi="Optima"/>
          <w:sz w:val="22"/>
        </w:rPr>
      </w:pPr>
      <w:r>
        <w:rPr>
          <w:rFonts w:ascii="Optima" w:hAnsi="Optima"/>
          <w:sz w:val="22"/>
        </w:rPr>
        <w:t>Faculty Scholar, Baker Institute for Public Policy, Rice University, 2013-present.</w:t>
      </w:r>
    </w:p>
    <w:p w14:paraId="7800CC95" w14:textId="77777777" w:rsidR="00B36308" w:rsidRPr="00C4241F" w:rsidRDefault="00B36308" w:rsidP="00B36308">
      <w:pPr>
        <w:pStyle w:val="Header"/>
        <w:tabs>
          <w:tab w:val="clear" w:pos="4320"/>
          <w:tab w:val="clear" w:pos="8640"/>
        </w:tabs>
        <w:spacing w:after="40"/>
        <w:ind w:right="-18"/>
        <w:rPr>
          <w:rFonts w:ascii="Optima" w:hAnsi="Optima"/>
          <w:sz w:val="22"/>
        </w:rPr>
      </w:pPr>
      <w:r w:rsidRPr="00C4241F">
        <w:rPr>
          <w:rFonts w:ascii="Optima" w:hAnsi="Optima"/>
          <w:sz w:val="22"/>
        </w:rPr>
        <w:t>Associate Professor, Rice University, Houston, TX June 2012-June 2015.</w:t>
      </w:r>
    </w:p>
    <w:p w14:paraId="68BC4F2B" w14:textId="77777777" w:rsidR="00B36308" w:rsidRPr="00C4241F" w:rsidRDefault="00B36308" w:rsidP="00B36308">
      <w:pPr>
        <w:pStyle w:val="Header"/>
        <w:tabs>
          <w:tab w:val="clear" w:pos="4320"/>
          <w:tab w:val="clear" w:pos="8640"/>
        </w:tabs>
        <w:spacing w:after="40"/>
        <w:ind w:right="-18"/>
        <w:rPr>
          <w:rFonts w:ascii="Optima" w:hAnsi="Optima"/>
          <w:sz w:val="22"/>
        </w:rPr>
      </w:pPr>
      <w:r w:rsidRPr="00C4241F">
        <w:rPr>
          <w:rFonts w:ascii="Optima" w:hAnsi="Optima"/>
          <w:sz w:val="22"/>
        </w:rPr>
        <w:t xml:space="preserve">Assistant Professor, Rice University, Houston, TX Fall 2004-June 2012. </w:t>
      </w:r>
    </w:p>
    <w:p w14:paraId="42F76962" w14:textId="77777777" w:rsidR="00B36308" w:rsidRPr="00C4241F" w:rsidRDefault="00B36308" w:rsidP="00B36308">
      <w:pPr>
        <w:pStyle w:val="Header"/>
        <w:tabs>
          <w:tab w:val="clear" w:pos="4320"/>
          <w:tab w:val="clear" w:pos="8640"/>
        </w:tabs>
        <w:spacing w:after="40"/>
        <w:ind w:right="-18"/>
        <w:rPr>
          <w:rFonts w:ascii="Optima" w:hAnsi="Optima"/>
          <w:sz w:val="22"/>
        </w:rPr>
      </w:pPr>
      <w:r w:rsidRPr="00C4241F">
        <w:rPr>
          <w:rFonts w:ascii="Optima" w:hAnsi="Optima"/>
          <w:sz w:val="22"/>
        </w:rPr>
        <w:t>Postdoctoral Scholar, UC Santa Barbara Geography Department, 2002-2004</w:t>
      </w:r>
    </w:p>
    <w:p w14:paraId="027ABC5D" w14:textId="77777777" w:rsidR="00B36308" w:rsidRPr="00C4241F" w:rsidRDefault="00B36308" w:rsidP="00B36308">
      <w:pPr>
        <w:widowControl w:val="0"/>
        <w:tabs>
          <w:tab w:val="left" w:pos="540"/>
        </w:tabs>
        <w:autoSpaceDE w:val="0"/>
        <w:autoSpaceDN w:val="0"/>
        <w:adjustRightInd w:val="0"/>
        <w:spacing w:after="40"/>
        <w:rPr>
          <w:rFonts w:ascii="Optima" w:hAnsi="Optima"/>
          <w:sz w:val="22"/>
        </w:rPr>
      </w:pPr>
      <w:r w:rsidRPr="00C4241F">
        <w:rPr>
          <w:rFonts w:ascii="Optima" w:hAnsi="Optima"/>
          <w:sz w:val="22"/>
        </w:rPr>
        <w:t>Postdoctoral Scholar, Center for Accelerator Mass Spectrometry, LLNL, 1999-2002</w:t>
      </w:r>
    </w:p>
    <w:p w14:paraId="68AE251A" w14:textId="77777777" w:rsidR="00B36308" w:rsidRPr="00C4241F" w:rsidRDefault="00B36308" w:rsidP="00B36308">
      <w:pPr>
        <w:pStyle w:val="Header"/>
        <w:tabs>
          <w:tab w:val="clear" w:pos="4320"/>
          <w:tab w:val="clear" w:pos="8640"/>
        </w:tabs>
        <w:spacing w:after="40"/>
        <w:ind w:right="-18"/>
        <w:rPr>
          <w:rFonts w:ascii="Optima" w:hAnsi="Optima"/>
          <w:sz w:val="22"/>
        </w:rPr>
      </w:pPr>
      <w:r w:rsidRPr="00C4241F">
        <w:rPr>
          <w:rFonts w:ascii="Optima" w:hAnsi="Optima"/>
          <w:sz w:val="22"/>
        </w:rPr>
        <w:t>Visiting Scientist, CSIRO Land and Water, Adelaide, Australia, 2003</w:t>
      </w:r>
    </w:p>
    <w:p w14:paraId="4B95E65E" w14:textId="77777777" w:rsidR="00B36308" w:rsidRPr="00C4241F" w:rsidRDefault="00B36308" w:rsidP="00B36308">
      <w:pPr>
        <w:pStyle w:val="Header"/>
        <w:tabs>
          <w:tab w:val="clear" w:pos="4320"/>
          <w:tab w:val="clear" w:pos="8640"/>
        </w:tabs>
        <w:spacing w:after="40"/>
        <w:ind w:right="-18"/>
        <w:rPr>
          <w:rFonts w:ascii="Optima" w:hAnsi="Optima"/>
          <w:sz w:val="22"/>
        </w:rPr>
      </w:pPr>
      <w:r w:rsidRPr="00C4241F">
        <w:rPr>
          <w:rFonts w:ascii="Optima" w:hAnsi="Optima"/>
          <w:sz w:val="22"/>
        </w:rPr>
        <w:t xml:space="preserve">Visiting Scientist, </w:t>
      </w:r>
      <w:proofErr w:type="spellStart"/>
      <w:r w:rsidRPr="00C4241F">
        <w:rPr>
          <w:rFonts w:ascii="Optima" w:hAnsi="Optima"/>
          <w:sz w:val="22"/>
        </w:rPr>
        <w:t>CalTech</w:t>
      </w:r>
      <w:proofErr w:type="spellEnd"/>
      <w:r w:rsidRPr="00C4241F">
        <w:rPr>
          <w:rFonts w:ascii="Optima" w:hAnsi="Optima"/>
          <w:sz w:val="22"/>
        </w:rPr>
        <w:t xml:space="preserve"> Division of Geology and Planetary Sciences, 2001-2004</w:t>
      </w:r>
    </w:p>
    <w:p w14:paraId="64017DF1" w14:textId="3A9F556C" w:rsidR="00E61F1F" w:rsidRPr="00E61F1F" w:rsidRDefault="006D7A79" w:rsidP="00E61F1F">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AWARDS</w:t>
      </w:r>
      <w:r w:rsidR="00E3318F">
        <w:rPr>
          <w:rFonts w:ascii="Optima" w:hAnsi="Optima"/>
          <w:b/>
          <w:caps/>
          <w:sz w:val="22"/>
        </w:rPr>
        <w:t xml:space="preserve"> </w:t>
      </w:r>
      <w:r w:rsidR="00E61F1F">
        <w:rPr>
          <w:rFonts w:ascii="Optima" w:hAnsi="Optima"/>
          <w:b/>
          <w:caps/>
          <w:sz w:val="22"/>
        </w:rPr>
        <w:t>AND FELLOWSHIPS</w:t>
      </w:r>
      <w:r w:rsidR="00E3318F" w:rsidRPr="001E5143">
        <w:rPr>
          <w:rFonts w:ascii="Optima" w:hAnsi="Optima"/>
          <w:b/>
          <w:sz w:val="28"/>
          <w:szCs w:val="28"/>
          <w:u w:val="single"/>
          <w:vertAlign w:val="superscript"/>
        </w:rPr>
        <w:t xml:space="preserve"> </w:t>
      </w:r>
      <w:r w:rsidR="00E3318F" w:rsidRPr="001E5143">
        <w:rPr>
          <w:rFonts w:ascii="Optima" w:hAnsi="Optima"/>
          <w:sz w:val="28"/>
          <w:szCs w:val="28"/>
          <w:u w:val="single"/>
          <w:vertAlign w:val="superscript"/>
        </w:rPr>
        <w:t xml:space="preserve">          </w:t>
      </w:r>
      <w:r w:rsidR="00E3318F" w:rsidRPr="001E5143">
        <w:rPr>
          <w:rFonts w:ascii="Optima" w:hAnsi="Optima"/>
          <w:sz w:val="28"/>
          <w:szCs w:val="28"/>
          <w:u w:val="single"/>
          <w:vertAlign w:val="superscript"/>
        </w:rPr>
        <w:tab/>
      </w:r>
      <w:r w:rsidRPr="00C4241F">
        <w:rPr>
          <w:rFonts w:ascii="Optima" w:hAnsi="Optima"/>
          <w:b/>
          <w:sz w:val="22"/>
        </w:rPr>
        <w:tab/>
      </w:r>
    </w:p>
    <w:p w14:paraId="5709355E" w14:textId="1130E03D" w:rsidR="00E61F1F" w:rsidRDefault="00E61F1F" w:rsidP="006D7A79">
      <w:pPr>
        <w:pStyle w:val="Header"/>
        <w:tabs>
          <w:tab w:val="clear" w:pos="4320"/>
          <w:tab w:val="clear" w:pos="8640"/>
        </w:tabs>
        <w:spacing w:after="40"/>
        <w:ind w:right="-18"/>
        <w:rPr>
          <w:rFonts w:ascii="Optima" w:hAnsi="Optima"/>
          <w:sz w:val="22"/>
        </w:rPr>
      </w:pPr>
      <w:r>
        <w:rPr>
          <w:rFonts w:ascii="Optima" w:hAnsi="Optima"/>
          <w:sz w:val="22"/>
        </w:rPr>
        <w:t xml:space="preserve">2022-2024 Hanse </w:t>
      </w:r>
      <w:proofErr w:type="spellStart"/>
      <w:r>
        <w:rPr>
          <w:rFonts w:ascii="Optima" w:hAnsi="Optima"/>
          <w:sz w:val="22"/>
        </w:rPr>
        <w:t>Wissenschaftskolleg</w:t>
      </w:r>
      <w:proofErr w:type="spellEnd"/>
      <w:r>
        <w:rPr>
          <w:rFonts w:ascii="Optima" w:hAnsi="Optima"/>
          <w:sz w:val="22"/>
        </w:rPr>
        <w:t xml:space="preserve"> Study Group, “Black Carbon in the Oceans”</w:t>
      </w:r>
    </w:p>
    <w:p w14:paraId="57871348" w14:textId="2BCDA5AB" w:rsidR="0003702A" w:rsidRDefault="0003702A" w:rsidP="006D7A79">
      <w:pPr>
        <w:pStyle w:val="Header"/>
        <w:tabs>
          <w:tab w:val="clear" w:pos="4320"/>
          <w:tab w:val="clear" w:pos="8640"/>
        </w:tabs>
        <w:spacing w:after="40"/>
        <w:ind w:right="-18"/>
        <w:rPr>
          <w:rFonts w:ascii="Optima" w:hAnsi="Optima"/>
          <w:sz w:val="22"/>
        </w:rPr>
      </w:pPr>
      <w:r>
        <w:rPr>
          <w:rFonts w:ascii="Optima" w:hAnsi="Optima"/>
          <w:sz w:val="22"/>
        </w:rPr>
        <w:t>2021 Finalist, Lone Star Prize</w:t>
      </w:r>
    </w:p>
    <w:p w14:paraId="0B595FE0" w14:textId="13F5C17F" w:rsidR="00D66EE3" w:rsidRPr="0003702A" w:rsidRDefault="00D66EE3" w:rsidP="006D7A79">
      <w:pPr>
        <w:pStyle w:val="Header"/>
        <w:tabs>
          <w:tab w:val="clear" w:pos="4320"/>
          <w:tab w:val="clear" w:pos="8640"/>
        </w:tabs>
        <w:spacing w:after="40"/>
        <w:ind w:right="-18"/>
        <w:rPr>
          <w:rFonts w:ascii="Optima" w:hAnsi="Optima"/>
          <w:i/>
          <w:sz w:val="22"/>
        </w:rPr>
      </w:pPr>
      <w:r>
        <w:rPr>
          <w:rFonts w:ascii="Optima" w:hAnsi="Optima"/>
          <w:sz w:val="22"/>
        </w:rPr>
        <w:tab/>
        <w:t>Met challenge grant and received $1,000,000</w:t>
      </w:r>
    </w:p>
    <w:p w14:paraId="0D07E3E4" w14:textId="5C1794C8" w:rsidR="001D2679" w:rsidRDefault="001D2679" w:rsidP="006D7A79">
      <w:pPr>
        <w:pStyle w:val="Header"/>
        <w:tabs>
          <w:tab w:val="clear" w:pos="4320"/>
          <w:tab w:val="clear" w:pos="8640"/>
        </w:tabs>
        <w:spacing w:after="40"/>
        <w:ind w:right="-18"/>
        <w:rPr>
          <w:rFonts w:ascii="Optima" w:hAnsi="Optima"/>
          <w:sz w:val="22"/>
        </w:rPr>
      </w:pPr>
      <w:r>
        <w:rPr>
          <w:rFonts w:ascii="Optima" w:hAnsi="Optima"/>
          <w:sz w:val="22"/>
        </w:rPr>
        <w:t xml:space="preserve">2020 </w:t>
      </w:r>
      <w:proofErr w:type="spellStart"/>
      <w:r>
        <w:rPr>
          <w:rFonts w:ascii="Optima" w:hAnsi="Optima"/>
          <w:sz w:val="22"/>
        </w:rPr>
        <w:t>BioHouston</w:t>
      </w:r>
      <w:proofErr w:type="spellEnd"/>
      <w:r>
        <w:rPr>
          <w:rFonts w:ascii="Optima" w:hAnsi="Optima"/>
          <w:sz w:val="22"/>
        </w:rPr>
        <w:t xml:space="preserve"> Women in Science Excellence Honoree</w:t>
      </w:r>
    </w:p>
    <w:p w14:paraId="78D10721" w14:textId="02588C58" w:rsidR="00EF1985" w:rsidRDefault="00EF1985" w:rsidP="006D7A79">
      <w:pPr>
        <w:pStyle w:val="Header"/>
        <w:tabs>
          <w:tab w:val="clear" w:pos="4320"/>
          <w:tab w:val="clear" w:pos="8640"/>
        </w:tabs>
        <w:spacing w:after="40"/>
        <w:ind w:right="-18"/>
        <w:rPr>
          <w:rFonts w:ascii="Optima" w:hAnsi="Optima"/>
          <w:sz w:val="22"/>
        </w:rPr>
      </w:pPr>
      <w:r>
        <w:rPr>
          <w:rFonts w:ascii="Optima" w:hAnsi="Optima"/>
          <w:sz w:val="22"/>
        </w:rPr>
        <w:t>2019 Gast Lecture (Plenary) Geochemical Society</w:t>
      </w:r>
    </w:p>
    <w:p w14:paraId="22F51771" w14:textId="77777777" w:rsidR="00FF6103" w:rsidRDefault="00FF6103" w:rsidP="006D7A79">
      <w:pPr>
        <w:pStyle w:val="Header"/>
        <w:tabs>
          <w:tab w:val="clear" w:pos="4320"/>
          <w:tab w:val="clear" w:pos="8640"/>
        </w:tabs>
        <w:spacing w:after="40"/>
        <w:ind w:right="-18"/>
        <w:rPr>
          <w:rFonts w:ascii="Optima" w:hAnsi="Optima"/>
          <w:sz w:val="22"/>
        </w:rPr>
      </w:pPr>
      <w:r>
        <w:rPr>
          <w:rFonts w:ascii="Optima" w:hAnsi="Optima"/>
          <w:sz w:val="22"/>
        </w:rPr>
        <w:t>2017 Fellow Geological Society of America</w:t>
      </w:r>
    </w:p>
    <w:p w14:paraId="1111B76A" w14:textId="1BFA9B3F" w:rsidR="00F267A3" w:rsidRDefault="00F267A3" w:rsidP="00FF6103">
      <w:pPr>
        <w:pStyle w:val="Header"/>
        <w:tabs>
          <w:tab w:val="clear" w:pos="4320"/>
          <w:tab w:val="clear" w:pos="8640"/>
        </w:tabs>
        <w:spacing w:after="40"/>
        <w:ind w:right="-18"/>
        <w:rPr>
          <w:rFonts w:ascii="Optima" w:hAnsi="Optima"/>
          <w:sz w:val="22"/>
        </w:rPr>
      </w:pPr>
      <w:r>
        <w:rPr>
          <w:rFonts w:ascii="Optima" w:hAnsi="Optima"/>
          <w:sz w:val="22"/>
        </w:rPr>
        <w:t>2006 Hamill Innovation Award, Rice University</w:t>
      </w:r>
    </w:p>
    <w:p w14:paraId="1B362653" w14:textId="3788AAEA" w:rsidR="00B36308" w:rsidRDefault="00FF6103" w:rsidP="00FF6103">
      <w:pPr>
        <w:pStyle w:val="Header"/>
        <w:tabs>
          <w:tab w:val="clear" w:pos="4320"/>
          <w:tab w:val="clear" w:pos="8640"/>
        </w:tabs>
        <w:spacing w:after="40"/>
        <w:ind w:right="-18"/>
        <w:rPr>
          <w:rFonts w:ascii="Optima" w:hAnsi="Optima"/>
          <w:sz w:val="22"/>
        </w:rPr>
      </w:pPr>
      <w:r w:rsidRPr="00C4241F">
        <w:rPr>
          <w:rFonts w:ascii="Optima" w:hAnsi="Optima"/>
          <w:sz w:val="22"/>
        </w:rPr>
        <w:t>2002-2003 American Fellow, AAU</w:t>
      </w:r>
      <w:r w:rsidR="00EF1985">
        <w:rPr>
          <w:rFonts w:ascii="Optima" w:hAnsi="Optima"/>
          <w:sz w:val="22"/>
        </w:rPr>
        <w:t>W</w:t>
      </w:r>
    </w:p>
    <w:p w14:paraId="6994E4A0" w14:textId="28826933" w:rsidR="00CC5692" w:rsidRDefault="00B401F2" w:rsidP="00FF6103">
      <w:pPr>
        <w:pStyle w:val="Header"/>
        <w:tabs>
          <w:tab w:val="clear" w:pos="4320"/>
          <w:tab w:val="clear" w:pos="8640"/>
        </w:tabs>
        <w:spacing w:after="40"/>
        <w:ind w:right="-18"/>
        <w:rPr>
          <w:rFonts w:ascii="Optima" w:hAnsi="Optima"/>
          <w:sz w:val="22"/>
        </w:rPr>
      </w:pPr>
      <w:r>
        <w:rPr>
          <w:rFonts w:ascii="Optima" w:hAnsi="Optima"/>
          <w:sz w:val="22"/>
        </w:rPr>
        <w:t>1998-1999; 1993</w:t>
      </w:r>
      <w:r w:rsidR="00CC5692">
        <w:rPr>
          <w:rFonts w:ascii="Optima" w:hAnsi="Optima"/>
          <w:sz w:val="22"/>
        </w:rPr>
        <w:t>-1994: NSF Graduate Research Traineeship, UC Irvine</w:t>
      </w:r>
    </w:p>
    <w:p w14:paraId="1013C57D" w14:textId="54ECC1BA" w:rsidR="00CC5692" w:rsidRPr="00C4241F" w:rsidRDefault="00CC5692" w:rsidP="00FF6103">
      <w:pPr>
        <w:pStyle w:val="Header"/>
        <w:tabs>
          <w:tab w:val="clear" w:pos="4320"/>
          <w:tab w:val="clear" w:pos="8640"/>
        </w:tabs>
        <w:spacing w:after="40"/>
        <w:ind w:right="-18"/>
        <w:rPr>
          <w:rFonts w:ascii="Optima" w:hAnsi="Optima"/>
          <w:sz w:val="22"/>
        </w:rPr>
      </w:pPr>
      <w:r>
        <w:rPr>
          <w:rFonts w:ascii="Optima" w:hAnsi="Optima"/>
          <w:sz w:val="22"/>
        </w:rPr>
        <w:t>1991-1992: School of Public Health Fellowship, UNC-Chapel Hill</w:t>
      </w:r>
    </w:p>
    <w:p w14:paraId="33F53577" w14:textId="43AF96D0" w:rsidR="006A7700" w:rsidRPr="00C4241F" w:rsidRDefault="006A7700" w:rsidP="00315141">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research INTERESTS</w:t>
      </w:r>
      <w:r w:rsidR="00315141">
        <w:rPr>
          <w:rFonts w:ascii="Optima" w:hAnsi="Optima"/>
          <w:b/>
          <w:caps/>
          <w:sz w:val="22"/>
        </w:rPr>
        <w:t xml:space="preserve"> </w:t>
      </w:r>
      <w:r w:rsidR="00315141" w:rsidRPr="001E5143">
        <w:rPr>
          <w:rFonts w:ascii="Optima" w:hAnsi="Optima"/>
          <w:b/>
          <w:sz w:val="28"/>
          <w:szCs w:val="28"/>
          <w:u w:val="single"/>
          <w:vertAlign w:val="superscript"/>
        </w:rPr>
        <w:t xml:space="preserve"> </w:t>
      </w:r>
      <w:r w:rsidR="00315141" w:rsidRPr="001E5143">
        <w:rPr>
          <w:rFonts w:ascii="Optima" w:hAnsi="Optima"/>
          <w:sz w:val="28"/>
          <w:szCs w:val="28"/>
          <w:u w:val="single"/>
          <w:vertAlign w:val="superscript"/>
        </w:rPr>
        <w:t xml:space="preserve">          </w:t>
      </w:r>
      <w:r w:rsidR="00315141" w:rsidRPr="001E5143">
        <w:rPr>
          <w:rFonts w:ascii="Optima" w:hAnsi="Optima"/>
          <w:sz w:val="28"/>
          <w:szCs w:val="28"/>
          <w:u w:val="single"/>
          <w:vertAlign w:val="superscript"/>
        </w:rPr>
        <w:tab/>
      </w:r>
      <w:r w:rsidRPr="00C4241F">
        <w:rPr>
          <w:rFonts w:ascii="Optima" w:hAnsi="Optima"/>
          <w:b/>
          <w:sz w:val="22"/>
        </w:rPr>
        <w:tab/>
      </w:r>
    </w:p>
    <w:p w14:paraId="09466EA1" w14:textId="01AF2EB7" w:rsidR="009A2902" w:rsidRDefault="009A2902" w:rsidP="00A92B1B">
      <w:pPr>
        <w:spacing w:after="40"/>
        <w:ind w:left="540" w:hanging="360"/>
        <w:rPr>
          <w:rFonts w:ascii="Optima" w:hAnsi="Optima"/>
          <w:sz w:val="22"/>
          <w:szCs w:val="22"/>
        </w:rPr>
      </w:pPr>
      <w:r>
        <w:rPr>
          <w:rFonts w:ascii="Optima" w:hAnsi="Optima"/>
          <w:sz w:val="22"/>
          <w:szCs w:val="22"/>
        </w:rPr>
        <w:t>•</w:t>
      </w:r>
      <w:r w:rsidR="00FD5E3B">
        <w:rPr>
          <w:rFonts w:ascii="Optima" w:hAnsi="Optima"/>
          <w:sz w:val="22"/>
          <w:szCs w:val="22"/>
        </w:rPr>
        <w:t>D</w:t>
      </w:r>
      <w:r w:rsidRPr="009A2902">
        <w:rPr>
          <w:rFonts w:ascii="Optima" w:hAnsi="Optima"/>
          <w:sz w:val="22"/>
          <w:szCs w:val="22"/>
        </w:rPr>
        <w:t>evelop</w:t>
      </w:r>
      <w:r>
        <w:rPr>
          <w:rFonts w:ascii="Optima" w:hAnsi="Optima"/>
          <w:sz w:val="22"/>
          <w:szCs w:val="22"/>
        </w:rPr>
        <w:t>ment</w:t>
      </w:r>
      <w:r w:rsidRPr="009A2902">
        <w:rPr>
          <w:rFonts w:ascii="Optima" w:hAnsi="Optima"/>
          <w:sz w:val="22"/>
          <w:szCs w:val="22"/>
        </w:rPr>
        <w:t xml:space="preserve"> new tools to understand the cycling and fate of biogeochemically relevant elements in the Earth system</w:t>
      </w:r>
      <w:r>
        <w:rPr>
          <w:rFonts w:ascii="Optima" w:hAnsi="Optima"/>
          <w:sz w:val="22"/>
          <w:szCs w:val="22"/>
        </w:rPr>
        <w:t xml:space="preserve"> with a focus on tools that allow scaling from microns to </w:t>
      </w:r>
      <w:proofErr w:type="gramStart"/>
      <w:r>
        <w:rPr>
          <w:rFonts w:ascii="Optima" w:hAnsi="Optima"/>
          <w:sz w:val="22"/>
          <w:szCs w:val="22"/>
        </w:rPr>
        <w:t>km;</w:t>
      </w:r>
      <w:proofErr w:type="gramEnd"/>
    </w:p>
    <w:p w14:paraId="48378F7E" w14:textId="67F6BD22" w:rsidR="009A2902" w:rsidRDefault="009A2902" w:rsidP="00A92B1B">
      <w:pPr>
        <w:spacing w:after="40"/>
        <w:ind w:left="540" w:hanging="360"/>
        <w:rPr>
          <w:rFonts w:ascii="Optima" w:hAnsi="Optima"/>
          <w:sz w:val="22"/>
          <w:szCs w:val="22"/>
        </w:rPr>
      </w:pPr>
      <w:r>
        <w:rPr>
          <w:rFonts w:ascii="Optima" w:hAnsi="Optima"/>
          <w:sz w:val="22"/>
          <w:szCs w:val="22"/>
        </w:rPr>
        <w:t>•</w:t>
      </w:r>
      <w:r w:rsidR="00FD5E3B">
        <w:rPr>
          <w:rFonts w:ascii="Optima" w:hAnsi="Optima"/>
          <w:sz w:val="22"/>
          <w:szCs w:val="22"/>
        </w:rPr>
        <w:t>A</w:t>
      </w:r>
      <w:r>
        <w:rPr>
          <w:rFonts w:ascii="Optima" w:hAnsi="Optima"/>
          <w:sz w:val="22"/>
          <w:szCs w:val="22"/>
        </w:rPr>
        <w:t>pplication of</w:t>
      </w:r>
      <w:r w:rsidRPr="009A2902">
        <w:rPr>
          <w:rFonts w:ascii="Optima" w:hAnsi="Optima"/>
          <w:sz w:val="22"/>
          <w:szCs w:val="22"/>
        </w:rPr>
        <w:t xml:space="preserve"> these tools to both fundamental and applied problems related to water, energy, climate, and life on Earth.  </w:t>
      </w:r>
    </w:p>
    <w:p w14:paraId="69A02C17" w14:textId="4D38574E" w:rsidR="00472674" w:rsidRDefault="00FD5E3B" w:rsidP="00D919DF">
      <w:pPr>
        <w:spacing w:after="40"/>
        <w:ind w:left="540" w:hanging="360"/>
        <w:rPr>
          <w:rFonts w:ascii="Optima" w:hAnsi="Optima"/>
          <w:sz w:val="22"/>
          <w:szCs w:val="22"/>
        </w:rPr>
      </w:pPr>
      <w:r>
        <w:rPr>
          <w:rFonts w:ascii="Optima" w:hAnsi="Optima"/>
          <w:sz w:val="22"/>
          <w:szCs w:val="22"/>
        </w:rPr>
        <w:t xml:space="preserve">•Development of new </w:t>
      </w:r>
      <w:r w:rsidR="00CD1AE4">
        <w:rPr>
          <w:rFonts w:ascii="Optima" w:hAnsi="Optima"/>
          <w:sz w:val="22"/>
          <w:szCs w:val="22"/>
        </w:rPr>
        <w:t xml:space="preserve">pedagogical </w:t>
      </w:r>
      <w:r>
        <w:rPr>
          <w:rFonts w:ascii="Optima" w:hAnsi="Optima"/>
          <w:sz w:val="22"/>
          <w:szCs w:val="22"/>
        </w:rPr>
        <w:t xml:space="preserve">approaches to </w:t>
      </w:r>
      <w:r w:rsidR="00506784">
        <w:rPr>
          <w:rFonts w:ascii="Optima" w:hAnsi="Optima"/>
          <w:sz w:val="22"/>
          <w:szCs w:val="22"/>
        </w:rPr>
        <w:t>grow</w:t>
      </w:r>
      <w:r>
        <w:rPr>
          <w:rFonts w:ascii="Optima" w:hAnsi="Optima"/>
          <w:sz w:val="22"/>
          <w:szCs w:val="22"/>
        </w:rPr>
        <w:t xml:space="preserve"> the </w:t>
      </w:r>
      <w:r w:rsidR="00795FDE">
        <w:rPr>
          <w:rFonts w:ascii="Optima" w:hAnsi="Optima"/>
          <w:sz w:val="22"/>
          <w:szCs w:val="22"/>
        </w:rPr>
        <w:t>scientific</w:t>
      </w:r>
      <w:r>
        <w:rPr>
          <w:rFonts w:ascii="Optima" w:hAnsi="Optima"/>
          <w:sz w:val="22"/>
          <w:szCs w:val="22"/>
        </w:rPr>
        <w:t xml:space="preserve"> community, including tiered and near-peer mentoring, </w:t>
      </w:r>
      <w:r w:rsidR="00D919DF">
        <w:rPr>
          <w:rFonts w:ascii="Optima" w:hAnsi="Optima"/>
          <w:sz w:val="22"/>
          <w:szCs w:val="22"/>
        </w:rPr>
        <w:t xml:space="preserve">freshman research initiatives, and </w:t>
      </w:r>
      <w:r>
        <w:rPr>
          <w:rFonts w:ascii="Optima" w:hAnsi="Optima"/>
          <w:sz w:val="22"/>
          <w:szCs w:val="22"/>
        </w:rPr>
        <w:t>inclusive curricula</w:t>
      </w:r>
      <w:r w:rsidR="00D919DF">
        <w:rPr>
          <w:rFonts w:ascii="Optima" w:hAnsi="Optima"/>
          <w:sz w:val="22"/>
          <w:szCs w:val="22"/>
        </w:rPr>
        <w:t xml:space="preserve"> development.</w:t>
      </w:r>
    </w:p>
    <w:p w14:paraId="41FEFF98" w14:textId="663744E9" w:rsidR="00030F7B" w:rsidRDefault="00030F7B" w:rsidP="00030F7B">
      <w:pPr>
        <w:spacing w:after="40"/>
        <w:ind w:left="540" w:hanging="360"/>
        <w:rPr>
          <w:rFonts w:ascii="Optima" w:hAnsi="Optima"/>
          <w:sz w:val="22"/>
          <w:szCs w:val="22"/>
        </w:rPr>
      </w:pPr>
    </w:p>
    <w:p w14:paraId="715B9182" w14:textId="77777777" w:rsidR="004D6A44" w:rsidRDefault="004D6A44" w:rsidP="00030F7B">
      <w:pPr>
        <w:spacing w:after="40"/>
        <w:ind w:left="540" w:hanging="360"/>
        <w:rPr>
          <w:rFonts w:ascii="Optima" w:hAnsi="Optima"/>
          <w:sz w:val="22"/>
          <w:szCs w:val="22"/>
        </w:rPr>
      </w:pPr>
    </w:p>
    <w:p w14:paraId="798FE6EB" w14:textId="28156DB0" w:rsidR="00472674" w:rsidRPr="00CE1FA8" w:rsidRDefault="00E61F1F" w:rsidP="00472674">
      <w:pPr>
        <w:spacing w:after="40"/>
        <w:rPr>
          <w:rFonts w:ascii="Optima" w:hAnsi="Optima"/>
          <w:b/>
          <w:bCs/>
          <w:sz w:val="22"/>
          <w:szCs w:val="22"/>
        </w:rPr>
      </w:pPr>
      <w:r>
        <w:rPr>
          <w:rFonts w:ascii="Optima" w:hAnsi="Optima"/>
          <w:b/>
          <w:bCs/>
          <w:sz w:val="22"/>
          <w:szCs w:val="22"/>
        </w:rPr>
        <w:lastRenderedPageBreak/>
        <w:t xml:space="preserve">CAREER </w:t>
      </w:r>
      <w:r w:rsidR="003856DB">
        <w:rPr>
          <w:rFonts w:ascii="Optima" w:hAnsi="Optima"/>
          <w:b/>
          <w:bCs/>
          <w:sz w:val="22"/>
          <w:szCs w:val="22"/>
        </w:rPr>
        <w:t xml:space="preserve">FUNDED </w:t>
      </w:r>
      <w:r w:rsidR="00CE1FA8" w:rsidRPr="00CE1FA8">
        <w:rPr>
          <w:rFonts w:ascii="Optima" w:hAnsi="Optima"/>
          <w:b/>
          <w:bCs/>
          <w:sz w:val="22"/>
          <w:szCs w:val="22"/>
        </w:rPr>
        <w:t>RESEARCH SUPPORT: $10,</w:t>
      </w:r>
      <w:r w:rsidR="0028157D">
        <w:rPr>
          <w:rFonts w:ascii="Optima" w:hAnsi="Optima"/>
          <w:b/>
          <w:bCs/>
          <w:sz w:val="22"/>
          <w:szCs w:val="22"/>
        </w:rPr>
        <w:t>337</w:t>
      </w:r>
      <w:r w:rsidR="00CE1FA8" w:rsidRPr="00CE1FA8">
        <w:rPr>
          <w:rFonts w:ascii="Optima" w:hAnsi="Optima"/>
          <w:b/>
          <w:bCs/>
          <w:sz w:val="22"/>
          <w:szCs w:val="22"/>
        </w:rPr>
        <w:t>,382</w:t>
      </w:r>
    </w:p>
    <w:p w14:paraId="43AB4A95" w14:textId="438AECEA" w:rsidR="006A7700" w:rsidRPr="00315141" w:rsidRDefault="006A7700" w:rsidP="00315141">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CURRENT RESEARCH SUPPORT</w:t>
      </w:r>
      <w:r w:rsidR="00315141">
        <w:rPr>
          <w:rFonts w:ascii="Optima" w:hAnsi="Optima"/>
          <w:b/>
          <w:sz w:val="22"/>
        </w:rPr>
        <w:t xml:space="preserve"> </w:t>
      </w:r>
      <w:r w:rsidR="00315141" w:rsidRPr="001E5143">
        <w:rPr>
          <w:rFonts w:ascii="Optima" w:hAnsi="Optima"/>
          <w:b/>
          <w:sz w:val="28"/>
          <w:szCs w:val="28"/>
          <w:u w:val="single"/>
          <w:vertAlign w:val="superscript"/>
        </w:rPr>
        <w:t xml:space="preserve"> </w:t>
      </w:r>
      <w:r w:rsidR="00315141" w:rsidRPr="001E5143">
        <w:rPr>
          <w:rFonts w:ascii="Optima" w:hAnsi="Optima"/>
          <w:sz w:val="28"/>
          <w:szCs w:val="28"/>
          <w:u w:val="single"/>
          <w:vertAlign w:val="superscript"/>
        </w:rPr>
        <w:t xml:space="preserve">          </w:t>
      </w:r>
      <w:r w:rsidR="00315141" w:rsidRPr="001E5143">
        <w:rPr>
          <w:rFonts w:ascii="Optima" w:hAnsi="Optima"/>
          <w:sz w:val="28"/>
          <w:szCs w:val="28"/>
          <w:u w:val="single"/>
          <w:vertAlign w:val="superscript"/>
        </w:rPr>
        <w:tab/>
      </w:r>
      <w:r w:rsidRPr="00C4241F">
        <w:rPr>
          <w:rFonts w:ascii="Optima" w:hAnsi="Optima"/>
          <w:b/>
          <w:sz w:val="22"/>
        </w:rPr>
        <w:t xml:space="preserve"> </w:t>
      </w:r>
    </w:p>
    <w:p w14:paraId="1FE820C7" w14:textId="62FB7C9B" w:rsidR="00583923" w:rsidRPr="00583923" w:rsidRDefault="00583923" w:rsidP="00583923">
      <w:pPr>
        <w:pStyle w:val="ListParagraph"/>
        <w:numPr>
          <w:ilvl w:val="0"/>
          <w:numId w:val="4"/>
        </w:numPr>
        <w:spacing w:after="40"/>
        <w:rPr>
          <w:rFonts w:ascii="Optima" w:hAnsi="Optima"/>
          <w:sz w:val="20"/>
          <w:szCs w:val="20"/>
        </w:rPr>
      </w:pPr>
      <w:r>
        <w:rPr>
          <w:rFonts w:ascii="Optima" w:hAnsi="Optima"/>
          <w:i/>
          <w:sz w:val="20"/>
          <w:szCs w:val="20"/>
        </w:rPr>
        <w:t>Increasing diversity in Rice’s Earth, Environmental and Planetary Sciences classrooms immediately through expanded mentorship</w:t>
      </w:r>
      <w:r>
        <w:rPr>
          <w:rFonts w:ascii="Optima" w:hAnsi="Optima"/>
          <w:iCs/>
          <w:sz w:val="20"/>
          <w:szCs w:val="20"/>
        </w:rPr>
        <w:t xml:space="preserve">. C.A. </w:t>
      </w:r>
      <w:proofErr w:type="spellStart"/>
      <w:r>
        <w:rPr>
          <w:rFonts w:ascii="Optima" w:hAnsi="Optima"/>
          <w:iCs/>
          <w:sz w:val="20"/>
          <w:szCs w:val="20"/>
        </w:rPr>
        <w:t>Masiello</w:t>
      </w:r>
      <w:proofErr w:type="spellEnd"/>
      <w:r>
        <w:rPr>
          <w:rFonts w:ascii="Optima" w:hAnsi="Optima"/>
          <w:iCs/>
          <w:sz w:val="20"/>
          <w:szCs w:val="20"/>
        </w:rPr>
        <w:t>, J. Morgan, S. Dee, A. Dunham, J. Ajo-Franklin. $2,500. May 2021-June 2022.</w:t>
      </w:r>
      <w:r w:rsidR="00E347DD">
        <w:rPr>
          <w:rFonts w:ascii="Optima" w:hAnsi="Optima"/>
          <w:iCs/>
          <w:sz w:val="20"/>
          <w:szCs w:val="20"/>
        </w:rPr>
        <w:t xml:space="preserve"> </w:t>
      </w:r>
      <w:r w:rsidR="00E347DD">
        <w:rPr>
          <w:rFonts w:ascii="Optima" w:hAnsi="Optima"/>
          <w:i/>
          <w:sz w:val="20"/>
          <w:szCs w:val="20"/>
        </w:rPr>
        <w:t>Extended through 2023.</w:t>
      </w:r>
    </w:p>
    <w:p w14:paraId="2B7F70F2" w14:textId="77777777" w:rsidR="003F3779" w:rsidRPr="003F3779" w:rsidRDefault="00140A71" w:rsidP="003F3779">
      <w:pPr>
        <w:pStyle w:val="ListParagraph"/>
        <w:numPr>
          <w:ilvl w:val="0"/>
          <w:numId w:val="4"/>
        </w:numPr>
        <w:spacing w:after="40"/>
        <w:rPr>
          <w:rFonts w:ascii="Optima" w:hAnsi="Optima"/>
          <w:sz w:val="20"/>
          <w:szCs w:val="20"/>
        </w:rPr>
      </w:pPr>
      <w:r w:rsidRPr="003F3779">
        <w:rPr>
          <w:rFonts w:ascii="Optima" w:hAnsi="Optima"/>
          <w:i/>
          <w:sz w:val="20"/>
          <w:szCs w:val="20"/>
        </w:rPr>
        <w:t>Antibiotic resistance gene propagation:</w:t>
      </w:r>
      <w:r w:rsidRPr="003F3779">
        <w:rPr>
          <w:rFonts w:ascii="Optima" w:hAnsi="Optima" w:cs="Arial"/>
          <w:i/>
          <w:sz w:val="20"/>
          <w:szCs w:val="20"/>
        </w:rPr>
        <w:t xml:space="preserve"> in situ rates and networks of horizontal gene transfer in wastewater</w:t>
      </w:r>
      <w:r w:rsidRPr="003F3779">
        <w:rPr>
          <w:rFonts w:ascii="Optima" w:hAnsi="Optima" w:cs="Arial"/>
          <w:sz w:val="20"/>
          <w:szCs w:val="20"/>
        </w:rPr>
        <w:t xml:space="preserve">. L.B. Stadler, J.J. </w:t>
      </w:r>
      <w:proofErr w:type="spellStart"/>
      <w:r w:rsidRPr="003F3779">
        <w:rPr>
          <w:rFonts w:ascii="Optima" w:hAnsi="Optima" w:cs="Arial"/>
          <w:sz w:val="20"/>
          <w:szCs w:val="20"/>
        </w:rPr>
        <w:t>Silberg</w:t>
      </w:r>
      <w:proofErr w:type="spellEnd"/>
      <w:r w:rsidRPr="003F3779">
        <w:rPr>
          <w:rFonts w:ascii="Optima" w:hAnsi="Optima" w:cs="Arial"/>
          <w:sz w:val="20"/>
          <w:szCs w:val="20"/>
        </w:rPr>
        <w:t>, C.</w:t>
      </w:r>
      <w:r w:rsidR="00840A09" w:rsidRPr="003F3779">
        <w:rPr>
          <w:rFonts w:ascii="Optima" w:hAnsi="Optima" w:cs="Arial"/>
          <w:sz w:val="20"/>
          <w:szCs w:val="20"/>
        </w:rPr>
        <w:t>A</w:t>
      </w:r>
      <w:r w:rsidR="00815C76" w:rsidRPr="003F3779">
        <w:rPr>
          <w:rFonts w:ascii="Optima" w:hAnsi="Optima" w:cs="Arial"/>
          <w:sz w:val="20"/>
          <w:szCs w:val="20"/>
        </w:rPr>
        <w:t xml:space="preserve">. </w:t>
      </w:r>
      <w:proofErr w:type="spellStart"/>
      <w:r w:rsidR="00815C76" w:rsidRPr="003F3779">
        <w:rPr>
          <w:rFonts w:ascii="Optima" w:hAnsi="Optima" w:cs="Arial"/>
          <w:sz w:val="20"/>
          <w:szCs w:val="20"/>
        </w:rPr>
        <w:t>Masiello</w:t>
      </w:r>
      <w:proofErr w:type="spellEnd"/>
      <w:r w:rsidR="00815C76" w:rsidRPr="003F3779">
        <w:rPr>
          <w:rFonts w:ascii="Optima" w:hAnsi="Optima" w:cs="Arial"/>
          <w:sz w:val="20"/>
          <w:szCs w:val="20"/>
        </w:rPr>
        <w:t>. $329,993. NSF CBET</w:t>
      </w:r>
      <w:r w:rsidR="00840A09" w:rsidRPr="003F3779">
        <w:rPr>
          <w:rFonts w:ascii="Optima" w:hAnsi="Optima" w:cs="Arial"/>
          <w:sz w:val="20"/>
          <w:szCs w:val="20"/>
        </w:rPr>
        <w:t>.</w:t>
      </w:r>
      <w:r w:rsidR="003F3779" w:rsidRPr="003F3779">
        <w:rPr>
          <w:rFonts w:ascii="Optima" w:hAnsi="Optima"/>
          <w:i/>
          <w:sz w:val="20"/>
          <w:szCs w:val="20"/>
        </w:rPr>
        <w:t xml:space="preserve"> </w:t>
      </w:r>
    </w:p>
    <w:p w14:paraId="7D357D7B" w14:textId="50CA80E1" w:rsidR="00EA01D4" w:rsidRPr="00A25A33" w:rsidRDefault="00EA01D4" w:rsidP="00EA01D4">
      <w:pPr>
        <w:pStyle w:val="NormalWeb"/>
        <w:numPr>
          <w:ilvl w:val="0"/>
          <w:numId w:val="4"/>
        </w:numPr>
        <w:rPr>
          <w:rFonts w:ascii="Optima" w:hAnsi="Optima"/>
        </w:rPr>
      </w:pPr>
      <w:r>
        <w:rPr>
          <w:rFonts w:ascii="Optima" w:hAnsi="Optima"/>
          <w:i/>
        </w:rPr>
        <w:t xml:space="preserve">REU </w:t>
      </w:r>
      <w:r w:rsidRPr="00A25A33">
        <w:rPr>
          <w:rFonts w:ascii="Optima" w:hAnsi="Optima"/>
          <w:i/>
        </w:rPr>
        <w:t>Site: Planetary Habitability Over Space and Time</w:t>
      </w:r>
      <w:r w:rsidRPr="00A25A33">
        <w:rPr>
          <w:rFonts w:ascii="Optima" w:hAnsi="Optima"/>
        </w:rPr>
        <w:t xml:space="preserve">. C.A. </w:t>
      </w:r>
      <w:proofErr w:type="spellStart"/>
      <w:r w:rsidRPr="00A25A33">
        <w:rPr>
          <w:rFonts w:ascii="Optima" w:hAnsi="Optima"/>
        </w:rPr>
        <w:t>Masiello</w:t>
      </w:r>
      <w:proofErr w:type="spellEnd"/>
      <w:r w:rsidRPr="00A25A33">
        <w:rPr>
          <w:rFonts w:ascii="Optima" w:hAnsi="Optima"/>
        </w:rPr>
        <w:t>, C.-T. A. Lee. $383,724.  NSF REU.</w:t>
      </w:r>
    </w:p>
    <w:p w14:paraId="0F5A5FF1" w14:textId="09AE65BB" w:rsidR="0037480E" w:rsidRDefault="0037480E" w:rsidP="0037480E">
      <w:pPr>
        <w:pStyle w:val="ListParagraph"/>
        <w:numPr>
          <w:ilvl w:val="0"/>
          <w:numId w:val="4"/>
        </w:numPr>
        <w:rPr>
          <w:rFonts w:ascii="Optima" w:hAnsi="Optima"/>
          <w:sz w:val="20"/>
          <w:szCs w:val="20"/>
        </w:rPr>
      </w:pPr>
      <w:r w:rsidRPr="007329CE">
        <w:rPr>
          <w:rFonts w:ascii="Optima" w:hAnsi="Optima"/>
          <w:i/>
          <w:sz w:val="20"/>
          <w:szCs w:val="20"/>
        </w:rPr>
        <w:t>CH</w:t>
      </w:r>
      <w:r w:rsidRPr="007329CE">
        <w:rPr>
          <w:rFonts w:ascii="Optima" w:hAnsi="Optima"/>
          <w:i/>
          <w:sz w:val="20"/>
          <w:szCs w:val="20"/>
          <w:vertAlign w:val="subscript"/>
        </w:rPr>
        <w:t>4</w:t>
      </w:r>
      <w:r w:rsidRPr="007329CE">
        <w:rPr>
          <w:rFonts w:ascii="Optima" w:hAnsi="Optima"/>
          <w:i/>
          <w:sz w:val="20"/>
          <w:szCs w:val="20"/>
        </w:rPr>
        <w:t xml:space="preserve"> -&gt; C</w:t>
      </w:r>
      <w:r w:rsidRPr="007329CE">
        <w:rPr>
          <w:rFonts w:ascii="Optima" w:hAnsi="Optima"/>
          <w:i/>
          <w:sz w:val="20"/>
          <w:szCs w:val="20"/>
          <w:vertAlign w:val="subscript"/>
        </w:rPr>
        <w:t>0</w:t>
      </w:r>
      <w:r w:rsidRPr="007329CE">
        <w:rPr>
          <w:rFonts w:ascii="Optima" w:hAnsi="Optima"/>
          <w:i/>
          <w:sz w:val="20"/>
          <w:szCs w:val="20"/>
        </w:rPr>
        <w:t xml:space="preserve"> +H</w:t>
      </w:r>
      <w:r w:rsidRPr="007329CE">
        <w:rPr>
          <w:rFonts w:ascii="Optima" w:hAnsi="Optima"/>
          <w:i/>
          <w:sz w:val="20"/>
          <w:szCs w:val="20"/>
          <w:vertAlign w:val="subscript"/>
        </w:rPr>
        <w:t>2</w:t>
      </w:r>
      <w:r w:rsidRPr="007329CE">
        <w:rPr>
          <w:rFonts w:ascii="Optima" w:hAnsi="Optima"/>
          <w:i/>
          <w:sz w:val="20"/>
          <w:szCs w:val="20"/>
        </w:rPr>
        <w:t>: Building the ideal C</w:t>
      </w:r>
      <w:r w:rsidRPr="007329CE">
        <w:rPr>
          <w:rFonts w:ascii="Optima" w:hAnsi="Optima"/>
          <w:i/>
          <w:sz w:val="20"/>
          <w:szCs w:val="20"/>
          <w:vertAlign w:val="subscript"/>
        </w:rPr>
        <w:t>0</w:t>
      </w:r>
      <w:r w:rsidRPr="007329CE">
        <w:rPr>
          <w:rFonts w:ascii="Optima" w:hAnsi="Optima"/>
          <w:i/>
          <w:sz w:val="20"/>
          <w:szCs w:val="20"/>
        </w:rPr>
        <w:t xml:space="preserve"> for soil amendment.</w:t>
      </w:r>
      <w:r>
        <w:rPr>
          <w:rFonts w:ascii="Optima" w:hAnsi="Optima"/>
          <w:sz w:val="20"/>
          <w:szCs w:val="20"/>
        </w:rPr>
        <w:t xml:space="preserve"> </w:t>
      </w:r>
      <w:r w:rsidRPr="00583923">
        <w:rPr>
          <w:rFonts w:ascii="Optima" w:hAnsi="Optima"/>
          <w:sz w:val="20"/>
          <w:szCs w:val="20"/>
          <w:lang w:val="it-IT"/>
        </w:rPr>
        <w:t>P.I. CA Masiello; co-I: PJJ A</w:t>
      </w:r>
      <w:r w:rsidR="00A618A4" w:rsidRPr="00583923">
        <w:rPr>
          <w:rFonts w:ascii="Optima" w:hAnsi="Optima"/>
          <w:sz w:val="20"/>
          <w:szCs w:val="20"/>
          <w:lang w:val="it-IT"/>
        </w:rPr>
        <w:t xml:space="preserve">lvarez. </w:t>
      </w:r>
      <w:r w:rsidR="00A618A4">
        <w:rPr>
          <w:rFonts w:ascii="Optima" w:hAnsi="Optima"/>
          <w:sz w:val="20"/>
          <w:szCs w:val="20"/>
        </w:rPr>
        <w:t>Shell. $184,474.</w:t>
      </w:r>
    </w:p>
    <w:p w14:paraId="6B9A5BFD" w14:textId="3C28537C" w:rsidR="00A618A4" w:rsidRDefault="00A618A4" w:rsidP="0037480E">
      <w:pPr>
        <w:pStyle w:val="ListParagraph"/>
        <w:numPr>
          <w:ilvl w:val="0"/>
          <w:numId w:val="4"/>
        </w:numPr>
        <w:rPr>
          <w:rFonts w:ascii="Optima" w:hAnsi="Optima"/>
          <w:sz w:val="20"/>
          <w:szCs w:val="20"/>
        </w:rPr>
      </w:pPr>
      <w:r>
        <w:rPr>
          <w:rFonts w:ascii="Optima" w:hAnsi="Optima"/>
          <w:i/>
          <w:sz w:val="20"/>
          <w:szCs w:val="20"/>
        </w:rPr>
        <w:t>Estimating ecosystem services from CH</w:t>
      </w:r>
      <w:r w:rsidRPr="00430F52">
        <w:rPr>
          <w:rFonts w:ascii="Optima" w:hAnsi="Optima"/>
          <w:i/>
          <w:sz w:val="20"/>
          <w:szCs w:val="20"/>
          <w:vertAlign w:val="subscript"/>
        </w:rPr>
        <w:t>4</w:t>
      </w:r>
      <w:r>
        <w:rPr>
          <w:rFonts w:ascii="Optima" w:hAnsi="Optima"/>
          <w:i/>
          <w:sz w:val="20"/>
          <w:szCs w:val="20"/>
        </w:rPr>
        <w:t>-derived solid carbon.</w:t>
      </w:r>
      <w:r>
        <w:rPr>
          <w:rFonts w:ascii="Optima" w:hAnsi="Optima"/>
          <w:sz w:val="20"/>
          <w:szCs w:val="20"/>
        </w:rPr>
        <w:t xml:space="preserve"> </w:t>
      </w:r>
      <w:r w:rsidRPr="00583923">
        <w:rPr>
          <w:rFonts w:ascii="Optima" w:hAnsi="Optima"/>
          <w:sz w:val="20"/>
          <w:szCs w:val="20"/>
          <w:lang w:val="it-IT"/>
        </w:rPr>
        <w:t xml:space="preserve">PI C.A. Masiello. Co-I D. </w:t>
      </w:r>
      <w:proofErr w:type="spellStart"/>
      <w:r w:rsidRPr="00583923">
        <w:rPr>
          <w:rFonts w:ascii="Optima" w:hAnsi="Optima"/>
          <w:sz w:val="20"/>
          <w:szCs w:val="20"/>
          <w:lang w:val="it-IT"/>
        </w:rPr>
        <w:t>Cohan</w:t>
      </w:r>
      <w:proofErr w:type="spellEnd"/>
      <w:r w:rsidRPr="00583923">
        <w:rPr>
          <w:rFonts w:ascii="Optima" w:hAnsi="Optima"/>
          <w:sz w:val="20"/>
          <w:szCs w:val="20"/>
          <w:lang w:val="it-IT"/>
        </w:rPr>
        <w:t xml:space="preserve">. </w:t>
      </w:r>
      <w:r>
        <w:rPr>
          <w:rFonts w:ascii="Optima" w:hAnsi="Optima"/>
          <w:sz w:val="20"/>
          <w:szCs w:val="20"/>
        </w:rPr>
        <w:t>Shell</w:t>
      </w:r>
      <w:r w:rsidR="00E61B10">
        <w:rPr>
          <w:rFonts w:ascii="Optima" w:hAnsi="Optima"/>
          <w:sz w:val="20"/>
          <w:szCs w:val="20"/>
        </w:rPr>
        <w:t>-Rice Carbon Hub</w:t>
      </w:r>
      <w:r>
        <w:rPr>
          <w:rFonts w:ascii="Optima" w:hAnsi="Optima"/>
          <w:sz w:val="20"/>
          <w:szCs w:val="20"/>
        </w:rPr>
        <w:t>. $108,000.</w:t>
      </w:r>
    </w:p>
    <w:p w14:paraId="1234D5EF" w14:textId="77777777" w:rsidR="0072544C" w:rsidRDefault="00E61B10" w:rsidP="0072544C">
      <w:pPr>
        <w:pStyle w:val="ListParagraph"/>
        <w:numPr>
          <w:ilvl w:val="0"/>
          <w:numId w:val="4"/>
        </w:numPr>
        <w:rPr>
          <w:rFonts w:ascii="Optima" w:hAnsi="Optima"/>
          <w:sz w:val="20"/>
          <w:szCs w:val="20"/>
        </w:rPr>
      </w:pPr>
      <w:r w:rsidRPr="00A32684">
        <w:rPr>
          <w:rFonts w:ascii="Optima" w:hAnsi="Optima"/>
          <w:i/>
          <w:sz w:val="20"/>
          <w:szCs w:val="20"/>
        </w:rPr>
        <w:t>GP-IN: Inclusive Learning through Earth, Environmental and Planetary Sciences (ILEEPS).</w:t>
      </w:r>
      <w:r w:rsidRPr="00A32684">
        <w:rPr>
          <w:rFonts w:ascii="Optima" w:hAnsi="Optima"/>
          <w:sz w:val="20"/>
          <w:szCs w:val="20"/>
        </w:rPr>
        <w:t xml:space="preserve"> PI Carolyn </w:t>
      </w:r>
      <w:r w:rsidRPr="00820CF6">
        <w:rPr>
          <w:rFonts w:ascii="Optima" w:hAnsi="Optima"/>
          <w:sz w:val="20"/>
          <w:szCs w:val="20"/>
        </w:rPr>
        <w:t xml:space="preserve">Nichol. Co-Is: Christina Crawford, Laurence Yeung, Rajdeep Dasgupta, Caroline </w:t>
      </w:r>
      <w:proofErr w:type="spellStart"/>
      <w:r w:rsidRPr="00820CF6">
        <w:rPr>
          <w:rFonts w:ascii="Optima" w:hAnsi="Optima"/>
          <w:sz w:val="20"/>
          <w:szCs w:val="20"/>
        </w:rPr>
        <w:t>Masiello</w:t>
      </w:r>
      <w:proofErr w:type="spellEnd"/>
      <w:r w:rsidRPr="00820CF6">
        <w:rPr>
          <w:rFonts w:ascii="Optima" w:hAnsi="Optima"/>
          <w:sz w:val="20"/>
          <w:szCs w:val="20"/>
        </w:rPr>
        <w:t>. $349,953. NSF ICER.</w:t>
      </w:r>
    </w:p>
    <w:p w14:paraId="516501DA" w14:textId="77777777" w:rsidR="0072544C" w:rsidRPr="0072544C" w:rsidRDefault="00E61B10" w:rsidP="0072544C">
      <w:pPr>
        <w:pStyle w:val="ListParagraph"/>
        <w:numPr>
          <w:ilvl w:val="0"/>
          <w:numId w:val="4"/>
        </w:numPr>
        <w:rPr>
          <w:rFonts w:ascii="Optima" w:hAnsi="Optima"/>
          <w:sz w:val="20"/>
          <w:szCs w:val="20"/>
        </w:rPr>
      </w:pPr>
      <w:r w:rsidRPr="0072544C">
        <w:rPr>
          <w:rFonts w:ascii="Optima" w:hAnsi="Optima"/>
          <w:color w:val="000000"/>
          <w:sz w:val="20"/>
          <w:szCs w:val="20"/>
        </w:rPr>
        <w:t xml:space="preserve">Measuring the host range, dynamics, and impact of gene transfer mediated by </w:t>
      </w:r>
      <w:proofErr w:type="gramStart"/>
      <w:r w:rsidRPr="0072544C">
        <w:rPr>
          <w:rFonts w:ascii="Optima" w:hAnsi="Optima"/>
          <w:color w:val="000000"/>
          <w:sz w:val="20"/>
          <w:szCs w:val="20"/>
        </w:rPr>
        <w:t>genetically-engineered</w:t>
      </w:r>
      <w:proofErr w:type="gramEnd"/>
      <w:r w:rsidRPr="0072544C">
        <w:rPr>
          <w:rFonts w:ascii="Optima" w:hAnsi="Optima"/>
          <w:color w:val="000000"/>
          <w:sz w:val="20"/>
          <w:szCs w:val="20"/>
        </w:rPr>
        <w:t xml:space="preserve"> microbes in soil. PI: J. Chappell. Co-Is: JJ </w:t>
      </w:r>
      <w:proofErr w:type="spellStart"/>
      <w:r w:rsidRPr="0072544C">
        <w:rPr>
          <w:rFonts w:ascii="Optima" w:hAnsi="Optima"/>
          <w:color w:val="000000"/>
          <w:sz w:val="20"/>
          <w:szCs w:val="20"/>
        </w:rPr>
        <w:t>Silberg</w:t>
      </w:r>
      <w:proofErr w:type="spellEnd"/>
      <w:r w:rsidRPr="0072544C">
        <w:rPr>
          <w:rFonts w:ascii="Optima" w:hAnsi="Optima"/>
          <w:color w:val="000000"/>
          <w:sz w:val="20"/>
          <w:szCs w:val="20"/>
        </w:rPr>
        <w:t xml:space="preserve">, L.B. Stadler, C.A. </w:t>
      </w:r>
      <w:proofErr w:type="spellStart"/>
      <w:r w:rsidRPr="0072544C">
        <w:rPr>
          <w:rFonts w:ascii="Optima" w:hAnsi="Optima"/>
          <w:color w:val="000000"/>
          <w:sz w:val="20"/>
          <w:szCs w:val="20"/>
        </w:rPr>
        <w:t>Masiello</w:t>
      </w:r>
      <w:proofErr w:type="spellEnd"/>
      <w:r w:rsidRPr="0072544C">
        <w:rPr>
          <w:rFonts w:ascii="Optima" w:hAnsi="Optima"/>
          <w:color w:val="000000"/>
          <w:sz w:val="20"/>
          <w:szCs w:val="20"/>
        </w:rPr>
        <w:t>.</w:t>
      </w:r>
      <w:r w:rsidR="009020E9" w:rsidRPr="0072544C">
        <w:rPr>
          <w:rFonts w:ascii="Optima" w:hAnsi="Optima"/>
          <w:color w:val="000000"/>
          <w:sz w:val="20"/>
          <w:szCs w:val="20"/>
        </w:rPr>
        <w:t xml:space="preserve"> $500,000.</w:t>
      </w:r>
      <w:r w:rsidRPr="0072544C">
        <w:rPr>
          <w:rFonts w:ascii="Optima" w:hAnsi="Optima"/>
          <w:color w:val="000000"/>
          <w:sz w:val="20"/>
          <w:szCs w:val="20"/>
        </w:rPr>
        <w:t xml:space="preserve"> USDA Biotec</w:t>
      </w:r>
      <w:r w:rsidR="009020E9" w:rsidRPr="0072544C">
        <w:rPr>
          <w:rFonts w:ascii="Optima" w:hAnsi="Optima"/>
          <w:color w:val="000000"/>
          <w:sz w:val="20"/>
          <w:szCs w:val="20"/>
        </w:rPr>
        <w:t>hnology Risk Assessment Program, 9/2021 – 8/2024.</w:t>
      </w:r>
      <w:r w:rsidRPr="0072544C">
        <w:rPr>
          <w:rFonts w:ascii="Optima" w:hAnsi="Optima"/>
          <w:color w:val="000000"/>
          <w:sz w:val="20"/>
          <w:szCs w:val="20"/>
        </w:rPr>
        <w:t xml:space="preserve"> </w:t>
      </w:r>
    </w:p>
    <w:p w14:paraId="3F08D1F3" w14:textId="78589DA4" w:rsidR="00E61B10" w:rsidRDefault="0072544C" w:rsidP="0072544C">
      <w:pPr>
        <w:pStyle w:val="ListParagraph"/>
        <w:numPr>
          <w:ilvl w:val="0"/>
          <w:numId w:val="4"/>
        </w:numPr>
        <w:rPr>
          <w:rFonts w:ascii="Optima" w:hAnsi="Optima"/>
          <w:sz w:val="20"/>
          <w:szCs w:val="20"/>
        </w:rPr>
      </w:pPr>
      <w:r w:rsidRPr="0072544C">
        <w:rPr>
          <w:rFonts w:ascii="Optima" w:hAnsi="Optima"/>
          <w:i/>
          <w:sz w:val="20"/>
          <w:szCs w:val="20"/>
        </w:rPr>
        <w:t>Texas dirt: the key to environment, economy, and resilience</w:t>
      </w:r>
      <w:r w:rsidRPr="0072544C">
        <w:rPr>
          <w:rFonts w:ascii="Optima" w:hAnsi="Optima"/>
          <w:sz w:val="20"/>
          <w:szCs w:val="20"/>
        </w:rPr>
        <w:t xml:space="preserve">. Co-Is: J. Blackburn, C.A. </w:t>
      </w:r>
      <w:proofErr w:type="spellStart"/>
      <w:r w:rsidRPr="0072544C">
        <w:rPr>
          <w:rFonts w:ascii="Optima" w:hAnsi="Optima"/>
          <w:sz w:val="20"/>
          <w:szCs w:val="20"/>
        </w:rPr>
        <w:t>Masiello</w:t>
      </w:r>
      <w:proofErr w:type="spellEnd"/>
      <w:r w:rsidRPr="0072544C">
        <w:rPr>
          <w:rFonts w:ascii="Optima" w:hAnsi="Optima"/>
          <w:sz w:val="20"/>
          <w:szCs w:val="20"/>
        </w:rPr>
        <w:t>, K.B. Medlock. $100,000. Lone Star Prize.</w:t>
      </w:r>
    </w:p>
    <w:p w14:paraId="42F12431" w14:textId="61CA53BA" w:rsidR="00CD1AE4" w:rsidRPr="00CD1AE4" w:rsidRDefault="00C53DDA" w:rsidP="00CD1AE4">
      <w:pPr>
        <w:pStyle w:val="ListParagraph"/>
        <w:numPr>
          <w:ilvl w:val="0"/>
          <w:numId w:val="4"/>
        </w:numPr>
        <w:rPr>
          <w:rFonts w:ascii="Optima" w:hAnsi="Optima"/>
          <w:sz w:val="20"/>
          <w:szCs w:val="20"/>
          <w:lang w:val="it-IT"/>
        </w:rPr>
      </w:pPr>
      <w:r>
        <w:rPr>
          <w:rFonts w:ascii="Optima" w:hAnsi="Optima"/>
          <w:i/>
          <w:sz w:val="20"/>
          <w:szCs w:val="20"/>
        </w:rPr>
        <w:t>Developing biosensors for the SFA model soil community (MSC)</w:t>
      </w:r>
      <w:r>
        <w:rPr>
          <w:rFonts w:ascii="Optima" w:hAnsi="Optima"/>
          <w:iCs/>
          <w:sz w:val="20"/>
          <w:szCs w:val="20"/>
        </w:rPr>
        <w:t xml:space="preserve">. </w:t>
      </w:r>
      <w:r w:rsidRPr="00C53DDA">
        <w:rPr>
          <w:rFonts w:ascii="Optima" w:hAnsi="Optima"/>
          <w:iCs/>
          <w:sz w:val="20"/>
          <w:szCs w:val="20"/>
          <w:lang w:val="it-IT"/>
        </w:rPr>
        <w:t xml:space="preserve">PI: J.J. </w:t>
      </w:r>
      <w:proofErr w:type="spellStart"/>
      <w:r w:rsidRPr="00C53DDA">
        <w:rPr>
          <w:rFonts w:ascii="Optima" w:hAnsi="Optima"/>
          <w:iCs/>
          <w:sz w:val="20"/>
          <w:szCs w:val="20"/>
          <w:lang w:val="it-IT"/>
        </w:rPr>
        <w:t>Silberg</w:t>
      </w:r>
      <w:proofErr w:type="spellEnd"/>
      <w:r w:rsidRPr="00C53DDA">
        <w:rPr>
          <w:rFonts w:ascii="Optima" w:hAnsi="Optima"/>
          <w:iCs/>
          <w:sz w:val="20"/>
          <w:szCs w:val="20"/>
          <w:lang w:val="it-IT"/>
        </w:rPr>
        <w:t>. C</w:t>
      </w:r>
      <w:r>
        <w:rPr>
          <w:rFonts w:ascii="Optima" w:hAnsi="Optima"/>
          <w:iCs/>
          <w:sz w:val="20"/>
          <w:szCs w:val="20"/>
          <w:lang w:val="it-IT"/>
        </w:rPr>
        <w:t>o-I: C.A. Masiello. $205,000. LBNL/DOE.</w:t>
      </w:r>
    </w:p>
    <w:p w14:paraId="1BDD63E2" w14:textId="77777777" w:rsidR="00CD1AE4" w:rsidRPr="00CD1AE4" w:rsidRDefault="003856DB" w:rsidP="00CD1AE4">
      <w:pPr>
        <w:pStyle w:val="ListParagraph"/>
        <w:numPr>
          <w:ilvl w:val="0"/>
          <w:numId w:val="4"/>
        </w:numPr>
        <w:rPr>
          <w:rFonts w:ascii="Optima" w:hAnsi="Optima"/>
          <w:sz w:val="20"/>
          <w:szCs w:val="20"/>
          <w:lang w:val="it-IT"/>
        </w:rPr>
      </w:pPr>
      <w:r w:rsidRPr="00CD1AE4">
        <w:rPr>
          <w:rFonts w:ascii="Optima" w:hAnsi="Optima"/>
          <w:i/>
          <w:sz w:val="20"/>
          <w:szCs w:val="20"/>
        </w:rPr>
        <w:t>Texas Carbon Market</w:t>
      </w:r>
      <w:r w:rsidRPr="00CD1AE4">
        <w:rPr>
          <w:rFonts w:ascii="Optima" w:hAnsi="Optima"/>
          <w:iCs/>
          <w:sz w:val="20"/>
          <w:szCs w:val="20"/>
        </w:rPr>
        <w:t xml:space="preserve">. PI: K. Medlock. Co-Is: C.A. </w:t>
      </w:r>
      <w:proofErr w:type="spellStart"/>
      <w:r w:rsidRPr="00CD1AE4">
        <w:rPr>
          <w:rFonts w:ascii="Optima" w:hAnsi="Optima"/>
          <w:iCs/>
          <w:sz w:val="20"/>
          <w:szCs w:val="20"/>
        </w:rPr>
        <w:t>Masiello</w:t>
      </w:r>
      <w:proofErr w:type="spellEnd"/>
      <w:r w:rsidRPr="00CD1AE4">
        <w:rPr>
          <w:rFonts w:ascii="Optima" w:hAnsi="Optima"/>
          <w:iCs/>
          <w:sz w:val="20"/>
          <w:szCs w:val="20"/>
        </w:rPr>
        <w:t>, J. Blackburn. $100,000. Wells Fargo.</w:t>
      </w:r>
    </w:p>
    <w:p w14:paraId="756689E2" w14:textId="48481001" w:rsidR="0037480E" w:rsidRDefault="00CD1AE4" w:rsidP="009F6249">
      <w:pPr>
        <w:pStyle w:val="ListParagraph"/>
        <w:numPr>
          <w:ilvl w:val="0"/>
          <w:numId w:val="4"/>
        </w:numPr>
        <w:rPr>
          <w:rFonts w:ascii="Optima" w:hAnsi="Optima"/>
          <w:sz w:val="20"/>
          <w:szCs w:val="20"/>
          <w:lang w:val="it-IT"/>
        </w:rPr>
      </w:pPr>
      <w:r w:rsidRPr="00CD1AE4">
        <w:rPr>
          <w:rFonts w:ascii="Optima" w:hAnsi="Optima"/>
          <w:i/>
          <w:iCs/>
          <w:sz w:val="20"/>
          <w:szCs w:val="20"/>
        </w:rPr>
        <w:t>Biochar risk assessment: new assays.</w:t>
      </w:r>
      <w:r w:rsidRPr="00CD1AE4">
        <w:rPr>
          <w:rFonts w:ascii="Optima" w:hAnsi="Optima"/>
          <w:sz w:val="20"/>
          <w:szCs w:val="20"/>
        </w:rPr>
        <w:t xml:space="preserve"> </w:t>
      </w:r>
      <w:r w:rsidRPr="00CD1AE4">
        <w:rPr>
          <w:rFonts w:ascii="Optima" w:hAnsi="Optima"/>
          <w:sz w:val="20"/>
          <w:szCs w:val="20"/>
          <w:lang w:val="it-IT"/>
        </w:rPr>
        <w:t>PI: C.A. Masiello. Co-I: P.J.J. Alvarez. Shell. $219,482.</w:t>
      </w:r>
    </w:p>
    <w:p w14:paraId="0F9AE111" w14:textId="1A46DE96" w:rsidR="00436F59" w:rsidRPr="00436F59" w:rsidRDefault="00436F59" w:rsidP="00436F59">
      <w:pPr>
        <w:pStyle w:val="ListParagraph"/>
        <w:numPr>
          <w:ilvl w:val="0"/>
          <w:numId w:val="4"/>
        </w:numPr>
        <w:autoSpaceDE w:val="0"/>
        <w:autoSpaceDN w:val="0"/>
        <w:adjustRightInd w:val="0"/>
        <w:rPr>
          <w:rFonts w:ascii="Optima" w:hAnsi="Optima"/>
          <w:sz w:val="20"/>
          <w:szCs w:val="20"/>
          <w:lang w:val="it-IT"/>
        </w:rPr>
      </w:pPr>
      <w:r>
        <w:rPr>
          <w:rFonts w:ascii="Optima" w:hAnsi="Optima"/>
          <w:i/>
          <w:iCs/>
          <w:sz w:val="20"/>
          <w:szCs w:val="20"/>
        </w:rPr>
        <w:t xml:space="preserve">Air, climate, and agricultural impacts of applying methane-derived carbon solids to </w:t>
      </w:r>
      <w:proofErr w:type="spellStart"/>
      <w:r>
        <w:rPr>
          <w:rFonts w:ascii="Optima" w:hAnsi="Optima"/>
          <w:i/>
          <w:iCs/>
          <w:sz w:val="20"/>
          <w:szCs w:val="20"/>
        </w:rPr>
        <w:t>to</w:t>
      </w:r>
      <w:proofErr w:type="spellEnd"/>
      <w:r>
        <w:rPr>
          <w:rFonts w:ascii="Optima" w:hAnsi="Optima"/>
          <w:i/>
          <w:iCs/>
          <w:sz w:val="20"/>
          <w:szCs w:val="20"/>
        </w:rPr>
        <w:t xml:space="preserve"> soils: assessing potential impacts to the N cycle.</w:t>
      </w:r>
      <w:r>
        <w:rPr>
          <w:rFonts w:ascii="Optima" w:hAnsi="Optima"/>
          <w:sz w:val="20"/>
          <w:szCs w:val="20"/>
        </w:rPr>
        <w:t xml:space="preserve"> </w:t>
      </w:r>
      <w:r w:rsidRPr="00CE1FA8">
        <w:rPr>
          <w:rFonts w:ascii="Optima" w:hAnsi="Optima"/>
          <w:sz w:val="20"/>
          <w:szCs w:val="20"/>
          <w:lang w:val="it-IT"/>
        </w:rPr>
        <w:t xml:space="preserve">PI: D. </w:t>
      </w:r>
      <w:proofErr w:type="spellStart"/>
      <w:r w:rsidRPr="00CE1FA8">
        <w:rPr>
          <w:rFonts w:ascii="Optima" w:hAnsi="Optima"/>
          <w:sz w:val="20"/>
          <w:szCs w:val="20"/>
          <w:lang w:val="it-IT"/>
        </w:rPr>
        <w:t>Cohan</w:t>
      </w:r>
      <w:proofErr w:type="spellEnd"/>
      <w:r w:rsidRPr="00CE1FA8">
        <w:rPr>
          <w:rFonts w:ascii="Optima" w:hAnsi="Optima"/>
          <w:sz w:val="20"/>
          <w:szCs w:val="20"/>
          <w:lang w:val="it-IT"/>
        </w:rPr>
        <w:t>. Co-</w:t>
      </w:r>
      <w:proofErr w:type="spellStart"/>
      <w:r w:rsidRPr="00CE1FA8">
        <w:rPr>
          <w:rFonts w:ascii="Optima" w:hAnsi="Optima"/>
          <w:sz w:val="20"/>
          <w:szCs w:val="20"/>
          <w:lang w:val="it-IT"/>
        </w:rPr>
        <w:t>PIs</w:t>
      </w:r>
      <w:proofErr w:type="spellEnd"/>
      <w:r w:rsidRPr="00CE1FA8">
        <w:rPr>
          <w:rFonts w:ascii="Optima" w:hAnsi="Optima"/>
          <w:sz w:val="20"/>
          <w:szCs w:val="20"/>
          <w:lang w:val="it-IT"/>
        </w:rPr>
        <w:t xml:space="preserve">: C.A. Masiello, P.J.J. Alvarez. </w:t>
      </w:r>
      <w:r>
        <w:rPr>
          <w:rFonts w:ascii="Optima" w:hAnsi="Optima"/>
          <w:sz w:val="20"/>
          <w:szCs w:val="20"/>
          <w:lang w:val="it-IT"/>
        </w:rPr>
        <w:t>Rice Shell Carbon Hub, $170,000.</w:t>
      </w:r>
    </w:p>
    <w:p w14:paraId="2F434074" w14:textId="1F12BDA1"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PENDING RESEARCH SUPPORT</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r w:rsidRPr="00C4241F">
        <w:rPr>
          <w:rFonts w:ascii="Optima" w:hAnsi="Optima"/>
          <w:sz w:val="22"/>
        </w:rPr>
        <w:t xml:space="preserve"> </w:t>
      </w:r>
    </w:p>
    <w:p w14:paraId="7C356630" w14:textId="0BB8A4E4" w:rsidR="00C53DDA" w:rsidRPr="00C95B8C" w:rsidRDefault="00C95B8C" w:rsidP="00014DEE">
      <w:pPr>
        <w:pStyle w:val="ListParagraph"/>
        <w:numPr>
          <w:ilvl w:val="0"/>
          <w:numId w:val="22"/>
        </w:numPr>
        <w:autoSpaceDE w:val="0"/>
        <w:autoSpaceDN w:val="0"/>
        <w:adjustRightInd w:val="0"/>
        <w:rPr>
          <w:rFonts w:ascii="Optima" w:hAnsi="Optima"/>
          <w:sz w:val="20"/>
          <w:szCs w:val="20"/>
        </w:rPr>
      </w:pPr>
      <w:r w:rsidRPr="00C95B8C">
        <w:rPr>
          <w:rFonts w:ascii="Optima" w:hAnsi="Optima"/>
          <w:sz w:val="20"/>
          <w:szCs w:val="20"/>
        </w:rPr>
        <w:t xml:space="preserve">Achieving Microbial </w:t>
      </w:r>
      <w:proofErr w:type="spellStart"/>
      <w:r w:rsidRPr="00C95B8C">
        <w:rPr>
          <w:rFonts w:ascii="Optima" w:hAnsi="Optima"/>
          <w:sz w:val="20"/>
          <w:szCs w:val="20"/>
        </w:rPr>
        <w:t>BioRemediatiOn</w:t>
      </w:r>
      <w:proofErr w:type="spellEnd"/>
      <w:r w:rsidRPr="00C95B8C">
        <w:rPr>
          <w:rFonts w:ascii="Optima" w:hAnsi="Optima"/>
          <w:sz w:val="20"/>
          <w:szCs w:val="20"/>
        </w:rPr>
        <w:t xml:space="preserve"> with Synthetic biology In Annuals (AMBROSIA</w:t>
      </w:r>
      <w:r w:rsidR="00C53DDA" w:rsidRPr="00C95B8C">
        <w:rPr>
          <w:rFonts w:ascii="Optima" w:hAnsi="Optima"/>
          <w:i/>
          <w:iCs/>
          <w:sz w:val="20"/>
          <w:szCs w:val="20"/>
        </w:rPr>
        <w:t>)</w:t>
      </w:r>
      <w:r w:rsidR="00C53DDA" w:rsidRPr="00C95B8C">
        <w:rPr>
          <w:rFonts w:ascii="Optima" w:hAnsi="Optima"/>
          <w:sz w:val="20"/>
          <w:szCs w:val="20"/>
        </w:rPr>
        <w:t xml:space="preserve">. Lead PI: J.J. </w:t>
      </w:r>
      <w:proofErr w:type="spellStart"/>
      <w:r w:rsidR="00C53DDA" w:rsidRPr="00C95B8C">
        <w:rPr>
          <w:rFonts w:ascii="Optima" w:hAnsi="Optima"/>
          <w:sz w:val="20"/>
          <w:szCs w:val="20"/>
        </w:rPr>
        <w:t>Silberg</w:t>
      </w:r>
      <w:proofErr w:type="spellEnd"/>
      <w:r w:rsidR="00C53DDA" w:rsidRPr="00C95B8C">
        <w:rPr>
          <w:rFonts w:ascii="Optima" w:hAnsi="Optima"/>
          <w:sz w:val="20"/>
          <w:szCs w:val="20"/>
        </w:rPr>
        <w:t xml:space="preserve">. PIs: </w:t>
      </w:r>
      <w:r>
        <w:rPr>
          <w:rFonts w:ascii="Optima" w:hAnsi="Optima"/>
          <w:sz w:val="20"/>
          <w:szCs w:val="20"/>
        </w:rPr>
        <w:t>J. Chappell</w:t>
      </w:r>
      <w:r w:rsidR="00C53DDA" w:rsidRPr="00C95B8C">
        <w:rPr>
          <w:rFonts w:ascii="Optima" w:hAnsi="Optima"/>
          <w:sz w:val="20"/>
          <w:szCs w:val="20"/>
        </w:rPr>
        <w:t xml:space="preserve">, C. </w:t>
      </w:r>
      <w:proofErr w:type="spellStart"/>
      <w:r w:rsidR="00C53DDA" w:rsidRPr="00C95B8C">
        <w:rPr>
          <w:rFonts w:ascii="Optima" w:hAnsi="Optima"/>
          <w:sz w:val="20"/>
          <w:szCs w:val="20"/>
        </w:rPr>
        <w:t>Masiello</w:t>
      </w:r>
      <w:proofErr w:type="spellEnd"/>
      <w:r w:rsidR="00C53DDA" w:rsidRPr="00C95B8C">
        <w:rPr>
          <w:rFonts w:ascii="Optima" w:hAnsi="Optima"/>
          <w:sz w:val="20"/>
          <w:szCs w:val="20"/>
        </w:rPr>
        <w:t xml:space="preserve">, L. Stadler, </w:t>
      </w:r>
      <w:r w:rsidRPr="00C95B8C">
        <w:rPr>
          <w:rFonts w:ascii="Optima" w:hAnsi="Optima"/>
          <w:sz w:val="20"/>
          <w:szCs w:val="20"/>
        </w:rPr>
        <w:t xml:space="preserve">P.J.J. Alvarez </w:t>
      </w:r>
      <w:r w:rsidR="00C53DDA" w:rsidRPr="00C95B8C">
        <w:rPr>
          <w:rFonts w:ascii="Optima" w:hAnsi="Optima"/>
          <w:sz w:val="20"/>
          <w:szCs w:val="20"/>
        </w:rPr>
        <w:t>$</w:t>
      </w:r>
      <w:r>
        <w:rPr>
          <w:rFonts w:ascii="Optima" w:hAnsi="Optima"/>
          <w:sz w:val="20"/>
          <w:szCs w:val="20"/>
        </w:rPr>
        <w:t>1</w:t>
      </w:r>
      <w:r w:rsidR="00C53DDA" w:rsidRPr="00C95B8C">
        <w:rPr>
          <w:rFonts w:ascii="Optima" w:hAnsi="Optima"/>
          <w:sz w:val="20"/>
          <w:szCs w:val="20"/>
        </w:rPr>
        <w:t>8,</w:t>
      </w:r>
      <w:r>
        <w:rPr>
          <w:rFonts w:ascii="Optima" w:hAnsi="Optima"/>
          <w:sz w:val="20"/>
          <w:szCs w:val="20"/>
        </w:rPr>
        <w:t>673</w:t>
      </w:r>
      <w:r w:rsidR="00C53DDA" w:rsidRPr="00C95B8C">
        <w:rPr>
          <w:rFonts w:ascii="Optima" w:hAnsi="Optima"/>
          <w:sz w:val="20"/>
          <w:szCs w:val="20"/>
        </w:rPr>
        <w:t>,</w:t>
      </w:r>
      <w:r>
        <w:rPr>
          <w:rFonts w:ascii="Optima" w:hAnsi="Optima"/>
          <w:sz w:val="20"/>
          <w:szCs w:val="20"/>
        </w:rPr>
        <w:t>452</w:t>
      </w:r>
      <w:r w:rsidR="00C53DDA" w:rsidRPr="00C95B8C">
        <w:rPr>
          <w:rFonts w:ascii="Optima" w:hAnsi="Optima"/>
          <w:sz w:val="20"/>
          <w:szCs w:val="20"/>
        </w:rPr>
        <w:t>. D</w:t>
      </w:r>
      <w:r>
        <w:rPr>
          <w:rFonts w:ascii="Optima" w:hAnsi="Optima"/>
          <w:sz w:val="20"/>
          <w:szCs w:val="20"/>
        </w:rPr>
        <w:t>ARPA</w:t>
      </w:r>
      <w:r w:rsidR="00C53DDA" w:rsidRPr="00C95B8C">
        <w:rPr>
          <w:rFonts w:ascii="Optima" w:hAnsi="Optima"/>
          <w:sz w:val="20"/>
          <w:szCs w:val="20"/>
        </w:rPr>
        <w:t xml:space="preserve">. </w:t>
      </w:r>
    </w:p>
    <w:p w14:paraId="260755CB" w14:textId="02DC550E"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COMPLETED RESEARCH SUPPORT</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r w:rsidRPr="00C4241F">
        <w:rPr>
          <w:rFonts w:ascii="Optima" w:hAnsi="Optima"/>
          <w:b/>
          <w:sz w:val="22"/>
        </w:rPr>
        <w:t xml:space="preserve"> </w:t>
      </w:r>
    </w:p>
    <w:p w14:paraId="0834FD62" w14:textId="77777777" w:rsidR="00472674" w:rsidRDefault="00472674" w:rsidP="00472674">
      <w:pPr>
        <w:pStyle w:val="ListParagraph"/>
        <w:numPr>
          <w:ilvl w:val="0"/>
          <w:numId w:val="5"/>
        </w:numPr>
        <w:spacing w:after="40"/>
        <w:rPr>
          <w:rFonts w:ascii="Optima" w:hAnsi="Optima"/>
          <w:sz w:val="20"/>
          <w:szCs w:val="20"/>
        </w:rPr>
      </w:pPr>
      <w:r w:rsidRPr="00BA7E29">
        <w:rPr>
          <w:rFonts w:ascii="Optima" w:hAnsi="Optima"/>
          <w:i/>
          <w:sz w:val="20"/>
          <w:szCs w:val="20"/>
        </w:rPr>
        <w:t>Developing Synthetic Biology Tools for Marine Microbial Studies</w:t>
      </w:r>
      <w:r w:rsidRPr="00140A71">
        <w:rPr>
          <w:rFonts w:ascii="Optima" w:hAnsi="Optima"/>
          <w:sz w:val="20"/>
          <w:szCs w:val="20"/>
        </w:rPr>
        <w:t xml:space="preserve">.  P.I. C.A. </w:t>
      </w:r>
      <w:proofErr w:type="spellStart"/>
      <w:r w:rsidRPr="00140A71">
        <w:rPr>
          <w:rFonts w:ascii="Optima" w:hAnsi="Optima"/>
          <w:sz w:val="20"/>
          <w:szCs w:val="20"/>
        </w:rPr>
        <w:t>Masiello</w:t>
      </w:r>
      <w:proofErr w:type="spellEnd"/>
      <w:r w:rsidRPr="00140A71">
        <w:rPr>
          <w:rFonts w:ascii="Optima" w:hAnsi="Optima"/>
          <w:sz w:val="20"/>
          <w:szCs w:val="20"/>
        </w:rPr>
        <w:t xml:space="preserve">. Co-Is: J.J. </w:t>
      </w:r>
      <w:proofErr w:type="spellStart"/>
      <w:r w:rsidRPr="00140A71">
        <w:rPr>
          <w:rFonts w:ascii="Optima" w:hAnsi="Optima"/>
          <w:sz w:val="20"/>
          <w:szCs w:val="20"/>
        </w:rPr>
        <w:t>Silberg</w:t>
      </w:r>
      <w:proofErr w:type="spellEnd"/>
      <w:r w:rsidRPr="00140A71">
        <w:rPr>
          <w:rFonts w:ascii="Optima" w:hAnsi="Optima"/>
          <w:sz w:val="20"/>
          <w:szCs w:val="20"/>
        </w:rPr>
        <w:t xml:space="preserve">, </w:t>
      </w:r>
      <w:r>
        <w:rPr>
          <w:rFonts w:ascii="Optima" w:hAnsi="Optima"/>
          <w:sz w:val="20"/>
          <w:szCs w:val="20"/>
        </w:rPr>
        <w:t>G</w:t>
      </w:r>
      <w:r w:rsidRPr="00140A71">
        <w:rPr>
          <w:rFonts w:ascii="Optima" w:hAnsi="Optima"/>
          <w:sz w:val="20"/>
          <w:szCs w:val="20"/>
        </w:rPr>
        <w:t>. Bennett.  $</w:t>
      </w:r>
      <w:r>
        <w:rPr>
          <w:rFonts w:ascii="Optima" w:hAnsi="Optima"/>
          <w:sz w:val="20"/>
          <w:szCs w:val="20"/>
        </w:rPr>
        <w:t>708,4</w:t>
      </w:r>
      <w:r w:rsidRPr="00140A71">
        <w:rPr>
          <w:rFonts w:ascii="Optima" w:hAnsi="Optima"/>
          <w:sz w:val="20"/>
          <w:szCs w:val="20"/>
        </w:rPr>
        <w:t>00.  Moore Foundation. May 2018-</w:t>
      </w:r>
      <w:r>
        <w:rPr>
          <w:rFonts w:ascii="Optima" w:hAnsi="Optima"/>
          <w:sz w:val="20"/>
          <w:szCs w:val="20"/>
        </w:rPr>
        <w:t>Dec 2021</w:t>
      </w:r>
      <w:r w:rsidRPr="00140A71">
        <w:rPr>
          <w:rFonts w:ascii="Optima" w:hAnsi="Optima"/>
          <w:sz w:val="20"/>
          <w:szCs w:val="20"/>
        </w:rPr>
        <w:t>.</w:t>
      </w:r>
    </w:p>
    <w:p w14:paraId="0C699D71" w14:textId="77777777" w:rsidR="00446329" w:rsidRPr="0037480E" w:rsidRDefault="00446329" w:rsidP="00446329">
      <w:pPr>
        <w:pStyle w:val="ListParagraph"/>
        <w:numPr>
          <w:ilvl w:val="0"/>
          <w:numId w:val="5"/>
        </w:numPr>
        <w:rPr>
          <w:rFonts w:ascii="Optima" w:hAnsi="Optima"/>
          <w:sz w:val="20"/>
          <w:szCs w:val="20"/>
        </w:rPr>
      </w:pPr>
      <w:r w:rsidRPr="00A618A4">
        <w:rPr>
          <w:rFonts w:ascii="Optima" w:hAnsi="Optima"/>
          <w:i/>
          <w:color w:val="000000"/>
          <w:sz w:val="20"/>
          <w:szCs w:val="20"/>
        </w:rPr>
        <w:t>The Environmental Impacts of COVID19 in Texas: Understanding Trade-Offs of Plausible Low-Carbon Futures</w:t>
      </w:r>
      <w:r>
        <w:rPr>
          <w:rFonts w:ascii="Optima" w:hAnsi="Optima"/>
          <w:color w:val="000000"/>
          <w:sz w:val="20"/>
          <w:szCs w:val="20"/>
        </w:rPr>
        <w:t>. P.I. S. Dee. Co-Is T. Loch-</w:t>
      </w:r>
      <w:proofErr w:type="spellStart"/>
      <w:r>
        <w:rPr>
          <w:rFonts w:ascii="Optima" w:hAnsi="Optima"/>
          <w:color w:val="000000"/>
          <w:sz w:val="20"/>
          <w:szCs w:val="20"/>
        </w:rPr>
        <w:t>Temzelides</w:t>
      </w:r>
      <w:proofErr w:type="spellEnd"/>
      <w:r>
        <w:rPr>
          <w:rFonts w:ascii="Optima" w:hAnsi="Optima"/>
          <w:color w:val="000000"/>
          <w:sz w:val="20"/>
          <w:szCs w:val="20"/>
        </w:rPr>
        <w:t xml:space="preserve">, C.A. </w:t>
      </w:r>
      <w:proofErr w:type="spellStart"/>
      <w:r>
        <w:rPr>
          <w:rFonts w:ascii="Optima" w:hAnsi="Optima"/>
          <w:color w:val="000000"/>
          <w:sz w:val="20"/>
          <w:szCs w:val="20"/>
        </w:rPr>
        <w:t>Masiello</w:t>
      </w:r>
      <w:proofErr w:type="spellEnd"/>
      <w:r>
        <w:rPr>
          <w:rFonts w:ascii="Optima" w:hAnsi="Optima"/>
          <w:color w:val="000000"/>
          <w:sz w:val="20"/>
          <w:szCs w:val="20"/>
        </w:rPr>
        <w:t>, M. Torres. $15,000. May 2020-April 2021.</w:t>
      </w:r>
    </w:p>
    <w:p w14:paraId="76F6799E" w14:textId="43C2B1E4" w:rsidR="00446329" w:rsidRPr="003F3779" w:rsidRDefault="00446329" w:rsidP="00446329">
      <w:pPr>
        <w:pStyle w:val="ListParagraph"/>
        <w:numPr>
          <w:ilvl w:val="0"/>
          <w:numId w:val="5"/>
        </w:numPr>
        <w:spacing w:after="40"/>
        <w:rPr>
          <w:rFonts w:ascii="Optima" w:hAnsi="Optima"/>
          <w:sz w:val="20"/>
          <w:szCs w:val="20"/>
        </w:rPr>
      </w:pPr>
      <w:r w:rsidRPr="003F3779">
        <w:rPr>
          <w:rFonts w:ascii="Optima" w:hAnsi="Optima"/>
          <w:i/>
          <w:sz w:val="20"/>
          <w:szCs w:val="20"/>
        </w:rPr>
        <w:t>Subterranean surveillance of explosives and toxic chemicals in soils using indicator gases.</w:t>
      </w:r>
      <w:r w:rsidRPr="003F3779">
        <w:rPr>
          <w:rFonts w:ascii="Optima" w:hAnsi="Optima"/>
          <w:sz w:val="20"/>
          <w:szCs w:val="20"/>
        </w:rPr>
        <w:t xml:space="preserve"> P.I. J.J. </w:t>
      </w:r>
      <w:proofErr w:type="spellStart"/>
      <w:r w:rsidRPr="003F3779">
        <w:rPr>
          <w:rFonts w:ascii="Optima" w:hAnsi="Optima"/>
          <w:sz w:val="20"/>
          <w:szCs w:val="20"/>
        </w:rPr>
        <w:t>Silberg</w:t>
      </w:r>
      <w:proofErr w:type="spellEnd"/>
      <w:r w:rsidRPr="003F3779">
        <w:rPr>
          <w:rFonts w:ascii="Optima" w:hAnsi="Optima"/>
          <w:sz w:val="20"/>
          <w:szCs w:val="20"/>
        </w:rPr>
        <w:t xml:space="preserve">. Co-Is: C.A. </w:t>
      </w:r>
      <w:proofErr w:type="spellStart"/>
      <w:r w:rsidRPr="003F3779">
        <w:rPr>
          <w:rFonts w:ascii="Optima" w:hAnsi="Optima"/>
          <w:sz w:val="20"/>
          <w:szCs w:val="20"/>
        </w:rPr>
        <w:t>Masiello</w:t>
      </w:r>
      <w:proofErr w:type="spellEnd"/>
      <w:r w:rsidRPr="003F3779">
        <w:rPr>
          <w:rFonts w:ascii="Optima" w:hAnsi="Optima"/>
          <w:sz w:val="20"/>
          <w:szCs w:val="20"/>
        </w:rPr>
        <w:t>, G. Bennett, S.L. Biswal, J. Tabor, A. Ellington. $2,077,014. DARPA</w:t>
      </w:r>
      <w:r w:rsidR="00F74A3C">
        <w:rPr>
          <w:rFonts w:ascii="Optima" w:hAnsi="Optima"/>
          <w:sz w:val="20"/>
          <w:szCs w:val="20"/>
        </w:rPr>
        <w:t>, 2019-2021</w:t>
      </w:r>
      <w:r w:rsidRPr="003F3779">
        <w:rPr>
          <w:rFonts w:ascii="Optima" w:hAnsi="Optima"/>
          <w:sz w:val="20"/>
          <w:szCs w:val="20"/>
        </w:rPr>
        <w:t>.</w:t>
      </w:r>
    </w:p>
    <w:p w14:paraId="22DAFCCE" w14:textId="77777777" w:rsidR="00D56A40" w:rsidRPr="00140A71" w:rsidRDefault="00D56A40" w:rsidP="00D56A40">
      <w:pPr>
        <w:pStyle w:val="ListParagraph"/>
        <w:numPr>
          <w:ilvl w:val="0"/>
          <w:numId w:val="5"/>
        </w:numPr>
        <w:spacing w:after="40"/>
        <w:rPr>
          <w:rFonts w:ascii="Optima" w:hAnsi="Optima"/>
          <w:sz w:val="20"/>
          <w:szCs w:val="20"/>
        </w:rPr>
      </w:pPr>
      <w:r w:rsidRPr="002F1ADF">
        <w:rPr>
          <w:rFonts w:ascii="Optima" w:hAnsi="Optima"/>
          <w:color w:val="000000" w:themeColor="text1"/>
          <w:sz w:val="20"/>
          <w:szCs w:val="20"/>
        </w:rPr>
        <w:t>Impacts of Flood Damage on Airborne Fungi and Bacteria in Homes after Harvey</w:t>
      </w:r>
      <w:r>
        <w:rPr>
          <w:rFonts w:ascii="Optima" w:hAnsi="Optima"/>
          <w:color w:val="000000" w:themeColor="text1"/>
          <w:sz w:val="20"/>
          <w:szCs w:val="20"/>
        </w:rPr>
        <w:t xml:space="preserve">. P.I. L. Stadler.  Co-Is: Q. Li, J. Elliott, </w:t>
      </w:r>
      <w:r w:rsidRPr="002F1ADF">
        <w:rPr>
          <w:rFonts w:ascii="Optima" w:hAnsi="Optima"/>
          <w:color w:val="000000" w:themeColor="text1"/>
          <w:sz w:val="20"/>
          <w:szCs w:val="20"/>
          <w:u w:val="single"/>
        </w:rPr>
        <w:t xml:space="preserve">C.A. </w:t>
      </w:r>
      <w:proofErr w:type="spellStart"/>
      <w:r w:rsidRPr="002F1ADF">
        <w:rPr>
          <w:rFonts w:ascii="Optima" w:hAnsi="Optima"/>
          <w:color w:val="000000" w:themeColor="text1"/>
          <w:sz w:val="20"/>
          <w:szCs w:val="20"/>
          <w:u w:val="single"/>
        </w:rPr>
        <w:t>Masiello</w:t>
      </w:r>
      <w:proofErr w:type="spellEnd"/>
      <w:r>
        <w:rPr>
          <w:rFonts w:ascii="Optima" w:hAnsi="Optima"/>
          <w:color w:val="000000" w:themeColor="text1"/>
          <w:sz w:val="20"/>
          <w:szCs w:val="20"/>
        </w:rPr>
        <w:t xml:space="preserve">, N. </w:t>
      </w:r>
      <w:proofErr w:type="spellStart"/>
      <w:r>
        <w:rPr>
          <w:rFonts w:ascii="Optima" w:hAnsi="Optima"/>
          <w:color w:val="000000" w:themeColor="text1"/>
          <w:sz w:val="20"/>
          <w:szCs w:val="20"/>
        </w:rPr>
        <w:t>Fierer</w:t>
      </w:r>
      <w:proofErr w:type="spellEnd"/>
      <w:r>
        <w:rPr>
          <w:rFonts w:ascii="Optima" w:hAnsi="Optima"/>
          <w:color w:val="000000" w:themeColor="text1"/>
          <w:sz w:val="20"/>
          <w:szCs w:val="20"/>
        </w:rPr>
        <w:t>. $50,000.  Rice University HERE funds.</w:t>
      </w:r>
    </w:p>
    <w:p w14:paraId="479E7438" w14:textId="3AFED471" w:rsidR="009B1569" w:rsidRPr="009B1569" w:rsidRDefault="009B1569" w:rsidP="009B1569">
      <w:pPr>
        <w:pStyle w:val="ListParagraph"/>
        <w:numPr>
          <w:ilvl w:val="0"/>
          <w:numId w:val="5"/>
        </w:numPr>
        <w:spacing w:after="40"/>
        <w:rPr>
          <w:rFonts w:ascii="Optima" w:hAnsi="Optima"/>
          <w:sz w:val="20"/>
          <w:szCs w:val="20"/>
        </w:rPr>
      </w:pPr>
      <w:r w:rsidRPr="003F3779">
        <w:rPr>
          <w:rFonts w:ascii="Optima" w:hAnsi="Optima"/>
          <w:i/>
          <w:sz w:val="20"/>
          <w:szCs w:val="20"/>
        </w:rPr>
        <w:t>Microbial PALS:</w:t>
      </w:r>
      <w:r w:rsidRPr="003F3779">
        <w:rPr>
          <w:rFonts w:ascii="Optima" w:hAnsi="Optima"/>
          <w:sz w:val="20"/>
          <w:szCs w:val="20"/>
        </w:rPr>
        <w:t xml:space="preserve"> Sensing the chemical and magnetic signatures of underwater vehicles using natural and engineered bacteria. P.I. J.J. </w:t>
      </w:r>
      <w:proofErr w:type="spellStart"/>
      <w:r w:rsidRPr="003F3779">
        <w:rPr>
          <w:rFonts w:ascii="Optima" w:hAnsi="Optima"/>
          <w:sz w:val="20"/>
          <w:szCs w:val="20"/>
        </w:rPr>
        <w:t>Silberg</w:t>
      </w:r>
      <w:proofErr w:type="spellEnd"/>
      <w:r w:rsidRPr="003F3779">
        <w:rPr>
          <w:rFonts w:ascii="Optima" w:hAnsi="Optima"/>
          <w:sz w:val="20"/>
          <w:szCs w:val="20"/>
        </w:rPr>
        <w:t xml:space="preserve">. Co-Is L. Tender, C.A. </w:t>
      </w:r>
      <w:proofErr w:type="spellStart"/>
      <w:r w:rsidRPr="003F3779">
        <w:rPr>
          <w:rFonts w:ascii="Optima" w:hAnsi="Optima"/>
          <w:sz w:val="20"/>
          <w:szCs w:val="20"/>
        </w:rPr>
        <w:t>Masiello</w:t>
      </w:r>
      <w:proofErr w:type="spellEnd"/>
      <w:r w:rsidRPr="003F3779">
        <w:rPr>
          <w:rFonts w:ascii="Optima" w:hAnsi="Optima"/>
          <w:sz w:val="20"/>
          <w:szCs w:val="20"/>
        </w:rPr>
        <w:t>. $400,000 to Rice, DARPA.</w:t>
      </w:r>
    </w:p>
    <w:p w14:paraId="4D8F2AF8" w14:textId="78F8EE48" w:rsidR="002B3B79" w:rsidRPr="002F1ADF" w:rsidRDefault="002B3B79" w:rsidP="002B3B79">
      <w:pPr>
        <w:pStyle w:val="ListParagraph"/>
        <w:numPr>
          <w:ilvl w:val="0"/>
          <w:numId w:val="5"/>
        </w:numPr>
        <w:spacing w:after="40"/>
        <w:rPr>
          <w:rFonts w:ascii="Optima" w:hAnsi="Optima"/>
          <w:sz w:val="20"/>
          <w:szCs w:val="20"/>
        </w:rPr>
      </w:pPr>
      <w:r w:rsidRPr="00C4241F">
        <w:rPr>
          <w:rFonts w:ascii="Optima" w:hAnsi="Optima"/>
          <w:i/>
          <w:sz w:val="20"/>
        </w:rPr>
        <w:t>MRI: Acquisition of Time-of-Flight Secondary Ion Mass Spectrometer (TOF-SIMS) for high resolution 3-D materials analysis</w:t>
      </w:r>
      <w:r w:rsidRPr="00C4241F">
        <w:rPr>
          <w:rFonts w:ascii="Optima" w:hAnsi="Optima"/>
          <w:sz w:val="20"/>
        </w:rPr>
        <w:t xml:space="preserve">.  P.I.: R. Verduzco. Co-Is: C.-T. Lee,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xml:space="preserve">, J. Lou. $1,666,069. NSF </w:t>
      </w:r>
      <w:r w:rsidRPr="002F1ADF">
        <w:rPr>
          <w:rFonts w:ascii="Optima" w:hAnsi="Optima"/>
          <w:sz w:val="20"/>
          <w:szCs w:val="20"/>
        </w:rPr>
        <w:t>MRI</w:t>
      </w:r>
      <w:r w:rsidR="00F74A3C">
        <w:rPr>
          <w:rFonts w:ascii="Optima" w:hAnsi="Optima"/>
          <w:sz w:val="20"/>
          <w:szCs w:val="20"/>
        </w:rPr>
        <w:t>, 2016-2021.</w:t>
      </w:r>
    </w:p>
    <w:p w14:paraId="2B2C62F6" w14:textId="0950F6B0" w:rsidR="0098480D" w:rsidRPr="0098480D" w:rsidRDefault="0098480D" w:rsidP="0098480D">
      <w:pPr>
        <w:pStyle w:val="ListParagraph"/>
        <w:numPr>
          <w:ilvl w:val="0"/>
          <w:numId w:val="5"/>
        </w:numPr>
        <w:spacing w:after="40"/>
        <w:rPr>
          <w:rFonts w:ascii="Optima" w:hAnsi="Optima"/>
          <w:i/>
          <w:sz w:val="20"/>
        </w:rPr>
      </w:pPr>
      <w:r w:rsidRPr="00C4241F">
        <w:rPr>
          <w:rFonts w:ascii="Optima" w:hAnsi="Optima"/>
          <w:i/>
          <w:sz w:val="20"/>
        </w:rPr>
        <w:t>Synthetic Biology for Earth System Science.</w:t>
      </w:r>
      <w:r w:rsidRPr="00C4241F">
        <w:rPr>
          <w:rFonts w:ascii="Optima" w:hAnsi="Optima"/>
          <w:sz w:val="20"/>
        </w:rPr>
        <w:t xml:space="preserve">  P.I.s: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xml:space="preserve">, J.J. </w:t>
      </w:r>
      <w:proofErr w:type="spellStart"/>
      <w:r w:rsidRPr="00C4241F">
        <w:rPr>
          <w:rFonts w:ascii="Optima" w:hAnsi="Optima"/>
          <w:sz w:val="20"/>
        </w:rPr>
        <w:t>Silberg</w:t>
      </w:r>
      <w:proofErr w:type="spellEnd"/>
      <w:r w:rsidRPr="00C4241F">
        <w:rPr>
          <w:rFonts w:ascii="Optima" w:hAnsi="Optima"/>
          <w:sz w:val="20"/>
        </w:rPr>
        <w:t>, G. Bennett, M. Bennett. $1 million.  Keck Foundation.</w:t>
      </w:r>
    </w:p>
    <w:p w14:paraId="536B74B6" w14:textId="77777777" w:rsidR="009558D1" w:rsidRPr="009558D1" w:rsidRDefault="009558D1" w:rsidP="009558D1">
      <w:pPr>
        <w:pStyle w:val="ListParagraph"/>
        <w:numPr>
          <w:ilvl w:val="0"/>
          <w:numId w:val="5"/>
        </w:numPr>
        <w:spacing w:after="40"/>
        <w:rPr>
          <w:rFonts w:ascii="Optima" w:hAnsi="Optima"/>
          <w:sz w:val="20"/>
        </w:rPr>
      </w:pPr>
      <w:r w:rsidRPr="009558D1">
        <w:rPr>
          <w:rFonts w:ascii="Optima" w:hAnsi="Optima"/>
          <w:i/>
          <w:sz w:val="20"/>
        </w:rPr>
        <w:lastRenderedPageBreak/>
        <w:t>Pyrolytic Conversion of Soil Contaminated with Heavy Hydrocarbons into Biochar to Enhance Soil Fertility and Sequester CO</w:t>
      </w:r>
      <w:r w:rsidRPr="009558D1">
        <w:rPr>
          <w:rFonts w:ascii="Optima" w:hAnsi="Optima"/>
          <w:i/>
          <w:sz w:val="20"/>
          <w:vertAlign w:val="subscript"/>
        </w:rPr>
        <w:t>2</w:t>
      </w:r>
      <w:r w:rsidRPr="009558D1">
        <w:rPr>
          <w:rFonts w:ascii="Optima" w:hAnsi="Optima"/>
          <w:i/>
          <w:sz w:val="20"/>
        </w:rPr>
        <w:t xml:space="preserve">.  </w:t>
      </w:r>
      <w:r w:rsidRPr="00583923">
        <w:rPr>
          <w:rFonts w:ascii="Optima" w:hAnsi="Optima"/>
          <w:sz w:val="20"/>
          <w:lang w:val="it-IT"/>
        </w:rPr>
        <w:t xml:space="preserve">Lead </w:t>
      </w:r>
      <w:proofErr w:type="spellStart"/>
      <w:r w:rsidRPr="00583923">
        <w:rPr>
          <w:rFonts w:ascii="Optima" w:hAnsi="Optima"/>
          <w:sz w:val="20"/>
          <w:lang w:val="it-IT"/>
        </w:rPr>
        <w:t>P.I.s</w:t>
      </w:r>
      <w:proofErr w:type="spellEnd"/>
      <w:r w:rsidRPr="00583923">
        <w:rPr>
          <w:rFonts w:ascii="Optima" w:hAnsi="Optima"/>
          <w:sz w:val="20"/>
          <w:lang w:val="it-IT"/>
        </w:rPr>
        <w:t xml:space="preserve">: Pedro Alvarez, Caroline Masiello, </w:t>
      </w:r>
      <w:proofErr w:type="spellStart"/>
      <w:r w:rsidRPr="00583923">
        <w:rPr>
          <w:rFonts w:ascii="Optima" w:hAnsi="Optima"/>
          <w:sz w:val="20"/>
          <w:lang w:val="it-IT"/>
        </w:rPr>
        <w:t>Kyriacos</w:t>
      </w:r>
      <w:proofErr w:type="spellEnd"/>
      <w:r w:rsidRPr="00583923">
        <w:rPr>
          <w:rFonts w:ascii="Optima" w:hAnsi="Optima"/>
          <w:sz w:val="20"/>
          <w:lang w:val="it-IT"/>
        </w:rPr>
        <w:t xml:space="preserve"> </w:t>
      </w:r>
      <w:proofErr w:type="spellStart"/>
      <w:r w:rsidRPr="00583923">
        <w:rPr>
          <w:rFonts w:ascii="Optima" w:hAnsi="Optima"/>
          <w:sz w:val="20"/>
          <w:lang w:val="it-IT"/>
        </w:rPr>
        <w:t>Zygourakis</w:t>
      </w:r>
      <w:proofErr w:type="spellEnd"/>
      <w:r w:rsidRPr="00583923">
        <w:rPr>
          <w:rFonts w:ascii="Optima" w:hAnsi="Optima"/>
          <w:sz w:val="20"/>
          <w:lang w:val="it-IT"/>
        </w:rPr>
        <w:t xml:space="preserve">. </w:t>
      </w:r>
      <w:r w:rsidRPr="009558D1">
        <w:rPr>
          <w:rFonts w:ascii="Optima" w:hAnsi="Optima"/>
          <w:sz w:val="20"/>
        </w:rPr>
        <w:t>Chevron. $75,000. 2014-2016.</w:t>
      </w:r>
    </w:p>
    <w:p w14:paraId="61BAB981" w14:textId="08C19321" w:rsidR="009558D1" w:rsidRPr="009558D1" w:rsidRDefault="009558D1" w:rsidP="009558D1">
      <w:pPr>
        <w:pStyle w:val="ListParagraph"/>
        <w:numPr>
          <w:ilvl w:val="0"/>
          <w:numId w:val="5"/>
        </w:numPr>
        <w:spacing w:after="40"/>
        <w:rPr>
          <w:rFonts w:ascii="Optima" w:hAnsi="Optima"/>
          <w:sz w:val="20"/>
        </w:rPr>
      </w:pPr>
      <w:r w:rsidRPr="009558D1">
        <w:rPr>
          <w:rFonts w:ascii="Optima" w:hAnsi="Optima"/>
          <w:i/>
          <w:sz w:val="20"/>
        </w:rPr>
        <w:t>Biochar Amendment: A Sustainable Remediation Strategy for Shallow Soil Contamination by Heavy Hydrocarbons</w:t>
      </w:r>
      <w:r w:rsidRPr="009558D1">
        <w:rPr>
          <w:rFonts w:ascii="Optima" w:hAnsi="Optima"/>
          <w:sz w:val="20"/>
        </w:rPr>
        <w:t xml:space="preserve">, Lead P.I.s: Doug Mackay, </w:t>
      </w:r>
      <w:proofErr w:type="spellStart"/>
      <w:r w:rsidRPr="009558D1">
        <w:rPr>
          <w:rFonts w:ascii="Optima" w:hAnsi="Optima"/>
          <w:sz w:val="20"/>
        </w:rPr>
        <w:t>Sanjai</w:t>
      </w:r>
      <w:proofErr w:type="spellEnd"/>
      <w:r w:rsidRPr="009558D1">
        <w:rPr>
          <w:rFonts w:ascii="Optima" w:hAnsi="Optima"/>
          <w:sz w:val="20"/>
        </w:rPr>
        <w:t xml:space="preserve"> Parikh. Chevron.  </w:t>
      </w:r>
      <w:proofErr w:type="spellStart"/>
      <w:r w:rsidRPr="009558D1">
        <w:rPr>
          <w:rFonts w:ascii="Optima" w:hAnsi="Optima"/>
          <w:sz w:val="20"/>
          <w:u w:val="single"/>
        </w:rPr>
        <w:t>Masiello</w:t>
      </w:r>
      <w:proofErr w:type="spellEnd"/>
      <w:r w:rsidRPr="009558D1">
        <w:rPr>
          <w:rFonts w:ascii="Optima" w:hAnsi="Optima"/>
          <w:sz w:val="20"/>
          <w:u w:val="single"/>
        </w:rPr>
        <w:t xml:space="preserve"> subcontract</w:t>
      </w:r>
      <w:r w:rsidRPr="009558D1">
        <w:rPr>
          <w:rFonts w:ascii="Optima" w:hAnsi="Optima"/>
          <w:sz w:val="20"/>
        </w:rPr>
        <w:t>: $34,578.</w:t>
      </w:r>
      <w:r w:rsidRPr="009558D1">
        <w:rPr>
          <w:rFonts w:ascii="Optima" w:hAnsi="Optima"/>
          <w:i/>
          <w:sz w:val="20"/>
        </w:rPr>
        <w:t xml:space="preserve"> </w:t>
      </w:r>
      <w:r w:rsidRPr="009558D1">
        <w:rPr>
          <w:rFonts w:ascii="Optima" w:hAnsi="Optima"/>
          <w:sz w:val="20"/>
        </w:rPr>
        <w:t>2014-2016.</w:t>
      </w:r>
      <w:r w:rsidRPr="009558D1">
        <w:rPr>
          <w:rFonts w:ascii="Optima" w:hAnsi="Optima"/>
          <w:i/>
          <w:sz w:val="20"/>
        </w:rPr>
        <w:t xml:space="preserve"> </w:t>
      </w:r>
    </w:p>
    <w:p w14:paraId="788AA4AC" w14:textId="77777777" w:rsidR="00E019C4" w:rsidRPr="009558D1" w:rsidRDefault="00E019C4" w:rsidP="00E019C4">
      <w:pPr>
        <w:pStyle w:val="ListParagraph"/>
        <w:numPr>
          <w:ilvl w:val="0"/>
          <w:numId w:val="5"/>
        </w:numPr>
        <w:spacing w:after="40"/>
        <w:rPr>
          <w:rFonts w:ascii="Optima" w:hAnsi="Optima"/>
          <w:sz w:val="20"/>
        </w:rPr>
      </w:pPr>
      <w:r w:rsidRPr="009558D1">
        <w:rPr>
          <w:rFonts w:ascii="Optima" w:hAnsi="Optima"/>
          <w:i/>
          <w:sz w:val="20"/>
        </w:rPr>
        <w:t xml:space="preserve">Effects of Characterized </w:t>
      </w:r>
      <w:proofErr w:type="spellStart"/>
      <w:r w:rsidRPr="009558D1">
        <w:rPr>
          <w:rFonts w:ascii="Optima" w:hAnsi="Optima"/>
          <w:i/>
          <w:sz w:val="20"/>
        </w:rPr>
        <w:t>Biochars</w:t>
      </w:r>
      <w:proofErr w:type="spellEnd"/>
      <w:r w:rsidRPr="009558D1">
        <w:rPr>
          <w:rFonts w:ascii="Optima" w:hAnsi="Optima"/>
          <w:i/>
          <w:sz w:val="20"/>
        </w:rPr>
        <w:t xml:space="preserve"> on Microbial Communication</w:t>
      </w:r>
      <w:r w:rsidRPr="009558D1">
        <w:rPr>
          <w:rFonts w:ascii="Optima" w:hAnsi="Optima"/>
          <w:sz w:val="20"/>
        </w:rPr>
        <w:t xml:space="preserve">.  P.I.s:  </w:t>
      </w:r>
      <w:r w:rsidRPr="009558D1">
        <w:rPr>
          <w:rFonts w:ascii="Optima" w:hAnsi="Optima"/>
          <w:sz w:val="20"/>
          <w:u w:val="single"/>
        </w:rPr>
        <w:t xml:space="preserve">C.A. </w:t>
      </w:r>
      <w:proofErr w:type="spellStart"/>
      <w:r w:rsidRPr="009558D1">
        <w:rPr>
          <w:rFonts w:ascii="Optima" w:hAnsi="Optima"/>
          <w:sz w:val="20"/>
          <w:u w:val="single"/>
        </w:rPr>
        <w:t>Masiello</w:t>
      </w:r>
      <w:proofErr w:type="spellEnd"/>
      <w:r w:rsidRPr="009558D1">
        <w:rPr>
          <w:rFonts w:ascii="Optima" w:hAnsi="Optima"/>
          <w:sz w:val="20"/>
        </w:rPr>
        <w:t xml:space="preserve">, J.J. </w:t>
      </w:r>
      <w:proofErr w:type="spellStart"/>
      <w:r w:rsidRPr="009558D1">
        <w:rPr>
          <w:rFonts w:ascii="Optima" w:hAnsi="Optima"/>
          <w:sz w:val="20"/>
        </w:rPr>
        <w:t>Silberg</w:t>
      </w:r>
      <w:proofErr w:type="spellEnd"/>
      <w:r w:rsidRPr="009558D1">
        <w:rPr>
          <w:rFonts w:ascii="Optima" w:hAnsi="Optima"/>
          <w:sz w:val="20"/>
        </w:rPr>
        <w:t>.  Shell P.I.: J. Wise.  $75,000.  2014-2015.</w:t>
      </w:r>
    </w:p>
    <w:p w14:paraId="44CD8E9C" w14:textId="77777777" w:rsidR="00E71BFC" w:rsidRPr="00C4241F" w:rsidRDefault="00E71BFC" w:rsidP="00E71BFC">
      <w:pPr>
        <w:pStyle w:val="ListParagraph"/>
        <w:numPr>
          <w:ilvl w:val="0"/>
          <w:numId w:val="5"/>
        </w:numPr>
        <w:spacing w:after="40"/>
        <w:rPr>
          <w:rFonts w:ascii="Optima" w:hAnsi="Optima"/>
          <w:sz w:val="20"/>
        </w:rPr>
      </w:pPr>
      <w:r w:rsidRPr="009558D1">
        <w:rPr>
          <w:rFonts w:ascii="Optima" w:hAnsi="Optima"/>
          <w:i/>
          <w:sz w:val="20"/>
        </w:rPr>
        <w:t>The effects of Charcoal on the Hydrologic Properties of Soils under Natural and Enhanced Conditions</w:t>
      </w:r>
      <w:r w:rsidRPr="00C4241F">
        <w:rPr>
          <w:rFonts w:ascii="Optima" w:hAnsi="Optima"/>
          <w:i/>
          <w:sz w:val="20"/>
        </w:rPr>
        <w:t xml:space="preserve">, </w:t>
      </w:r>
      <w:r w:rsidRPr="00C4241F">
        <w:rPr>
          <w:rFonts w:ascii="Optima" w:hAnsi="Optima"/>
          <w:sz w:val="20"/>
        </w:rPr>
        <w:t xml:space="preserve">P.I.: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co-P.I. B. Dugan.  NSF-HS, April 15, 2010 – June 31, 2015.  $270,179.</w:t>
      </w:r>
    </w:p>
    <w:p w14:paraId="51A716B2" w14:textId="77777777" w:rsidR="00E019C4" w:rsidRPr="00C4241F" w:rsidRDefault="00E019C4" w:rsidP="00E019C4">
      <w:pPr>
        <w:pStyle w:val="ListParagraph"/>
        <w:numPr>
          <w:ilvl w:val="0"/>
          <w:numId w:val="5"/>
        </w:numPr>
        <w:spacing w:after="40"/>
        <w:rPr>
          <w:rFonts w:ascii="Optima" w:hAnsi="Optima"/>
          <w:sz w:val="20"/>
        </w:rPr>
      </w:pPr>
      <w:r w:rsidRPr="00C4241F">
        <w:rPr>
          <w:rFonts w:ascii="Optima" w:hAnsi="Optima"/>
          <w:i/>
          <w:sz w:val="20"/>
        </w:rPr>
        <w:t>Rice Biochar: Expanding into Biology</w:t>
      </w:r>
      <w:r w:rsidRPr="00C4241F">
        <w:rPr>
          <w:rFonts w:ascii="Optima" w:hAnsi="Optima"/>
          <w:sz w:val="20"/>
        </w:rPr>
        <w:t xml:space="preserve">.  </w:t>
      </w:r>
      <w:r w:rsidRPr="00583923">
        <w:rPr>
          <w:rFonts w:ascii="Optima" w:hAnsi="Optima"/>
          <w:sz w:val="20"/>
          <w:lang w:val="it-IT"/>
        </w:rPr>
        <w:t xml:space="preserve">P.I. </w:t>
      </w:r>
      <w:r w:rsidRPr="00583923">
        <w:rPr>
          <w:rFonts w:ascii="Optima" w:hAnsi="Optima"/>
          <w:sz w:val="20"/>
          <w:u w:val="single"/>
          <w:lang w:val="it-IT"/>
        </w:rPr>
        <w:t>C.A. Masiello</w:t>
      </w:r>
      <w:r w:rsidRPr="00583923">
        <w:rPr>
          <w:rFonts w:ascii="Optima" w:hAnsi="Optima"/>
          <w:sz w:val="20"/>
          <w:lang w:val="it-IT"/>
        </w:rPr>
        <w:t xml:space="preserve">. </w:t>
      </w:r>
      <w:r w:rsidRPr="00C4241F">
        <w:rPr>
          <w:rFonts w:ascii="Optima" w:hAnsi="Optima"/>
          <w:sz w:val="20"/>
        </w:rPr>
        <w:t>Co-P.</w:t>
      </w:r>
      <w:proofErr w:type="gramStart"/>
      <w:r w:rsidRPr="00C4241F">
        <w:rPr>
          <w:rFonts w:ascii="Optima" w:hAnsi="Optima"/>
          <w:sz w:val="20"/>
        </w:rPr>
        <w:t>I.s</w:t>
      </w:r>
      <w:proofErr w:type="gramEnd"/>
      <w:r w:rsidRPr="00C4241F">
        <w:rPr>
          <w:rFonts w:ascii="Optima" w:hAnsi="Optima"/>
          <w:sz w:val="20"/>
        </w:rPr>
        <w:t xml:space="preserve">: J.J. </w:t>
      </w:r>
      <w:proofErr w:type="spellStart"/>
      <w:r w:rsidRPr="00C4241F">
        <w:rPr>
          <w:rFonts w:ascii="Optima" w:hAnsi="Optima"/>
          <w:sz w:val="20"/>
        </w:rPr>
        <w:t>Silberg</w:t>
      </w:r>
      <w:proofErr w:type="spellEnd"/>
      <w:r w:rsidRPr="00C4241F">
        <w:rPr>
          <w:rFonts w:ascii="Optima" w:hAnsi="Optima"/>
          <w:sz w:val="20"/>
        </w:rPr>
        <w:t xml:space="preserve">, K. </w:t>
      </w:r>
      <w:proofErr w:type="spellStart"/>
      <w:r w:rsidRPr="00C4241F">
        <w:rPr>
          <w:rFonts w:ascii="Optima" w:hAnsi="Optima"/>
          <w:sz w:val="20"/>
        </w:rPr>
        <w:t>Zygourakis</w:t>
      </w:r>
      <w:proofErr w:type="spellEnd"/>
      <w:r w:rsidRPr="00C4241F">
        <w:rPr>
          <w:rFonts w:ascii="Optima" w:hAnsi="Optima"/>
          <w:sz w:val="20"/>
        </w:rPr>
        <w:t xml:space="preserve">, B. Dugan, H. </w:t>
      </w:r>
      <w:proofErr w:type="spellStart"/>
      <w:r w:rsidRPr="00C4241F">
        <w:rPr>
          <w:rFonts w:ascii="Optima" w:hAnsi="Optima"/>
          <w:sz w:val="20"/>
        </w:rPr>
        <w:t>Gonnerman</w:t>
      </w:r>
      <w:proofErr w:type="spellEnd"/>
      <w:r w:rsidRPr="00C4241F">
        <w:rPr>
          <w:rFonts w:ascii="Optima" w:hAnsi="Optima"/>
          <w:sz w:val="20"/>
        </w:rPr>
        <w:t>, D. Wagner.  Rice FIF.  $50,000.</w:t>
      </w:r>
    </w:p>
    <w:p w14:paraId="3CA39188" w14:textId="77777777" w:rsidR="00065219" w:rsidRPr="00C4241F" w:rsidRDefault="00065219" w:rsidP="00065219">
      <w:pPr>
        <w:pStyle w:val="ListParagraph"/>
        <w:numPr>
          <w:ilvl w:val="0"/>
          <w:numId w:val="5"/>
        </w:numPr>
        <w:spacing w:after="40"/>
        <w:rPr>
          <w:rFonts w:ascii="Optima" w:hAnsi="Optima"/>
          <w:sz w:val="20"/>
        </w:rPr>
      </w:pPr>
      <w:r w:rsidRPr="00C4241F">
        <w:rPr>
          <w:rFonts w:ascii="Optima" w:hAnsi="Optima"/>
          <w:i/>
          <w:sz w:val="20"/>
        </w:rPr>
        <w:t>Early Career:  Acquisition of Shared, Basic Biogeochemistry Facilities at Rice University,</w:t>
      </w:r>
      <w:r w:rsidRPr="00C4241F">
        <w:rPr>
          <w:rFonts w:ascii="Optima" w:hAnsi="Optima"/>
          <w:sz w:val="20"/>
        </w:rPr>
        <w:t xml:space="preserve"> P.I.: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co-P.</w:t>
      </w:r>
      <w:proofErr w:type="gramStart"/>
      <w:r w:rsidRPr="00C4241F">
        <w:rPr>
          <w:rFonts w:ascii="Optima" w:hAnsi="Optima"/>
          <w:sz w:val="20"/>
        </w:rPr>
        <w:t>I.s</w:t>
      </w:r>
      <w:proofErr w:type="gramEnd"/>
      <w:r w:rsidRPr="00C4241F">
        <w:rPr>
          <w:rFonts w:ascii="Optima" w:hAnsi="Optima"/>
          <w:sz w:val="20"/>
        </w:rPr>
        <w:t xml:space="preserve"> John B. Anderson, Mason Tomson, Kenton Whitmire, Evan </w:t>
      </w:r>
      <w:proofErr w:type="spellStart"/>
      <w:r w:rsidRPr="00C4241F">
        <w:rPr>
          <w:rFonts w:ascii="Optima" w:hAnsi="Optima"/>
          <w:sz w:val="20"/>
        </w:rPr>
        <w:t>Siemann</w:t>
      </w:r>
      <w:proofErr w:type="spellEnd"/>
      <w:r w:rsidRPr="00C4241F">
        <w:rPr>
          <w:rFonts w:ascii="Optima" w:hAnsi="Optima"/>
          <w:sz w:val="20"/>
        </w:rPr>
        <w:t>.  NSF-EAR/IF, Jan. 1, 2010-Dec. 31, 2014, $100,000.</w:t>
      </w:r>
    </w:p>
    <w:p w14:paraId="02731E32" w14:textId="3257FE87" w:rsidR="00DD2B39" w:rsidRPr="00C4241F" w:rsidRDefault="00DD2B39" w:rsidP="00B937AD">
      <w:pPr>
        <w:pStyle w:val="ListParagraph"/>
        <w:numPr>
          <w:ilvl w:val="0"/>
          <w:numId w:val="5"/>
        </w:numPr>
        <w:spacing w:after="40"/>
        <w:rPr>
          <w:rFonts w:ascii="Optima" w:hAnsi="Optima"/>
          <w:sz w:val="20"/>
        </w:rPr>
      </w:pPr>
      <w:r w:rsidRPr="00C4241F">
        <w:rPr>
          <w:rFonts w:ascii="Optima" w:hAnsi="Optima"/>
          <w:i/>
          <w:sz w:val="20"/>
        </w:rPr>
        <w:t xml:space="preserve">Assessing the Impact of Developing-World Land Use on Riverine Organic Carbon Delivery to the Ocean. </w:t>
      </w:r>
      <w:r w:rsidRPr="00C4241F">
        <w:rPr>
          <w:rFonts w:ascii="Optima" w:hAnsi="Optima"/>
          <w:sz w:val="20"/>
        </w:rPr>
        <w:t xml:space="preserve">P.I.: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co-P.</w:t>
      </w:r>
      <w:proofErr w:type="gramStart"/>
      <w:r w:rsidRPr="00C4241F">
        <w:rPr>
          <w:rFonts w:ascii="Optima" w:hAnsi="Optima"/>
          <w:sz w:val="20"/>
        </w:rPr>
        <w:t>I.s</w:t>
      </w:r>
      <w:proofErr w:type="gramEnd"/>
      <w:r w:rsidRPr="00C4241F">
        <w:rPr>
          <w:rFonts w:ascii="Optima" w:hAnsi="Optima"/>
          <w:sz w:val="20"/>
        </w:rPr>
        <w:t xml:space="preserve"> W.C. Hockaday and T.J. Perez.  NSF-OCE 0928941, Jul. 1, 2009-Jun. 30, 2012. $389,261 ($349,261 to Rice).</w:t>
      </w:r>
    </w:p>
    <w:p w14:paraId="155A28A7" w14:textId="5A8685AC" w:rsidR="00DD2B39" w:rsidRPr="00C4241F" w:rsidRDefault="00D977BA" w:rsidP="00B937AD">
      <w:pPr>
        <w:pStyle w:val="ListParagraph"/>
        <w:numPr>
          <w:ilvl w:val="0"/>
          <w:numId w:val="5"/>
        </w:numPr>
        <w:spacing w:after="40"/>
        <w:rPr>
          <w:rFonts w:ascii="Optima" w:hAnsi="Optima"/>
          <w:sz w:val="20"/>
        </w:rPr>
      </w:pPr>
      <w:r w:rsidRPr="00C4241F">
        <w:rPr>
          <w:rFonts w:ascii="Optima" w:hAnsi="Optima"/>
          <w:i/>
          <w:sz w:val="20"/>
        </w:rPr>
        <w:t xml:space="preserve">Effects of nitrogen management strategies on biofuel crop biochemistry and soil carbon stocks, </w:t>
      </w:r>
      <w:r w:rsidRPr="00C4241F">
        <w:rPr>
          <w:rFonts w:ascii="Optima" w:hAnsi="Optima"/>
          <w:sz w:val="20"/>
        </w:rPr>
        <w:t xml:space="preserve">P.I.: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u w:val="single"/>
        </w:rPr>
        <w:t>.</w:t>
      </w:r>
      <w:r w:rsidRPr="00C4241F">
        <w:rPr>
          <w:rFonts w:ascii="Optima" w:hAnsi="Optima"/>
          <w:sz w:val="20"/>
        </w:rPr>
        <w:t xml:space="preserve">  co-P.I. W.C. Hockaday. USDA AFRI, Jan. 1, 2011 - Dec. 31, 2013, $543,962 ($443,151 to Rice). </w:t>
      </w:r>
    </w:p>
    <w:p w14:paraId="3ED642E5" w14:textId="082B83A4" w:rsidR="004560DA" w:rsidRPr="00C4241F" w:rsidRDefault="004560DA" w:rsidP="00B937AD">
      <w:pPr>
        <w:pStyle w:val="ListParagraph"/>
        <w:numPr>
          <w:ilvl w:val="0"/>
          <w:numId w:val="5"/>
        </w:numPr>
        <w:spacing w:after="40"/>
        <w:rPr>
          <w:rFonts w:ascii="Optima" w:hAnsi="Optima"/>
          <w:sz w:val="20"/>
        </w:rPr>
      </w:pPr>
      <w:r w:rsidRPr="00C4241F">
        <w:rPr>
          <w:rFonts w:ascii="Optima" w:hAnsi="Optima"/>
          <w:sz w:val="20"/>
        </w:rPr>
        <w:t xml:space="preserve"> </w:t>
      </w:r>
      <w:r w:rsidRPr="00C4241F">
        <w:rPr>
          <w:rFonts w:ascii="Optima" w:hAnsi="Optima"/>
          <w:i/>
          <w:sz w:val="20"/>
        </w:rPr>
        <w:t>Linking Climate Change to the Structure and Functioning of Native Communities</w:t>
      </w:r>
      <w:r w:rsidRPr="00C4241F">
        <w:rPr>
          <w:rFonts w:ascii="Optima" w:hAnsi="Optima"/>
          <w:sz w:val="20"/>
        </w:rPr>
        <w:t>, P.I.: V. Rudolf. co-P.</w:t>
      </w:r>
      <w:proofErr w:type="gramStart"/>
      <w:r w:rsidRPr="00C4241F">
        <w:rPr>
          <w:rFonts w:ascii="Optima" w:hAnsi="Optima"/>
          <w:sz w:val="20"/>
        </w:rPr>
        <w:t>I.s</w:t>
      </w:r>
      <w:proofErr w:type="gramEnd"/>
      <w:r w:rsidRPr="00C4241F">
        <w:rPr>
          <w:rFonts w:ascii="Optima" w:hAnsi="Optima"/>
          <w:sz w:val="20"/>
        </w:rPr>
        <w:t xml:space="preserve"> A. Dunham,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R. Barnes.  Rice Shell Center for Sustainability.  $30,000.</w:t>
      </w:r>
    </w:p>
    <w:p w14:paraId="3CD12CD3" w14:textId="33112720" w:rsidR="004560DA" w:rsidRPr="00C4241F" w:rsidRDefault="004560DA" w:rsidP="00B937AD">
      <w:pPr>
        <w:pStyle w:val="ListParagraph"/>
        <w:numPr>
          <w:ilvl w:val="0"/>
          <w:numId w:val="5"/>
        </w:numPr>
        <w:spacing w:after="40"/>
        <w:rPr>
          <w:rFonts w:ascii="Optima" w:hAnsi="Optima"/>
          <w:sz w:val="20"/>
        </w:rPr>
      </w:pPr>
      <w:r w:rsidRPr="00C4241F">
        <w:rPr>
          <w:rFonts w:ascii="Optima" w:hAnsi="Optima"/>
          <w:i/>
          <w:sz w:val="20"/>
        </w:rPr>
        <w:t xml:space="preserve">Stream Teams: Undergraduate-led Research on the Biogeochemistry of River Urbanization.  </w:t>
      </w:r>
      <w:r w:rsidRPr="00C4241F">
        <w:rPr>
          <w:rFonts w:ascii="Optima" w:hAnsi="Optima"/>
          <w:sz w:val="20"/>
        </w:rPr>
        <w:t>P.I.: R. Barnes. co-P.</w:t>
      </w:r>
      <w:proofErr w:type="gramStart"/>
      <w:r w:rsidRPr="00C4241F">
        <w:rPr>
          <w:rFonts w:ascii="Optima" w:hAnsi="Optima"/>
          <w:sz w:val="20"/>
        </w:rPr>
        <w:t>I.s</w:t>
      </w:r>
      <w:proofErr w:type="gramEnd"/>
      <w:r w:rsidRPr="00C4241F">
        <w:rPr>
          <w:rFonts w:ascii="Optima" w:hAnsi="Optima"/>
          <w:sz w:val="20"/>
        </w:rPr>
        <w:t xml:space="preserve">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V. Colvin.  $30,000.</w:t>
      </w:r>
    </w:p>
    <w:p w14:paraId="3FB16821" w14:textId="45224D01" w:rsidR="004560DA" w:rsidRPr="00C4241F" w:rsidRDefault="004560DA" w:rsidP="00B937AD">
      <w:pPr>
        <w:pStyle w:val="ListParagraph"/>
        <w:numPr>
          <w:ilvl w:val="0"/>
          <w:numId w:val="5"/>
        </w:numPr>
        <w:spacing w:after="40"/>
        <w:rPr>
          <w:rFonts w:ascii="Optima" w:hAnsi="Optima"/>
          <w:sz w:val="20"/>
        </w:rPr>
      </w:pPr>
      <w:r w:rsidRPr="00C4241F">
        <w:rPr>
          <w:rFonts w:ascii="Optima" w:hAnsi="Optima"/>
          <w:i/>
          <w:sz w:val="20"/>
        </w:rPr>
        <w:t>Investigating Biochar Impacts on Cell-Cell Communication.</w:t>
      </w:r>
      <w:r w:rsidRPr="00C4241F">
        <w:rPr>
          <w:rFonts w:ascii="Optima" w:hAnsi="Optima"/>
          <w:sz w:val="20"/>
        </w:rPr>
        <w:t xml:space="preserve"> </w:t>
      </w:r>
      <w:r w:rsidRPr="00583923">
        <w:rPr>
          <w:rFonts w:ascii="Optima" w:hAnsi="Optima"/>
          <w:sz w:val="20"/>
          <w:lang w:val="it-IT"/>
        </w:rPr>
        <w:t xml:space="preserve">P.I.: </w:t>
      </w:r>
      <w:r w:rsidRPr="00583923">
        <w:rPr>
          <w:rFonts w:ascii="Optima" w:hAnsi="Optima"/>
          <w:sz w:val="20"/>
          <w:u w:val="single"/>
          <w:lang w:val="it-IT"/>
        </w:rPr>
        <w:t>C.A. Masiello</w:t>
      </w:r>
      <w:r w:rsidRPr="00583923">
        <w:rPr>
          <w:rFonts w:ascii="Optima" w:hAnsi="Optima"/>
          <w:sz w:val="20"/>
          <w:lang w:val="it-IT"/>
        </w:rPr>
        <w:t xml:space="preserve">.  </w:t>
      </w:r>
      <w:r w:rsidRPr="00C4241F">
        <w:rPr>
          <w:rFonts w:ascii="Optima" w:hAnsi="Optima"/>
          <w:sz w:val="20"/>
        </w:rPr>
        <w:t xml:space="preserve">Co-Is: J.J. </w:t>
      </w:r>
      <w:proofErr w:type="spellStart"/>
      <w:r w:rsidRPr="00C4241F">
        <w:rPr>
          <w:rFonts w:ascii="Optima" w:hAnsi="Optima"/>
          <w:sz w:val="20"/>
        </w:rPr>
        <w:t>Silberg</w:t>
      </w:r>
      <w:proofErr w:type="spellEnd"/>
      <w:r w:rsidRPr="00C4241F">
        <w:rPr>
          <w:rFonts w:ascii="Optima" w:hAnsi="Optima"/>
          <w:sz w:val="20"/>
        </w:rPr>
        <w:t xml:space="preserve">, K. </w:t>
      </w:r>
      <w:proofErr w:type="spellStart"/>
      <w:r w:rsidRPr="00C4241F">
        <w:rPr>
          <w:rFonts w:ascii="Optima" w:hAnsi="Optima"/>
          <w:sz w:val="20"/>
        </w:rPr>
        <w:t>Zygourakis</w:t>
      </w:r>
      <w:proofErr w:type="spellEnd"/>
      <w:r w:rsidRPr="00C4241F">
        <w:rPr>
          <w:rFonts w:ascii="Optima" w:hAnsi="Optima"/>
          <w:sz w:val="20"/>
        </w:rPr>
        <w:t xml:space="preserve">, J.A. </w:t>
      </w:r>
      <w:proofErr w:type="spellStart"/>
      <w:r w:rsidRPr="00C4241F">
        <w:rPr>
          <w:rFonts w:ascii="Optima" w:hAnsi="Optima"/>
          <w:sz w:val="20"/>
        </w:rPr>
        <w:t>Rudgers</w:t>
      </w:r>
      <w:proofErr w:type="spellEnd"/>
      <w:r w:rsidRPr="00C4241F">
        <w:rPr>
          <w:rFonts w:ascii="Optima" w:hAnsi="Optima"/>
          <w:sz w:val="20"/>
        </w:rPr>
        <w:t>.  Rice Institute of Biosciences and Bioengineering, $10,000, Oct 2011-Sept 2012.</w:t>
      </w:r>
    </w:p>
    <w:p w14:paraId="13F48CC9" w14:textId="27AC514E"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color w:val="000000"/>
          <w:sz w:val="20"/>
        </w:rPr>
        <w:t xml:space="preserve">Enhancing the Quality of Marketable Products Derived from Mobile Fast Pyrolysis of </w:t>
      </w:r>
      <w:proofErr w:type="spellStart"/>
      <w:r w:rsidRPr="00C4241F">
        <w:rPr>
          <w:rFonts w:ascii="Optima" w:hAnsi="Optima"/>
          <w:i/>
          <w:color w:val="000000"/>
          <w:sz w:val="20"/>
        </w:rPr>
        <w:t>Ligno</w:t>
      </w:r>
      <w:proofErr w:type="spellEnd"/>
      <w:r w:rsidRPr="00C4241F">
        <w:rPr>
          <w:rFonts w:ascii="Optima" w:hAnsi="Optima"/>
          <w:i/>
          <w:color w:val="000000"/>
          <w:sz w:val="20"/>
        </w:rPr>
        <w:t>-cellulosic Biomass</w:t>
      </w:r>
      <w:r w:rsidRPr="00C4241F">
        <w:rPr>
          <w:rFonts w:ascii="Optima" w:hAnsi="Optima"/>
          <w:color w:val="000000"/>
          <w:sz w:val="20"/>
        </w:rPr>
        <w:t xml:space="preserve">, Texas AgriLife Bioenergy Initiatives Program. </w:t>
      </w:r>
      <w:r w:rsidRPr="00583923">
        <w:rPr>
          <w:rFonts w:ascii="Optima" w:hAnsi="Optima"/>
          <w:color w:val="000000"/>
          <w:sz w:val="20"/>
          <w:lang w:val="it-IT"/>
        </w:rPr>
        <w:t xml:space="preserve">P.I.: </w:t>
      </w:r>
      <w:r w:rsidRPr="00583923">
        <w:rPr>
          <w:rFonts w:ascii="Optima" w:hAnsi="Optima"/>
          <w:sz w:val="20"/>
          <w:lang w:val="it-IT"/>
        </w:rPr>
        <w:t xml:space="preserve">S. </w:t>
      </w:r>
      <w:proofErr w:type="spellStart"/>
      <w:r w:rsidRPr="00583923">
        <w:rPr>
          <w:rFonts w:ascii="Optima" w:hAnsi="Optima"/>
          <w:sz w:val="20"/>
          <w:lang w:val="it-IT"/>
        </w:rPr>
        <w:t>Capareda</w:t>
      </w:r>
      <w:proofErr w:type="spellEnd"/>
      <w:r w:rsidRPr="00583923">
        <w:rPr>
          <w:rFonts w:ascii="Optima" w:hAnsi="Optima"/>
          <w:sz w:val="20"/>
          <w:lang w:val="it-IT"/>
        </w:rPr>
        <w:t xml:space="preserve"> (TAMU); co-</w:t>
      </w:r>
      <w:proofErr w:type="spellStart"/>
      <w:proofErr w:type="gramStart"/>
      <w:r w:rsidRPr="00583923">
        <w:rPr>
          <w:rFonts w:ascii="Optima" w:hAnsi="Optima"/>
          <w:sz w:val="20"/>
          <w:lang w:val="it-IT"/>
        </w:rPr>
        <w:t>PIs</w:t>
      </w:r>
      <w:proofErr w:type="spellEnd"/>
      <w:r w:rsidRPr="00583923">
        <w:rPr>
          <w:rFonts w:ascii="Optima" w:hAnsi="Optima"/>
          <w:sz w:val="20"/>
          <w:lang w:val="it-IT"/>
        </w:rPr>
        <w:t xml:space="preserve">:  </w:t>
      </w:r>
      <w:r w:rsidRPr="00583923">
        <w:rPr>
          <w:rFonts w:ascii="Optima" w:hAnsi="Optima"/>
          <w:sz w:val="20"/>
          <w:u w:val="single"/>
          <w:lang w:val="it-IT"/>
        </w:rPr>
        <w:t>C.A.</w:t>
      </w:r>
      <w:proofErr w:type="gramEnd"/>
      <w:r w:rsidRPr="00583923">
        <w:rPr>
          <w:rFonts w:ascii="Optima" w:hAnsi="Optima"/>
          <w:sz w:val="20"/>
          <w:u w:val="single"/>
          <w:lang w:val="it-IT"/>
        </w:rPr>
        <w:t xml:space="preserve"> Masiello</w:t>
      </w:r>
      <w:r w:rsidRPr="00583923">
        <w:rPr>
          <w:rFonts w:ascii="Optima" w:hAnsi="Optima"/>
          <w:sz w:val="20"/>
          <w:lang w:val="it-IT"/>
        </w:rPr>
        <w:t xml:space="preserve">; T. </w:t>
      </w:r>
      <w:proofErr w:type="spellStart"/>
      <w:r w:rsidRPr="00583923">
        <w:rPr>
          <w:rFonts w:ascii="Optima" w:hAnsi="Optima"/>
          <w:sz w:val="20"/>
          <w:lang w:val="it-IT"/>
        </w:rPr>
        <w:t>Provin</w:t>
      </w:r>
      <w:proofErr w:type="spellEnd"/>
      <w:r w:rsidRPr="00583923">
        <w:rPr>
          <w:rFonts w:ascii="Optima" w:hAnsi="Optima"/>
          <w:sz w:val="20"/>
          <w:lang w:val="it-IT"/>
        </w:rPr>
        <w:t xml:space="preserve">, D. </w:t>
      </w:r>
      <w:proofErr w:type="spellStart"/>
      <w:r w:rsidRPr="00583923">
        <w:rPr>
          <w:rFonts w:ascii="Optima" w:hAnsi="Optima"/>
          <w:sz w:val="20"/>
          <w:lang w:val="it-IT"/>
        </w:rPr>
        <w:t>Vietor</w:t>
      </w:r>
      <w:proofErr w:type="spellEnd"/>
      <w:r w:rsidRPr="00583923">
        <w:rPr>
          <w:rFonts w:ascii="Optima" w:hAnsi="Optima"/>
          <w:sz w:val="20"/>
          <w:lang w:val="it-IT"/>
        </w:rPr>
        <w:t xml:space="preserve">, M. Palma (TAMU). </w:t>
      </w:r>
      <w:r w:rsidRPr="00C4241F">
        <w:rPr>
          <w:rFonts w:ascii="Optima" w:hAnsi="Optima"/>
          <w:sz w:val="20"/>
        </w:rPr>
        <w:t>Jan. 1, 2010 – Dec. 31, 2011, $330,000 ($10,000 to Rice).</w:t>
      </w:r>
    </w:p>
    <w:p w14:paraId="27C9C9D9" w14:textId="2C9370E8"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t>Optimizing the Logistics of a Mobile Fast Pyrolysis System for Sustainable Bio-crude Oil Production,</w:t>
      </w:r>
      <w:r w:rsidRPr="00C4241F">
        <w:rPr>
          <w:rFonts w:ascii="Optima" w:hAnsi="Optima"/>
          <w:sz w:val="20"/>
        </w:rPr>
        <w:t xml:space="preserve"> DOE SUN Grant program.  </w:t>
      </w:r>
      <w:r w:rsidRPr="00583923">
        <w:rPr>
          <w:rFonts w:ascii="Optima" w:hAnsi="Optima"/>
          <w:sz w:val="20"/>
          <w:lang w:val="it-IT"/>
        </w:rPr>
        <w:t xml:space="preserve">P.I.: S. </w:t>
      </w:r>
      <w:proofErr w:type="spellStart"/>
      <w:r w:rsidRPr="00583923">
        <w:rPr>
          <w:rFonts w:ascii="Optima" w:hAnsi="Optima"/>
          <w:sz w:val="20"/>
          <w:lang w:val="it-IT"/>
        </w:rPr>
        <w:t>Capareda</w:t>
      </w:r>
      <w:proofErr w:type="spellEnd"/>
      <w:r w:rsidRPr="00583923">
        <w:rPr>
          <w:rFonts w:ascii="Optima" w:hAnsi="Optima"/>
          <w:sz w:val="20"/>
          <w:lang w:val="it-IT"/>
        </w:rPr>
        <w:t xml:space="preserve"> (TAMU); Co-</w:t>
      </w:r>
      <w:proofErr w:type="spellStart"/>
      <w:proofErr w:type="gramStart"/>
      <w:r w:rsidRPr="00583923">
        <w:rPr>
          <w:rFonts w:ascii="Optima" w:hAnsi="Optima"/>
          <w:sz w:val="20"/>
          <w:lang w:val="it-IT"/>
        </w:rPr>
        <w:t>PIs</w:t>
      </w:r>
      <w:proofErr w:type="spellEnd"/>
      <w:r w:rsidRPr="00583923">
        <w:rPr>
          <w:rFonts w:ascii="Optima" w:hAnsi="Optima"/>
          <w:sz w:val="20"/>
          <w:lang w:val="it-IT"/>
        </w:rPr>
        <w:t xml:space="preserve">:  </w:t>
      </w:r>
      <w:r w:rsidRPr="00583923">
        <w:rPr>
          <w:rFonts w:ascii="Optima" w:hAnsi="Optima"/>
          <w:sz w:val="20"/>
          <w:u w:val="single"/>
          <w:lang w:val="it-IT"/>
        </w:rPr>
        <w:t>C.A.</w:t>
      </w:r>
      <w:proofErr w:type="gramEnd"/>
      <w:r w:rsidRPr="00583923">
        <w:rPr>
          <w:rFonts w:ascii="Optima" w:hAnsi="Optima"/>
          <w:sz w:val="20"/>
          <w:u w:val="single"/>
          <w:lang w:val="it-IT"/>
        </w:rPr>
        <w:t xml:space="preserve"> Masiello</w:t>
      </w:r>
      <w:r w:rsidRPr="00583923">
        <w:rPr>
          <w:rFonts w:ascii="Optima" w:hAnsi="Optima"/>
          <w:sz w:val="20"/>
          <w:lang w:val="it-IT"/>
        </w:rPr>
        <w:t xml:space="preserve">; T. </w:t>
      </w:r>
      <w:proofErr w:type="spellStart"/>
      <w:r w:rsidRPr="00583923">
        <w:rPr>
          <w:rFonts w:ascii="Optima" w:hAnsi="Optima"/>
          <w:sz w:val="20"/>
          <w:lang w:val="it-IT"/>
        </w:rPr>
        <w:t>Provin</w:t>
      </w:r>
      <w:proofErr w:type="spellEnd"/>
      <w:r w:rsidRPr="00583923">
        <w:rPr>
          <w:rFonts w:ascii="Optima" w:hAnsi="Optima"/>
          <w:sz w:val="20"/>
          <w:lang w:val="it-IT"/>
        </w:rPr>
        <w:t xml:space="preserve">, D. </w:t>
      </w:r>
      <w:proofErr w:type="spellStart"/>
      <w:r w:rsidRPr="00583923">
        <w:rPr>
          <w:rFonts w:ascii="Optima" w:hAnsi="Optima"/>
          <w:sz w:val="20"/>
          <w:lang w:val="it-IT"/>
        </w:rPr>
        <w:t>Vietor</w:t>
      </w:r>
      <w:proofErr w:type="spellEnd"/>
      <w:r w:rsidRPr="00583923">
        <w:rPr>
          <w:rFonts w:ascii="Optima" w:hAnsi="Optima"/>
          <w:sz w:val="20"/>
          <w:lang w:val="it-IT"/>
        </w:rPr>
        <w:t xml:space="preserve">, M. Palma (TAMU). </w:t>
      </w:r>
      <w:r w:rsidRPr="00C4241F">
        <w:rPr>
          <w:rFonts w:ascii="Optima" w:hAnsi="Optima"/>
          <w:sz w:val="20"/>
        </w:rPr>
        <w:t xml:space="preserve">Jan. 1, 2009 – Dec. 31, 2011, </w:t>
      </w:r>
      <w:r w:rsidRPr="00C4241F">
        <w:rPr>
          <w:rFonts w:ascii="Optima" w:hAnsi="Optima" w:cs="Arial"/>
          <w:iCs/>
          <w:color w:val="000000"/>
          <w:sz w:val="20"/>
          <w:szCs w:val="22"/>
        </w:rPr>
        <w:t>$890,862 ($100,494 to Rice).</w:t>
      </w:r>
    </w:p>
    <w:p w14:paraId="0351409C" w14:textId="77DE04C4" w:rsidR="006A7700" w:rsidRPr="00C4241F" w:rsidRDefault="006A7700" w:rsidP="00B937AD">
      <w:pPr>
        <w:pStyle w:val="ListParagraph"/>
        <w:numPr>
          <w:ilvl w:val="0"/>
          <w:numId w:val="5"/>
        </w:numPr>
        <w:spacing w:after="40"/>
        <w:rPr>
          <w:rFonts w:ascii="Optima" w:hAnsi="Optima"/>
          <w:sz w:val="20"/>
        </w:rPr>
      </w:pPr>
      <w:r w:rsidRPr="00C4241F">
        <w:rPr>
          <w:rFonts w:ascii="Optima" w:hAnsi="Optima" w:cs="Arial"/>
          <w:i/>
          <w:iCs/>
          <w:color w:val="000000"/>
          <w:sz w:val="20"/>
          <w:szCs w:val="22"/>
        </w:rPr>
        <w:t>The effects of land use change on the oxidative ratio of the terrestrial biosphere</w:t>
      </w:r>
      <w:r w:rsidRPr="00C4241F">
        <w:rPr>
          <w:rFonts w:ascii="Optima" w:hAnsi="Optima" w:cs="Arial"/>
          <w:color w:val="000000"/>
          <w:sz w:val="20"/>
          <w:szCs w:val="22"/>
        </w:rPr>
        <w:t xml:space="preserve">, P.I.: </w:t>
      </w:r>
      <w:r w:rsidRPr="00C4241F">
        <w:rPr>
          <w:rFonts w:ascii="Optima" w:hAnsi="Optima" w:cs="Arial"/>
          <w:color w:val="000000"/>
          <w:sz w:val="20"/>
          <w:szCs w:val="22"/>
          <w:u w:val="single"/>
        </w:rPr>
        <w:t xml:space="preserve">C.A. </w:t>
      </w:r>
      <w:proofErr w:type="spellStart"/>
      <w:r w:rsidRPr="00C4241F">
        <w:rPr>
          <w:rFonts w:ascii="Optima" w:hAnsi="Optima" w:cs="Arial"/>
          <w:color w:val="000000"/>
          <w:sz w:val="20"/>
          <w:szCs w:val="22"/>
          <w:u w:val="single"/>
        </w:rPr>
        <w:t>Masiello</w:t>
      </w:r>
      <w:proofErr w:type="spellEnd"/>
      <w:r w:rsidRPr="00C4241F">
        <w:rPr>
          <w:rFonts w:ascii="Optima" w:hAnsi="Optima" w:cs="Arial"/>
          <w:color w:val="000000"/>
          <w:sz w:val="20"/>
          <w:szCs w:val="22"/>
        </w:rPr>
        <w:t xml:space="preserve">. NSF DEB-0614524, Oct. 1, 2006 – Sept. 31, 2011, $400,000. </w:t>
      </w:r>
    </w:p>
    <w:p w14:paraId="5F284BAE" w14:textId="512B2851" w:rsidR="006A7700" w:rsidRPr="00C4241F" w:rsidRDefault="006A7700" w:rsidP="00B937AD">
      <w:pPr>
        <w:pStyle w:val="ListParagraph"/>
        <w:numPr>
          <w:ilvl w:val="0"/>
          <w:numId w:val="5"/>
        </w:numPr>
        <w:spacing w:after="40"/>
        <w:rPr>
          <w:rFonts w:ascii="Optima" w:hAnsi="Optima"/>
          <w:sz w:val="20"/>
        </w:rPr>
      </w:pPr>
      <w:r w:rsidRPr="00C4241F">
        <w:rPr>
          <w:rFonts w:ascii="Optima" w:hAnsi="Optima" w:cs="Arial"/>
          <w:i/>
          <w:iCs/>
          <w:color w:val="000000"/>
          <w:sz w:val="20"/>
          <w:szCs w:val="22"/>
        </w:rPr>
        <w:t>The Rice International Visiting Fellows Program in Energy, the Environment, and Sustainability: Prototype Years 1&amp;2</w:t>
      </w:r>
      <w:r w:rsidRPr="00C4241F">
        <w:rPr>
          <w:rFonts w:ascii="Optima" w:hAnsi="Optima" w:cs="Arial"/>
          <w:color w:val="000000"/>
          <w:sz w:val="20"/>
          <w:szCs w:val="22"/>
        </w:rPr>
        <w:t>, Rice University Faculty Initiatives Fund, co-P.</w:t>
      </w:r>
      <w:proofErr w:type="gramStart"/>
      <w:r w:rsidRPr="00C4241F">
        <w:rPr>
          <w:rFonts w:ascii="Optima" w:hAnsi="Optima" w:cs="Arial"/>
          <w:color w:val="000000"/>
          <w:sz w:val="20"/>
          <w:szCs w:val="22"/>
        </w:rPr>
        <w:t>I.s</w:t>
      </w:r>
      <w:proofErr w:type="gramEnd"/>
      <w:r w:rsidRPr="00C4241F">
        <w:rPr>
          <w:rFonts w:ascii="Optima" w:hAnsi="Optima" w:cs="Arial"/>
          <w:color w:val="000000"/>
          <w:sz w:val="20"/>
          <w:szCs w:val="22"/>
        </w:rPr>
        <w:t xml:space="preserve">:  </w:t>
      </w:r>
      <w:r w:rsidRPr="00C4241F">
        <w:rPr>
          <w:rFonts w:ascii="Optima" w:hAnsi="Optima" w:cs="Arial"/>
          <w:color w:val="000000"/>
          <w:sz w:val="20"/>
          <w:szCs w:val="22"/>
          <w:u w:val="single"/>
        </w:rPr>
        <w:t xml:space="preserve">C.A. </w:t>
      </w:r>
      <w:proofErr w:type="spellStart"/>
      <w:r w:rsidRPr="00C4241F">
        <w:rPr>
          <w:rFonts w:ascii="Optima" w:hAnsi="Optima" w:cs="Arial"/>
          <w:color w:val="000000"/>
          <w:sz w:val="20"/>
          <w:szCs w:val="22"/>
          <w:u w:val="single"/>
        </w:rPr>
        <w:t>Masiello</w:t>
      </w:r>
      <w:proofErr w:type="spellEnd"/>
      <w:r w:rsidRPr="00C4241F">
        <w:rPr>
          <w:rFonts w:ascii="Optima" w:hAnsi="Optima" w:cs="Arial"/>
          <w:color w:val="000000"/>
          <w:sz w:val="20"/>
          <w:szCs w:val="22"/>
        </w:rPr>
        <w:t xml:space="preserve"> and J.J. </w:t>
      </w:r>
      <w:proofErr w:type="spellStart"/>
      <w:r w:rsidRPr="00C4241F">
        <w:rPr>
          <w:rFonts w:ascii="Optima" w:hAnsi="Optima" w:cs="Arial"/>
          <w:color w:val="000000"/>
          <w:sz w:val="20"/>
          <w:szCs w:val="22"/>
        </w:rPr>
        <w:t>Silberg</w:t>
      </w:r>
      <w:proofErr w:type="spellEnd"/>
      <w:r w:rsidRPr="00C4241F">
        <w:rPr>
          <w:rFonts w:ascii="Optima" w:hAnsi="Optima" w:cs="Arial"/>
          <w:color w:val="000000"/>
          <w:sz w:val="20"/>
          <w:szCs w:val="22"/>
        </w:rPr>
        <w:t>, May 2</w:t>
      </w:r>
      <w:r w:rsidR="00D632C0" w:rsidRPr="00C4241F">
        <w:rPr>
          <w:rFonts w:ascii="Optima" w:hAnsi="Optima" w:cs="Arial"/>
          <w:color w:val="000000"/>
          <w:sz w:val="20"/>
          <w:szCs w:val="22"/>
        </w:rPr>
        <w:t>007-April 2010</w:t>
      </w:r>
      <w:r w:rsidRPr="00C4241F">
        <w:rPr>
          <w:rFonts w:ascii="Optima" w:hAnsi="Optima" w:cs="Arial"/>
          <w:color w:val="000000"/>
          <w:sz w:val="20"/>
          <w:szCs w:val="22"/>
        </w:rPr>
        <w:t>, $80,000.</w:t>
      </w:r>
      <w:r w:rsidRPr="00C4241F">
        <w:rPr>
          <w:rFonts w:ascii="Optima" w:hAnsi="Optima" w:cs="Arial"/>
          <w:sz w:val="20"/>
          <w:szCs w:val="22"/>
        </w:rPr>
        <w:t xml:space="preserve"> </w:t>
      </w:r>
    </w:p>
    <w:p w14:paraId="27EC3618" w14:textId="72FDEB4A" w:rsidR="006A7700" w:rsidRPr="00C4241F" w:rsidRDefault="006A7700" w:rsidP="00B937AD">
      <w:pPr>
        <w:pStyle w:val="ListParagraph"/>
        <w:numPr>
          <w:ilvl w:val="0"/>
          <w:numId w:val="5"/>
        </w:numPr>
        <w:spacing w:after="40"/>
        <w:rPr>
          <w:rFonts w:ascii="Optima" w:hAnsi="Optima"/>
          <w:sz w:val="20"/>
        </w:rPr>
      </w:pPr>
      <w:r w:rsidRPr="00C4241F" w:rsidDel="005E456D">
        <w:rPr>
          <w:rFonts w:ascii="Optima" w:hAnsi="Optima" w:cs="Arial"/>
          <w:i/>
          <w:iCs/>
          <w:color w:val="000000"/>
          <w:sz w:val="20"/>
          <w:szCs w:val="22"/>
        </w:rPr>
        <w:t xml:space="preserve">Carbon Sequestration Through Soil Biochar Amendment, </w:t>
      </w:r>
      <w:r w:rsidRPr="00C4241F" w:rsidDel="005E456D">
        <w:rPr>
          <w:rFonts w:ascii="Optima" w:hAnsi="Optima" w:cs="Arial"/>
          <w:iCs/>
          <w:color w:val="000000"/>
          <w:sz w:val="20"/>
          <w:szCs w:val="22"/>
        </w:rPr>
        <w:t>Rice University, June 2008-May 2009</w:t>
      </w:r>
      <w:r w:rsidRPr="00C4241F" w:rsidDel="005E456D">
        <w:rPr>
          <w:rFonts w:ascii="Optima" w:hAnsi="Optima" w:cs="Arial"/>
          <w:i/>
          <w:iCs/>
          <w:color w:val="000000"/>
          <w:sz w:val="20"/>
          <w:szCs w:val="22"/>
        </w:rPr>
        <w:t xml:space="preserve">, </w:t>
      </w:r>
      <w:r w:rsidRPr="00C4241F" w:rsidDel="005E456D">
        <w:rPr>
          <w:rFonts w:ascii="Optima" w:hAnsi="Optima" w:cs="Arial"/>
          <w:iCs/>
          <w:color w:val="000000"/>
          <w:sz w:val="20"/>
          <w:szCs w:val="22"/>
        </w:rPr>
        <w:t>co-P.</w:t>
      </w:r>
      <w:proofErr w:type="gramStart"/>
      <w:r w:rsidRPr="00C4241F" w:rsidDel="005E456D">
        <w:rPr>
          <w:rFonts w:ascii="Optima" w:hAnsi="Optima" w:cs="Arial"/>
          <w:iCs/>
          <w:color w:val="000000"/>
          <w:sz w:val="20"/>
          <w:szCs w:val="22"/>
        </w:rPr>
        <w:t>I.s</w:t>
      </w:r>
      <w:proofErr w:type="gramEnd"/>
      <w:r w:rsidRPr="00C4241F" w:rsidDel="005E456D">
        <w:rPr>
          <w:rFonts w:ascii="Optima" w:hAnsi="Optima" w:cs="Arial"/>
          <w:iCs/>
          <w:color w:val="000000"/>
          <w:sz w:val="20"/>
          <w:szCs w:val="22"/>
        </w:rPr>
        <w:t xml:space="preserve">: K. </w:t>
      </w:r>
      <w:proofErr w:type="spellStart"/>
      <w:r w:rsidRPr="00C4241F" w:rsidDel="005E456D">
        <w:rPr>
          <w:rFonts w:ascii="Optima" w:hAnsi="Optima" w:cs="Arial"/>
          <w:iCs/>
          <w:color w:val="000000"/>
          <w:sz w:val="20"/>
          <w:szCs w:val="22"/>
        </w:rPr>
        <w:t>Zygorakis</w:t>
      </w:r>
      <w:proofErr w:type="spellEnd"/>
      <w:r w:rsidRPr="00C4241F" w:rsidDel="005E456D">
        <w:rPr>
          <w:rFonts w:ascii="Optima" w:hAnsi="Optima" w:cs="Arial"/>
          <w:iCs/>
          <w:color w:val="000000"/>
          <w:sz w:val="20"/>
          <w:szCs w:val="22"/>
        </w:rPr>
        <w:t xml:space="preserve">, </w:t>
      </w:r>
      <w:r w:rsidRPr="00C4241F" w:rsidDel="005E456D">
        <w:rPr>
          <w:rFonts w:ascii="Optima" w:hAnsi="Optima" w:cs="Arial"/>
          <w:iCs/>
          <w:color w:val="000000"/>
          <w:sz w:val="20"/>
          <w:szCs w:val="22"/>
          <w:u w:val="single"/>
        </w:rPr>
        <w:t xml:space="preserve">C.A. </w:t>
      </w:r>
      <w:proofErr w:type="spellStart"/>
      <w:r w:rsidRPr="00C4241F" w:rsidDel="005E456D">
        <w:rPr>
          <w:rFonts w:ascii="Optima" w:hAnsi="Optima" w:cs="Arial"/>
          <w:iCs/>
          <w:color w:val="000000"/>
          <w:sz w:val="20"/>
          <w:szCs w:val="22"/>
          <w:u w:val="single"/>
        </w:rPr>
        <w:t>Masiello</w:t>
      </w:r>
      <w:proofErr w:type="spellEnd"/>
      <w:r w:rsidRPr="00C4241F" w:rsidDel="005E456D">
        <w:rPr>
          <w:rFonts w:ascii="Optima" w:hAnsi="Optima" w:cs="Arial"/>
          <w:iCs/>
          <w:color w:val="000000"/>
          <w:sz w:val="20"/>
          <w:szCs w:val="22"/>
        </w:rPr>
        <w:t>, and W.C. Hockaday. $50,190.</w:t>
      </w:r>
    </w:p>
    <w:p w14:paraId="2BE40612" w14:textId="76F595E7" w:rsidR="006A7700" w:rsidRPr="00C4241F" w:rsidRDefault="006A7700" w:rsidP="00B937AD">
      <w:pPr>
        <w:pStyle w:val="ListParagraph"/>
        <w:numPr>
          <w:ilvl w:val="0"/>
          <w:numId w:val="5"/>
        </w:numPr>
        <w:spacing w:after="40"/>
        <w:rPr>
          <w:rFonts w:ascii="Optima" w:hAnsi="Optima"/>
          <w:sz w:val="20"/>
        </w:rPr>
      </w:pPr>
      <w:r w:rsidRPr="00C4241F" w:rsidDel="005E456D">
        <w:rPr>
          <w:rFonts w:ascii="Optima" w:hAnsi="Optima" w:cs="Arial"/>
          <w:i/>
          <w:iCs/>
          <w:color w:val="000000"/>
          <w:sz w:val="20"/>
          <w:szCs w:val="22"/>
        </w:rPr>
        <w:t xml:space="preserve">Monitoring Engineered Nanoparticles in the Environment, </w:t>
      </w:r>
      <w:r w:rsidRPr="00C4241F" w:rsidDel="005E456D">
        <w:rPr>
          <w:rFonts w:ascii="Optima" w:hAnsi="Optima" w:cs="Arial"/>
          <w:iCs/>
          <w:color w:val="000000"/>
          <w:sz w:val="20"/>
          <w:szCs w:val="22"/>
        </w:rPr>
        <w:t>co-P.</w:t>
      </w:r>
      <w:proofErr w:type="gramStart"/>
      <w:r w:rsidRPr="00C4241F" w:rsidDel="005E456D">
        <w:rPr>
          <w:rFonts w:ascii="Optima" w:hAnsi="Optima" w:cs="Arial"/>
          <w:iCs/>
          <w:color w:val="000000"/>
          <w:sz w:val="20"/>
          <w:szCs w:val="22"/>
        </w:rPr>
        <w:t>I.s</w:t>
      </w:r>
      <w:proofErr w:type="gramEnd"/>
      <w:r w:rsidRPr="00C4241F" w:rsidDel="005E456D">
        <w:rPr>
          <w:rFonts w:ascii="Optima" w:hAnsi="Optima" w:cs="Arial"/>
          <w:iCs/>
          <w:color w:val="000000"/>
          <w:sz w:val="20"/>
          <w:szCs w:val="22"/>
        </w:rPr>
        <w:t xml:space="preserve">: W.C. Hockaday, Q. Li, and </w:t>
      </w:r>
      <w:r w:rsidRPr="00C4241F" w:rsidDel="005E456D">
        <w:rPr>
          <w:rFonts w:ascii="Optima" w:hAnsi="Optima" w:cs="Arial"/>
          <w:iCs/>
          <w:color w:val="000000"/>
          <w:sz w:val="20"/>
          <w:szCs w:val="22"/>
          <w:u w:val="single"/>
        </w:rPr>
        <w:t xml:space="preserve">C.A. </w:t>
      </w:r>
      <w:proofErr w:type="spellStart"/>
      <w:r w:rsidRPr="00C4241F" w:rsidDel="005E456D">
        <w:rPr>
          <w:rFonts w:ascii="Optima" w:hAnsi="Optima" w:cs="Arial"/>
          <w:iCs/>
          <w:color w:val="000000"/>
          <w:sz w:val="20"/>
          <w:szCs w:val="22"/>
          <w:u w:val="single"/>
        </w:rPr>
        <w:t>Masiello</w:t>
      </w:r>
      <w:proofErr w:type="spellEnd"/>
      <w:r w:rsidRPr="00C4241F" w:rsidDel="005E456D">
        <w:rPr>
          <w:rFonts w:ascii="Optima" w:hAnsi="Optima" w:cs="Arial"/>
          <w:iCs/>
          <w:color w:val="000000"/>
          <w:sz w:val="20"/>
          <w:szCs w:val="22"/>
        </w:rPr>
        <w:t>.  Shell Center for Sustainability,</w:t>
      </w:r>
      <w:r w:rsidRPr="00C4241F" w:rsidDel="005E456D">
        <w:rPr>
          <w:rFonts w:ascii="Optima" w:hAnsi="Optima" w:cs="Arial"/>
          <w:i/>
          <w:iCs/>
          <w:color w:val="000000"/>
          <w:sz w:val="20"/>
          <w:szCs w:val="22"/>
        </w:rPr>
        <w:t xml:space="preserve"> </w:t>
      </w:r>
      <w:r w:rsidRPr="00C4241F" w:rsidDel="005E456D">
        <w:rPr>
          <w:rFonts w:ascii="Optima" w:hAnsi="Optima" w:cs="Arial"/>
          <w:iCs/>
          <w:color w:val="000000"/>
          <w:sz w:val="20"/>
          <w:szCs w:val="22"/>
        </w:rPr>
        <w:t>Rice University, April 2008-March 2009, $39,110.</w:t>
      </w:r>
    </w:p>
    <w:p w14:paraId="65C9A1BA" w14:textId="5326FF11" w:rsidR="006A7700" w:rsidRPr="00C4241F" w:rsidRDefault="006A7700" w:rsidP="00B937AD">
      <w:pPr>
        <w:pStyle w:val="ListParagraph"/>
        <w:numPr>
          <w:ilvl w:val="0"/>
          <w:numId w:val="5"/>
        </w:numPr>
        <w:spacing w:after="40"/>
        <w:rPr>
          <w:rFonts w:ascii="Optima" w:hAnsi="Optima"/>
          <w:sz w:val="20"/>
        </w:rPr>
      </w:pPr>
      <w:r w:rsidRPr="00C4241F" w:rsidDel="005E456D">
        <w:rPr>
          <w:rFonts w:ascii="Optima" w:hAnsi="Optima" w:cs="Arial"/>
          <w:i/>
          <w:iCs/>
          <w:color w:val="000000"/>
          <w:sz w:val="20"/>
          <w:szCs w:val="22"/>
        </w:rPr>
        <w:t xml:space="preserve">Genetic and Environmental Impacts on Lignin Accumulation, </w:t>
      </w:r>
      <w:r w:rsidRPr="00C4241F" w:rsidDel="005E456D">
        <w:rPr>
          <w:rFonts w:ascii="Optima" w:hAnsi="Optima" w:cs="Arial"/>
          <w:iCs/>
          <w:color w:val="000000"/>
          <w:sz w:val="20"/>
          <w:szCs w:val="22"/>
        </w:rPr>
        <w:t>co-P.</w:t>
      </w:r>
      <w:proofErr w:type="gramStart"/>
      <w:r w:rsidRPr="00C4241F" w:rsidDel="005E456D">
        <w:rPr>
          <w:rFonts w:ascii="Optima" w:hAnsi="Optima" w:cs="Arial"/>
          <w:iCs/>
          <w:color w:val="000000"/>
          <w:sz w:val="20"/>
          <w:szCs w:val="22"/>
        </w:rPr>
        <w:t>I.s</w:t>
      </w:r>
      <w:proofErr w:type="gramEnd"/>
      <w:r w:rsidRPr="00C4241F" w:rsidDel="005E456D">
        <w:rPr>
          <w:rFonts w:ascii="Optima" w:hAnsi="Optima" w:cs="Arial"/>
          <w:iCs/>
          <w:color w:val="000000"/>
          <w:sz w:val="20"/>
          <w:szCs w:val="22"/>
        </w:rPr>
        <w:t xml:space="preserve">: J. </w:t>
      </w:r>
      <w:proofErr w:type="spellStart"/>
      <w:r w:rsidRPr="00C4241F" w:rsidDel="005E456D">
        <w:rPr>
          <w:rFonts w:ascii="Optima" w:hAnsi="Optima" w:cs="Arial"/>
          <w:iCs/>
          <w:color w:val="000000"/>
          <w:sz w:val="20"/>
          <w:szCs w:val="22"/>
        </w:rPr>
        <w:t>Braam</w:t>
      </w:r>
      <w:proofErr w:type="spellEnd"/>
      <w:r w:rsidRPr="00C4241F" w:rsidDel="005E456D">
        <w:rPr>
          <w:rFonts w:ascii="Optima" w:hAnsi="Optima" w:cs="Arial"/>
          <w:iCs/>
          <w:color w:val="000000"/>
          <w:sz w:val="20"/>
          <w:szCs w:val="22"/>
        </w:rPr>
        <w:t xml:space="preserve">, J.A. </w:t>
      </w:r>
      <w:proofErr w:type="spellStart"/>
      <w:r w:rsidRPr="00C4241F" w:rsidDel="005E456D">
        <w:rPr>
          <w:rFonts w:ascii="Optima" w:hAnsi="Optima" w:cs="Arial"/>
          <w:iCs/>
          <w:color w:val="000000"/>
          <w:sz w:val="20"/>
          <w:szCs w:val="22"/>
        </w:rPr>
        <w:t>Rudgers</w:t>
      </w:r>
      <w:proofErr w:type="spellEnd"/>
      <w:r w:rsidRPr="00C4241F" w:rsidDel="005E456D">
        <w:rPr>
          <w:rFonts w:ascii="Optima" w:hAnsi="Optima" w:cs="Arial"/>
          <w:iCs/>
          <w:color w:val="000000"/>
          <w:sz w:val="20"/>
          <w:szCs w:val="22"/>
        </w:rPr>
        <w:t xml:space="preserve">, </w:t>
      </w:r>
      <w:r w:rsidRPr="00C4241F" w:rsidDel="005E456D">
        <w:rPr>
          <w:rFonts w:ascii="Optima" w:hAnsi="Optima" w:cs="Arial"/>
          <w:iCs/>
          <w:color w:val="000000"/>
          <w:sz w:val="20"/>
          <w:szCs w:val="22"/>
          <w:u w:val="single"/>
        </w:rPr>
        <w:t xml:space="preserve">C.A. </w:t>
      </w:r>
      <w:proofErr w:type="spellStart"/>
      <w:r w:rsidRPr="00C4241F" w:rsidDel="005E456D">
        <w:rPr>
          <w:rFonts w:ascii="Optima" w:hAnsi="Optima" w:cs="Arial"/>
          <w:iCs/>
          <w:color w:val="000000"/>
          <w:sz w:val="20"/>
          <w:szCs w:val="22"/>
          <w:u w:val="single"/>
        </w:rPr>
        <w:t>Masiello</w:t>
      </w:r>
      <w:proofErr w:type="spellEnd"/>
      <w:r w:rsidRPr="00C4241F" w:rsidDel="005E456D">
        <w:rPr>
          <w:rFonts w:ascii="Optima" w:hAnsi="Optima" w:cs="Arial"/>
          <w:iCs/>
          <w:color w:val="000000"/>
          <w:sz w:val="20"/>
          <w:szCs w:val="22"/>
        </w:rPr>
        <w:t>.  Shell Center for Sustainability, December 2008-December 2009, $32,200.</w:t>
      </w:r>
    </w:p>
    <w:p w14:paraId="034E3776" w14:textId="67F1E4FC"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t>Carbon isotopic measurements of dissolved inorganic carbon:  A new tool to assess groundwater-river exchange in the Brazos River Basin.  P.I. F.-W. Zeng</w:t>
      </w:r>
      <w:r w:rsidR="00B937AD" w:rsidRPr="00C4241F">
        <w:rPr>
          <w:rFonts w:ascii="Optima" w:hAnsi="Optima"/>
          <w:i/>
          <w:sz w:val="20"/>
        </w:rPr>
        <w:t xml:space="preserve">.  Co-I: </w:t>
      </w:r>
      <w:r w:rsidR="00B937AD" w:rsidRPr="00C4241F">
        <w:rPr>
          <w:rFonts w:ascii="Optima" w:hAnsi="Optima"/>
          <w:i/>
          <w:sz w:val="20"/>
          <w:u w:val="single"/>
        </w:rPr>
        <w:t xml:space="preserve">C.A. </w:t>
      </w:r>
      <w:proofErr w:type="spellStart"/>
      <w:r w:rsidR="00B937AD" w:rsidRPr="00C4241F">
        <w:rPr>
          <w:rFonts w:ascii="Optima" w:hAnsi="Optima"/>
          <w:i/>
          <w:sz w:val="20"/>
          <w:u w:val="single"/>
        </w:rPr>
        <w:t>Masiello</w:t>
      </w:r>
      <w:proofErr w:type="spellEnd"/>
      <w:r w:rsidR="00B937AD" w:rsidRPr="00C4241F">
        <w:rPr>
          <w:rFonts w:ascii="Optima" w:hAnsi="Optima"/>
          <w:i/>
          <w:sz w:val="20"/>
        </w:rPr>
        <w:t xml:space="preserve">, $15,000. </w:t>
      </w:r>
      <w:r w:rsidR="00BD4A07" w:rsidRPr="00C4241F">
        <w:rPr>
          <w:rFonts w:ascii="Optima" w:hAnsi="Optima"/>
          <w:i/>
          <w:sz w:val="20"/>
        </w:rPr>
        <w:t>Texas Water Research Institute.</w:t>
      </w:r>
      <w:r w:rsidR="00B937AD" w:rsidRPr="00C4241F">
        <w:rPr>
          <w:rFonts w:ascii="Optima" w:hAnsi="Optima"/>
          <w:i/>
          <w:sz w:val="20"/>
        </w:rPr>
        <w:t xml:space="preserve"> </w:t>
      </w:r>
      <w:r w:rsidRPr="00C4241F">
        <w:rPr>
          <w:rFonts w:ascii="Optima" w:hAnsi="Optima"/>
          <w:i/>
          <w:sz w:val="20"/>
        </w:rPr>
        <w:t>2007-2008.</w:t>
      </w:r>
    </w:p>
    <w:p w14:paraId="6AB26A01" w14:textId="12F5BA61"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t>Mechanisms of soil carbon sequestration:  optimizing soil carbon interactions with minerals and fungi</w:t>
      </w:r>
      <w:r w:rsidRPr="00C4241F">
        <w:rPr>
          <w:rFonts w:ascii="Optima" w:hAnsi="Optima"/>
          <w:sz w:val="20"/>
        </w:rPr>
        <w:t>, co-P.</w:t>
      </w:r>
      <w:proofErr w:type="gramStart"/>
      <w:r w:rsidRPr="00C4241F">
        <w:rPr>
          <w:rFonts w:ascii="Optima" w:hAnsi="Optima"/>
          <w:sz w:val="20"/>
        </w:rPr>
        <w:t>I.s</w:t>
      </w:r>
      <w:proofErr w:type="gramEnd"/>
      <w:r w:rsidRPr="00C4241F">
        <w:rPr>
          <w:rFonts w:ascii="Optima" w:hAnsi="Optima"/>
          <w:sz w:val="20"/>
        </w:rPr>
        <w:t xml:space="preserve">: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xml:space="preserve"> and J.A. </w:t>
      </w:r>
      <w:proofErr w:type="spellStart"/>
      <w:r w:rsidRPr="00C4241F">
        <w:rPr>
          <w:rFonts w:ascii="Optima" w:hAnsi="Optima"/>
          <w:sz w:val="20"/>
        </w:rPr>
        <w:t>Rudgers</w:t>
      </w:r>
      <w:proofErr w:type="spellEnd"/>
      <w:r w:rsidRPr="00C4241F">
        <w:rPr>
          <w:rFonts w:ascii="Optima" w:hAnsi="Optima"/>
          <w:sz w:val="20"/>
        </w:rPr>
        <w:t>.  Rice University Energy and Environmental Systems Institute, $8,500.  Sept. 2007 – Aug. 2008.</w:t>
      </w:r>
    </w:p>
    <w:p w14:paraId="599994C9" w14:textId="3996E63B"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szCs w:val="28"/>
        </w:rPr>
        <w:lastRenderedPageBreak/>
        <w:t>Isolating AM fungi as keystone regulators of carbon sequestration in dune ecosystems</w:t>
      </w:r>
      <w:r w:rsidRPr="00C4241F">
        <w:rPr>
          <w:rFonts w:ascii="Optima" w:hAnsi="Optima"/>
          <w:sz w:val="20"/>
          <w:szCs w:val="28"/>
        </w:rPr>
        <w:t>, co-P.</w:t>
      </w:r>
      <w:proofErr w:type="gramStart"/>
      <w:r w:rsidRPr="00C4241F">
        <w:rPr>
          <w:rFonts w:ascii="Optima" w:hAnsi="Optima"/>
          <w:sz w:val="20"/>
          <w:szCs w:val="28"/>
        </w:rPr>
        <w:t>I.s</w:t>
      </w:r>
      <w:proofErr w:type="gramEnd"/>
      <w:r w:rsidRPr="00C4241F">
        <w:rPr>
          <w:rFonts w:ascii="Optima" w:hAnsi="Optima"/>
          <w:sz w:val="20"/>
          <w:szCs w:val="28"/>
        </w:rPr>
        <w:t xml:space="preserve">: J.A. </w:t>
      </w:r>
      <w:proofErr w:type="spellStart"/>
      <w:r w:rsidRPr="00C4241F">
        <w:rPr>
          <w:rFonts w:ascii="Optima" w:hAnsi="Optima"/>
          <w:sz w:val="20"/>
          <w:szCs w:val="28"/>
        </w:rPr>
        <w:t>Rudgers</w:t>
      </w:r>
      <w:proofErr w:type="spellEnd"/>
      <w:r w:rsidRPr="00C4241F">
        <w:rPr>
          <w:rFonts w:ascii="Optima" w:hAnsi="Optima"/>
          <w:sz w:val="20"/>
          <w:szCs w:val="28"/>
        </w:rPr>
        <w:t xml:space="preserve">, </w:t>
      </w:r>
      <w:r w:rsidRPr="00C4241F">
        <w:rPr>
          <w:rFonts w:ascii="Optima" w:hAnsi="Optima"/>
          <w:sz w:val="20"/>
          <w:szCs w:val="28"/>
          <w:u w:val="single"/>
        </w:rPr>
        <w:t xml:space="preserve">C.A. </w:t>
      </w:r>
      <w:proofErr w:type="spellStart"/>
      <w:r w:rsidRPr="00C4241F">
        <w:rPr>
          <w:rFonts w:ascii="Optima" w:hAnsi="Optima"/>
          <w:sz w:val="20"/>
          <w:szCs w:val="28"/>
          <w:u w:val="single"/>
        </w:rPr>
        <w:t>Masiello</w:t>
      </w:r>
      <w:proofErr w:type="spellEnd"/>
      <w:r w:rsidRPr="00C4241F">
        <w:rPr>
          <w:rFonts w:ascii="Optima" w:hAnsi="Optima"/>
          <w:sz w:val="20"/>
          <w:szCs w:val="28"/>
        </w:rPr>
        <w:t>, and S. Emery.  Hamill Innovation Grant, Rice University Institute of Biosciences and Bioengineering, $21,460.</w:t>
      </w:r>
    </w:p>
    <w:p w14:paraId="73EDCD7D" w14:textId="31034BA6"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t xml:space="preserve">Measuring the oxidative ratio of the terrestrial biosphere, </w:t>
      </w:r>
      <w:r w:rsidRPr="00C4241F">
        <w:rPr>
          <w:rFonts w:ascii="Optima" w:hAnsi="Optima"/>
          <w:sz w:val="20"/>
        </w:rPr>
        <w:t xml:space="preserve">NSF DEB-0445282, P.I.: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April 1</w:t>
      </w:r>
      <w:proofErr w:type="gramStart"/>
      <w:r w:rsidRPr="00C4241F">
        <w:rPr>
          <w:rFonts w:ascii="Optima" w:hAnsi="Optima"/>
          <w:sz w:val="20"/>
        </w:rPr>
        <w:t xml:space="preserve"> 2005</w:t>
      </w:r>
      <w:proofErr w:type="gramEnd"/>
      <w:r w:rsidRPr="00C4241F">
        <w:rPr>
          <w:rFonts w:ascii="Optima" w:hAnsi="Optima"/>
          <w:sz w:val="20"/>
        </w:rPr>
        <w:t xml:space="preserve"> – September 30, 2006, $100,000.</w:t>
      </w:r>
    </w:p>
    <w:p w14:paraId="04F138E3" w14:textId="3E0F5261"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t>The oxidation state of soil organic carbon:  a new proxy for carbon storage mechanisms and land use change.</w:t>
      </w:r>
      <w:r w:rsidRPr="00C4241F">
        <w:rPr>
          <w:rFonts w:ascii="Optima" w:hAnsi="Optima"/>
          <w:sz w:val="20"/>
        </w:rPr>
        <w:t xml:space="preserve"> P.I.: Oliver</w:t>
      </w:r>
      <w:r w:rsidR="006D1A41" w:rsidRPr="00C4241F">
        <w:rPr>
          <w:rFonts w:ascii="Optima" w:hAnsi="Optima"/>
          <w:sz w:val="20"/>
        </w:rPr>
        <w:t xml:space="preserve"> Chadwick, co-I.: </w:t>
      </w:r>
      <w:r w:rsidR="006D1A41" w:rsidRPr="00C4241F">
        <w:rPr>
          <w:rFonts w:ascii="Optima" w:hAnsi="Optima"/>
          <w:sz w:val="20"/>
          <w:u w:val="single"/>
        </w:rPr>
        <w:t xml:space="preserve">C.A </w:t>
      </w:r>
      <w:proofErr w:type="spellStart"/>
      <w:r w:rsidR="006D1A41" w:rsidRPr="00C4241F">
        <w:rPr>
          <w:rFonts w:ascii="Optima" w:hAnsi="Optima"/>
          <w:sz w:val="20"/>
          <w:u w:val="single"/>
        </w:rPr>
        <w:t>Masiello</w:t>
      </w:r>
      <w:proofErr w:type="spellEnd"/>
      <w:r w:rsidRPr="00C4241F">
        <w:rPr>
          <w:rFonts w:ascii="Optima" w:hAnsi="Optima"/>
          <w:sz w:val="20"/>
        </w:rPr>
        <w:t>. colla</w:t>
      </w:r>
      <w:r w:rsidR="006D1A41" w:rsidRPr="00C4241F">
        <w:rPr>
          <w:rFonts w:ascii="Optima" w:hAnsi="Optima"/>
          <w:sz w:val="20"/>
        </w:rPr>
        <w:t xml:space="preserve">borators Jim Randerson, Jeff </w:t>
      </w:r>
      <w:proofErr w:type="spellStart"/>
      <w:r w:rsidR="006D1A41" w:rsidRPr="00C4241F">
        <w:rPr>
          <w:rFonts w:ascii="Optima" w:hAnsi="Optima"/>
          <w:sz w:val="20"/>
        </w:rPr>
        <w:t>Baldock</w:t>
      </w:r>
      <w:proofErr w:type="spellEnd"/>
      <w:r w:rsidRPr="00C4241F">
        <w:rPr>
          <w:rFonts w:ascii="Optima" w:hAnsi="Optima"/>
          <w:sz w:val="20"/>
        </w:rPr>
        <w:t>.  Kearney Foundation, $70,000, 2003-2005.</w:t>
      </w:r>
    </w:p>
    <w:p w14:paraId="35201556" w14:textId="3BA15F70"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Carbon cycle in soils:  role of organic matter/</w:t>
      </w:r>
      <w:proofErr w:type="spellStart"/>
      <w:r w:rsidRPr="00C4241F">
        <w:rPr>
          <w:rFonts w:ascii="Optima" w:hAnsi="Optima"/>
          <w:i/>
          <w:sz w:val="20"/>
        </w:rPr>
        <w:t>noncrystalline</w:t>
      </w:r>
      <w:proofErr w:type="spellEnd"/>
      <w:r w:rsidRPr="00C4241F">
        <w:rPr>
          <w:rFonts w:ascii="Optima" w:hAnsi="Optima"/>
          <w:i/>
          <w:sz w:val="20"/>
        </w:rPr>
        <w:t xml:space="preserve"> interactions.</w:t>
      </w:r>
      <w:r w:rsidRPr="00C4241F">
        <w:rPr>
          <w:rFonts w:ascii="Optima" w:hAnsi="Optima"/>
          <w:sz w:val="20"/>
        </w:rPr>
        <w:t xml:space="preserve">  P.I.s:  Isab</w:t>
      </w:r>
      <w:r w:rsidR="006D1A41" w:rsidRPr="00C4241F">
        <w:rPr>
          <w:rFonts w:ascii="Optima" w:hAnsi="Optima"/>
          <w:sz w:val="20"/>
        </w:rPr>
        <w:t>elle Basile</w:t>
      </w:r>
      <w:r w:rsidRPr="00C4241F">
        <w:rPr>
          <w:rFonts w:ascii="Optima" w:hAnsi="Optima"/>
          <w:sz w:val="20"/>
        </w:rPr>
        <w:t>,</w:t>
      </w:r>
      <w:r w:rsidR="006D1A41" w:rsidRPr="00C4241F">
        <w:rPr>
          <w:rFonts w:ascii="Optima" w:hAnsi="Optima"/>
          <w:sz w:val="20"/>
        </w:rPr>
        <w:t xml:space="preserve"> Ronald Amundson, co-</w:t>
      </w:r>
      <w:proofErr w:type="gramStart"/>
      <w:r w:rsidR="006D1A41" w:rsidRPr="00C4241F">
        <w:rPr>
          <w:rFonts w:ascii="Optima" w:hAnsi="Optima"/>
          <w:sz w:val="20"/>
        </w:rPr>
        <w:t>I.s</w:t>
      </w:r>
      <w:proofErr w:type="gramEnd"/>
      <w:r w:rsidR="006D1A41" w:rsidRPr="00C4241F">
        <w:rPr>
          <w:rFonts w:ascii="Optima" w:hAnsi="Optima"/>
          <w:sz w:val="20"/>
        </w:rPr>
        <w:t xml:space="preserve">:  </w:t>
      </w:r>
      <w:r w:rsidR="006D1A41" w:rsidRPr="00C4241F">
        <w:rPr>
          <w:rFonts w:ascii="Optima" w:hAnsi="Optima"/>
          <w:sz w:val="20"/>
          <w:u w:val="single"/>
        </w:rPr>
        <w:t xml:space="preserve">C.A. </w:t>
      </w:r>
      <w:proofErr w:type="spellStart"/>
      <w:r w:rsidR="006D1A41" w:rsidRPr="00C4241F">
        <w:rPr>
          <w:rFonts w:ascii="Optima" w:hAnsi="Optima"/>
          <w:sz w:val="20"/>
          <w:u w:val="single"/>
        </w:rPr>
        <w:t>Masiello</w:t>
      </w:r>
      <w:proofErr w:type="spellEnd"/>
      <w:r w:rsidRPr="00C4241F">
        <w:rPr>
          <w:rFonts w:ascii="Optima" w:hAnsi="Optima"/>
          <w:sz w:val="20"/>
        </w:rPr>
        <w:t xml:space="preserve">, Armand </w:t>
      </w:r>
      <w:proofErr w:type="spellStart"/>
      <w:r w:rsidRPr="00C4241F">
        <w:rPr>
          <w:rFonts w:ascii="Optima" w:hAnsi="Optima"/>
          <w:sz w:val="20"/>
        </w:rPr>
        <w:t>Masion</w:t>
      </w:r>
      <w:proofErr w:type="spellEnd"/>
      <w:r w:rsidRPr="00C4241F">
        <w:rPr>
          <w:rFonts w:ascii="Optima" w:hAnsi="Optima"/>
          <w:sz w:val="20"/>
        </w:rPr>
        <w:t xml:space="preserve">, Stefano </w:t>
      </w:r>
      <w:proofErr w:type="spellStart"/>
      <w:r w:rsidRPr="00C4241F">
        <w:rPr>
          <w:rFonts w:ascii="Optima" w:hAnsi="Optima"/>
          <w:sz w:val="20"/>
        </w:rPr>
        <w:t>Caldarelli</w:t>
      </w:r>
      <w:proofErr w:type="spellEnd"/>
      <w:r w:rsidRPr="00C4241F">
        <w:rPr>
          <w:rFonts w:ascii="Optima" w:hAnsi="Optima"/>
          <w:sz w:val="20"/>
        </w:rPr>
        <w:t xml:space="preserve">, Daniel </w:t>
      </w:r>
      <w:proofErr w:type="spellStart"/>
      <w:r w:rsidRPr="00C4241F">
        <w:rPr>
          <w:rFonts w:ascii="Optima" w:hAnsi="Optima"/>
          <w:sz w:val="20"/>
        </w:rPr>
        <w:t>Borschneck</w:t>
      </w:r>
      <w:proofErr w:type="spellEnd"/>
      <w:r w:rsidRPr="00C4241F">
        <w:rPr>
          <w:rFonts w:ascii="Optima" w:hAnsi="Optima"/>
          <w:sz w:val="20"/>
        </w:rPr>
        <w:t xml:space="preserve">, </w:t>
      </w:r>
      <w:proofErr w:type="spellStart"/>
      <w:r w:rsidRPr="00C4241F">
        <w:rPr>
          <w:rFonts w:ascii="Optima" w:hAnsi="Optima"/>
          <w:sz w:val="20"/>
        </w:rPr>
        <w:t>Jérome</w:t>
      </w:r>
      <w:proofErr w:type="spellEnd"/>
      <w:r w:rsidRPr="00C4241F">
        <w:rPr>
          <w:rFonts w:ascii="Optima" w:hAnsi="Optima"/>
          <w:sz w:val="20"/>
        </w:rPr>
        <w:t xml:space="preserve"> </w:t>
      </w:r>
      <w:proofErr w:type="spellStart"/>
      <w:r w:rsidRPr="00C4241F">
        <w:rPr>
          <w:rFonts w:ascii="Optima" w:hAnsi="Optima"/>
          <w:sz w:val="20"/>
        </w:rPr>
        <w:t>Balesdent</w:t>
      </w:r>
      <w:proofErr w:type="spellEnd"/>
      <w:r w:rsidRPr="00C4241F">
        <w:rPr>
          <w:rFonts w:ascii="Optima" w:hAnsi="Optima"/>
          <w:sz w:val="20"/>
        </w:rPr>
        <w:t>, Cristina Castanha.  source:  France-Berkeley Fund, $10,000 2002-2003.</w:t>
      </w:r>
    </w:p>
    <w:p w14:paraId="2ADF58EA" w14:textId="2034D419"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Physical and chemical controls on carbon storage in U.S. soils,</w:t>
      </w:r>
      <w:r w:rsidRPr="00C4241F">
        <w:rPr>
          <w:rFonts w:ascii="Optima" w:hAnsi="Optima"/>
          <w:sz w:val="20"/>
        </w:rPr>
        <w:t xml:space="preserve"> P.I.: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American Association of University Women (AAUW) 2002-2003 American Fellowship, $30,000.</w:t>
      </w:r>
    </w:p>
    <w:p w14:paraId="5562C639" w14:textId="73EFC84C"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Soil organo-mineral complexes as a predictor of soil carbon sequestration potential</w:t>
      </w:r>
      <w:r w:rsidRPr="00C4241F">
        <w:rPr>
          <w:rFonts w:ascii="Optima" w:hAnsi="Optima"/>
          <w:sz w:val="20"/>
        </w:rPr>
        <w:t xml:space="preserve">, P.I.: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006D1A41" w:rsidRPr="00C4241F">
        <w:rPr>
          <w:rFonts w:ascii="Optima" w:hAnsi="Optima"/>
          <w:sz w:val="20"/>
        </w:rPr>
        <w:t>, co-</w:t>
      </w:r>
      <w:proofErr w:type="gramStart"/>
      <w:r w:rsidR="006D1A41" w:rsidRPr="00C4241F">
        <w:rPr>
          <w:rFonts w:ascii="Optima" w:hAnsi="Optima"/>
          <w:sz w:val="20"/>
        </w:rPr>
        <w:t>I.s</w:t>
      </w:r>
      <w:proofErr w:type="gramEnd"/>
      <w:r w:rsidR="006D1A41" w:rsidRPr="00C4241F">
        <w:rPr>
          <w:rFonts w:ascii="Optima" w:hAnsi="Optima"/>
          <w:sz w:val="20"/>
        </w:rPr>
        <w:t xml:space="preserve">: O.A. Chadwick and S.E. </w:t>
      </w:r>
      <w:proofErr w:type="spellStart"/>
      <w:r w:rsidR="006D1A41" w:rsidRPr="00C4241F">
        <w:rPr>
          <w:rFonts w:ascii="Optima" w:hAnsi="Optima"/>
          <w:sz w:val="20"/>
        </w:rPr>
        <w:t>Trumbore</w:t>
      </w:r>
      <w:proofErr w:type="spellEnd"/>
      <w:r w:rsidRPr="00C4241F">
        <w:rPr>
          <w:rFonts w:ascii="Optima" w:hAnsi="Optima"/>
          <w:sz w:val="20"/>
        </w:rPr>
        <w:t>, DOE CLE $71,554, 2001-2002.</w:t>
      </w:r>
    </w:p>
    <w:p w14:paraId="495B61E8" w14:textId="754E8569"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Stuffing carbon away:  mechanisms of carbon sequestration in soils</w:t>
      </w:r>
      <w:r w:rsidRPr="00C4241F">
        <w:rPr>
          <w:rFonts w:ascii="Optima" w:hAnsi="Optima"/>
          <w:sz w:val="20"/>
        </w:rPr>
        <w:t xml:space="preserve">.  P.I.: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0049498C" w:rsidRPr="00C4241F">
        <w:rPr>
          <w:rFonts w:ascii="Optima" w:hAnsi="Optima"/>
          <w:sz w:val="20"/>
        </w:rPr>
        <w:t>. Co-</w:t>
      </w:r>
      <w:proofErr w:type="gramStart"/>
      <w:r w:rsidR="0049498C" w:rsidRPr="00C4241F">
        <w:rPr>
          <w:rFonts w:ascii="Optima" w:hAnsi="Optima"/>
          <w:sz w:val="20"/>
        </w:rPr>
        <w:t>I.s</w:t>
      </w:r>
      <w:proofErr w:type="gramEnd"/>
      <w:r w:rsidR="0049498C" w:rsidRPr="00C4241F">
        <w:rPr>
          <w:rFonts w:ascii="Optima" w:hAnsi="Optima"/>
          <w:sz w:val="20"/>
        </w:rPr>
        <w:t xml:space="preserve">: John </w:t>
      </w:r>
      <w:proofErr w:type="spellStart"/>
      <w:r w:rsidR="0049498C" w:rsidRPr="00C4241F">
        <w:rPr>
          <w:rFonts w:ascii="Optima" w:hAnsi="Optima"/>
          <w:sz w:val="20"/>
        </w:rPr>
        <w:t>Southon</w:t>
      </w:r>
      <w:proofErr w:type="spellEnd"/>
      <w:r w:rsidR="0049498C" w:rsidRPr="00C4241F">
        <w:rPr>
          <w:rFonts w:ascii="Optima" w:hAnsi="Optima"/>
          <w:sz w:val="20"/>
        </w:rPr>
        <w:t xml:space="preserve">, Margaret Torn, Oliver Chadwick, Jennifer Harden, Susan </w:t>
      </w:r>
      <w:proofErr w:type="spellStart"/>
      <w:r w:rsidR="0049498C" w:rsidRPr="00C4241F">
        <w:rPr>
          <w:rFonts w:ascii="Optima" w:hAnsi="Optima"/>
          <w:sz w:val="20"/>
        </w:rPr>
        <w:t>Trumbore</w:t>
      </w:r>
      <w:proofErr w:type="spellEnd"/>
      <w:r w:rsidRPr="00C4241F">
        <w:rPr>
          <w:rFonts w:ascii="Optima" w:hAnsi="Optima"/>
          <w:sz w:val="20"/>
        </w:rPr>
        <w:t>.  DOE LDRD $120,000, 2001-2002.</w:t>
      </w:r>
    </w:p>
    <w:p w14:paraId="51C7DC05" w14:textId="177618EE"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Stuffing carbon away: how do mineralogy and precipitation control long-term carbon sequestration in soils?</w:t>
      </w:r>
      <w:r w:rsidR="0049498C" w:rsidRPr="00C4241F">
        <w:rPr>
          <w:rFonts w:ascii="Optima" w:hAnsi="Optima"/>
          <w:sz w:val="20"/>
        </w:rPr>
        <w:t xml:space="preserve">  P.I.:  John </w:t>
      </w:r>
      <w:proofErr w:type="spellStart"/>
      <w:r w:rsidR="0049498C" w:rsidRPr="00C4241F">
        <w:rPr>
          <w:rFonts w:ascii="Optima" w:hAnsi="Optima"/>
          <w:sz w:val="20"/>
        </w:rPr>
        <w:t>Southon</w:t>
      </w:r>
      <w:proofErr w:type="spellEnd"/>
      <w:r w:rsidR="0049498C" w:rsidRPr="00C4241F">
        <w:rPr>
          <w:rFonts w:ascii="Optima" w:hAnsi="Optima"/>
          <w:sz w:val="20"/>
        </w:rPr>
        <w:t xml:space="preserve">, co-I. </w:t>
      </w:r>
      <w:r w:rsidR="0049498C" w:rsidRPr="00C4241F">
        <w:rPr>
          <w:rFonts w:ascii="Optima" w:hAnsi="Optima"/>
          <w:sz w:val="20"/>
          <w:u w:val="single"/>
        </w:rPr>
        <w:t xml:space="preserve">C.A. </w:t>
      </w:r>
      <w:proofErr w:type="spellStart"/>
      <w:r w:rsidR="0049498C" w:rsidRPr="00C4241F">
        <w:rPr>
          <w:rFonts w:ascii="Optima" w:hAnsi="Optima"/>
          <w:sz w:val="20"/>
          <w:u w:val="single"/>
        </w:rPr>
        <w:t>Masiello</w:t>
      </w:r>
      <w:proofErr w:type="spellEnd"/>
      <w:r w:rsidRPr="00C4241F">
        <w:rPr>
          <w:rFonts w:ascii="Optima" w:hAnsi="Optima"/>
          <w:sz w:val="20"/>
        </w:rPr>
        <w:t xml:space="preserve">, $163,000.  Source: LLNL LDRD 2000-2001.  collaborators:  Oliver Chadwick, Julia </w:t>
      </w:r>
      <w:proofErr w:type="spellStart"/>
      <w:r w:rsidRPr="00C4241F">
        <w:rPr>
          <w:rFonts w:ascii="Optima" w:hAnsi="Optima"/>
          <w:sz w:val="20"/>
        </w:rPr>
        <w:t>Gaudinski</w:t>
      </w:r>
      <w:proofErr w:type="spellEnd"/>
      <w:r w:rsidRPr="00C4241F">
        <w:rPr>
          <w:rFonts w:ascii="Optima" w:hAnsi="Optima"/>
          <w:sz w:val="20"/>
        </w:rPr>
        <w:t xml:space="preserve">, Jennifer Harden, Susan </w:t>
      </w:r>
      <w:proofErr w:type="spellStart"/>
      <w:r w:rsidRPr="00C4241F">
        <w:rPr>
          <w:rFonts w:ascii="Optima" w:hAnsi="Optima"/>
          <w:sz w:val="20"/>
        </w:rPr>
        <w:t>Trumbore</w:t>
      </w:r>
      <w:proofErr w:type="spellEnd"/>
      <w:r w:rsidRPr="00C4241F">
        <w:rPr>
          <w:rFonts w:ascii="Optima" w:hAnsi="Optima"/>
          <w:sz w:val="20"/>
        </w:rPr>
        <w:t xml:space="preserve">, Margaret Torn, Stuart </w:t>
      </w:r>
      <w:proofErr w:type="spellStart"/>
      <w:r w:rsidRPr="00C4241F">
        <w:rPr>
          <w:rFonts w:ascii="Optima" w:hAnsi="Optima"/>
          <w:sz w:val="20"/>
        </w:rPr>
        <w:t>Wakeham</w:t>
      </w:r>
      <w:proofErr w:type="spellEnd"/>
      <w:r w:rsidRPr="00C4241F">
        <w:rPr>
          <w:rFonts w:ascii="Optima" w:hAnsi="Optima"/>
          <w:sz w:val="20"/>
        </w:rPr>
        <w:t>.</w:t>
      </w:r>
    </w:p>
    <w:p w14:paraId="7B508461" w14:textId="59F9B24D"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 xml:space="preserve"> Isotope and genetic studies to assess microbial carbon storage in natural and human-altered environments.  </w:t>
      </w:r>
      <w:r w:rsidR="0049498C" w:rsidRPr="00C4241F">
        <w:rPr>
          <w:rFonts w:ascii="Optima" w:hAnsi="Optima"/>
          <w:sz w:val="20"/>
        </w:rPr>
        <w:t>Co-P.</w:t>
      </w:r>
      <w:proofErr w:type="gramStart"/>
      <w:r w:rsidR="0049498C" w:rsidRPr="00C4241F">
        <w:rPr>
          <w:rFonts w:ascii="Optima" w:hAnsi="Optima"/>
          <w:sz w:val="20"/>
        </w:rPr>
        <w:t>I.s</w:t>
      </w:r>
      <w:proofErr w:type="gramEnd"/>
      <w:r w:rsidR="0049498C" w:rsidRPr="00C4241F">
        <w:rPr>
          <w:rFonts w:ascii="Optima" w:hAnsi="Optima"/>
          <w:sz w:val="20"/>
        </w:rPr>
        <w:t xml:space="preserve">:  Kathleen </w:t>
      </w:r>
      <w:proofErr w:type="spellStart"/>
      <w:r w:rsidR="0049498C" w:rsidRPr="00C4241F">
        <w:rPr>
          <w:rFonts w:ascii="Optima" w:hAnsi="Optima"/>
          <w:sz w:val="20"/>
        </w:rPr>
        <w:t>Treseder</w:t>
      </w:r>
      <w:proofErr w:type="spellEnd"/>
      <w:r w:rsidRPr="00C4241F">
        <w:rPr>
          <w:rFonts w:ascii="Optima" w:hAnsi="Optima"/>
          <w:sz w:val="20"/>
        </w:rPr>
        <w:t xml:space="preserve">,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0049498C" w:rsidRPr="00C4241F">
        <w:rPr>
          <w:rFonts w:ascii="Optima" w:hAnsi="Optima"/>
          <w:sz w:val="20"/>
        </w:rPr>
        <w:t>, Michael F. Allen</w:t>
      </w:r>
      <w:r w:rsidRPr="00C4241F">
        <w:rPr>
          <w:rFonts w:ascii="Optima" w:hAnsi="Optima"/>
          <w:sz w:val="20"/>
        </w:rPr>
        <w:t xml:space="preserve">. source:  LLNL </w:t>
      </w:r>
      <w:proofErr w:type="spellStart"/>
      <w:r w:rsidRPr="00C4241F">
        <w:rPr>
          <w:rFonts w:ascii="Optima" w:hAnsi="Optima"/>
          <w:sz w:val="20"/>
        </w:rPr>
        <w:t>minigrant</w:t>
      </w:r>
      <w:proofErr w:type="spellEnd"/>
      <w:r w:rsidRPr="00C4241F">
        <w:rPr>
          <w:rFonts w:ascii="Optima" w:hAnsi="Optima"/>
          <w:sz w:val="20"/>
        </w:rPr>
        <w:t>.  $12,510, 2000-2001.</w:t>
      </w:r>
    </w:p>
    <w:p w14:paraId="5AF371E6" w14:textId="7D84BD82"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 xml:space="preserve"> Char and graphitic soot black carbon dynamics in marine sediments.</w:t>
      </w:r>
      <w:r w:rsidR="0049498C" w:rsidRPr="00C4241F">
        <w:rPr>
          <w:rFonts w:ascii="Optima" w:hAnsi="Optima"/>
          <w:sz w:val="20"/>
        </w:rPr>
        <w:t xml:space="preserve"> P.I.:  John Hedges</w:t>
      </w:r>
      <w:r w:rsidRPr="00C4241F">
        <w:rPr>
          <w:rFonts w:ascii="Optima" w:hAnsi="Optima"/>
          <w:sz w:val="20"/>
        </w:rPr>
        <w:t xml:space="preserve">, Co-I: </w:t>
      </w:r>
      <w:r w:rsidR="0049498C"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xml:space="preserve">. collaborators: Yves Gelinas, Angela Dickens. source:  LLNL </w:t>
      </w:r>
      <w:proofErr w:type="spellStart"/>
      <w:r w:rsidRPr="00C4241F">
        <w:rPr>
          <w:rFonts w:ascii="Optima" w:hAnsi="Optima"/>
          <w:sz w:val="20"/>
        </w:rPr>
        <w:t>minigrant</w:t>
      </w:r>
      <w:proofErr w:type="spellEnd"/>
      <w:r w:rsidRPr="00C4241F">
        <w:rPr>
          <w:rFonts w:ascii="Optima" w:hAnsi="Optima"/>
          <w:sz w:val="20"/>
        </w:rPr>
        <w:t>. $19,105, 2000-2001.</w:t>
      </w:r>
    </w:p>
    <w:p w14:paraId="48657DB7" w14:textId="5B0965B1"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Radiocarbon constraints on organic matter turnover in the Amazon River Basin:  Model conceptualization and validation</w:t>
      </w:r>
      <w:r w:rsidR="0049498C" w:rsidRPr="00C4241F">
        <w:rPr>
          <w:rFonts w:ascii="Optima" w:hAnsi="Optima"/>
          <w:sz w:val="20"/>
        </w:rPr>
        <w:t>.  P.I.:  John Hedges</w:t>
      </w:r>
      <w:r w:rsidRPr="00C4241F">
        <w:rPr>
          <w:rFonts w:ascii="Optima" w:hAnsi="Optima"/>
          <w:sz w:val="20"/>
        </w:rPr>
        <w:t>, co-</w:t>
      </w:r>
      <w:proofErr w:type="gramStart"/>
      <w:r w:rsidRPr="00C4241F">
        <w:rPr>
          <w:rFonts w:ascii="Optima" w:hAnsi="Optima"/>
          <w:sz w:val="20"/>
        </w:rPr>
        <w:t>I.s</w:t>
      </w:r>
      <w:proofErr w:type="gramEnd"/>
      <w:r w:rsidRPr="00C4241F">
        <w:rPr>
          <w:rFonts w:ascii="Optima" w:hAnsi="Optima"/>
          <w:sz w:val="20"/>
        </w:rPr>
        <w:t xml:space="preserve">: </w:t>
      </w:r>
      <w:r w:rsidR="0049498C" w:rsidRPr="00C4241F">
        <w:rPr>
          <w:rFonts w:ascii="Optima" w:hAnsi="Optima"/>
          <w:sz w:val="20"/>
          <w:u w:val="single"/>
        </w:rPr>
        <w:t xml:space="preserve">C.A. </w:t>
      </w:r>
      <w:proofErr w:type="spellStart"/>
      <w:r w:rsidRPr="00C4241F">
        <w:rPr>
          <w:rFonts w:ascii="Optima" w:hAnsi="Optima"/>
          <w:sz w:val="20"/>
          <w:u w:val="single"/>
        </w:rPr>
        <w:t>Masiello</w:t>
      </w:r>
      <w:proofErr w:type="spellEnd"/>
      <w:r w:rsidR="0049498C" w:rsidRPr="00C4241F">
        <w:rPr>
          <w:rFonts w:ascii="Optima" w:hAnsi="Optima"/>
          <w:sz w:val="20"/>
        </w:rPr>
        <w:t>, T. Brown</w:t>
      </w:r>
      <w:r w:rsidRPr="00C4241F">
        <w:rPr>
          <w:rFonts w:ascii="Optima" w:hAnsi="Optima"/>
          <w:sz w:val="20"/>
        </w:rPr>
        <w:t xml:space="preserve">.  collaborators: Anthony </w:t>
      </w:r>
      <w:proofErr w:type="spellStart"/>
      <w:r w:rsidRPr="00C4241F">
        <w:rPr>
          <w:rFonts w:ascii="Optima" w:hAnsi="Optima"/>
          <w:sz w:val="20"/>
        </w:rPr>
        <w:t>Aufdenkampe</w:t>
      </w:r>
      <w:proofErr w:type="spellEnd"/>
      <w:r w:rsidRPr="00C4241F">
        <w:rPr>
          <w:rFonts w:ascii="Optima" w:hAnsi="Optima"/>
          <w:sz w:val="20"/>
        </w:rPr>
        <w:t xml:space="preserve">, Emilio Mayorga. source:  LLNL </w:t>
      </w:r>
      <w:proofErr w:type="spellStart"/>
      <w:r w:rsidRPr="00C4241F">
        <w:rPr>
          <w:rFonts w:ascii="Optima" w:hAnsi="Optima"/>
          <w:sz w:val="20"/>
        </w:rPr>
        <w:t>minigrant</w:t>
      </w:r>
      <w:proofErr w:type="spellEnd"/>
      <w:r w:rsidRPr="00C4241F">
        <w:rPr>
          <w:rFonts w:ascii="Optima" w:hAnsi="Optima"/>
          <w:sz w:val="20"/>
        </w:rPr>
        <w:t>.  $3,654, 2000-2001.</w:t>
      </w:r>
    </w:p>
    <w:p w14:paraId="7894A44D" w14:textId="1D9C8A06"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Isotope geochemistry of the Santa Clara River</w:t>
      </w:r>
      <w:r w:rsidRPr="00C4241F">
        <w:rPr>
          <w:rFonts w:ascii="Optima" w:hAnsi="Optima"/>
          <w:sz w:val="20"/>
        </w:rPr>
        <w:t>,</w:t>
      </w:r>
      <w:r w:rsidRPr="00C4241F">
        <w:rPr>
          <w:rFonts w:ascii="Optima" w:hAnsi="Optima"/>
          <w:b/>
          <w:sz w:val="20"/>
        </w:rPr>
        <w:t xml:space="preserve"> </w:t>
      </w:r>
      <w:r w:rsidRPr="00C4241F">
        <w:rPr>
          <w:rFonts w:ascii="Optima" w:hAnsi="Optima"/>
          <w:sz w:val="20"/>
        </w:rPr>
        <w:t xml:space="preserve">P.I.: </w:t>
      </w:r>
      <w:r w:rsidRPr="00C4241F">
        <w:rPr>
          <w:rFonts w:ascii="Optima" w:hAnsi="Optima"/>
          <w:sz w:val="20"/>
          <w:u w:val="single"/>
        </w:rPr>
        <w:t xml:space="preserve">C.A. </w:t>
      </w:r>
      <w:proofErr w:type="spellStart"/>
      <w:r w:rsidRPr="00C4241F">
        <w:rPr>
          <w:rFonts w:ascii="Optima" w:hAnsi="Optima"/>
          <w:sz w:val="20"/>
          <w:u w:val="single"/>
        </w:rPr>
        <w:t>Masiello</w:t>
      </w:r>
      <w:proofErr w:type="spellEnd"/>
      <w:r w:rsidRPr="00C4241F">
        <w:rPr>
          <w:rFonts w:ascii="Optima" w:hAnsi="Optima"/>
          <w:sz w:val="20"/>
        </w:rPr>
        <w:t>.  Sigma Xi GIA award, $1,000, 1999-2000.</w:t>
      </w:r>
    </w:p>
    <w:p w14:paraId="77257800" w14:textId="6E63622A" w:rsid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PEER REVIEWED PUBLICATIONS</w:t>
      </w:r>
      <w:r w:rsidR="00042408">
        <w:rPr>
          <w:rFonts w:ascii="Optima" w:hAnsi="Optima"/>
          <w:b/>
          <w:caps/>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p>
    <w:p w14:paraId="79702178" w14:textId="7D09607C" w:rsidR="006A7700" w:rsidRPr="00C4241F" w:rsidRDefault="006A7700" w:rsidP="00F20DE4">
      <w:pPr>
        <w:rPr>
          <w:rFonts w:ascii="Optima" w:hAnsi="Optima" w:cs="Arial"/>
          <w:sz w:val="22"/>
          <w:szCs w:val="22"/>
        </w:rPr>
      </w:pPr>
      <w:r w:rsidRPr="00C4241F">
        <w:rPr>
          <w:rFonts w:ascii="Optima" w:hAnsi="Optima"/>
          <w:b/>
          <w:sz w:val="22"/>
        </w:rPr>
        <w:t xml:space="preserve">  </w:t>
      </w:r>
      <w:proofErr w:type="spellStart"/>
      <w:r w:rsidRPr="00C4241F">
        <w:rPr>
          <w:rFonts w:ascii="Optima" w:hAnsi="Optima"/>
          <w:sz w:val="22"/>
        </w:rPr>
        <w:t>ResearcherID</w:t>
      </w:r>
      <w:proofErr w:type="spellEnd"/>
      <w:r w:rsidRPr="00C4241F">
        <w:rPr>
          <w:rFonts w:ascii="Optima" w:hAnsi="Optima"/>
          <w:sz w:val="22"/>
        </w:rPr>
        <w:t xml:space="preserve">: </w:t>
      </w:r>
      <w:r w:rsidR="004479C6" w:rsidRPr="00C4241F">
        <w:rPr>
          <w:rFonts w:ascii="Optima" w:hAnsi="Optima"/>
          <w:sz w:val="22"/>
          <w:szCs w:val="22"/>
        </w:rPr>
        <w:t>A-2653-</w:t>
      </w:r>
      <w:proofErr w:type="gramStart"/>
      <w:r w:rsidR="004479C6" w:rsidRPr="00C4241F">
        <w:rPr>
          <w:rFonts w:ascii="Optima" w:hAnsi="Optima"/>
          <w:sz w:val="22"/>
          <w:szCs w:val="22"/>
        </w:rPr>
        <w:t>2011</w:t>
      </w:r>
      <w:r w:rsidR="00FE2540" w:rsidRPr="00C4241F">
        <w:rPr>
          <w:rFonts w:ascii="Optima" w:hAnsi="Optima"/>
          <w:sz w:val="22"/>
          <w:szCs w:val="22"/>
        </w:rPr>
        <w:t xml:space="preserve">;  </w:t>
      </w:r>
      <w:r w:rsidR="00F20DE4" w:rsidRPr="00C4241F">
        <w:rPr>
          <w:rFonts w:ascii="Optima" w:hAnsi="Optima" w:cs="Arial"/>
          <w:color w:val="000000"/>
          <w:sz w:val="22"/>
          <w:szCs w:val="22"/>
        </w:rPr>
        <w:t>ORCID</w:t>
      </w:r>
      <w:proofErr w:type="gramEnd"/>
      <w:r w:rsidR="00F20DE4" w:rsidRPr="00C4241F">
        <w:rPr>
          <w:rFonts w:ascii="Optima" w:hAnsi="Optima" w:cs="Arial"/>
          <w:color w:val="000000"/>
          <w:sz w:val="22"/>
          <w:szCs w:val="22"/>
        </w:rPr>
        <w:t xml:space="preserve">: </w:t>
      </w:r>
      <w:r w:rsidR="00F20DE4" w:rsidRPr="00C4241F">
        <w:rPr>
          <w:rFonts w:ascii="Optima" w:hAnsi="Optima" w:cs="Arial"/>
          <w:sz w:val="22"/>
          <w:szCs w:val="22"/>
        </w:rPr>
        <w:t xml:space="preserve">orcid.org/0000-0003-2102-6229  </w:t>
      </w:r>
      <w:r w:rsidRPr="00C4241F">
        <w:rPr>
          <w:rFonts w:ascii="Optima" w:hAnsi="Optima"/>
          <w:sz w:val="22"/>
        </w:rPr>
        <w:t xml:space="preserve">*indicates mentored </w:t>
      </w:r>
      <w:r w:rsidR="00C16D47">
        <w:rPr>
          <w:rFonts w:ascii="Optima" w:hAnsi="Optima"/>
          <w:sz w:val="22"/>
        </w:rPr>
        <w:t>graduate student or</w:t>
      </w:r>
      <w:r w:rsidRPr="00C4241F">
        <w:rPr>
          <w:rFonts w:ascii="Optima" w:hAnsi="Optima"/>
          <w:sz w:val="22"/>
        </w:rPr>
        <w:t xml:space="preserve"> postdoctoral researcher</w:t>
      </w:r>
      <w:r w:rsidR="007043F9">
        <w:rPr>
          <w:rFonts w:ascii="Optima" w:hAnsi="Optima"/>
          <w:sz w:val="22"/>
        </w:rPr>
        <w:t xml:space="preserve"> and ^indicates a K-12 teacher</w:t>
      </w:r>
      <w:r w:rsidR="00C16D47">
        <w:rPr>
          <w:rFonts w:ascii="Optima" w:hAnsi="Optima"/>
          <w:sz w:val="22"/>
        </w:rPr>
        <w:t>. Undergrad co-authors are underlined.</w:t>
      </w:r>
    </w:p>
    <w:p w14:paraId="5DC0F067" w14:textId="224933D4" w:rsidR="006A7700" w:rsidRPr="00C16D47" w:rsidRDefault="006A7700" w:rsidP="00952E11">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Masiello</w:t>
      </w:r>
      <w:proofErr w:type="spellEnd"/>
      <w:r w:rsidRPr="00C16D47">
        <w:rPr>
          <w:rFonts w:ascii="Optima" w:hAnsi="Optima"/>
          <w:sz w:val="20"/>
        </w:rPr>
        <w:t xml:space="preserve">, C.A. E.R.M. </w:t>
      </w:r>
      <w:proofErr w:type="spellStart"/>
      <w:r w:rsidRPr="00C16D47">
        <w:rPr>
          <w:rFonts w:ascii="Optima" w:hAnsi="Optima"/>
          <w:sz w:val="20"/>
        </w:rPr>
        <w:t>Druffel</w:t>
      </w:r>
      <w:proofErr w:type="spellEnd"/>
      <w:r w:rsidRPr="00C16D47">
        <w:rPr>
          <w:rFonts w:ascii="Optima" w:hAnsi="Optima"/>
          <w:sz w:val="20"/>
        </w:rPr>
        <w:t xml:space="preserve">, and J.E. Bauer (1998), Physical controls on dissolved inorganic radiocarbon variability in the California Current, </w:t>
      </w:r>
      <w:r w:rsidRPr="00C16D47">
        <w:rPr>
          <w:rFonts w:ascii="Optima" w:hAnsi="Optima"/>
          <w:i/>
          <w:sz w:val="20"/>
        </w:rPr>
        <w:t>Deep-Sea Research Pt II: Topical Studies in Oceanography, 45</w:t>
      </w:r>
      <w:r w:rsidRPr="00C16D47">
        <w:rPr>
          <w:rFonts w:ascii="Optima" w:hAnsi="Optima"/>
          <w:sz w:val="20"/>
        </w:rPr>
        <w:t>, 617-642.</w:t>
      </w:r>
    </w:p>
    <w:p w14:paraId="4DD38A57" w14:textId="23FCFF4F"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Masiello</w:t>
      </w:r>
      <w:proofErr w:type="spellEnd"/>
      <w:r w:rsidRPr="00C16D47">
        <w:rPr>
          <w:rFonts w:ascii="Optima" w:hAnsi="Optima"/>
          <w:sz w:val="20"/>
        </w:rPr>
        <w:t>, C.A.</w:t>
      </w:r>
      <w:r w:rsidRPr="00C16D47">
        <w:rPr>
          <w:rFonts w:ascii="Optima" w:hAnsi="Optima"/>
          <w:i/>
          <w:sz w:val="20"/>
        </w:rPr>
        <w:t xml:space="preserve">, </w:t>
      </w:r>
      <w:r w:rsidRPr="00C16D47">
        <w:rPr>
          <w:rFonts w:ascii="Optima" w:hAnsi="Optima"/>
          <w:sz w:val="20"/>
        </w:rPr>
        <w:t xml:space="preserve">and E.R.M. </w:t>
      </w:r>
      <w:proofErr w:type="spellStart"/>
      <w:r w:rsidRPr="00C16D47">
        <w:rPr>
          <w:rFonts w:ascii="Optima" w:hAnsi="Optima"/>
          <w:sz w:val="20"/>
        </w:rPr>
        <w:t>Druffel</w:t>
      </w:r>
      <w:proofErr w:type="spellEnd"/>
      <w:r w:rsidRPr="00C16D47">
        <w:rPr>
          <w:rFonts w:ascii="Optima" w:hAnsi="Optima"/>
          <w:sz w:val="20"/>
        </w:rPr>
        <w:t xml:space="preserve"> (1998), Black carbon in deep-sea sediments, </w:t>
      </w:r>
      <w:r w:rsidRPr="00C16D47">
        <w:rPr>
          <w:rFonts w:ascii="Optima" w:hAnsi="Optima"/>
          <w:i/>
          <w:sz w:val="20"/>
        </w:rPr>
        <w:t>Science, 280,</w:t>
      </w:r>
      <w:r w:rsidRPr="00C16D47">
        <w:rPr>
          <w:rFonts w:ascii="Optima" w:hAnsi="Optima"/>
          <w:sz w:val="20"/>
        </w:rPr>
        <w:t xml:space="preserve"> 1911-1913.</w:t>
      </w:r>
    </w:p>
    <w:p w14:paraId="476F0D29" w14:textId="6F0B21C3"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Bauer, J.E., E.R.M. </w:t>
      </w:r>
      <w:proofErr w:type="spellStart"/>
      <w:r w:rsidRPr="00C16D47">
        <w:rPr>
          <w:rFonts w:ascii="Optima" w:hAnsi="Optima"/>
          <w:sz w:val="20"/>
        </w:rPr>
        <w:t>Druffel</w:t>
      </w:r>
      <w:proofErr w:type="spellEnd"/>
      <w:r w:rsidRPr="00C16D47">
        <w:rPr>
          <w:rFonts w:ascii="Optima" w:hAnsi="Optima"/>
          <w:sz w:val="20"/>
        </w:rPr>
        <w:t xml:space="preserve">, D.M. Wolgast, S. Griffin, and C.A. </w:t>
      </w:r>
      <w:proofErr w:type="spellStart"/>
      <w:r w:rsidRPr="00C16D47">
        <w:rPr>
          <w:rFonts w:ascii="Optima" w:hAnsi="Optima"/>
          <w:sz w:val="20"/>
        </w:rPr>
        <w:t>Masiello</w:t>
      </w:r>
      <w:proofErr w:type="spellEnd"/>
      <w:r w:rsidRPr="00C16D47">
        <w:rPr>
          <w:rFonts w:ascii="Optima" w:hAnsi="Optima"/>
          <w:sz w:val="20"/>
        </w:rPr>
        <w:t xml:space="preserve"> (1998), Distributions of dissolved organic and inorganic radiocarbon in the eastern North Pacific continental margin, </w:t>
      </w:r>
      <w:r w:rsidRPr="00C16D47">
        <w:rPr>
          <w:rFonts w:ascii="Optima" w:hAnsi="Optima"/>
          <w:i/>
          <w:sz w:val="20"/>
        </w:rPr>
        <w:t xml:space="preserve">Deep-Sea Research Pt II:  Topical Studies in Oceanography, 45, </w:t>
      </w:r>
      <w:r w:rsidRPr="00C16D47">
        <w:rPr>
          <w:rFonts w:ascii="Optima" w:hAnsi="Optima"/>
          <w:sz w:val="20"/>
        </w:rPr>
        <w:t>689-671.</w:t>
      </w:r>
    </w:p>
    <w:p w14:paraId="0A58CAC5" w14:textId="02AF2291"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Masiello</w:t>
      </w:r>
      <w:proofErr w:type="spellEnd"/>
      <w:r w:rsidRPr="00C16D47">
        <w:rPr>
          <w:rFonts w:ascii="Optima" w:hAnsi="Optima"/>
          <w:sz w:val="20"/>
        </w:rPr>
        <w:t xml:space="preserve">, C.A., and E.R.M. </w:t>
      </w:r>
      <w:proofErr w:type="spellStart"/>
      <w:r w:rsidRPr="00C16D47">
        <w:rPr>
          <w:rFonts w:ascii="Optima" w:hAnsi="Optima"/>
          <w:sz w:val="20"/>
        </w:rPr>
        <w:t>Druffel</w:t>
      </w:r>
      <w:proofErr w:type="spellEnd"/>
      <w:r w:rsidRPr="00C16D47">
        <w:rPr>
          <w:rFonts w:ascii="Optima" w:hAnsi="Optima"/>
          <w:sz w:val="20"/>
        </w:rPr>
        <w:t xml:space="preserve"> (2001), The isotope geochemistry of the Santa Clara River, </w:t>
      </w:r>
      <w:r w:rsidRPr="00C16D47">
        <w:rPr>
          <w:rFonts w:ascii="Optima" w:hAnsi="Optima"/>
          <w:i/>
          <w:sz w:val="20"/>
        </w:rPr>
        <w:t>Global Biogeochemical Cycles</w:t>
      </w:r>
      <w:r w:rsidRPr="00C16D47">
        <w:rPr>
          <w:rFonts w:ascii="Optima" w:hAnsi="Optima"/>
          <w:sz w:val="20"/>
        </w:rPr>
        <w:t xml:space="preserve">, </w:t>
      </w:r>
      <w:r w:rsidRPr="00C16D47">
        <w:rPr>
          <w:rFonts w:ascii="Optima" w:hAnsi="Optima"/>
          <w:i/>
          <w:sz w:val="20"/>
        </w:rPr>
        <w:t>15</w:t>
      </w:r>
      <w:r w:rsidRPr="00C16D47">
        <w:rPr>
          <w:rFonts w:ascii="Optima" w:hAnsi="Optima"/>
          <w:sz w:val="20"/>
        </w:rPr>
        <w:t>, 407-416.</w:t>
      </w:r>
    </w:p>
    <w:p w14:paraId="0B679820" w14:textId="7061AEFA"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Masiello</w:t>
      </w:r>
      <w:proofErr w:type="spellEnd"/>
      <w:r w:rsidRPr="00C16D47">
        <w:rPr>
          <w:rFonts w:ascii="Optima" w:hAnsi="Optima"/>
          <w:sz w:val="20"/>
        </w:rPr>
        <w:t xml:space="preserve">, C.A., E.R.M. </w:t>
      </w:r>
      <w:proofErr w:type="spellStart"/>
      <w:r w:rsidRPr="00C16D47">
        <w:rPr>
          <w:rFonts w:ascii="Optima" w:hAnsi="Optima"/>
          <w:sz w:val="20"/>
        </w:rPr>
        <w:t>Druffel</w:t>
      </w:r>
      <w:proofErr w:type="spellEnd"/>
      <w:r w:rsidRPr="00C16D47">
        <w:rPr>
          <w:rFonts w:ascii="Optima" w:hAnsi="Optima"/>
          <w:sz w:val="20"/>
        </w:rPr>
        <w:t xml:space="preserve">, and L.A. Currie (2002), Radiocarbon measurements of black carbon in aerosols and ocean sediments, </w:t>
      </w:r>
      <w:proofErr w:type="spellStart"/>
      <w:r w:rsidRPr="00C16D47">
        <w:rPr>
          <w:rFonts w:ascii="Optima" w:hAnsi="Optima"/>
          <w:i/>
          <w:sz w:val="20"/>
        </w:rPr>
        <w:t>Geochimica</w:t>
      </w:r>
      <w:proofErr w:type="spellEnd"/>
      <w:r w:rsidRPr="00C16D47">
        <w:rPr>
          <w:rFonts w:ascii="Optima" w:hAnsi="Optima"/>
          <w:i/>
          <w:sz w:val="20"/>
        </w:rPr>
        <w:t xml:space="preserve"> </w:t>
      </w:r>
      <w:proofErr w:type="spellStart"/>
      <w:r w:rsidRPr="00C16D47">
        <w:rPr>
          <w:rFonts w:ascii="Optima" w:hAnsi="Optima"/>
          <w:i/>
          <w:sz w:val="20"/>
        </w:rPr>
        <w:t>Cosmochimica</w:t>
      </w:r>
      <w:proofErr w:type="spellEnd"/>
      <w:r w:rsidRPr="00C16D47">
        <w:rPr>
          <w:rFonts w:ascii="Optima" w:hAnsi="Optima"/>
          <w:i/>
          <w:sz w:val="20"/>
        </w:rPr>
        <w:t xml:space="preserve"> Acta</w:t>
      </w:r>
      <w:r w:rsidRPr="00C16D47">
        <w:rPr>
          <w:rFonts w:ascii="Optima" w:hAnsi="Optima"/>
          <w:sz w:val="20"/>
        </w:rPr>
        <w:t xml:space="preserve">, </w:t>
      </w:r>
      <w:r w:rsidRPr="00C16D47">
        <w:rPr>
          <w:rFonts w:ascii="Optima" w:hAnsi="Optima"/>
          <w:i/>
          <w:sz w:val="20"/>
        </w:rPr>
        <w:t>66</w:t>
      </w:r>
      <w:r w:rsidRPr="00C16D47">
        <w:rPr>
          <w:rFonts w:ascii="Optima" w:hAnsi="Optima"/>
          <w:sz w:val="20"/>
        </w:rPr>
        <w:t>, 1025-1036.</w:t>
      </w:r>
    </w:p>
    <w:p w14:paraId="2043ABB7" w14:textId="3BEEEB32"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Currie, L.A., B.A. Benner, J.D. Kessler, D.B. </w:t>
      </w:r>
      <w:proofErr w:type="spellStart"/>
      <w:r w:rsidRPr="00C16D47">
        <w:rPr>
          <w:rFonts w:ascii="Optima" w:hAnsi="Optima"/>
          <w:sz w:val="20"/>
        </w:rPr>
        <w:t>Klinedinst</w:t>
      </w:r>
      <w:proofErr w:type="spellEnd"/>
      <w:r w:rsidRPr="00C16D47">
        <w:rPr>
          <w:rFonts w:ascii="Optima" w:hAnsi="Optima"/>
          <w:sz w:val="20"/>
        </w:rPr>
        <w:t xml:space="preserve">, G.A. </w:t>
      </w:r>
      <w:proofErr w:type="spellStart"/>
      <w:r w:rsidRPr="00C16D47">
        <w:rPr>
          <w:rFonts w:ascii="Optima" w:hAnsi="Optima"/>
          <w:sz w:val="20"/>
        </w:rPr>
        <w:t>Klouda</w:t>
      </w:r>
      <w:proofErr w:type="spellEnd"/>
      <w:r w:rsidRPr="00C16D47">
        <w:rPr>
          <w:rFonts w:ascii="Optima" w:hAnsi="Optima"/>
          <w:sz w:val="20"/>
        </w:rPr>
        <w:t xml:space="preserve">, J.V. </w:t>
      </w:r>
      <w:proofErr w:type="spellStart"/>
      <w:r w:rsidRPr="00C16D47">
        <w:rPr>
          <w:rFonts w:ascii="Optima" w:hAnsi="Optima"/>
          <w:sz w:val="20"/>
        </w:rPr>
        <w:t>Marolf</w:t>
      </w:r>
      <w:proofErr w:type="spellEnd"/>
      <w:r w:rsidRPr="00C16D47">
        <w:rPr>
          <w:rFonts w:ascii="Optima" w:hAnsi="Optima"/>
          <w:sz w:val="20"/>
        </w:rPr>
        <w:t xml:space="preserve">, J.F. Slater, S.A. Wise, H. </w:t>
      </w:r>
      <w:proofErr w:type="spellStart"/>
      <w:r w:rsidRPr="00C16D47">
        <w:rPr>
          <w:rFonts w:ascii="Optima" w:hAnsi="Optima"/>
          <w:sz w:val="20"/>
        </w:rPr>
        <w:t>Cachier</w:t>
      </w:r>
      <w:proofErr w:type="spellEnd"/>
      <w:r w:rsidRPr="00C16D47">
        <w:rPr>
          <w:rFonts w:ascii="Optima" w:hAnsi="Optima"/>
          <w:sz w:val="20"/>
        </w:rPr>
        <w:t xml:space="preserve">, R. Cary, J.C. Chow, J. Watson, E.R.M. </w:t>
      </w:r>
      <w:proofErr w:type="spellStart"/>
      <w:r w:rsidRPr="00C16D47">
        <w:rPr>
          <w:rFonts w:ascii="Optima" w:hAnsi="Optima"/>
          <w:sz w:val="20"/>
        </w:rPr>
        <w:t>Druffel</w:t>
      </w:r>
      <w:proofErr w:type="spellEnd"/>
      <w:r w:rsidRPr="00C16D47">
        <w:rPr>
          <w:rFonts w:ascii="Optima" w:hAnsi="Optima"/>
          <w:sz w:val="20"/>
        </w:rPr>
        <w:t xml:space="preserve">, C.A. </w:t>
      </w:r>
      <w:proofErr w:type="spellStart"/>
      <w:r w:rsidRPr="00C16D47">
        <w:rPr>
          <w:rFonts w:ascii="Optima" w:hAnsi="Optima"/>
          <w:sz w:val="20"/>
        </w:rPr>
        <w:t>Masiello</w:t>
      </w:r>
      <w:proofErr w:type="spellEnd"/>
      <w:r w:rsidRPr="00C16D47">
        <w:rPr>
          <w:rFonts w:ascii="Optima" w:hAnsi="Optima"/>
          <w:sz w:val="20"/>
        </w:rPr>
        <w:t xml:space="preserve">, T.I. Eglinton, A. Pearson, C.M. Reddy, O. Gustafsson, J.G. Quinn, P.C. Hartmann, J.I. Hedges, K.M. Prentice, T.W. </w:t>
      </w:r>
      <w:proofErr w:type="spellStart"/>
      <w:r w:rsidRPr="00C16D47">
        <w:rPr>
          <w:rFonts w:ascii="Optima" w:hAnsi="Optima"/>
          <w:sz w:val="20"/>
        </w:rPr>
        <w:t>Kirchstetter</w:t>
      </w:r>
      <w:proofErr w:type="spellEnd"/>
      <w:r w:rsidRPr="00C16D47">
        <w:rPr>
          <w:rFonts w:ascii="Optima" w:hAnsi="Optima"/>
          <w:sz w:val="20"/>
        </w:rPr>
        <w:t xml:space="preserve">, T. </w:t>
      </w:r>
      <w:proofErr w:type="spellStart"/>
      <w:r w:rsidRPr="00C16D47">
        <w:rPr>
          <w:rFonts w:ascii="Optima" w:hAnsi="Optima"/>
          <w:sz w:val="20"/>
        </w:rPr>
        <w:t>Novakov</w:t>
      </w:r>
      <w:proofErr w:type="spellEnd"/>
      <w:r w:rsidRPr="00C16D47">
        <w:rPr>
          <w:rFonts w:ascii="Optima" w:hAnsi="Optima"/>
          <w:sz w:val="20"/>
        </w:rPr>
        <w:t xml:space="preserve">, H. </w:t>
      </w:r>
      <w:proofErr w:type="spellStart"/>
      <w:r w:rsidRPr="00C16D47">
        <w:rPr>
          <w:rFonts w:ascii="Optima" w:hAnsi="Optima"/>
          <w:sz w:val="20"/>
        </w:rPr>
        <w:t>Puxbaum</w:t>
      </w:r>
      <w:proofErr w:type="spellEnd"/>
      <w:r w:rsidRPr="00C16D47">
        <w:rPr>
          <w:rFonts w:ascii="Optima" w:hAnsi="Optima"/>
          <w:sz w:val="20"/>
        </w:rPr>
        <w:t xml:space="preserve">, and H. Schmid (2002), A critical evaluation of </w:t>
      </w:r>
      <w:r w:rsidRPr="00C16D47">
        <w:rPr>
          <w:rFonts w:ascii="Optima" w:hAnsi="Optima"/>
          <w:sz w:val="20"/>
        </w:rPr>
        <w:lastRenderedPageBreak/>
        <w:t xml:space="preserve">interlaboratory data on total, elemental, and isotopic carbon in the carbonaceous particle reference material, NIST SRM 1649a, </w:t>
      </w:r>
      <w:r w:rsidRPr="00C16D47">
        <w:rPr>
          <w:rFonts w:ascii="Optima" w:hAnsi="Optima"/>
          <w:i/>
          <w:sz w:val="20"/>
        </w:rPr>
        <w:t>Journal of Research of the National Institute of Standards and Technology</w:t>
      </w:r>
      <w:r w:rsidRPr="00C16D47">
        <w:rPr>
          <w:rFonts w:ascii="Optima" w:hAnsi="Optima"/>
          <w:sz w:val="20"/>
        </w:rPr>
        <w:t xml:space="preserve">, </w:t>
      </w:r>
      <w:r w:rsidRPr="00C16D47">
        <w:rPr>
          <w:rFonts w:ascii="Optima" w:hAnsi="Optima"/>
          <w:i/>
          <w:sz w:val="20"/>
        </w:rPr>
        <w:t>107</w:t>
      </w:r>
      <w:r w:rsidRPr="00C16D47">
        <w:rPr>
          <w:rFonts w:ascii="Optima" w:hAnsi="Optima"/>
          <w:sz w:val="20"/>
        </w:rPr>
        <w:t>, 279-298.</w:t>
      </w:r>
    </w:p>
    <w:p w14:paraId="5F1F45C6" w14:textId="160EC6CB"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Schmidt, M.W.I., C.A. </w:t>
      </w:r>
      <w:proofErr w:type="spellStart"/>
      <w:r w:rsidRPr="00C16D47">
        <w:rPr>
          <w:rFonts w:ascii="Optima" w:hAnsi="Optima"/>
          <w:sz w:val="20"/>
        </w:rPr>
        <w:t>Masiello</w:t>
      </w:r>
      <w:proofErr w:type="spellEnd"/>
      <w:r w:rsidRPr="00C16D47">
        <w:rPr>
          <w:rFonts w:ascii="Optima" w:hAnsi="Optima"/>
          <w:sz w:val="20"/>
        </w:rPr>
        <w:t xml:space="preserve">, and J.O. </w:t>
      </w:r>
      <w:proofErr w:type="spellStart"/>
      <w:r w:rsidRPr="00C16D47">
        <w:rPr>
          <w:rFonts w:ascii="Optima" w:hAnsi="Optima"/>
          <w:sz w:val="20"/>
        </w:rPr>
        <w:t>Skjemstad</w:t>
      </w:r>
      <w:proofErr w:type="spellEnd"/>
      <w:r w:rsidRPr="00C16D47">
        <w:rPr>
          <w:rFonts w:ascii="Optima" w:hAnsi="Optima"/>
          <w:sz w:val="20"/>
        </w:rPr>
        <w:t xml:space="preserve"> (2003), Final recommendations for reference materials in black carbon analysis, </w:t>
      </w:r>
      <w:r w:rsidRPr="00C16D47">
        <w:rPr>
          <w:rFonts w:ascii="Optima" w:hAnsi="Optima"/>
          <w:i/>
          <w:sz w:val="20"/>
        </w:rPr>
        <w:t>EOS Transactions of the American Geophysical Union</w:t>
      </w:r>
      <w:r w:rsidRPr="00C16D47">
        <w:rPr>
          <w:rFonts w:ascii="Optima" w:hAnsi="Optima"/>
          <w:sz w:val="20"/>
        </w:rPr>
        <w:t xml:space="preserve">, </w:t>
      </w:r>
      <w:r w:rsidRPr="00C16D47">
        <w:rPr>
          <w:rFonts w:ascii="Optima" w:hAnsi="Optima"/>
          <w:i/>
          <w:sz w:val="20"/>
        </w:rPr>
        <w:t>84</w:t>
      </w:r>
      <w:r w:rsidRPr="00C16D47">
        <w:rPr>
          <w:rFonts w:ascii="Optima" w:hAnsi="Optima"/>
          <w:sz w:val="20"/>
        </w:rPr>
        <w:t xml:space="preserve">, 582-583.  </w:t>
      </w:r>
      <w:r w:rsidRPr="00C16D47">
        <w:rPr>
          <w:rFonts w:ascii="Optima" w:hAnsi="Optima"/>
          <w:i/>
          <w:sz w:val="16"/>
        </w:rPr>
        <w:t>note:  this is a publication, not a journal abstract.</w:t>
      </w:r>
    </w:p>
    <w:p w14:paraId="4DC4A2E8" w14:textId="35720B60"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bookmarkStart w:id="0" w:name="OLE_LINK1"/>
      <w:proofErr w:type="spellStart"/>
      <w:r w:rsidRPr="00C16D47">
        <w:rPr>
          <w:rFonts w:ascii="Optima" w:hAnsi="Optima"/>
          <w:sz w:val="20"/>
        </w:rPr>
        <w:t>Masiello</w:t>
      </w:r>
      <w:proofErr w:type="spellEnd"/>
      <w:r w:rsidRPr="00C16D47">
        <w:rPr>
          <w:rFonts w:ascii="Optima" w:hAnsi="Optima"/>
          <w:sz w:val="20"/>
        </w:rPr>
        <w:t xml:space="preserve">, C.A., and E.R.M. </w:t>
      </w:r>
      <w:proofErr w:type="spellStart"/>
      <w:r w:rsidRPr="00C16D47">
        <w:rPr>
          <w:rFonts w:ascii="Optima" w:hAnsi="Optima"/>
          <w:sz w:val="20"/>
        </w:rPr>
        <w:t>Druffel</w:t>
      </w:r>
      <w:proofErr w:type="spellEnd"/>
      <w:r w:rsidRPr="00C16D47">
        <w:rPr>
          <w:rFonts w:ascii="Optima" w:hAnsi="Optima"/>
          <w:sz w:val="20"/>
        </w:rPr>
        <w:t xml:space="preserve"> (2003), Organic and black carbon </w:t>
      </w:r>
      <w:r w:rsidRPr="00C16D47">
        <w:rPr>
          <w:rFonts w:ascii="Optima" w:hAnsi="Optima"/>
          <w:sz w:val="20"/>
          <w:vertAlign w:val="superscript"/>
        </w:rPr>
        <w:t>13</w:t>
      </w:r>
      <w:r w:rsidRPr="00C16D47">
        <w:rPr>
          <w:rFonts w:ascii="Optima" w:hAnsi="Optima"/>
          <w:sz w:val="20"/>
        </w:rPr>
        <w:t xml:space="preserve">C and </w:t>
      </w:r>
      <w:r w:rsidRPr="00C16D47">
        <w:rPr>
          <w:rFonts w:ascii="Optima" w:hAnsi="Optima"/>
          <w:sz w:val="20"/>
          <w:vertAlign w:val="superscript"/>
        </w:rPr>
        <w:t>14</w:t>
      </w:r>
      <w:r w:rsidRPr="00C16D47">
        <w:rPr>
          <w:rFonts w:ascii="Optima" w:hAnsi="Optima"/>
          <w:sz w:val="20"/>
        </w:rPr>
        <w:t xml:space="preserve">C through the Santa Monica Basin </w:t>
      </w:r>
      <w:proofErr w:type="spellStart"/>
      <w:r w:rsidRPr="00C16D47">
        <w:rPr>
          <w:rFonts w:ascii="Optima" w:hAnsi="Optima"/>
          <w:sz w:val="20"/>
        </w:rPr>
        <w:t>oxic</w:t>
      </w:r>
      <w:proofErr w:type="spellEnd"/>
      <w:r w:rsidRPr="00C16D47">
        <w:rPr>
          <w:rFonts w:ascii="Optima" w:hAnsi="Optima"/>
          <w:sz w:val="20"/>
        </w:rPr>
        <w:t xml:space="preserve">-anoxic transition, </w:t>
      </w:r>
      <w:r w:rsidRPr="00C16D47">
        <w:rPr>
          <w:rFonts w:ascii="Optima" w:hAnsi="Optima"/>
          <w:i/>
          <w:sz w:val="20"/>
        </w:rPr>
        <w:t>Geophysical Research Letters</w:t>
      </w:r>
      <w:r w:rsidRPr="00C16D47">
        <w:rPr>
          <w:rFonts w:ascii="Optima" w:hAnsi="Optima"/>
          <w:sz w:val="20"/>
        </w:rPr>
        <w:t xml:space="preserve">, </w:t>
      </w:r>
      <w:r w:rsidRPr="00C16D47">
        <w:rPr>
          <w:rFonts w:ascii="Optima" w:hAnsi="Optima"/>
          <w:i/>
          <w:sz w:val="20"/>
        </w:rPr>
        <w:t>30</w:t>
      </w:r>
      <w:r w:rsidRPr="00C16D47">
        <w:rPr>
          <w:rFonts w:ascii="Optima" w:hAnsi="Optima"/>
          <w:sz w:val="20"/>
        </w:rPr>
        <w:t xml:space="preserve">, </w:t>
      </w:r>
      <w:proofErr w:type="spellStart"/>
      <w:r w:rsidRPr="00C16D47">
        <w:rPr>
          <w:rFonts w:ascii="Optima" w:hAnsi="Optima"/>
          <w:sz w:val="20"/>
        </w:rPr>
        <w:t>doi</w:t>
      </w:r>
      <w:proofErr w:type="spellEnd"/>
      <w:r w:rsidRPr="00C16D47">
        <w:rPr>
          <w:rFonts w:ascii="Optima" w:hAnsi="Optima"/>
          <w:sz w:val="20"/>
        </w:rPr>
        <w:t xml:space="preserve"> 10.1029/2002GL015050.</w:t>
      </w:r>
      <w:bookmarkEnd w:id="0"/>
    </w:p>
    <w:p w14:paraId="0BAA804A" w14:textId="259E9669"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Treseder</w:t>
      </w:r>
      <w:proofErr w:type="spellEnd"/>
      <w:r w:rsidRPr="00C16D47">
        <w:rPr>
          <w:rFonts w:ascii="Optima" w:hAnsi="Optima"/>
          <w:sz w:val="20"/>
        </w:rPr>
        <w:t xml:space="preserve">, K.K., C.A. </w:t>
      </w:r>
      <w:proofErr w:type="spellStart"/>
      <w:r w:rsidRPr="00C16D47">
        <w:rPr>
          <w:rFonts w:ascii="Optima" w:hAnsi="Optima"/>
          <w:sz w:val="20"/>
        </w:rPr>
        <w:t>Masiello</w:t>
      </w:r>
      <w:proofErr w:type="spellEnd"/>
      <w:r w:rsidRPr="00C16D47">
        <w:rPr>
          <w:rFonts w:ascii="Optima" w:hAnsi="Optima"/>
          <w:sz w:val="20"/>
        </w:rPr>
        <w:t xml:space="preserve">, J.L. Lansing, and M.F. Allen (2004), Species-specific measurements of ectomycorrhizal turnover under N-fertilization: combining isotopic and genetic approaches, </w:t>
      </w:r>
      <w:proofErr w:type="spellStart"/>
      <w:r w:rsidRPr="00C16D47">
        <w:rPr>
          <w:rFonts w:ascii="Optima" w:hAnsi="Optima"/>
          <w:i/>
          <w:sz w:val="20"/>
        </w:rPr>
        <w:t>Oecologia</w:t>
      </w:r>
      <w:proofErr w:type="spellEnd"/>
      <w:r w:rsidRPr="00C16D47">
        <w:rPr>
          <w:rFonts w:ascii="Optima" w:hAnsi="Optima"/>
          <w:sz w:val="20"/>
        </w:rPr>
        <w:t xml:space="preserve">, </w:t>
      </w:r>
      <w:r w:rsidRPr="00C16D47">
        <w:rPr>
          <w:rFonts w:ascii="Optima" w:hAnsi="Optima"/>
          <w:i/>
          <w:sz w:val="20"/>
        </w:rPr>
        <w:t>138</w:t>
      </w:r>
      <w:r w:rsidRPr="00C16D47">
        <w:rPr>
          <w:rFonts w:ascii="Optima" w:hAnsi="Optima"/>
          <w:sz w:val="20"/>
        </w:rPr>
        <w:t>, 419-425.</w:t>
      </w:r>
    </w:p>
    <w:p w14:paraId="270860D7" w14:textId="64E546F3"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Wakeham</w:t>
      </w:r>
      <w:proofErr w:type="spellEnd"/>
      <w:r w:rsidRPr="00C16D47">
        <w:rPr>
          <w:rFonts w:ascii="Optima" w:hAnsi="Optima"/>
          <w:sz w:val="20"/>
        </w:rPr>
        <w:t xml:space="preserve">, S.G., J. Forrest, C.A. </w:t>
      </w:r>
      <w:proofErr w:type="spellStart"/>
      <w:r w:rsidRPr="00C16D47">
        <w:rPr>
          <w:rFonts w:ascii="Optima" w:hAnsi="Optima"/>
          <w:sz w:val="20"/>
        </w:rPr>
        <w:t>Masiello</w:t>
      </w:r>
      <w:proofErr w:type="spellEnd"/>
      <w:r w:rsidRPr="00C16D47">
        <w:rPr>
          <w:rFonts w:ascii="Optima" w:hAnsi="Optima"/>
          <w:sz w:val="20"/>
        </w:rPr>
        <w:t xml:space="preserve">, Y. Gelinas, C.R. Alexander, and P. R. Leavitt (2004), Hydrocarbons in Lake Washington sediments. A 25-year retrospective in an urban lake, </w:t>
      </w:r>
      <w:r w:rsidRPr="00C16D47">
        <w:rPr>
          <w:rFonts w:ascii="Optima" w:hAnsi="Optima"/>
          <w:i/>
          <w:sz w:val="20"/>
        </w:rPr>
        <w:t>Environmental Science &amp; Technology</w:t>
      </w:r>
      <w:r w:rsidRPr="00C16D47">
        <w:rPr>
          <w:rFonts w:ascii="Optima" w:hAnsi="Optima"/>
          <w:sz w:val="20"/>
        </w:rPr>
        <w:t xml:space="preserve">, </w:t>
      </w:r>
      <w:r w:rsidRPr="00C16D47">
        <w:rPr>
          <w:rFonts w:ascii="Optima" w:hAnsi="Optima"/>
          <w:i/>
          <w:sz w:val="20"/>
        </w:rPr>
        <w:t>38</w:t>
      </w:r>
      <w:r w:rsidRPr="00C16D47">
        <w:rPr>
          <w:rFonts w:ascii="Optima" w:hAnsi="Optima"/>
          <w:sz w:val="20"/>
        </w:rPr>
        <w:t>, 431-439.</w:t>
      </w:r>
    </w:p>
    <w:p w14:paraId="0777D64D" w14:textId="70F29C99"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Baldock</w:t>
      </w:r>
      <w:proofErr w:type="spellEnd"/>
      <w:r w:rsidRPr="00C16D47">
        <w:rPr>
          <w:rFonts w:ascii="Optima" w:hAnsi="Optima"/>
          <w:sz w:val="20"/>
        </w:rPr>
        <w:t xml:space="preserve">, J.A., C.A. </w:t>
      </w:r>
      <w:proofErr w:type="spellStart"/>
      <w:r w:rsidRPr="00C16D47">
        <w:rPr>
          <w:rFonts w:ascii="Optima" w:hAnsi="Optima"/>
          <w:sz w:val="20"/>
        </w:rPr>
        <w:t>Masiello</w:t>
      </w:r>
      <w:proofErr w:type="spellEnd"/>
      <w:r w:rsidRPr="00C16D47">
        <w:rPr>
          <w:rFonts w:ascii="Optima" w:hAnsi="Optima"/>
          <w:sz w:val="20"/>
        </w:rPr>
        <w:t xml:space="preserve">, Y. </w:t>
      </w:r>
      <w:proofErr w:type="spellStart"/>
      <w:r w:rsidRPr="00C16D47">
        <w:rPr>
          <w:rFonts w:ascii="Optima" w:hAnsi="Optima"/>
          <w:sz w:val="20"/>
        </w:rPr>
        <w:t>Gélinas</w:t>
      </w:r>
      <w:proofErr w:type="spellEnd"/>
      <w:r w:rsidRPr="00C16D47">
        <w:rPr>
          <w:rFonts w:ascii="Optima" w:hAnsi="Optima"/>
          <w:sz w:val="20"/>
        </w:rPr>
        <w:t xml:space="preserve">, and J.I. Hedges (2004), Cycling and composition of organic matter in terrestrial and marine ecosystems, </w:t>
      </w:r>
      <w:r w:rsidRPr="00C16D47">
        <w:rPr>
          <w:rFonts w:ascii="Optima" w:hAnsi="Optima"/>
          <w:i/>
          <w:sz w:val="20"/>
        </w:rPr>
        <w:t>Marine Chemistry</w:t>
      </w:r>
      <w:r w:rsidRPr="00C16D47">
        <w:rPr>
          <w:rFonts w:ascii="Optima" w:hAnsi="Optima"/>
          <w:sz w:val="20"/>
        </w:rPr>
        <w:t xml:space="preserve">, </w:t>
      </w:r>
      <w:r w:rsidRPr="00C16D47">
        <w:rPr>
          <w:rFonts w:ascii="Optima" w:hAnsi="Optima"/>
          <w:i/>
          <w:sz w:val="20"/>
        </w:rPr>
        <w:t>92</w:t>
      </w:r>
      <w:r w:rsidRPr="00C16D47">
        <w:rPr>
          <w:rFonts w:ascii="Optima" w:hAnsi="Optima"/>
          <w:sz w:val="20"/>
        </w:rPr>
        <w:t>, 39-64, 10.1016/j.marchem.2004.06.016.</w:t>
      </w:r>
    </w:p>
    <w:p w14:paraId="1B64F24F" w14:textId="651E88EB"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Dickens, A.F., Y. Gelinas, C.A. </w:t>
      </w:r>
      <w:proofErr w:type="spellStart"/>
      <w:r w:rsidRPr="00C16D47">
        <w:rPr>
          <w:rFonts w:ascii="Optima" w:hAnsi="Optima"/>
          <w:sz w:val="20"/>
        </w:rPr>
        <w:t>Masiello</w:t>
      </w:r>
      <w:proofErr w:type="spellEnd"/>
      <w:r w:rsidRPr="00C16D47">
        <w:rPr>
          <w:rFonts w:ascii="Optima" w:hAnsi="Optima"/>
          <w:sz w:val="20"/>
        </w:rPr>
        <w:t xml:space="preserve">, S. </w:t>
      </w:r>
      <w:proofErr w:type="spellStart"/>
      <w:r w:rsidRPr="00C16D47">
        <w:rPr>
          <w:rFonts w:ascii="Optima" w:hAnsi="Optima"/>
          <w:sz w:val="20"/>
        </w:rPr>
        <w:t>Wakeham</w:t>
      </w:r>
      <w:proofErr w:type="spellEnd"/>
      <w:r w:rsidRPr="00C16D47">
        <w:rPr>
          <w:rFonts w:ascii="Optima" w:hAnsi="Optima"/>
          <w:sz w:val="20"/>
        </w:rPr>
        <w:t xml:space="preserve">, and J.I. Hedges (2004), Reburial of fossil organic carbon in marine sediments, </w:t>
      </w:r>
      <w:r w:rsidRPr="00C16D47">
        <w:rPr>
          <w:rFonts w:ascii="Optima" w:hAnsi="Optima"/>
          <w:i/>
          <w:sz w:val="20"/>
        </w:rPr>
        <w:t>Nature</w:t>
      </w:r>
      <w:r w:rsidRPr="00C16D47">
        <w:rPr>
          <w:rFonts w:ascii="Optima" w:hAnsi="Optima"/>
          <w:sz w:val="20"/>
        </w:rPr>
        <w:t xml:space="preserve">, </w:t>
      </w:r>
      <w:r w:rsidRPr="00C16D47">
        <w:rPr>
          <w:rFonts w:ascii="Optima" w:hAnsi="Optima"/>
          <w:i/>
          <w:sz w:val="20"/>
        </w:rPr>
        <w:t>427</w:t>
      </w:r>
      <w:r w:rsidRPr="00C16D47">
        <w:rPr>
          <w:rFonts w:ascii="Optima" w:hAnsi="Optima"/>
          <w:sz w:val="20"/>
        </w:rPr>
        <w:t>, 336-339.</w:t>
      </w:r>
    </w:p>
    <w:p w14:paraId="0AB08C3B" w14:textId="4406528B"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Masiello</w:t>
      </w:r>
      <w:proofErr w:type="spellEnd"/>
      <w:r w:rsidRPr="00C16D47">
        <w:rPr>
          <w:rFonts w:ascii="Optima" w:hAnsi="Optima"/>
          <w:sz w:val="20"/>
        </w:rPr>
        <w:t xml:space="preserve">, C.A., O.A. Chadwick, J. </w:t>
      </w:r>
      <w:proofErr w:type="spellStart"/>
      <w:r w:rsidRPr="00C16D47">
        <w:rPr>
          <w:rFonts w:ascii="Optima" w:hAnsi="Optima"/>
          <w:sz w:val="20"/>
        </w:rPr>
        <w:t>Southon</w:t>
      </w:r>
      <w:proofErr w:type="spellEnd"/>
      <w:r w:rsidRPr="00C16D47">
        <w:rPr>
          <w:rFonts w:ascii="Optima" w:hAnsi="Optima"/>
          <w:sz w:val="20"/>
        </w:rPr>
        <w:t xml:space="preserve">, M.T. Torn, and J.W. Harden (2004), Weathering Controls on Mechanisms of Carbon Storage in Grassland Soils, </w:t>
      </w:r>
      <w:r w:rsidRPr="00C16D47">
        <w:rPr>
          <w:rFonts w:ascii="Optima" w:hAnsi="Optima"/>
          <w:i/>
          <w:sz w:val="20"/>
        </w:rPr>
        <w:t>Global Biogeochemical Cycles</w:t>
      </w:r>
      <w:r w:rsidRPr="00C16D47">
        <w:rPr>
          <w:rFonts w:ascii="Optima" w:hAnsi="Optima"/>
          <w:sz w:val="20"/>
        </w:rPr>
        <w:t xml:space="preserve">, </w:t>
      </w:r>
      <w:r w:rsidRPr="00C16D47">
        <w:rPr>
          <w:rFonts w:ascii="Optima" w:hAnsi="Optima"/>
          <w:i/>
          <w:sz w:val="20"/>
        </w:rPr>
        <w:t>18</w:t>
      </w:r>
      <w:r w:rsidRPr="00C16D47">
        <w:rPr>
          <w:rFonts w:ascii="Optima" w:hAnsi="Optima"/>
          <w:sz w:val="20"/>
        </w:rPr>
        <w:t xml:space="preserve">, </w:t>
      </w:r>
      <w:proofErr w:type="spellStart"/>
      <w:r w:rsidRPr="00C16D47">
        <w:rPr>
          <w:rFonts w:ascii="Optima" w:hAnsi="Optima"/>
          <w:sz w:val="20"/>
        </w:rPr>
        <w:t>doi</w:t>
      </w:r>
      <w:proofErr w:type="spellEnd"/>
      <w:r w:rsidRPr="00C16D47">
        <w:rPr>
          <w:rFonts w:ascii="Optima" w:hAnsi="Optima"/>
          <w:sz w:val="20"/>
        </w:rPr>
        <w:t>:  10.1029/2004GB002219.</w:t>
      </w:r>
    </w:p>
    <w:p w14:paraId="32006A82" w14:textId="55F8BAB4"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Masiello</w:t>
      </w:r>
      <w:proofErr w:type="spellEnd"/>
      <w:r w:rsidRPr="00C16D47">
        <w:rPr>
          <w:rFonts w:ascii="Optima" w:hAnsi="Optima"/>
          <w:sz w:val="20"/>
        </w:rPr>
        <w:t xml:space="preserve">, C.A. (2004), New directions in black carbon organic geochemistry, </w:t>
      </w:r>
      <w:r w:rsidRPr="00C16D47">
        <w:rPr>
          <w:rFonts w:ascii="Optima" w:hAnsi="Optima"/>
          <w:i/>
          <w:sz w:val="20"/>
        </w:rPr>
        <w:t>Marine Chemistry</w:t>
      </w:r>
      <w:r w:rsidRPr="00C16D47">
        <w:rPr>
          <w:rFonts w:ascii="Optima" w:hAnsi="Optima"/>
          <w:sz w:val="20"/>
        </w:rPr>
        <w:t xml:space="preserve">, </w:t>
      </w:r>
      <w:r w:rsidRPr="00C16D47">
        <w:rPr>
          <w:rFonts w:ascii="Optima" w:hAnsi="Optima"/>
          <w:i/>
          <w:sz w:val="20"/>
        </w:rPr>
        <w:t>92</w:t>
      </w:r>
      <w:r w:rsidRPr="00C16D47">
        <w:rPr>
          <w:rFonts w:ascii="Optima" w:hAnsi="Optima"/>
          <w:sz w:val="20"/>
        </w:rPr>
        <w:t>, 201-213.</w:t>
      </w:r>
    </w:p>
    <w:p w14:paraId="5502C41C" w14:textId="5277DA8A"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Basile-</w:t>
      </w:r>
      <w:proofErr w:type="spellStart"/>
      <w:r w:rsidRPr="00C16D47">
        <w:rPr>
          <w:rFonts w:ascii="Optima" w:hAnsi="Optima"/>
          <w:sz w:val="20"/>
        </w:rPr>
        <w:t>Doelsch</w:t>
      </w:r>
      <w:proofErr w:type="spellEnd"/>
      <w:r w:rsidRPr="00C16D47">
        <w:rPr>
          <w:rFonts w:ascii="Optima" w:hAnsi="Optima"/>
          <w:sz w:val="20"/>
        </w:rPr>
        <w:t xml:space="preserve">, I., R. Amundson, W.E.E. Stone, C. A. </w:t>
      </w:r>
      <w:proofErr w:type="spellStart"/>
      <w:r w:rsidRPr="00C16D47">
        <w:rPr>
          <w:rFonts w:ascii="Optima" w:hAnsi="Optima"/>
          <w:sz w:val="20"/>
        </w:rPr>
        <w:t>Masiello</w:t>
      </w:r>
      <w:proofErr w:type="spellEnd"/>
      <w:r w:rsidRPr="00C16D47">
        <w:rPr>
          <w:rFonts w:ascii="Optima" w:hAnsi="Optima"/>
          <w:sz w:val="20"/>
        </w:rPr>
        <w:t xml:space="preserve">, J.Y. </w:t>
      </w:r>
      <w:proofErr w:type="spellStart"/>
      <w:r w:rsidRPr="00C16D47">
        <w:rPr>
          <w:rFonts w:ascii="Optima" w:hAnsi="Optima"/>
          <w:sz w:val="20"/>
        </w:rPr>
        <w:t>Bottero</w:t>
      </w:r>
      <w:proofErr w:type="spellEnd"/>
      <w:r w:rsidRPr="00C16D47">
        <w:rPr>
          <w:rFonts w:ascii="Optima" w:hAnsi="Optima"/>
          <w:sz w:val="20"/>
        </w:rPr>
        <w:t xml:space="preserve">, F. Colin, F. </w:t>
      </w:r>
      <w:proofErr w:type="spellStart"/>
      <w:r w:rsidRPr="00C16D47">
        <w:rPr>
          <w:rFonts w:ascii="Optima" w:hAnsi="Optima"/>
          <w:sz w:val="20"/>
        </w:rPr>
        <w:t>Masin</w:t>
      </w:r>
      <w:proofErr w:type="spellEnd"/>
      <w:r w:rsidRPr="00C16D47">
        <w:rPr>
          <w:rFonts w:ascii="Optima" w:hAnsi="Optima"/>
          <w:sz w:val="20"/>
        </w:rPr>
        <w:t xml:space="preserve">, D. </w:t>
      </w:r>
      <w:proofErr w:type="spellStart"/>
      <w:r w:rsidRPr="00C16D47">
        <w:rPr>
          <w:rFonts w:ascii="Optima" w:hAnsi="Optima"/>
          <w:sz w:val="20"/>
        </w:rPr>
        <w:t>Borschneck</w:t>
      </w:r>
      <w:proofErr w:type="spellEnd"/>
      <w:r w:rsidRPr="00C16D47">
        <w:rPr>
          <w:rFonts w:ascii="Optima" w:hAnsi="Optima"/>
          <w:sz w:val="20"/>
        </w:rPr>
        <w:t xml:space="preserve">, and J.D. Meunier (2005), Mineralogical control of organic carbon dynamics in a volcanic ash soil on La Reunion, </w:t>
      </w:r>
      <w:r w:rsidRPr="00C16D47">
        <w:rPr>
          <w:rFonts w:ascii="Optima" w:hAnsi="Optima"/>
          <w:i/>
          <w:sz w:val="20"/>
        </w:rPr>
        <w:t>European Journal of Soil Science</w:t>
      </w:r>
      <w:r w:rsidRPr="00C16D47">
        <w:rPr>
          <w:rFonts w:ascii="Optima" w:hAnsi="Optima"/>
          <w:sz w:val="20"/>
        </w:rPr>
        <w:t xml:space="preserve">, </w:t>
      </w:r>
      <w:r w:rsidRPr="00C16D47">
        <w:rPr>
          <w:rFonts w:ascii="Optima" w:hAnsi="Optima"/>
          <w:i/>
          <w:sz w:val="20"/>
        </w:rPr>
        <w:t>56</w:t>
      </w:r>
      <w:r w:rsidRPr="00C16D47">
        <w:rPr>
          <w:rFonts w:ascii="Optima" w:hAnsi="Optima"/>
          <w:sz w:val="20"/>
        </w:rPr>
        <w:t>, 689-703.</w:t>
      </w:r>
    </w:p>
    <w:p w14:paraId="662A3991" w14:textId="36D53BC8"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Mayorga, E., A.K. </w:t>
      </w:r>
      <w:proofErr w:type="spellStart"/>
      <w:r w:rsidRPr="00C16D47">
        <w:rPr>
          <w:rFonts w:ascii="Optima" w:hAnsi="Optima"/>
          <w:sz w:val="20"/>
        </w:rPr>
        <w:t>Aufdenkampe</w:t>
      </w:r>
      <w:proofErr w:type="spellEnd"/>
      <w:r w:rsidRPr="00C16D47">
        <w:rPr>
          <w:rFonts w:ascii="Optima" w:hAnsi="Optima"/>
          <w:sz w:val="20"/>
        </w:rPr>
        <w:t xml:space="preserve">, C.A. </w:t>
      </w:r>
      <w:proofErr w:type="spellStart"/>
      <w:r w:rsidRPr="00C16D47">
        <w:rPr>
          <w:rFonts w:ascii="Optima" w:hAnsi="Optima"/>
          <w:sz w:val="20"/>
        </w:rPr>
        <w:t>Masiello</w:t>
      </w:r>
      <w:proofErr w:type="spellEnd"/>
      <w:r w:rsidRPr="00C16D47">
        <w:rPr>
          <w:rFonts w:ascii="Optima" w:hAnsi="Optima"/>
          <w:sz w:val="20"/>
        </w:rPr>
        <w:t xml:space="preserve">, A.V. </w:t>
      </w:r>
      <w:proofErr w:type="spellStart"/>
      <w:r w:rsidRPr="00C16D47">
        <w:rPr>
          <w:rFonts w:ascii="Optima" w:hAnsi="Optima"/>
          <w:sz w:val="20"/>
        </w:rPr>
        <w:t>Krusche</w:t>
      </w:r>
      <w:proofErr w:type="spellEnd"/>
      <w:r w:rsidRPr="00C16D47">
        <w:rPr>
          <w:rFonts w:ascii="Optima" w:hAnsi="Optima"/>
          <w:sz w:val="20"/>
        </w:rPr>
        <w:t xml:space="preserve">, J.I. Hedges, P.D. Quay, J.E. Richey, and T.A. Brown (2005), Young organic matter as a source of carbon dioxide outgassing from Amazonian rivers, </w:t>
      </w:r>
      <w:r w:rsidRPr="00C16D47">
        <w:rPr>
          <w:rFonts w:ascii="Optima" w:hAnsi="Optima"/>
          <w:i/>
          <w:sz w:val="20"/>
        </w:rPr>
        <w:t>Nature</w:t>
      </w:r>
      <w:r w:rsidRPr="00C16D47">
        <w:rPr>
          <w:rFonts w:ascii="Optima" w:hAnsi="Optima"/>
          <w:sz w:val="20"/>
        </w:rPr>
        <w:t xml:space="preserve">, </w:t>
      </w:r>
      <w:r w:rsidRPr="00C16D47">
        <w:rPr>
          <w:rFonts w:ascii="Optima" w:hAnsi="Optima"/>
          <w:i/>
          <w:sz w:val="20"/>
        </w:rPr>
        <w:t>436</w:t>
      </w:r>
      <w:r w:rsidRPr="00C16D47">
        <w:rPr>
          <w:rFonts w:ascii="Optima" w:hAnsi="Optima"/>
          <w:sz w:val="20"/>
        </w:rPr>
        <w:t>, 538-541.</w:t>
      </w:r>
    </w:p>
    <w:p w14:paraId="7CEF4FE1" w14:textId="43BEBF38"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Treseder</w:t>
      </w:r>
      <w:proofErr w:type="spellEnd"/>
      <w:r w:rsidRPr="00C16D47">
        <w:rPr>
          <w:rFonts w:ascii="Optima" w:hAnsi="Optima"/>
          <w:sz w:val="20"/>
        </w:rPr>
        <w:t xml:space="preserve">, K.K., M.S. Torn, and C.A. </w:t>
      </w:r>
      <w:proofErr w:type="spellStart"/>
      <w:r w:rsidRPr="00C16D47">
        <w:rPr>
          <w:rFonts w:ascii="Optima" w:hAnsi="Optima"/>
          <w:sz w:val="20"/>
        </w:rPr>
        <w:t>Masiello</w:t>
      </w:r>
      <w:proofErr w:type="spellEnd"/>
      <w:r w:rsidRPr="00C16D47">
        <w:rPr>
          <w:rFonts w:ascii="Optima" w:hAnsi="Optima"/>
          <w:sz w:val="20"/>
        </w:rPr>
        <w:t xml:space="preserve"> (2006), An ecosystem-scale radiocarbon tracer to test use of litter carbon by ectomycorrhizal fungi, </w:t>
      </w:r>
      <w:r w:rsidRPr="00C16D47">
        <w:rPr>
          <w:rFonts w:ascii="Optima" w:hAnsi="Optima"/>
          <w:i/>
          <w:sz w:val="20"/>
        </w:rPr>
        <w:t>Soil Biology &amp; Biochemistry</w:t>
      </w:r>
      <w:r w:rsidRPr="00C16D47">
        <w:rPr>
          <w:rFonts w:ascii="Optima" w:hAnsi="Optima"/>
          <w:sz w:val="20"/>
        </w:rPr>
        <w:t xml:space="preserve">, </w:t>
      </w:r>
      <w:r w:rsidRPr="00C16D47">
        <w:rPr>
          <w:rFonts w:ascii="Optima" w:hAnsi="Optima"/>
          <w:i/>
          <w:sz w:val="20"/>
        </w:rPr>
        <w:t>38</w:t>
      </w:r>
      <w:r w:rsidRPr="00C16D47">
        <w:rPr>
          <w:rFonts w:ascii="Optima" w:hAnsi="Optima"/>
          <w:sz w:val="20"/>
        </w:rPr>
        <w:t>, 1077-1082.</w:t>
      </w:r>
    </w:p>
    <w:p w14:paraId="03D873A3" w14:textId="7D1A0C13"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Randerson, J.T., C.A. </w:t>
      </w:r>
      <w:proofErr w:type="spellStart"/>
      <w:r w:rsidRPr="00C16D47">
        <w:rPr>
          <w:rFonts w:ascii="Optima" w:hAnsi="Optima"/>
          <w:sz w:val="20"/>
        </w:rPr>
        <w:t>Masiello</w:t>
      </w:r>
      <w:proofErr w:type="spellEnd"/>
      <w:r w:rsidRPr="00C16D47">
        <w:rPr>
          <w:rFonts w:ascii="Optima" w:hAnsi="Optima"/>
          <w:sz w:val="20"/>
        </w:rPr>
        <w:t xml:space="preserve">, C.J. Still, T. </w:t>
      </w:r>
      <w:proofErr w:type="spellStart"/>
      <w:r w:rsidRPr="00C16D47">
        <w:rPr>
          <w:rFonts w:ascii="Optima" w:hAnsi="Optima"/>
          <w:sz w:val="20"/>
        </w:rPr>
        <w:t>Rahn</w:t>
      </w:r>
      <w:proofErr w:type="spellEnd"/>
      <w:r w:rsidRPr="00C16D47">
        <w:rPr>
          <w:rFonts w:ascii="Optima" w:hAnsi="Optima"/>
          <w:sz w:val="20"/>
        </w:rPr>
        <w:t xml:space="preserve">, H. </w:t>
      </w:r>
      <w:proofErr w:type="spellStart"/>
      <w:r w:rsidRPr="00C16D47">
        <w:rPr>
          <w:rFonts w:ascii="Optima" w:hAnsi="Optima"/>
          <w:sz w:val="20"/>
        </w:rPr>
        <w:t>Poorter</w:t>
      </w:r>
      <w:proofErr w:type="spellEnd"/>
      <w:r w:rsidRPr="00C16D47">
        <w:rPr>
          <w:rFonts w:ascii="Optima" w:hAnsi="Optima"/>
          <w:sz w:val="20"/>
        </w:rPr>
        <w:t xml:space="preserve">, and C.B. Field (2006), Is carbon within the global terrestrial biosphere becoming more oxidized? Implications for trends in atmospheric O-2, </w:t>
      </w:r>
      <w:r w:rsidRPr="00C16D47">
        <w:rPr>
          <w:rFonts w:ascii="Optima" w:hAnsi="Optima"/>
          <w:i/>
          <w:sz w:val="20"/>
        </w:rPr>
        <w:t>Global Change Biology</w:t>
      </w:r>
      <w:r w:rsidRPr="00C16D47">
        <w:rPr>
          <w:rFonts w:ascii="Optima" w:hAnsi="Optima"/>
          <w:sz w:val="20"/>
        </w:rPr>
        <w:t xml:space="preserve">, </w:t>
      </w:r>
      <w:r w:rsidRPr="00C16D47">
        <w:rPr>
          <w:rFonts w:ascii="Optima" w:hAnsi="Optima"/>
          <w:i/>
          <w:sz w:val="20"/>
        </w:rPr>
        <w:t>12</w:t>
      </w:r>
      <w:r w:rsidRPr="00C16D47">
        <w:rPr>
          <w:rFonts w:ascii="Optima" w:hAnsi="Optima"/>
          <w:sz w:val="20"/>
        </w:rPr>
        <w:t>, 260-271.</w:t>
      </w:r>
    </w:p>
    <w:p w14:paraId="21D8E24C" w14:textId="1C9EACE0" w:rsidR="006A7700" w:rsidRPr="00C16D47"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Schmidt, M.W.I., and C.A. </w:t>
      </w:r>
      <w:proofErr w:type="spellStart"/>
      <w:r w:rsidRPr="00C16D47">
        <w:rPr>
          <w:rFonts w:ascii="Optima" w:hAnsi="Optima"/>
          <w:sz w:val="20"/>
        </w:rPr>
        <w:t>Masiello</w:t>
      </w:r>
      <w:proofErr w:type="spellEnd"/>
      <w:r w:rsidRPr="00C16D47">
        <w:rPr>
          <w:rFonts w:ascii="Optima" w:hAnsi="Optima"/>
          <w:sz w:val="20"/>
        </w:rPr>
        <w:t xml:space="preserve"> (2007), Interdisciplinary Intercomparison of Black Carbon Analysis in Soil and Sediment, </w:t>
      </w:r>
      <w:r w:rsidRPr="00C16D47">
        <w:rPr>
          <w:rFonts w:ascii="Optima" w:hAnsi="Optima"/>
          <w:i/>
          <w:sz w:val="20"/>
        </w:rPr>
        <w:t>Eos Trans. AGU</w:t>
      </w:r>
      <w:r w:rsidRPr="00C16D47">
        <w:rPr>
          <w:rFonts w:ascii="Optima" w:hAnsi="Optima"/>
          <w:sz w:val="20"/>
        </w:rPr>
        <w:t xml:space="preserve">, </w:t>
      </w:r>
      <w:r w:rsidRPr="00C16D47">
        <w:rPr>
          <w:rFonts w:ascii="Optima" w:hAnsi="Optima"/>
          <w:i/>
          <w:sz w:val="20"/>
        </w:rPr>
        <w:t>88</w:t>
      </w:r>
      <w:r w:rsidRPr="00C16D47">
        <w:rPr>
          <w:rFonts w:ascii="Optima" w:hAnsi="Optima"/>
          <w:sz w:val="20"/>
        </w:rPr>
        <w:t xml:space="preserve">, 344, </w:t>
      </w:r>
      <w:proofErr w:type="gramStart"/>
      <w:r w:rsidRPr="00C16D47">
        <w:rPr>
          <w:rFonts w:ascii="Optima" w:hAnsi="Optima"/>
          <w:sz w:val="20"/>
        </w:rPr>
        <w:t>doi:10.1029/2007EO350006.*</w:t>
      </w:r>
      <w:r w:rsidRPr="00C16D47">
        <w:rPr>
          <w:rFonts w:ascii="Optima" w:hAnsi="Optima"/>
          <w:i/>
          <w:sz w:val="20"/>
        </w:rPr>
        <w:t>this</w:t>
      </w:r>
      <w:proofErr w:type="gramEnd"/>
      <w:r w:rsidRPr="00C16D47">
        <w:rPr>
          <w:rFonts w:ascii="Optima" w:hAnsi="Optima"/>
          <w:i/>
          <w:sz w:val="20"/>
        </w:rPr>
        <w:t xml:space="preserve"> is a peer-reviewed article, not an abstract.</w:t>
      </w:r>
    </w:p>
    <w:p w14:paraId="186E4C49" w14:textId="72BD9613"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Czimczik</w:t>
      </w:r>
      <w:proofErr w:type="spellEnd"/>
      <w:r w:rsidRPr="00C16D47">
        <w:rPr>
          <w:rFonts w:ascii="Optima" w:hAnsi="Optima"/>
          <w:sz w:val="20"/>
        </w:rPr>
        <w:t xml:space="preserve">, C.I., and C.A. </w:t>
      </w:r>
      <w:proofErr w:type="spellStart"/>
      <w:r w:rsidRPr="00C16D47">
        <w:rPr>
          <w:rFonts w:ascii="Optima" w:hAnsi="Optima"/>
          <w:sz w:val="20"/>
        </w:rPr>
        <w:t>Masiello</w:t>
      </w:r>
      <w:proofErr w:type="spellEnd"/>
      <w:r w:rsidRPr="00C16D47">
        <w:rPr>
          <w:rFonts w:ascii="Optima" w:hAnsi="Optima"/>
          <w:sz w:val="20"/>
        </w:rPr>
        <w:t xml:space="preserve"> (2007), Controls on black carbon storage in soils, </w:t>
      </w:r>
      <w:r w:rsidRPr="00C16D47">
        <w:rPr>
          <w:rFonts w:ascii="Optima" w:hAnsi="Optima"/>
          <w:i/>
          <w:sz w:val="20"/>
        </w:rPr>
        <w:t>Global Biogeochemical Cycles</w:t>
      </w:r>
      <w:r w:rsidRPr="00C16D47">
        <w:rPr>
          <w:rFonts w:ascii="Optima" w:hAnsi="Optima"/>
          <w:sz w:val="20"/>
        </w:rPr>
        <w:t xml:space="preserve">, </w:t>
      </w:r>
      <w:r w:rsidRPr="00C16D47">
        <w:rPr>
          <w:rFonts w:ascii="Optima" w:hAnsi="Optima"/>
          <w:i/>
          <w:sz w:val="20"/>
        </w:rPr>
        <w:t>21.</w:t>
      </w:r>
    </w:p>
    <w:p w14:paraId="5A715BB8" w14:textId="318BFB2A"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Hammes</w:t>
      </w:r>
      <w:proofErr w:type="spellEnd"/>
      <w:r w:rsidRPr="00C16D47">
        <w:rPr>
          <w:rFonts w:ascii="Optima" w:hAnsi="Optima"/>
          <w:sz w:val="20"/>
        </w:rPr>
        <w:t xml:space="preserve">, K., M.W.I. Schmidt, R.J. </w:t>
      </w:r>
      <w:proofErr w:type="spellStart"/>
      <w:r w:rsidRPr="00C16D47">
        <w:rPr>
          <w:rFonts w:ascii="Optima" w:hAnsi="Optima"/>
          <w:sz w:val="20"/>
        </w:rPr>
        <w:t>Smernik</w:t>
      </w:r>
      <w:proofErr w:type="spellEnd"/>
      <w:r w:rsidRPr="00C16D47">
        <w:rPr>
          <w:rFonts w:ascii="Optima" w:hAnsi="Optima"/>
          <w:sz w:val="20"/>
        </w:rPr>
        <w:t xml:space="preserve">, L.A. Currie, W.P. Ball, T.H. Nguyen, P. </w:t>
      </w:r>
      <w:proofErr w:type="spellStart"/>
      <w:r w:rsidRPr="00C16D47">
        <w:rPr>
          <w:rFonts w:ascii="Optima" w:hAnsi="Optima"/>
          <w:sz w:val="20"/>
        </w:rPr>
        <w:t>Louchouarn</w:t>
      </w:r>
      <w:proofErr w:type="spellEnd"/>
      <w:r w:rsidRPr="00C16D47">
        <w:rPr>
          <w:rFonts w:ascii="Optima" w:hAnsi="Optima"/>
          <w:sz w:val="20"/>
        </w:rPr>
        <w:t xml:space="preserve">, S. </w:t>
      </w:r>
      <w:proofErr w:type="spellStart"/>
      <w:r w:rsidRPr="00C16D47">
        <w:rPr>
          <w:rFonts w:ascii="Optima" w:hAnsi="Optima"/>
          <w:sz w:val="20"/>
        </w:rPr>
        <w:t>Houel</w:t>
      </w:r>
      <w:proofErr w:type="spellEnd"/>
      <w:r w:rsidRPr="00C16D47">
        <w:rPr>
          <w:rFonts w:ascii="Optima" w:hAnsi="Optima"/>
          <w:sz w:val="20"/>
        </w:rPr>
        <w:t xml:space="preserve">, O. Gustafsson, M. </w:t>
      </w:r>
      <w:proofErr w:type="spellStart"/>
      <w:r w:rsidRPr="00C16D47">
        <w:rPr>
          <w:rFonts w:ascii="Optima" w:hAnsi="Optima"/>
          <w:sz w:val="20"/>
        </w:rPr>
        <w:t>Elmquist</w:t>
      </w:r>
      <w:proofErr w:type="spellEnd"/>
      <w:r w:rsidRPr="00C16D47">
        <w:rPr>
          <w:rFonts w:ascii="Optima" w:hAnsi="Optima"/>
          <w:sz w:val="20"/>
        </w:rPr>
        <w:t xml:space="preserve">, G. Cornelissen, J. O. </w:t>
      </w:r>
      <w:proofErr w:type="spellStart"/>
      <w:r w:rsidRPr="00C16D47">
        <w:rPr>
          <w:rFonts w:ascii="Optima" w:hAnsi="Optima"/>
          <w:sz w:val="20"/>
        </w:rPr>
        <w:t>Skjemstad</w:t>
      </w:r>
      <w:proofErr w:type="spellEnd"/>
      <w:r w:rsidRPr="00C16D47">
        <w:rPr>
          <w:rFonts w:ascii="Optima" w:hAnsi="Optima"/>
          <w:sz w:val="20"/>
        </w:rPr>
        <w:t xml:space="preserve">, C.A. </w:t>
      </w:r>
      <w:proofErr w:type="spellStart"/>
      <w:r w:rsidRPr="00C16D47">
        <w:rPr>
          <w:rFonts w:ascii="Optima" w:hAnsi="Optima"/>
          <w:sz w:val="20"/>
        </w:rPr>
        <w:t>Masiello</w:t>
      </w:r>
      <w:proofErr w:type="spellEnd"/>
      <w:r w:rsidRPr="00C16D47">
        <w:rPr>
          <w:rFonts w:ascii="Optima" w:hAnsi="Optima"/>
          <w:sz w:val="20"/>
        </w:rPr>
        <w:t xml:space="preserve">, J. Song, P. Peng, S. Mitra, J.C. Dunn, P.G. Hatcher, *W.C. Hockaday, D. M. Smith, C. </w:t>
      </w:r>
      <w:proofErr w:type="spellStart"/>
      <w:r w:rsidRPr="00C16D47">
        <w:rPr>
          <w:rFonts w:ascii="Optima" w:hAnsi="Optima"/>
          <w:sz w:val="20"/>
        </w:rPr>
        <w:t>Hartkopf-Froeder</w:t>
      </w:r>
      <w:proofErr w:type="spellEnd"/>
      <w:r w:rsidRPr="00C16D47">
        <w:rPr>
          <w:rFonts w:ascii="Optima" w:hAnsi="Optima"/>
          <w:sz w:val="20"/>
        </w:rPr>
        <w:t xml:space="preserve">, A. Boehmer, B. </w:t>
      </w:r>
      <w:proofErr w:type="spellStart"/>
      <w:r w:rsidRPr="00C16D47">
        <w:rPr>
          <w:rFonts w:ascii="Optima" w:hAnsi="Optima"/>
          <w:sz w:val="20"/>
        </w:rPr>
        <w:t>Luer</w:t>
      </w:r>
      <w:proofErr w:type="spellEnd"/>
      <w:r w:rsidRPr="00C16D47">
        <w:rPr>
          <w:rFonts w:ascii="Optima" w:hAnsi="Optima"/>
          <w:sz w:val="20"/>
        </w:rPr>
        <w:t xml:space="preserve">, B. J. </w:t>
      </w:r>
      <w:proofErr w:type="spellStart"/>
      <w:r w:rsidRPr="00C16D47">
        <w:rPr>
          <w:rFonts w:ascii="Optima" w:hAnsi="Optima"/>
          <w:sz w:val="20"/>
        </w:rPr>
        <w:t>Huebert</w:t>
      </w:r>
      <w:proofErr w:type="spellEnd"/>
      <w:r w:rsidRPr="00C16D47">
        <w:rPr>
          <w:rFonts w:ascii="Optima" w:hAnsi="Optima"/>
          <w:sz w:val="20"/>
        </w:rPr>
        <w:t xml:space="preserve">, W. </w:t>
      </w:r>
      <w:proofErr w:type="spellStart"/>
      <w:r w:rsidRPr="00C16D47">
        <w:rPr>
          <w:rFonts w:ascii="Optima" w:hAnsi="Optima"/>
          <w:sz w:val="20"/>
        </w:rPr>
        <w:t>Amelung</w:t>
      </w:r>
      <w:proofErr w:type="spellEnd"/>
      <w:r w:rsidRPr="00C16D47">
        <w:rPr>
          <w:rFonts w:ascii="Optima" w:hAnsi="Optima"/>
          <w:sz w:val="20"/>
        </w:rPr>
        <w:t xml:space="preserve">, S. </w:t>
      </w:r>
      <w:proofErr w:type="spellStart"/>
      <w:r w:rsidRPr="00C16D47">
        <w:rPr>
          <w:rFonts w:ascii="Optima" w:hAnsi="Optima"/>
          <w:sz w:val="20"/>
        </w:rPr>
        <w:t>Brodowski</w:t>
      </w:r>
      <w:proofErr w:type="spellEnd"/>
      <w:r w:rsidRPr="00C16D47">
        <w:rPr>
          <w:rFonts w:ascii="Optima" w:hAnsi="Optima"/>
          <w:sz w:val="20"/>
        </w:rPr>
        <w:t xml:space="preserve">, L. Huang, W. Zhang, P.M. </w:t>
      </w:r>
      <w:proofErr w:type="spellStart"/>
      <w:r w:rsidRPr="00C16D47">
        <w:rPr>
          <w:rFonts w:ascii="Optima" w:hAnsi="Optima"/>
          <w:sz w:val="20"/>
        </w:rPr>
        <w:t>Gschwend</w:t>
      </w:r>
      <w:proofErr w:type="spellEnd"/>
      <w:r w:rsidRPr="00C16D47">
        <w:rPr>
          <w:rFonts w:ascii="Optima" w:hAnsi="Optima"/>
          <w:sz w:val="20"/>
        </w:rPr>
        <w:t xml:space="preserve">, D.X. Flores-Cervantes, C. </w:t>
      </w:r>
      <w:proofErr w:type="spellStart"/>
      <w:r w:rsidRPr="00C16D47">
        <w:rPr>
          <w:rFonts w:ascii="Optima" w:hAnsi="Optima"/>
          <w:sz w:val="20"/>
        </w:rPr>
        <w:t>Largeau</w:t>
      </w:r>
      <w:proofErr w:type="spellEnd"/>
      <w:r w:rsidRPr="00C16D47">
        <w:rPr>
          <w:rFonts w:ascii="Optima" w:hAnsi="Optima"/>
          <w:sz w:val="20"/>
        </w:rPr>
        <w:t xml:space="preserve">, J.N. </w:t>
      </w:r>
      <w:proofErr w:type="spellStart"/>
      <w:r w:rsidRPr="00C16D47">
        <w:rPr>
          <w:rFonts w:ascii="Optima" w:hAnsi="Optima"/>
          <w:sz w:val="20"/>
        </w:rPr>
        <w:t>Rouzaud</w:t>
      </w:r>
      <w:proofErr w:type="spellEnd"/>
      <w:r w:rsidRPr="00C16D47">
        <w:rPr>
          <w:rFonts w:ascii="Optima" w:hAnsi="Optima"/>
          <w:sz w:val="20"/>
        </w:rPr>
        <w:t xml:space="preserve">, C. </w:t>
      </w:r>
      <w:proofErr w:type="spellStart"/>
      <w:r w:rsidRPr="00C16D47">
        <w:rPr>
          <w:rFonts w:ascii="Optima" w:hAnsi="Optima"/>
          <w:sz w:val="20"/>
        </w:rPr>
        <w:t>Rumpel</w:t>
      </w:r>
      <w:proofErr w:type="spellEnd"/>
      <w:r w:rsidRPr="00C16D47">
        <w:rPr>
          <w:rFonts w:ascii="Optima" w:hAnsi="Optima"/>
          <w:sz w:val="20"/>
        </w:rPr>
        <w:t xml:space="preserve">, G. </w:t>
      </w:r>
      <w:proofErr w:type="spellStart"/>
      <w:r w:rsidRPr="00C16D47">
        <w:rPr>
          <w:rFonts w:ascii="Optima" w:hAnsi="Optima"/>
          <w:sz w:val="20"/>
        </w:rPr>
        <w:t>Guggenberger</w:t>
      </w:r>
      <w:proofErr w:type="spellEnd"/>
      <w:r w:rsidRPr="00C16D47">
        <w:rPr>
          <w:rFonts w:ascii="Optima" w:hAnsi="Optima"/>
          <w:sz w:val="20"/>
        </w:rPr>
        <w:t xml:space="preserve">, K. Kaiser, A. </w:t>
      </w:r>
      <w:proofErr w:type="spellStart"/>
      <w:r w:rsidRPr="00C16D47">
        <w:rPr>
          <w:rFonts w:ascii="Optima" w:hAnsi="Optima"/>
          <w:sz w:val="20"/>
        </w:rPr>
        <w:t>Rodionov</w:t>
      </w:r>
      <w:proofErr w:type="spellEnd"/>
      <w:r w:rsidRPr="00C16D47">
        <w:rPr>
          <w:rFonts w:ascii="Optima" w:hAnsi="Optima"/>
          <w:sz w:val="20"/>
        </w:rPr>
        <w:t xml:space="preserve">, F.J. Gonzalez-Vila, J.A. Gonzalez-Perez, J.M. de la Rosa, D.A.C. Manning, E. Lopez-Capel, and L. Ding (2007), Comparison of quantification methods to measure fire-derived (black/elemental) carbon in soils and sediments using reference materials from soil, water, sediment and the atmosphere, </w:t>
      </w:r>
      <w:r w:rsidRPr="00C16D47">
        <w:rPr>
          <w:rFonts w:ascii="Optima" w:hAnsi="Optima"/>
          <w:i/>
          <w:sz w:val="20"/>
        </w:rPr>
        <w:t>Global Biogeochemical Cycles</w:t>
      </w:r>
      <w:r w:rsidRPr="00C16D47">
        <w:rPr>
          <w:rFonts w:ascii="Optima" w:hAnsi="Optima"/>
          <w:sz w:val="20"/>
        </w:rPr>
        <w:t xml:space="preserve">, vol </w:t>
      </w:r>
      <w:r w:rsidRPr="00C16D47">
        <w:rPr>
          <w:rFonts w:ascii="Optima" w:hAnsi="Optima"/>
          <w:i/>
          <w:sz w:val="20"/>
        </w:rPr>
        <w:t xml:space="preserve">21; </w:t>
      </w:r>
      <w:proofErr w:type="spellStart"/>
      <w:r w:rsidRPr="00C16D47">
        <w:rPr>
          <w:rFonts w:ascii="Optima" w:hAnsi="Optima"/>
          <w:i/>
          <w:sz w:val="20"/>
        </w:rPr>
        <w:t>doi</w:t>
      </w:r>
      <w:proofErr w:type="spellEnd"/>
      <w:r w:rsidRPr="00C16D47">
        <w:rPr>
          <w:rFonts w:ascii="Optima" w:hAnsi="Optima"/>
          <w:i/>
          <w:sz w:val="20"/>
        </w:rPr>
        <w:t>: 10.1029/2006GB002914.</w:t>
      </w:r>
    </w:p>
    <w:p w14:paraId="49D87B75" w14:textId="61C039C2"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rPr>
        <w:t>Masiello</w:t>
      </w:r>
      <w:proofErr w:type="spellEnd"/>
      <w:r w:rsidRPr="00C16D47">
        <w:rPr>
          <w:rFonts w:ascii="Optima" w:hAnsi="Optima"/>
          <w:sz w:val="20"/>
        </w:rPr>
        <w:t xml:space="preserve">, C.A., *M.E. Gallagher, J.T. Randerson, </w:t>
      </w:r>
      <w:r w:rsidRPr="00C16D47">
        <w:rPr>
          <w:rFonts w:ascii="Optima" w:hAnsi="Optima"/>
          <w:sz w:val="20"/>
          <w:u w:val="single"/>
        </w:rPr>
        <w:t>R.M. Deco</w:t>
      </w:r>
      <w:r w:rsidRPr="00C16D47">
        <w:rPr>
          <w:rFonts w:ascii="Optima" w:hAnsi="Optima"/>
          <w:sz w:val="20"/>
        </w:rPr>
        <w:t xml:space="preserve">, and O.A. Chadwick (2008), Evaluating two experimental approaches for measuring ecosystem carbon oxidation state and oxidative ratio, </w:t>
      </w:r>
      <w:r w:rsidRPr="00C16D47">
        <w:rPr>
          <w:rFonts w:ascii="Optima" w:hAnsi="Optima"/>
          <w:i/>
          <w:sz w:val="20"/>
        </w:rPr>
        <w:t xml:space="preserve">Journal </w:t>
      </w:r>
      <w:proofErr w:type="gramStart"/>
      <w:r w:rsidRPr="00C16D47">
        <w:rPr>
          <w:rFonts w:ascii="Optima" w:hAnsi="Optima"/>
          <w:i/>
          <w:sz w:val="20"/>
        </w:rPr>
        <w:t>Of</w:t>
      </w:r>
      <w:proofErr w:type="gramEnd"/>
      <w:r w:rsidRPr="00C16D47">
        <w:rPr>
          <w:rFonts w:ascii="Optima" w:hAnsi="Optima"/>
          <w:i/>
          <w:sz w:val="20"/>
        </w:rPr>
        <w:t xml:space="preserve"> Geophysical Research-</w:t>
      </w:r>
      <w:proofErr w:type="spellStart"/>
      <w:r w:rsidRPr="00C16D47">
        <w:rPr>
          <w:rFonts w:ascii="Optima" w:hAnsi="Optima"/>
          <w:i/>
          <w:sz w:val="20"/>
        </w:rPr>
        <w:t>Biogeosciences</w:t>
      </w:r>
      <w:proofErr w:type="spellEnd"/>
      <w:r w:rsidRPr="00C16D47">
        <w:rPr>
          <w:rFonts w:ascii="Optima" w:hAnsi="Optima"/>
          <w:sz w:val="20"/>
        </w:rPr>
        <w:t xml:space="preserve">, </w:t>
      </w:r>
      <w:r w:rsidRPr="00C16D47">
        <w:rPr>
          <w:rFonts w:ascii="Optima" w:hAnsi="Optima"/>
          <w:i/>
          <w:sz w:val="20"/>
        </w:rPr>
        <w:t>113,</w:t>
      </w:r>
      <w:r w:rsidRPr="00C16D47">
        <w:rPr>
          <w:rFonts w:ascii="Optima" w:hAnsi="Optima"/>
          <w:sz w:val="20"/>
        </w:rPr>
        <w:t xml:space="preserve"> G03010, </w:t>
      </w:r>
      <w:proofErr w:type="spellStart"/>
      <w:r w:rsidRPr="00C16D47">
        <w:rPr>
          <w:rFonts w:ascii="Optima" w:hAnsi="Optima"/>
          <w:sz w:val="20"/>
        </w:rPr>
        <w:t>doi</w:t>
      </w:r>
      <w:proofErr w:type="spellEnd"/>
      <w:r w:rsidRPr="00C16D47">
        <w:rPr>
          <w:rFonts w:ascii="Optima" w:hAnsi="Optima"/>
          <w:sz w:val="20"/>
        </w:rPr>
        <w:t>: 10.1029/2007JG000534.</w:t>
      </w:r>
    </w:p>
    <w:p w14:paraId="11051AA3" w14:textId="6F27D477"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Schreiner, K.M., T.R. </w:t>
      </w:r>
      <w:proofErr w:type="spellStart"/>
      <w:r w:rsidRPr="00C16D47">
        <w:rPr>
          <w:rFonts w:ascii="Optima" w:hAnsi="Optima"/>
          <w:sz w:val="20"/>
        </w:rPr>
        <w:t>Filley</w:t>
      </w:r>
      <w:proofErr w:type="spellEnd"/>
      <w:r w:rsidRPr="00C16D47">
        <w:rPr>
          <w:rFonts w:ascii="Optima" w:hAnsi="Optima"/>
          <w:sz w:val="20"/>
        </w:rPr>
        <w:t xml:space="preserve">, R.A. Blanchette, B.B. Bowen, R.D. </w:t>
      </w:r>
      <w:proofErr w:type="spellStart"/>
      <w:r w:rsidRPr="00C16D47">
        <w:rPr>
          <w:rFonts w:ascii="Optima" w:hAnsi="Optima"/>
          <w:sz w:val="20"/>
        </w:rPr>
        <w:t>Bolskar</w:t>
      </w:r>
      <w:proofErr w:type="spellEnd"/>
      <w:r w:rsidRPr="00C16D47">
        <w:rPr>
          <w:rFonts w:ascii="Optima" w:hAnsi="Optima"/>
          <w:sz w:val="20"/>
        </w:rPr>
        <w:t xml:space="preserve">, *W.C. Hockaday, C.A. </w:t>
      </w:r>
      <w:proofErr w:type="spellStart"/>
      <w:r w:rsidRPr="00C16D47">
        <w:rPr>
          <w:rFonts w:ascii="Optima" w:hAnsi="Optima"/>
          <w:sz w:val="20"/>
        </w:rPr>
        <w:lastRenderedPageBreak/>
        <w:t>Masiello</w:t>
      </w:r>
      <w:proofErr w:type="spellEnd"/>
      <w:r w:rsidRPr="00C16D47">
        <w:rPr>
          <w:rFonts w:ascii="Optima" w:hAnsi="Optima"/>
          <w:sz w:val="20"/>
        </w:rPr>
        <w:t xml:space="preserve">, and J.W. </w:t>
      </w:r>
      <w:proofErr w:type="spellStart"/>
      <w:r w:rsidRPr="00C16D47">
        <w:rPr>
          <w:rFonts w:ascii="Optima" w:hAnsi="Optima"/>
          <w:sz w:val="20"/>
        </w:rPr>
        <w:t>Raebiger</w:t>
      </w:r>
      <w:proofErr w:type="spellEnd"/>
      <w:r w:rsidRPr="00C16D47">
        <w:rPr>
          <w:rFonts w:ascii="Optima" w:hAnsi="Optima"/>
          <w:sz w:val="20"/>
        </w:rPr>
        <w:t xml:space="preserve"> (2009) </w:t>
      </w:r>
      <w:r w:rsidRPr="00C16D47">
        <w:rPr>
          <w:rFonts w:ascii="Optima" w:hAnsi="Optima"/>
          <w:sz w:val="20"/>
          <w:szCs w:val="44"/>
        </w:rPr>
        <w:t>White-Rot Basidiomycete-mediated Decomposition of C</w:t>
      </w:r>
      <w:r w:rsidRPr="00C16D47">
        <w:rPr>
          <w:rFonts w:ascii="Optima" w:hAnsi="Optima"/>
          <w:sz w:val="20"/>
          <w:szCs w:val="44"/>
          <w:vertAlign w:val="subscript"/>
        </w:rPr>
        <w:t>60</w:t>
      </w:r>
      <w:r w:rsidRPr="00C16D47">
        <w:rPr>
          <w:rFonts w:ascii="Optima" w:hAnsi="Optima"/>
          <w:sz w:val="20"/>
          <w:szCs w:val="44"/>
        </w:rPr>
        <w:t xml:space="preserve"> </w:t>
      </w:r>
      <w:proofErr w:type="spellStart"/>
      <w:r w:rsidRPr="00C16D47">
        <w:rPr>
          <w:rFonts w:ascii="Optima" w:hAnsi="Optima"/>
          <w:sz w:val="20"/>
          <w:szCs w:val="44"/>
        </w:rPr>
        <w:t>Fullerol</w:t>
      </w:r>
      <w:proofErr w:type="spellEnd"/>
      <w:r w:rsidRPr="00C16D47">
        <w:rPr>
          <w:rFonts w:ascii="Optima" w:hAnsi="Optima"/>
          <w:sz w:val="20"/>
          <w:szCs w:val="44"/>
        </w:rPr>
        <w:t xml:space="preserve">.  </w:t>
      </w:r>
      <w:r w:rsidRPr="00C16D47">
        <w:rPr>
          <w:rFonts w:ascii="Optima" w:hAnsi="Optima"/>
          <w:i/>
          <w:sz w:val="20"/>
          <w:szCs w:val="44"/>
        </w:rPr>
        <w:t>Environmental Science and Technology, 43(9)</w:t>
      </w:r>
      <w:r w:rsidRPr="00C16D47">
        <w:rPr>
          <w:rFonts w:ascii="Optima" w:hAnsi="Optima"/>
          <w:sz w:val="20"/>
          <w:szCs w:val="44"/>
        </w:rPr>
        <w:t>, 3162-3168.</w:t>
      </w:r>
    </w:p>
    <w:p w14:paraId="0BDB9E9C" w14:textId="001E469B"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 *Hockaday, W.C., C.A. </w:t>
      </w:r>
      <w:proofErr w:type="spellStart"/>
      <w:r w:rsidRPr="00C16D47">
        <w:rPr>
          <w:rFonts w:ascii="Optima" w:hAnsi="Optima"/>
          <w:sz w:val="20"/>
        </w:rPr>
        <w:t>Masiello</w:t>
      </w:r>
      <w:proofErr w:type="spellEnd"/>
      <w:r w:rsidRPr="00C16D47">
        <w:rPr>
          <w:rFonts w:ascii="Optima" w:hAnsi="Optima"/>
          <w:sz w:val="20"/>
        </w:rPr>
        <w:t xml:space="preserve">, J.T. Randerson, R.J. </w:t>
      </w:r>
      <w:proofErr w:type="spellStart"/>
      <w:r w:rsidRPr="00C16D47">
        <w:rPr>
          <w:rFonts w:ascii="Optima" w:hAnsi="Optima"/>
          <w:sz w:val="20"/>
        </w:rPr>
        <w:t>Smernik</w:t>
      </w:r>
      <w:proofErr w:type="spellEnd"/>
      <w:r w:rsidRPr="00C16D47">
        <w:rPr>
          <w:rFonts w:ascii="Optima" w:hAnsi="Optima"/>
          <w:sz w:val="20"/>
        </w:rPr>
        <w:t xml:space="preserve">, J.A. </w:t>
      </w:r>
      <w:proofErr w:type="spellStart"/>
      <w:r w:rsidRPr="00C16D47">
        <w:rPr>
          <w:rFonts w:ascii="Optima" w:hAnsi="Optima"/>
          <w:sz w:val="20"/>
        </w:rPr>
        <w:t>Baldock</w:t>
      </w:r>
      <w:proofErr w:type="spellEnd"/>
      <w:r w:rsidRPr="00C16D47">
        <w:rPr>
          <w:rFonts w:ascii="Optima" w:hAnsi="Optima"/>
          <w:sz w:val="20"/>
        </w:rPr>
        <w:t>, O.A</w:t>
      </w:r>
      <w:r w:rsidR="00674EC2" w:rsidRPr="00C16D47">
        <w:rPr>
          <w:rFonts w:ascii="Optima" w:hAnsi="Optima"/>
          <w:sz w:val="20"/>
        </w:rPr>
        <w:t xml:space="preserve">. Chadwick, J.W. Harden (2009) </w:t>
      </w:r>
      <w:r w:rsidRPr="00C16D47">
        <w:rPr>
          <w:rFonts w:ascii="Optima" w:hAnsi="Optima"/>
          <w:sz w:val="20"/>
        </w:rPr>
        <w:t xml:space="preserve">The measurement of soil carbon oxidation state and oxidative ratio by nuclear magnetic resonance.  </w:t>
      </w:r>
      <w:r w:rsidRPr="00C16D47">
        <w:rPr>
          <w:rFonts w:ascii="Optima" w:hAnsi="Optima"/>
          <w:i/>
          <w:sz w:val="20"/>
        </w:rPr>
        <w:t>Journal of Geophysical Research-</w:t>
      </w:r>
      <w:proofErr w:type="spellStart"/>
      <w:r w:rsidRPr="00C16D47">
        <w:rPr>
          <w:rFonts w:ascii="Optima" w:hAnsi="Optima"/>
          <w:i/>
          <w:sz w:val="20"/>
        </w:rPr>
        <w:t>Biogeosciences</w:t>
      </w:r>
      <w:proofErr w:type="spellEnd"/>
      <w:r w:rsidRPr="00C16D47">
        <w:rPr>
          <w:rFonts w:ascii="Optima" w:hAnsi="Optima"/>
          <w:i/>
          <w:sz w:val="20"/>
        </w:rPr>
        <w:t>,</w:t>
      </w:r>
      <w:r w:rsidRPr="00C16D47">
        <w:rPr>
          <w:rFonts w:ascii="Optima" w:hAnsi="Optima"/>
          <w:b/>
          <w:sz w:val="20"/>
        </w:rPr>
        <w:t xml:space="preserve"> </w:t>
      </w:r>
      <w:r w:rsidRPr="00C16D47">
        <w:rPr>
          <w:rFonts w:ascii="Optima" w:hAnsi="Optima"/>
          <w:i/>
          <w:sz w:val="20"/>
        </w:rPr>
        <w:t>114</w:t>
      </w:r>
      <w:r w:rsidRPr="00C16D47">
        <w:rPr>
          <w:rFonts w:ascii="Optima" w:hAnsi="Optima"/>
          <w:sz w:val="20"/>
        </w:rPr>
        <w:t xml:space="preserve">, G02014, </w:t>
      </w:r>
      <w:proofErr w:type="spellStart"/>
      <w:r w:rsidRPr="00C16D47">
        <w:rPr>
          <w:rFonts w:ascii="Optima" w:hAnsi="Optima"/>
          <w:sz w:val="20"/>
        </w:rPr>
        <w:t>doi</w:t>
      </w:r>
      <w:proofErr w:type="spellEnd"/>
      <w:r w:rsidRPr="00C16D47">
        <w:rPr>
          <w:rFonts w:ascii="Optima" w:hAnsi="Optima"/>
          <w:sz w:val="20"/>
        </w:rPr>
        <w:t>: 10.1029/2008JG000803.</w:t>
      </w:r>
    </w:p>
    <w:p w14:paraId="03606D6A" w14:textId="67EFCE17"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44"/>
        </w:rPr>
        <w:t>*Zeng, F.-</w:t>
      </w:r>
      <w:proofErr w:type="gramStart"/>
      <w:r w:rsidRPr="00C16D47">
        <w:rPr>
          <w:rFonts w:ascii="Optima" w:hAnsi="Optima"/>
          <w:sz w:val="20"/>
          <w:szCs w:val="44"/>
        </w:rPr>
        <w:t>W.</w:t>
      </w:r>
      <w:proofErr w:type="gramEnd"/>
      <w:r w:rsidRPr="00C16D47">
        <w:rPr>
          <w:rFonts w:ascii="Optima" w:hAnsi="Optima"/>
          <w:sz w:val="20"/>
          <w:szCs w:val="44"/>
        </w:rPr>
        <w:t xml:space="preserve"> and C.A. </w:t>
      </w:r>
      <w:proofErr w:type="spellStart"/>
      <w:r w:rsidRPr="00C16D47">
        <w:rPr>
          <w:rFonts w:ascii="Optima" w:hAnsi="Optima"/>
          <w:sz w:val="20"/>
          <w:szCs w:val="44"/>
        </w:rPr>
        <w:t>Masiello</w:t>
      </w:r>
      <w:proofErr w:type="spellEnd"/>
      <w:r w:rsidRPr="00C16D47">
        <w:rPr>
          <w:rFonts w:ascii="Optima" w:hAnsi="Optima"/>
          <w:sz w:val="20"/>
          <w:szCs w:val="44"/>
        </w:rPr>
        <w:t xml:space="preserve"> (</w:t>
      </w:r>
      <w:r w:rsidRPr="00C16D47">
        <w:rPr>
          <w:rFonts w:ascii="Optima" w:hAnsi="Optima"/>
          <w:i/>
          <w:sz w:val="20"/>
          <w:szCs w:val="44"/>
        </w:rPr>
        <w:t>2010</w:t>
      </w:r>
      <w:r w:rsidRPr="00C16D47">
        <w:rPr>
          <w:rFonts w:ascii="Optima" w:hAnsi="Optima"/>
          <w:sz w:val="20"/>
          <w:szCs w:val="44"/>
        </w:rPr>
        <w:t>) CO</w:t>
      </w:r>
      <w:r w:rsidRPr="00C16D47">
        <w:rPr>
          <w:rFonts w:ascii="Optima" w:hAnsi="Optima"/>
          <w:sz w:val="20"/>
          <w:szCs w:val="44"/>
          <w:vertAlign w:val="subscript"/>
        </w:rPr>
        <w:t>2</w:t>
      </w:r>
      <w:r w:rsidRPr="00C16D47">
        <w:rPr>
          <w:rFonts w:ascii="Optima" w:hAnsi="Optima"/>
          <w:sz w:val="20"/>
          <w:szCs w:val="44"/>
        </w:rPr>
        <w:t xml:space="preserve"> evasion from two subtropical rivers in North America.  </w:t>
      </w:r>
      <w:r w:rsidRPr="00C16D47">
        <w:rPr>
          <w:rFonts w:ascii="Optima" w:hAnsi="Optima"/>
          <w:i/>
          <w:sz w:val="20"/>
          <w:szCs w:val="44"/>
        </w:rPr>
        <w:t>Biogeochemistry.</w:t>
      </w:r>
      <w:r w:rsidRPr="00C16D47">
        <w:rPr>
          <w:rFonts w:ascii="Optima" w:hAnsi="Optima"/>
          <w:sz w:val="20"/>
          <w:szCs w:val="44"/>
        </w:rPr>
        <w:t xml:space="preserve"> </w:t>
      </w:r>
      <w:proofErr w:type="spellStart"/>
      <w:r w:rsidRPr="00C16D47">
        <w:rPr>
          <w:rFonts w:ascii="Optima" w:hAnsi="Optima"/>
          <w:sz w:val="20"/>
          <w:szCs w:val="44"/>
        </w:rPr>
        <w:t>doi</w:t>
      </w:r>
      <w:proofErr w:type="spellEnd"/>
      <w:r w:rsidRPr="00C16D47">
        <w:rPr>
          <w:rFonts w:ascii="Optima" w:hAnsi="Optima"/>
          <w:sz w:val="20"/>
          <w:szCs w:val="44"/>
        </w:rPr>
        <w:t xml:space="preserve">: 10.1007/s10533-010-9417-6. </w:t>
      </w:r>
      <w:r w:rsidRPr="00C16D47">
        <w:rPr>
          <w:rFonts w:ascii="Optima" w:hAnsi="Optima"/>
          <w:sz w:val="20"/>
        </w:rPr>
        <w:t xml:space="preserve"> </w:t>
      </w:r>
    </w:p>
    <w:p w14:paraId="25522B77" w14:textId="409A20D9"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Kane, E.S., *W.C. Hockaday, M.R. Turetsky, C.A. </w:t>
      </w:r>
      <w:proofErr w:type="spellStart"/>
      <w:r w:rsidRPr="00C16D47">
        <w:rPr>
          <w:rFonts w:ascii="Optima" w:hAnsi="Optima"/>
          <w:sz w:val="20"/>
        </w:rPr>
        <w:t>Masiello</w:t>
      </w:r>
      <w:proofErr w:type="spellEnd"/>
      <w:r w:rsidRPr="00C16D47">
        <w:rPr>
          <w:rFonts w:ascii="Optima" w:hAnsi="Optima"/>
          <w:sz w:val="20"/>
        </w:rPr>
        <w:t xml:space="preserve">, D.W. Valentine, B.P. Finney, J.A. </w:t>
      </w:r>
      <w:proofErr w:type="spellStart"/>
      <w:r w:rsidRPr="00C16D47">
        <w:rPr>
          <w:rFonts w:ascii="Optima" w:hAnsi="Optima"/>
          <w:sz w:val="20"/>
        </w:rPr>
        <w:t>Baldock</w:t>
      </w:r>
      <w:proofErr w:type="spellEnd"/>
      <w:r w:rsidRPr="00C16D47">
        <w:rPr>
          <w:rFonts w:ascii="Optima" w:hAnsi="Optima"/>
          <w:sz w:val="20"/>
        </w:rPr>
        <w:t xml:space="preserve"> (</w:t>
      </w:r>
      <w:r w:rsidRPr="00C16D47">
        <w:rPr>
          <w:rFonts w:ascii="Optima" w:hAnsi="Optima"/>
          <w:i/>
          <w:sz w:val="20"/>
        </w:rPr>
        <w:t>2010</w:t>
      </w:r>
      <w:r w:rsidRPr="00C16D47">
        <w:rPr>
          <w:rFonts w:ascii="Optima" w:hAnsi="Optima"/>
          <w:sz w:val="20"/>
        </w:rPr>
        <w:t xml:space="preserve">) Topographic controls on black carbon accumulation in Alaskan black spruce forest soils:  implications for organic matter dynamics. </w:t>
      </w:r>
      <w:r w:rsidRPr="00C16D47">
        <w:rPr>
          <w:rFonts w:ascii="Optima" w:hAnsi="Optima"/>
          <w:i/>
          <w:sz w:val="20"/>
        </w:rPr>
        <w:t>Biogeochemistry, 100, 39-56.</w:t>
      </w:r>
      <w:r w:rsidRPr="00C16D47">
        <w:rPr>
          <w:rFonts w:ascii="Optima" w:hAnsi="Optima"/>
          <w:sz w:val="20"/>
        </w:rPr>
        <w:t xml:space="preserve"> </w:t>
      </w:r>
      <w:proofErr w:type="spellStart"/>
      <w:r w:rsidRPr="00C16D47">
        <w:rPr>
          <w:rFonts w:ascii="Optima" w:hAnsi="Optima"/>
          <w:sz w:val="20"/>
        </w:rPr>
        <w:t>doi</w:t>
      </w:r>
      <w:proofErr w:type="spellEnd"/>
      <w:r w:rsidRPr="00C16D47">
        <w:rPr>
          <w:rFonts w:ascii="Optima" w:hAnsi="Optima"/>
          <w:sz w:val="20"/>
        </w:rPr>
        <w:t>: 10.1007/s10533-009-9403-z.</w:t>
      </w:r>
    </w:p>
    <w:p w14:paraId="5C5A314C" w14:textId="54CB7A43"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Nguyen, B.T., J. Lehmann, *W.C. Hockaday, S. Joseph, C.A. </w:t>
      </w:r>
      <w:proofErr w:type="spellStart"/>
      <w:r w:rsidRPr="00C16D47">
        <w:rPr>
          <w:rFonts w:ascii="Optima" w:hAnsi="Optima"/>
          <w:sz w:val="20"/>
        </w:rPr>
        <w:t>Masiello</w:t>
      </w:r>
      <w:proofErr w:type="spellEnd"/>
      <w:r w:rsidRPr="00C16D47">
        <w:rPr>
          <w:rFonts w:ascii="Optima" w:hAnsi="Optima"/>
          <w:sz w:val="20"/>
        </w:rPr>
        <w:t xml:space="preserve"> (2010)</w:t>
      </w:r>
      <w:r w:rsidRPr="00C16D47">
        <w:rPr>
          <w:rFonts w:ascii="Optima" w:hAnsi="Optima"/>
          <w:i/>
          <w:sz w:val="20"/>
        </w:rPr>
        <w:t xml:space="preserve"> </w:t>
      </w:r>
      <w:r w:rsidRPr="00C16D47">
        <w:rPr>
          <w:rFonts w:ascii="Optima" w:hAnsi="Optima"/>
          <w:sz w:val="20"/>
        </w:rPr>
        <w:t xml:space="preserve">Temperature sensitivity of black carbon decomposition and oxidation.  </w:t>
      </w:r>
      <w:r w:rsidRPr="00C16D47">
        <w:rPr>
          <w:rFonts w:ascii="Optima" w:hAnsi="Optima"/>
          <w:i/>
          <w:sz w:val="20"/>
        </w:rPr>
        <w:t xml:space="preserve">Environmental Science and Technology, </w:t>
      </w:r>
      <w:r w:rsidRPr="00C16D47">
        <w:rPr>
          <w:rFonts w:ascii="Optima" w:hAnsi="Optima"/>
          <w:i/>
          <w:sz w:val="20"/>
          <w:szCs w:val="44"/>
        </w:rPr>
        <w:t>44(9)</w:t>
      </w:r>
      <w:r w:rsidRPr="00C16D47">
        <w:rPr>
          <w:rFonts w:ascii="Optima" w:hAnsi="Optima"/>
          <w:sz w:val="20"/>
          <w:szCs w:val="44"/>
        </w:rPr>
        <w:t xml:space="preserve">, 3324-3331, </w:t>
      </w:r>
      <w:proofErr w:type="spellStart"/>
      <w:r w:rsidRPr="00C16D47">
        <w:rPr>
          <w:rFonts w:ascii="Optima" w:hAnsi="Optima"/>
          <w:sz w:val="20"/>
          <w:szCs w:val="44"/>
        </w:rPr>
        <w:t>doi</w:t>
      </w:r>
      <w:proofErr w:type="spellEnd"/>
      <w:r w:rsidRPr="00C16D47">
        <w:rPr>
          <w:rFonts w:ascii="Optima" w:hAnsi="Optima"/>
          <w:sz w:val="20"/>
          <w:szCs w:val="44"/>
        </w:rPr>
        <w:t>: 10.1021/es903016y.</w:t>
      </w:r>
    </w:p>
    <w:p w14:paraId="0B220BE0" w14:textId="22C6389C"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*Gallagher, M.E., *W.C. Hockaday, C.A. </w:t>
      </w:r>
      <w:proofErr w:type="spellStart"/>
      <w:r w:rsidRPr="00C16D47">
        <w:rPr>
          <w:rFonts w:ascii="Optima" w:hAnsi="Optima"/>
          <w:sz w:val="20"/>
        </w:rPr>
        <w:t>Masiello</w:t>
      </w:r>
      <w:proofErr w:type="spellEnd"/>
      <w:r w:rsidRPr="00C16D47">
        <w:rPr>
          <w:rFonts w:ascii="Optima" w:hAnsi="Optima"/>
          <w:sz w:val="20"/>
        </w:rPr>
        <w:t xml:space="preserve">, S. Snapp, C.P. </w:t>
      </w:r>
      <w:proofErr w:type="spellStart"/>
      <w:r w:rsidRPr="00C16D47">
        <w:rPr>
          <w:rFonts w:ascii="Optima" w:hAnsi="Optima"/>
          <w:sz w:val="20"/>
        </w:rPr>
        <w:t>McSwiney</w:t>
      </w:r>
      <w:proofErr w:type="spellEnd"/>
      <w:r w:rsidRPr="00C16D47">
        <w:rPr>
          <w:rFonts w:ascii="Optima" w:hAnsi="Optima"/>
          <w:sz w:val="20"/>
        </w:rPr>
        <w:t xml:space="preserve">, J.A. </w:t>
      </w:r>
      <w:proofErr w:type="spellStart"/>
      <w:r w:rsidRPr="00C16D47">
        <w:rPr>
          <w:rFonts w:ascii="Optima" w:hAnsi="Optima"/>
          <w:sz w:val="20"/>
        </w:rPr>
        <w:t>Baldock</w:t>
      </w:r>
      <w:proofErr w:type="spellEnd"/>
      <w:r w:rsidRPr="00C16D47">
        <w:rPr>
          <w:rFonts w:ascii="Optima" w:hAnsi="Optima"/>
          <w:sz w:val="20"/>
        </w:rPr>
        <w:t>. (</w:t>
      </w:r>
      <w:r w:rsidRPr="00C16D47">
        <w:rPr>
          <w:rFonts w:ascii="Optima" w:hAnsi="Optima"/>
          <w:i/>
          <w:sz w:val="20"/>
        </w:rPr>
        <w:t>2011</w:t>
      </w:r>
      <w:r w:rsidRPr="00C16D47">
        <w:rPr>
          <w:rFonts w:ascii="Optima" w:hAnsi="Optima"/>
          <w:sz w:val="20"/>
        </w:rPr>
        <w:t xml:space="preserve">) </w:t>
      </w:r>
      <w:r w:rsidRPr="00C16D47">
        <w:rPr>
          <w:rFonts w:ascii="Optima" w:hAnsi="Optima"/>
          <w:sz w:val="20"/>
          <w:szCs w:val="36"/>
        </w:rPr>
        <w:t>Biochemical Suitability of Crop Residues for Cellulosic Ethanol:  Disincentives to Nitrogen Fertilization in Corn Agriculture</w:t>
      </w:r>
      <w:r w:rsidRPr="00C16D47">
        <w:rPr>
          <w:rFonts w:ascii="Optima" w:hAnsi="Optima"/>
          <w:sz w:val="20"/>
        </w:rPr>
        <w:t xml:space="preserve">. </w:t>
      </w:r>
      <w:r w:rsidRPr="00C16D47">
        <w:rPr>
          <w:rFonts w:ascii="Optima" w:hAnsi="Optima"/>
          <w:i/>
          <w:sz w:val="20"/>
        </w:rPr>
        <w:t>Environmental Science and Technolog</w:t>
      </w:r>
      <w:r w:rsidRPr="00C16D47">
        <w:rPr>
          <w:rFonts w:ascii="Optima" w:hAnsi="Optima"/>
          <w:sz w:val="20"/>
          <w:szCs w:val="44"/>
        </w:rPr>
        <w:t>y, 45, 2013-2020, doi:10.1021/es103252s.</w:t>
      </w:r>
    </w:p>
    <w:p w14:paraId="342E4CFE" w14:textId="466DD92A"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rPr>
        <w:t xml:space="preserve">*Zeng, F.-W., C.A. </w:t>
      </w:r>
      <w:proofErr w:type="spellStart"/>
      <w:r w:rsidRPr="00C16D47">
        <w:rPr>
          <w:rFonts w:ascii="Optima" w:hAnsi="Optima"/>
          <w:sz w:val="20"/>
        </w:rPr>
        <w:t>Masiello</w:t>
      </w:r>
      <w:proofErr w:type="spellEnd"/>
      <w:r w:rsidRPr="00C16D47">
        <w:rPr>
          <w:rFonts w:ascii="Optima" w:hAnsi="Optima"/>
          <w:sz w:val="20"/>
        </w:rPr>
        <w:t>, and *W.C. Hockaday (2011</w:t>
      </w:r>
      <w:proofErr w:type="gramStart"/>
      <w:r w:rsidRPr="00C16D47">
        <w:rPr>
          <w:rFonts w:ascii="Optima" w:hAnsi="Optima"/>
          <w:sz w:val="20"/>
        </w:rPr>
        <w:t>)  Controls</w:t>
      </w:r>
      <w:proofErr w:type="gramEnd"/>
      <w:r w:rsidRPr="00C16D47">
        <w:rPr>
          <w:rFonts w:ascii="Optima" w:hAnsi="Optima"/>
          <w:sz w:val="20"/>
        </w:rPr>
        <w:t xml:space="preserve"> on the origin and cycling of riverine dissolved inorganic carbon in the Brazos River, Texas. </w:t>
      </w:r>
      <w:r w:rsidRPr="00C16D47">
        <w:rPr>
          <w:rFonts w:ascii="Optima" w:hAnsi="Optima"/>
          <w:i/>
          <w:sz w:val="20"/>
        </w:rPr>
        <w:t>Biogeochemistry</w:t>
      </w:r>
      <w:r w:rsidRPr="00C16D47">
        <w:rPr>
          <w:rFonts w:ascii="Optima" w:hAnsi="Optima"/>
          <w:sz w:val="20"/>
        </w:rPr>
        <w:t>, 104, 275-291, doi:10.1007/s10533-010-9501-y.</w:t>
      </w:r>
    </w:p>
    <w:p w14:paraId="6F4C8416" w14:textId="068381A4"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44"/>
        </w:rPr>
        <w:t xml:space="preserve">*Dong, L., *W.C. Hockaday, C.A. </w:t>
      </w:r>
      <w:proofErr w:type="spellStart"/>
      <w:r w:rsidRPr="00C16D47">
        <w:rPr>
          <w:rFonts w:ascii="Optima" w:hAnsi="Optima"/>
          <w:sz w:val="20"/>
          <w:szCs w:val="44"/>
        </w:rPr>
        <w:t>Masiello</w:t>
      </w:r>
      <w:proofErr w:type="spellEnd"/>
      <w:r w:rsidRPr="00C16D47">
        <w:rPr>
          <w:rFonts w:ascii="Optima" w:hAnsi="Optima"/>
          <w:sz w:val="20"/>
          <w:szCs w:val="44"/>
        </w:rPr>
        <w:t xml:space="preserve">, P.J.J. Alvarez (2011) Earthworm avoidance of biochar can be mitigated by wetting.  </w:t>
      </w:r>
      <w:r w:rsidRPr="00C16D47">
        <w:rPr>
          <w:rFonts w:ascii="Optima" w:hAnsi="Optima"/>
          <w:i/>
          <w:sz w:val="20"/>
          <w:szCs w:val="44"/>
        </w:rPr>
        <w:t>Soil Biology and Biochemistry</w:t>
      </w:r>
      <w:r w:rsidRPr="00C16D47">
        <w:rPr>
          <w:rFonts w:ascii="Optima" w:hAnsi="Optima"/>
          <w:sz w:val="20"/>
          <w:szCs w:val="44"/>
        </w:rPr>
        <w:t xml:space="preserve">, 43, 1732-1737, </w:t>
      </w:r>
      <w:proofErr w:type="spellStart"/>
      <w:r w:rsidRPr="00C16D47">
        <w:rPr>
          <w:rFonts w:ascii="Optima" w:hAnsi="Optima"/>
          <w:sz w:val="20"/>
          <w:szCs w:val="44"/>
        </w:rPr>
        <w:t>doi</w:t>
      </w:r>
      <w:proofErr w:type="spellEnd"/>
      <w:r w:rsidRPr="00C16D47">
        <w:rPr>
          <w:rFonts w:ascii="Optima" w:hAnsi="Optima"/>
          <w:sz w:val="20"/>
          <w:szCs w:val="44"/>
        </w:rPr>
        <w:t xml:space="preserve">: 10.1016/j.soilbio.2011.04.019. </w:t>
      </w:r>
    </w:p>
    <w:p w14:paraId="65743BB2" w14:textId="2A76C9F5"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44"/>
        </w:rPr>
        <w:t xml:space="preserve">Lehmann, J., M. </w:t>
      </w:r>
      <w:proofErr w:type="spellStart"/>
      <w:r w:rsidRPr="00C16D47">
        <w:rPr>
          <w:rFonts w:ascii="Optima" w:hAnsi="Optima"/>
          <w:sz w:val="20"/>
          <w:szCs w:val="44"/>
        </w:rPr>
        <w:t>Rillig</w:t>
      </w:r>
      <w:proofErr w:type="spellEnd"/>
      <w:r w:rsidRPr="00C16D47">
        <w:rPr>
          <w:rFonts w:ascii="Optima" w:hAnsi="Optima"/>
          <w:sz w:val="20"/>
          <w:szCs w:val="44"/>
        </w:rPr>
        <w:t xml:space="preserve">, J. </w:t>
      </w:r>
      <w:proofErr w:type="spellStart"/>
      <w:r w:rsidRPr="00C16D47">
        <w:rPr>
          <w:rFonts w:ascii="Optima" w:hAnsi="Optima"/>
          <w:sz w:val="20"/>
          <w:szCs w:val="44"/>
        </w:rPr>
        <w:t>Thies</w:t>
      </w:r>
      <w:proofErr w:type="spellEnd"/>
      <w:r w:rsidRPr="00C16D47">
        <w:rPr>
          <w:rFonts w:ascii="Optima" w:hAnsi="Optima"/>
          <w:sz w:val="20"/>
          <w:szCs w:val="44"/>
        </w:rPr>
        <w:t xml:space="preserve">, C.A. </w:t>
      </w:r>
      <w:proofErr w:type="spellStart"/>
      <w:r w:rsidRPr="00C16D47">
        <w:rPr>
          <w:rFonts w:ascii="Optima" w:hAnsi="Optima"/>
          <w:sz w:val="20"/>
          <w:szCs w:val="44"/>
        </w:rPr>
        <w:t>Masiello</w:t>
      </w:r>
      <w:proofErr w:type="spellEnd"/>
      <w:r w:rsidRPr="00C16D47">
        <w:rPr>
          <w:rFonts w:ascii="Optima" w:hAnsi="Optima"/>
          <w:sz w:val="20"/>
          <w:szCs w:val="44"/>
        </w:rPr>
        <w:t xml:space="preserve">, *W.C. Hockaday, and D. Crowley (2011) Biochar effects on soil biota -- a review.  </w:t>
      </w:r>
      <w:r w:rsidRPr="00C16D47">
        <w:rPr>
          <w:rFonts w:ascii="Optima" w:hAnsi="Optima"/>
          <w:i/>
          <w:sz w:val="20"/>
          <w:szCs w:val="44"/>
        </w:rPr>
        <w:t>Soil Biology and Biochemistry</w:t>
      </w:r>
      <w:r w:rsidRPr="00C16D47">
        <w:rPr>
          <w:rFonts w:ascii="Optima" w:hAnsi="Optima"/>
          <w:sz w:val="20"/>
          <w:szCs w:val="44"/>
        </w:rPr>
        <w:t xml:space="preserve">, 43, 1812-1836, </w:t>
      </w:r>
      <w:proofErr w:type="spellStart"/>
      <w:r w:rsidRPr="00C16D47">
        <w:rPr>
          <w:rFonts w:ascii="Optima" w:hAnsi="Optima"/>
          <w:sz w:val="20"/>
          <w:szCs w:val="44"/>
        </w:rPr>
        <w:t>doi</w:t>
      </w:r>
      <w:proofErr w:type="spellEnd"/>
      <w:r w:rsidRPr="00C16D47">
        <w:rPr>
          <w:rFonts w:ascii="Optima" w:hAnsi="Optima"/>
          <w:sz w:val="20"/>
          <w:szCs w:val="44"/>
        </w:rPr>
        <w:t>: 10.1016/j.soilbio.2011.04.022</w:t>
      </w:r>
      <w:r w:rsidRPr="00C16D47">
        <w:rPr>
          <w:rFonts w:ascii="Optima" w:hAnsi="Optima"/>
          <w:i/>
          <w:sz w:val="20"/>
          <w:szCs w:val="44"/>
        </w:rPr>
        <w:t>.</w:t>
      </w:r>
    </w:p>
    <w:p w14:paraId="372317AC" w14:textId="5AB6AEEE"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44"/>
          <w:u w:val="single"/>
        </w:rPr>
        <w:t>Kinney, T.J.,</w:t>
      </w:r>
      <w:r w:rsidRPr="00C16D47">
        <w:rPr>
          <w:rFonts w:ascii="Optima" w:hAnsi="Optima"/>
          <w:sz w:val="20"/>
          <w:szCs w:val="44"/>
        </w:rPr>
        <w:t xml:space="preserve"> C.A. </w:t>
      </w:r>
      <w:proofErr w:type="spellStart"/>
      <w:r w:rsidRPr="00C16D47">
        <w:rPr>
          <w:rFonts w:ascii="Optima" w:hAnsi="Optima"/>
          <w:sz w:val="20"/>
          <w:szCs w:val="44"/>
        </w:rPr>
        <w:t>Masiello</w:t>
      </w:r>
      <w:proofErr w:type="spellEnd"/>
      <w:r w:rsidRPr="00C16D47">
        <w:rPr>
          <w:rFonts w:ascii="Optima" w:hAnsi="Optima"/>
          <w:sz w:val="20"/>
          <w:szCs w:val="44"/>
        </w:rPr>
        <w:t>,</w:t>
      </w:r>
      <w:r w:rsidR="007043F9">
        <w:rPr>
          <w:rFonts w:ascii="Optima" w:hAnsi="Optima"/>
          <w:sz w:val="20"/>
          <w:szCs w:val="44"/>
        </w:rPr>
        <w:t xml:space="preserve"> B. Dugan, *W.C. Hockaday, ^</w:t>
      </w:r>
      <w:r w:rsidRPr="00C16D47">
        <w:rPr>
          <w:rFonts w:ascii="Optima" w:hAnsi="Optima"/>
          <w:sz w:val="20"/>
          <w:szCs w:val="44"/>
        </w:rPr>
        <w:t xml:space="preserve">M.R. Dean, K. </w:t>
      </w:r>
      <w:proofErr w:type="spellStart"/>
      <w:r w:rsidRPr="00C16D47">
        <w:rPr>
          <w:rFonts w:ascii="Optima" w:hAnsi="Optima"/>
          <w:sz w:val="20"/>
          <w:szCs w:val="44"/>
        </w:rPr>
        <w:t>Zygourakis</w:t>
      </w:r>
      <w:proofErr w:type="spellEnd"/>
      <w:r w:rsidRPr="00C16D47">
        <w:rPr>
          <w:rFonts w:ascii="Optima" w:hAnsi="Optima"/>
          <w:sz w:val="20"/>
          <w:szCs w:val="44"/>
        </w:rPr>
        <w:t>, and *R.T. Barnes</w:t>
      </w:r>
      <w:r w:rsidR="00AD428C" w:rsidRPr="00C16D47">
        <w:rPr>
          <w:rFonts w:ascii="Optima" w:hAnsi="Optima"/>
          <w:sz w:val="20"/>
          <w:szCs w:val="44"/>
        </w:rPr>
        <w:t xml:space="preserve"> (2012)</w:t>
      </w:r>
      <w:r w:rsidRPr="00C16D47">
        <w:rPr>
          <w:rFonts w:ascii="Optima" w:hAnsi="Optima"/>
          <w:sz w:val="20"/>
          <w:szCs w:val="44"/>
        </w:rPr>
        <w:t xml:space="preserve">.  Hydrologic properties of </w:t>
      </w:r>
      <w:proofErr w:type="spellStart"/>
      <w:r w:rsidRPr="00C16D47">
        <w:rPr>
          <w:rFonts w:ascii="Optima" w:hAnsi="Optima"/>
          <w:sz w:val="20"/>
          <w:szCs w:val="44"/>
        </w:rPr>
        <w:t>biochars</w:t>
      </w:r>
      <w:proofErr w:type="spellEnd"/>
      <w:r w:rsidRPr="00C16D47">
        <w:rPr>
          <w:rFonts w:ascii="Optima" w:hAnsi="Optima"/>
          <w:sz w:val="20"/>
          <w:szCs w:val="44"/>
        </w:rPr>
        <w:t xml:space="preserve"> prod</w:t>
      </w:r>
      <w:r w:rsidR="000C38E4" w:rsidRPr="00C16D47">
        <w:rPr>
          <w:rFonts w:ascii="Optima" w:hAnsi="Optima"/>
          <w:sz w:val="20"/>
          <w:szCs w:val="44"/>
        </w:rPr>
        <w:t>uced at different temperatures.</w:t>
      </w:r>
      <w:r w:rsidRPr="00C16D47">
        <w:rPr>
          <w:rFonts w:ascii="Optima" w:hAnsi="Optima"/>
          <w:i/>
          <w:sz w:val="20"/>
          <w:szCs w:val="44"/>
        </w:rPr>
        <w:t xml:space="preserve"> Biomass and Bioenergy</w:t>
      </w:r>
      <w:r w:rsidR="000C38E4" w:rsidRPr="00C16D47">
        <w:rPr>
          <w:rFonts w:ascii="Optima" w:hAnsi="Optima"/>
          <w:sz w:val="20"/>
          <w:szCs w:val="44"/>
        </w:rPr>
        <w:t xml:space="preserve">, 41, 34-43, </w:t>
      </w:r>
      <w:proofErr w:type="spellStart"/>
      <w:r w:rsidR="000C38E4" w:rsidRPr="00C16D47">
        <w:rPr>
          <w:rFonts w:ascii="Optima" w:hAnsi="Optima"/>
          <w:sz w:val="20"/>
          <w:szCs w:val="44"/>
        </w:rPr>
        <w:t>doi</w:t>
      </w:r>
      <w:proofErr w:type="spellEnd"/>
      <w:r w:rsidR="000C38E4" w:rsidRPr="00C16D47">
        <w:rPr>
          <w:rFonts w:ascii="Optima" w:hAnsi="Optima"/>
          <w:sz w:val="20"/>
          <w:szCs w:val="44"/>
        </w:rPr>
        <w:t>: 10.1016/j.biombioe.2012.01.033.</w:t>
      </w:r>
    </w:p>
    <w:p w14:paraId="584FEC90" w14:textId="0442E50C" w:rsidR="006A7700" w:rsidRPr="00C16D47"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44"/>
        </w:rPr>
        <w:t xml:space="preserve">*Sun, H., W.C. *Hockaday, C.A. </w:t>
      </w:r>
      <w:proofErr w:type="spellStart"/>
      <w:r w:rsidRPr="00C16D47">
        <w:rPr>
          <w:rFonts w:ascii="Optima" w:hAnsi="Optima"/>
          <w:sz w:val="20"/>
          <w:szCs w:val="44"/>
        </w:rPr>
        <w:t>Masiello</w:t>
      </w:r>
      <w:proofErr w:type="spellEnd"/>
      <w:r w:rsidRPr="00C16D47">
        <w:rPr>
          <w:rFonts w:ascii="Optima" w:hAnsi="Optima"/>
          <w:sz w:val="20"/>
          <w:szCs w:val="44"/>
        </w:rPr>
        <w:t xml:space="preserve">, and K. </w:t>
      </w:r>
      <w:proofErr w:type="spellStart"/>
      <w:r w:rsidRPr="00C16D47">
        <w:rPr>
          <w:rFonts w:ascii="Optima" w:hAnsi="Optima"/>
          <w:sz w:val="20"/>
          <w:szCs w:val="44"/>
        </w:rPr>
        <w:t>Zygourakis</w:t>
      </w:r>
      <w:proofErr w:type="spellEnd"/>
      <w:r w:rsidRPr="00C16D47">
        <w:rPr>
          <w:rFonts w:ascii="Optima" w:hAnsi="Optima"/>
          <w:sz w:val="20"/>
          <w:szCs w:val="44"/>
        </w:rPr>
        <w:t xml:space="preserve">.  </w:t>
      </w:r>
      <w:r w:rsidR="00056720" w:rsidRPr="00C16D47">
        <w:rPr>
          <w:rFonts w:ascii="Optima" w:hAnsi="Optima"/>
          <w:sz w:val="20"/>
          <w:szCs w:val="44"/>
        </w:rPr>
        <w:t xml:space="preserve">(2012) </w:t>
      </w:r>
      <w:r w:rsidRPr="00C16D47">
        <w:rPr>
          <w:rFonts w:ascii="Optima" w:hAnsi="Optima"/>
          <w:sz w:val="20"/>
          <w:szCs w:val="44"/>
        </w:rPr>
        <w:t xml:space="preserve">Multiple controls on the chemical and physical structure of </w:t>
      </w:r>
      <w:proofErr w:type="spellStart"/>
      <w:r w:rsidRPr="00C16D47">
        <w:rPr>
          <w:rFonts w:ascii="Optima" w:hAnsi="Optima"/>
          <w:sz w:val="20"/>
          <w:szCs w:val="44"/>
        </w:rPr>
        <w:t>biochars</w:t>
      </w:r>
      <w:proofErr w:type="spellEnd"/>
      <w:r w:rsidRPr="00C16D47">
        <w:rPr>
          <w:rFonts w:ascii="Optima" w:hAnsi="Optima"/>
          <w:sz w:val="20"/>
          <w:szCs w:val="44"/>
        </w:rPr>
        <w:t>.</w:t>
      </w:r>
      <w:r w:rsidRPr="00C16D47">
        <w:rPr>
          <w:rFonts w:ascii="Optima" w:hAnsi="Optima"/>
          <w:i/>
          <w:sz w:val="20"/>
          <w:szCs w:val="44"/>
        </w:rPr>
        <w:t xml:space="preserve"> Industrial &amp; Engineering Chemistry Research</w:t>
      </w:r>
      <w:r w:rsidR="000C38E4" w:rsidRPr="00C16D47">
        <w:rPr>
          <w:rFonts w:ascii="Optima" w:hAnsi="Optima"/>
          <w:sz w:val="20"/>
          <w:szCs w:val="44"/>
        </w:rPr>
        <w:t xml:space="preserve">, 51(9), 3587-3597, </w:t>
      </w:r>
      <w:proofErr w:type="spellStart"/>
      <w:r w:rsidR="000C38E4" w:rsidRPr="00C16D47">
        <w:rPr>
          <w:rFonts w:ascii="Optima" w:hAnsi="Optima"/>
          <w:sz w:val="20"/>
          <w:szCs w:val="44"/>
        </w:rPr>
        <w:t>doi</w:t>
      </w:r>
      <w:proofErr w:type="spellEnd"/>
      <w:r w:rsidR="000C38E4" w:rsidRPr="00C16D47">
        <w:rPr>
          <w:rFonts w:ascii="Optima" w:hAnsi="Optima"/>
          <w:sz w:val="20"/>
          <w:szCs w:val="44"/>
        </w:rPr>
        <w:t>: 10.1021/ie201309r.</w:t>
      </w:r>
    </w:p>
    <w:p w14:paraId="0D332A4E" w14:textId="0D14BB7E" w:rsidR="007E7319" w:rsidRPr="00C16D47" w:rsidRDefault="007E7319"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szCs w:val="44"/>
        </w:rPr>
        <w:t>Koarashi</w:t>
      </w:r>
      <w:proofErr w:type="spellEnd"/>
      <w:r w:rsidRPr="00C16D47">
        <w:rPr>
          <w:rFonts w:ascii="Optima" w:hAnsi="Optima"/>
          <w:sz w:val="20"/>
          <w:szCs w:val="44"/>
        </w:rPr>
        <w:t xml:space="preserve">, J., *W.C. Hockaday, C.A. </w:t>
      </w:r>
      <w:proofErr w:type="spellStart"/>
      <w:r w:rsidRPr="00C16D47">
        <w:rPr>
          <w:rFonts w:ascii="Optima" w:hAnsi="Optima"/>
          <w:sz w:val="20"/>
          <w:szCs w:val="44"/>
        </w:rPr>
        <w:t>Masiello</w:t>
      </w:r>
      <w:proofErr w:type="spellEnd"/>
      <w:r w:rsidR="00730777" w:rsidRPr="00C16D47">
        <w:rPr>
          <w:rFonts w:ascii="Optima" w:hAnsi="Optima"/>
          <w:sz w:val="20"/>
          <w:szCs w:val="44"/>
        </w:rPr>
        <w:t xml:space="preserve">, and S.E. </w:t>
      </w:r>
      <w:proofErr w:type="spellStart"/>
      <w:r w:rsidR="00730777" w:rsidRPr="00C16D47">
        <w:rPr>
          <w:rFonts w:ascii="Optima" w:hAnsi="Optima"/>
          <w:sz w:val="20"/>
          <w:szCs w:val="44"/>
        </w:rPr>
        <w:t>Trumbore</w:t>
      </w:r>
      <w:proofErr w:type="spellEnd"/>
      <w:r w:rsidR="00730777" w:rsidRPr="00C16D47">
        <w:rPr>
          <w:rFonts w:ascii="Optima" w:hAnsi="Optima"/>
          <w:sz w:val="20"/>
          <w:szCs w:val="44"/>
        </w:rPr>
        <w:t xml:space="preserve"> (2012)</w:t>
      </w:r>
      <w:r w:rsidR="00F23FF8" w:rsidRPr="00C16D47">
        <w:rPr>
          <w:rFonts w:ascii="Optima" w:hAnsi="Optima"/>
          <w:sz w:val="20"/>
          <w:szCs w:val="44"/>
        </w:rPr>
        <w:t xml:space="preserve"> D</w:t>
      </w:r>
      <w:r w:rsidRPr="00C16D47">
        <w:rPr>
          <w:rFonts w:ascii="Optima" w:hAnsi="Optima"/>
          <w:sz w:val="20"/>
          <w:szCs w:val="44"/>
        </w:rPr>
        <w:t xml:space="preserve">ynamics of </w:t>
      </w:r>
      <w:proofErr w:type="spellStart"/>
      <w:r w:rsidRPr="00C16D47">
        <w:rPr>
          <w:rFonts w:ascii="Optima" w:hAnsi="Optima"/>
          <w:sz w:val="20"/>
          <w:szCs w:val="44"/>
        </w:rPr>
        <w:t>decadally</w:t>
      </w:r>
      <w:proofErr w:type="spellEnd"/>
      <w:r w:rsidRPr="00C16D47">
        <w:rPr>
          <w:rFonts w:ascii="Optima" w:hAnsi="Optima"/>
          <w:sz w:val="20"/>
          <w:szCs w:val="44"/>
        </w:rPr>
        <w:t xml:space="preserve"> cycling carbon in subsurface soils.</w:t>
      </w:r>
      <w:r w:rsidR="00730777" w:rsidRPr="00C16D47">
        <w:rPr>
          <w:rFonts w:ascii="Optima" w:hAnsi="Optima"/>
          <w:sz w:val="20"/>
          <w:szCs w:val="44"/>
        </w:rPr>
        <w:t xml:space="preserve"> </w:t>
      </w:r>
      <w:r w:rsidRPr="00C16D47">
        <w:rPr>
          <w:rFonts w:ascii="Optima" w:hAnsi="Optima"/>
          <w:i/>
          <w:sz w:val="20"/>
          <w:szCs w:val="44"/>
        </w:rPr>
        <w:t>JGR-</w:t>
      </w:r>
      <w:proofErr w:type="spellStart"/>
      <w:r w:rsidRPr="00C16D47">
        <w:rPr>
          <w:rFonts w:ascii="Optima" w:hAnsi="Optima"/>
          <w:i/>
          <w:sz w:val="20"/>
          <w:szCs w:val="44"/>
        </w:rPr>
        <w:t>Biogeosciences</w:t>
      </w:r>
      <w:proofErr w:type="spellEnd"/>
      <w:r w:rsidR="00730777" w:rsidRPr="00C16D47">
        <w:rPr>
          <w:rFonts w:ascii="Optima" w:hAnsi="Optima"/>
          <w:i/>
          <w:sz w:val="20"/>
          <w:szCs w:val="44"/>
        </w:rPr>
        <w:t xml:space="preserve">, </w:t>
      </w:r>
      <w:r w:rsidR="006F4C32" w:rsidRPr="00C16D47">
        <w:rPr>
          <w:rFonts w:ascii="Optima" w:hAnsi="Optima"/>
          <w:sz w:val="20"/>
          <w:szCs w:val="44"/>
        </w:rPr>
        <w:t>117, G03033, doi:10.1029/2012JG002034.</w:t>
      </w:r>
    </w:p>
    <w:p w14:paraId="7EEAAB94" w14:textId="3D711212" w:rsidR="006A7700" w:rsidRPr="00C16D47" w:rsidRDefault="00402FC6"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cs="Calibri"/>
          <w:sz w:val="20"/>
          <w:u w:val="single"/>
        </w:rPr>
        <w:t>LeCroy</w:t>
      </w:r>
      <w:proofErr w:type="spellEnd"/>
      <w:r w:rsidRPr="00C16D47">
        <w:rPr>
          <w:rFonts w:ascii="Optima" w:hAnsi="Optima" w:cs="Calibri"/>
          <w:sz w:val="20"/>
          <w:u w:val="single"/>
        </w:rPr>
        <w:t>, C.,</w:t>
      </w:r>
      <w:r w:rsidRPr="00C16D47">
        <w:rPr>
          <w:rFonts w:ascii="Optima" w:hAnsi="Optima" w:cs="Calibri"/>
          <w:sz w:val="20"/>
        </w:rPr>
        <w:t xml:space="preserve"> C.A. </w:t>
      </w:r>
      <w:proofErr w:type="spellStart"/>
      <w:r w:rsidRPr="00C16D47">
        <w:rPr>
          <w:rFonts w:ascii="Optima" w:hAnsi="Optima" w:cs="Calibri"/>
          <w:sz w:val="20"/>
        </w:rPr>
        <w:t>Masiello</w:t>
      </w:r>
      <w:proofErr w:type="spellEnd"/>
      <w:r w:rsidRPr="00C16D47">
        <w:rPr>
          <w:rFonts w:ascii="Optima" w:hAnsi="Optima" w:cs="Calibri"/>
          <w:sz w:val="20"/>
        </w:rPr>
        <w:t xml:space="preserve">, J.A. </w:t>
      </w:r>
      <w:proofErr w:type="spellStart"/>
      <w:r w:rsidRPr="00C16D47">
        <w:rPr>
          <w:rFonts w:ascii="Optima" w:hAnsi="Optima" w:cs="Calibri"/>
          <w:sz w:val="20"/>
        </w:rPr>
        <w:t>Rudge</w:t>
      </w:r>
      <w:r w:rsidR="002C5E6A" w:rsidRPr="00C16D47">
        <w:rPr>
          <w:rFonts w:ascii="Optima" w:hAnsi="Optima" w:cs="Calibri"/>
          <w:sz w:val="20"/>
        </w:rPr>
        <w:t>rs</w:t>
      </w:r>
      <w:proofErr w:type="spellEnd"/>
      <w:r w:rsidR="002C5E6A" w:rsidRPr="00C16D47">
        <w:rPr>
          <w:rFonts w:ascii="Optima" w:hAnsi="Optima" w:cs="Calibri"/>
          <w:sz w:val="20"/>
        </w:rPr>
        <w:t xml:space="preserve">, W.C. Hockaday, J.J. </w:t>
      </w:r>
      <w:proofErr w:type="spellStart"/>
      <w:r w:rsidR="002C5E6A" w:rsidRPr="00C16D47">
        <w:rPr>
          <w:rFonts w:ascii="Optima" w:hAnsi="Optima" w:cs="Calibri"/>
          <w:sz w:val="20"/>
        </w:rPr>
        <w:t>Silberg</w:t>
      </w:r>
      <w:proofErr w:type="spellEnd"/>
      <w:r w:rsidR="002C5E6A" w:rsidRPr="00C16D47">
        <w:rPr>
          <w:rFonts w:ascii="Optima" w:hAnsi="Optima" w:cs="Calibri"/>
          <w:sz w:val="20"/>
        </w:rPr>
        <w:t xml:space="preserve"> (2013)</w:t>
      </w:r>
      <w:r w:rsidRPr="00C16D47">
        <w:rPr>
          <w:rFonts w:ascii="Optima" w:hAnsi="Optima" w:cs="Calibri"/>
          <w:sz w:val="20"/>
        </w:rPr>
        <w:t xml:space="preserve"> Nitrogen, biochar, and mycorrhizae: alteration of the symbiosis and oxidation of the char surface.</w:t>
      </w:r>
      <w:r w:rsidRPr="00C16D47">
        <w:rPr>
          <w:rFonts w:ascii="Optima" w:hAnsi="Optima" w:cs="Calibri"/>
          <w:i/>
          <w:sz w:val="20"/>
        </w:rPr>
        <w:t xml:space="preserve"> Soil Biol. </w:t>
      </w:r>
      <w:proofErr w:type="spellStart"/>
      <w:r w:rsidRPr="00C16D47">
        <w:rPr>
          <w:rFonts w:ascii="Optima" w:hAnsi="Optima" w:cs="Calibri"/>
          <w:i/>
          <w:sz w:val="20"/>
        </w:rPr>
        <w:t>Biochem</w:t>
      </w:r>
      <w:proofErr w:type="spellEnd"/>
      <w:r w:rsidRPr="00C16D47">
        <w:rPr>
          <w:rFonts w:ascii="Optima" w:hAnsi="Optima" w:cs="Calibri"/>
          <w:i/>
          <w:sz w:val="20"/>
        </w:rPr>
        <w:t>.</w:t>
      </w:r>
      <w:r w:rsidR="002C5E6A" w:rsidRPr="00C16D47">
        <w:rPr>
          <w:rFonts w:ascii="Optima" w:hAnsi="Optima" w:cs="Calibri"/>
          <w:sz w:val="20"/>
        </w:rPr>
        <w:t xml:space="preserve"> 58, 248-254, </w:t>
      </w:r>
      <w:proofErr w:type="spellStart"/>
      <w:r w:rsidR="002C5E6A" w:rsidRPr="00C16D47">
        <w:rPr>
          <w:rFonts w:ascii="Optima" w:hAnsi="Optima" w:cs="Calibri"/>
          <w:sz w:val="20"/>
        </w:rPr>
        <w:t>doi</w:t>
      </w:r>
      <w:proofErr w:type="spellEnd"/>
      <w:r w:rsidR="002C5E6A" w:rsidRPr="00C16D47">
        <w:rPr>
          <w:rFonts w:ascii="Optima" w:hAnsi="Optima" w:cs="Calibri"/>
          <w:sz w:val="20"/>
        </w:rPr>
        <w:t>: 10.1016/j.soilbio.2012.11.023.</w:t>
      </w:r>
    </w:p>
    <w:p w14:paraId="00A46ADB" w14:textId="3DDCE163" w:rsidR="00BD69AA" w:rsidRPr="00C16D47" w:rsidRDefault="00A00DF9" w:rsidP="00BD69AA">
      <w:pPr>
        <w:pStyle w:val="ListParagraph"/>
        <w:widowControl w:val="0"/>
        <w:numPr>
          <w:ilvl w:val="0"/>
          <w:numId w:val="6"/>
        </w:numPr>
        <w:tabs>
          <w:tab w:val="left" w:pos="1800"/>
          <w:tab w:val="left" w:pos="9227"/>
        </w:tabs>
        <w:autoSpaceDE w:val="0"/>
        <w:autoSpaceDN w:val="0"/>
        <w:adjustRightInd w:val="0"/>
        <w:spacing w:after="40"/>
        <w:rPr>
          <w:rFonts w:ascii="Optima" w:hAnsi="Optima"/>
          <w:sz w:val="20"/>
          <w:szCs w:val="20"/>
        </w:rPr>
      </w:pPr>
      <w:r w:rsidRPr="00C16D47">
        <w:rPr>
          <w:rFonts w:ascii="Optima" w:hAnsi="Optima" w:cs="Calibri"/>
          <w:sz w:val="20"/>
        </w:rPr>
        <w:t xml:space="preserve">Webber, J.B.W., </w:t>
      </w:r>
      <w:proofErr w:type="spellStart"/>
      <w:r w:rsidRPr="00C16D47">
        <w:rPr>
          <w:rFonts w:ascii="Optima" w:hAnsi="Optima" w:cs="Calibri"/>
          <w:sz w:val="20"/>
        </w:rPr>
        <w:t>Corbetter</w:t>
      </w:r>
      <w:proofErr w:type="spellEnd"/>
      <w:r w:rsidRPr="00C16D47">
        <w:rPr>
          <w:rFonts w:ascii="Optima" w:hAnsi="Optima" w:cs="Calibri"/>
          <w:sz w:val="20"/>
        </w:rPr>
        <w:t xml:space="preserve">, P., Semple, K.T., </w:t>
      </w:r>
      <w:proofErr w:type="spellStart"/>
      <w:r w:rsidRPr="00C16D47">
        <w:rPr>
          <w:rFonts w:ascii="Optima" w:hAnsi="Optima" w:cs="Calibri"/>
          <w:sz w:val="20"/>
        </w:rPr>
        <w:t>Ogbonnaya</w:t>
      </w:r>
      <w:proofErr w:type="spellEnd"/>
      <w:r w:rsidRPr="00C16D47">
        <w:rPr>
          <w:rFonts w:ascii="Optima" w:hAnsi="Optima" w:cs="Calibri"/>
          <w:sz w:val="20"/>
        </w:rPr>
        <w:t xml:space="preserve">, U., Teel, W.S., </w:t>
      </w:r>
      <w:proofErr w:type="spellStart"/>
      <w:r w:rsidRPr="00C16D47">
        <w:rPr>
          <w:rFonts w:ascii="Optima" w:hAnsi="Optima" w:cs="Calibri"/>
          <w:sz w:val="20"/>
        </w:rPr>
        <w:t>Masiello</w:t>
      </w:r>
      <w:proofErr w:type="spellEnd"/>
      <w:r w:rsidRPr="00C16D47">
        <w:rPr>
          <w:rFonts w:ascii="Optima" w:hAnsi="Optima" w:cs="Calibri"/>
          <w:sz w:val="20"/>
        </w:rPr>
        <w:t xml:space="preserve">, C.A., Fisher, Q.J., </w:t>
      </w:r>
      <w:proofErr w:type="spellStart"/>
      <w:r w:rsidRPr="00C16D47">
        <w:rPr>
          <w:rFonts w:ascii="Optima" w:hAnsi="Optima" w:cs="Calibri"/>
          <w:sz w:val="20"/>
        </w:rPr>
        <w:t>Valenza</w:t>
      </w:r>
      <w:proofErr w:type="spellEnd"/>
      <w:r w:rsidRPr="00C16D47">
        <w:rPr>
          <w:rFonts w:ascii="Optima" w:hAnsi="Optima" w:cs="Calibri"/>
          <w:sz w:val="20"/>
        </w:rPr>
        <w:t xml:space="preserve"> J.J. II, Song, Y.-Q., Hu, Q.  An NMR study of porous rock and bioc</w:t>
      </w:r>
      <w:r w:rsidR="00A051B3" w:rsidRPr="00C16D47">
        <w:rPr>
          <w:rFonts w:ascii="Optima" w:hAnsi="Optima" w:cs="Calibri"/>
          <w:sz w:val="20"/>
        </w:rPr>
        <w:t xml:space="preserve">har containing organic </w:t>
      </w:r>
      <w:r w:rsidR="00A051B3" w:rsidRPr="00C16D47">
        <w:rPr>
          <w:rFonts w:ascii="Optima" w:hAnsi="Optima" w:cs="Calibri"/>
          <w:sz w:val="20"/>
          <w:szCs w:val="20"/>
        </w:rPr>
        <w:t>material (2013)</w:t>
      </w:r>
      <w:r w:rsidRPr="00C16D47">
        <w:rPr>
          <w:rFonts w:ascii="Optima" w:hAnsi="Optima" w:cs="Calibri"/>
          <w:sz w:val="20"/>
          <w:szCs w:val="20"/>
        </w:rPr>
        <w:t xml:space="preserve"> </w:t>
      </w:r>
      <w:r w:rsidRPr="00C16D47">
        <w:rPr>
          <w:rFonts w:ascii="Optima" w:hAnsi="Optima" w:cs="Calibri"/>
          <w:i/>
          <w:sz w:val="20"/>
          <w:szCs w:val="20"/>
        </w:rPr>
        <w:t>Microporous and Mesoporous Materials</w:t>
      </w:r>
      <w:r w:rsidR="00A051B3" w:rsidRPr="00C16D47">
        <w:rPr>
          <w:rFonts w:ascii="Optima" w:hAnsi="Optima" w:cs="Calibri"/>
          <w:sz w:val="20"/>
          <w:szCs w:val="20"/>
        </w:rPr>
        <w:t xml:space="preserve"> 178, 94-98, </w:t>
      </w:r>
      <w:proofErr w:type="spellStart"/>
      <w:r w:rsidR="00A051B3" w:rsidRPr="00C16D47">
        <w:rPr>
          <w:rFonts w:ascii="Optima" w:hAnsi="Optima" w:cs="Calibri"/>
          <w:sz w:val="20"/>
          <w:szCs w:val="20"/>
        </w:rPr>
        <w:t>doi</w:t>
      </w:r>
      <w:proofErr w:type="spellEnd"/>
      <w:r w:rsidR="00A051B3" w:rsidRPr="00C16D47">
        <w:rPr>
          <w:rFonts w:ascii="Optima" w:hAnsi="Optima" w:cs="Calibri"/>
          <w:sz w:val="20"/>
          <w:szCs w:val="20"/>
        </w:rPr>
        <w:t>: 10.1016/j.micromeso.2013.04.004.</w:t>
      </w:r>
    </w:p>
    <w:p w14:paraId="5DBF7651" w14:textId="38BE9BC5" w:rsidR="00BD69AA" w:rsidRPr="00C16D47" w:rsidRDefault="00BD69AA" w:rsidP="00BD69AA">
      <w:pPr>
        <w:pStyle w:val="ListParagraph"/>
        <w:numPr>
          <w:ilvl w:val="0"/>
          <w:numId w:val="6"/>
        </w:numPr>
        <w:rPr>
          <w:rFonts w:ascii="Optima" w:hAnsi="Optima"/>
          <w:sz w:val="20"/>
          <w:szCs w:val="20"/>
        </w:rPr>
      </w:pPr>
      <w:proofErr w:type="spellStart"/>
      <w:r w:rsidRPr="00C16D47">
        <w:rPr>
          <w:rFonts w:ascii="Optima" w:hAnsi="Optima"/>
          <w:sz w:val="20"/>
          <w:szCs w:val="20"/>
        </w:rPr>
        <w:t>Budai</w:t>
      </w:r>
      <w:proofErr w:type="spellEnd"/>
      <w:r w:rsidRPr="00C16D47">
        <w:rPr>
          <w:rFonts w:ascii="Optima" w:hAnsi="Optima"/>
          <w:sz w:val="20"/>
          <w:szCs w:val="20"/>
        </w:rPr>
        <w:t xml:space="preserve">, A., A.R. Zimmerman, A.L. Cowie, J.B.W. Webber, B.P. Singh, B. Glaser, C.A. </w:t>
      </w:r>
      <w:proofErr w:type="spellStart"/>
      <w:r w:rsidRPr="00C16D47">
        <w:rPr>
          <w:rFonts w:ascii="Optima" w:hAnsi="Optima"/>
          <w:sz w:val="20"/>
          <w:szCs w:val="20"/>
        </w:rPr>
        <w:t>Masiello</w:t>
      </w:r>
      <w:proofErr w:type="spellEnd"/>
      <w:r w:rsidRPr="00C16D47">
        <w:rPr>
          <w:rFonts w:ascii="Optima" w:hAnsi="Optima"/>
          <w:sz w:val="20"/>
          <w:szCs w:val="20"/>
        </w:rPr>
        <w:t xml:space="preserve">, D. Andersson, F. Shields, J. Lehmann, M. Camps </w:t>
      </w:r>
      <w:proofErr w:type="spellStart"/>
      <w:r w:rsidRPr="00C16D47">
        <w:rPr>
          <w:rFonts w:ascii="Optima" w:hAnsi="Optima"/>
          <w:sz w:val="20"/>
          <w:szCs w:val="20"/>
        </w:rPr>
        <w:t>Arbestain</w:t>
      </w:r>
      <w:proofErr w:type="spellEnd"/>
      <w:r w:rsidRPr="00C16D47">
        <w:rPr>
          <w:rFonts w:ascii="Optima" w:hAnsi="Optima"/>
          <w:sz w:val="20"/>
          <w:szCs w:val="20"/>
        </w:rPr>
        <w:t xml:space="preserve">, M. Williams, S. Sohi, S. Joseph. </w:t>
      </w:r>
      <w:hyperlink r:id="rId8" w:history="1">
        <w:r w:rsidRPr="00C16D47">
          <w:rPr>
            <w:rFonts w:ascii="Optima" w:hAnsi="Optima"/>
            <w:sz w:val="20"/>
            <w:szCs w:val="20"/>
          </w:rPr>
          <w:t>Biochar carbon stability test method: An assessment of methods to determine biochar carbon stability</w:t>
        </w:r>
      </w:hyperlink>
      <w:r w:rsidRPr="00C16D47">
        <w:rPr>
          <w:rFonts w:ascii="Optima" w:hAnsi="Optima"/>
          <w:sz w:val="20"/>
          <w:szCs w:val="20"/>
        </w:rPr>
        <w:t xml:space="preserve"> (2013) International Biochar Initiative, Carbon Methodology Document.</w:t>
      </w:r>
      <w:r w:rsidR="00246105" w:rsidRPr="00C16D47">
        <w:rPr>
          <w:rFonts w:ascii="Optima" w:hAnsi="Optima"/>
          <w:sz w:val="20"/>
          <w:szCs w:val="20"/>
        </w:rPr>
        <w:t xml:space="preserve"> URL </w:t>
      </w:r>
      <w:hyperlink r:id="rId9" w:tgtFrame="externObjLink" w:history="1">
        <w:r w:rsidR="00246105" w:rsidRPr="00C16D47">
          <w:rPr>
            <w:rStyle w:val="Hyperlink"/>
            <w:rFonts w:ascii="Optima" w:hAnsi="Optima"/>
            <w:color w:val="auto"/>
            <w:sz w:val="20"/>
            <w:szCs w:val="20"/>
            <w:u w:val="none"/>
          </w:rPr>
          <w:t>www.biochar-international.org/sites/default/files/IBI_Report_Biochar_Stability_Test_Method_Final.pdf</w:t>
        </w:r>
      </w:hyperlink>
      <w:r w:rsidR="00246105" w:rsidRPr="00C16D47">
        <w:rPr>
          <w:rFonts w:ascii="Optima" w:hAnsi="Optima"/>
          <w:sz w:val="20"/>
          <w:szCs w:val="20"/>
        </w:rPr>
        <w:t>.</w:t>
      </w:r>
    </w:p>
    <w:p w14:paraId="29D926D8" w14:textId="02479D00" w:rsidR="001D7F0D" w:rsidRPr="00C16D47" w:rsidRDefault="001D7F0D"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20"/>
        </w:rPr>
        <w:t xml:space="preserve">Worrall, F., G.D. Clay, C.A. </w:t>
      </w:r>
      <w:proofErr w:type="spellStart"/>
      <w:r w:rsidRPr="00C16D47">
        <w:rPr>
          <w:rFonts w:ascii="Optima" w:hAnsi="Optima"/>
          <w:sz w:val="20"/>
          <w:szCs w:val="20"/>
        </w:rPr>
        <w:t>Masiello</w:t>
      </w:r>
      <w:proofErr w:type="spellEnd"/>
      <w:r w:rsidR="00A051B3" w:rsidRPr="00C16D47">
        <w:rPr>
          <w:rFonts w:ascii="Optima" w:hAnsi="Optima"/>
          <w:sz w:val="20"/>
          <w:szCs w:val="20"/>
        </w:rPr>
        <w:t>, G. Mynheer (2013)</w:t>
      </w:r>
      <w:r w:rsidRPr="00C16D47">
        <w:rPr>
          <w:rFonts w:ascii="Optima" w:hAnsi="Optima"/>
          <w:sz w:val="20"/>
          <w:szCs w:val="20"/>
        </w:rPr>
        <w:t xml:space="preserve"> Estimating the oxidative ratio of the global terrestrial biosphere carbon – the global terrestrial carbon</w:t>
      </w:r>
      <w:r w:rsidRPr="00C16D47">
        <w:rPr>
          <w:rFonts w:ascii="Optima" w:hAnsi="Optima"/>
          <w:sz w:val="20"/>
        </w:rPr>
        <w:t xml:space="preserve"> sink has been underestimated. </w:t>
      </w:r>
      <w:r w:rsidRPr="00C16D47">
        <w:rPr>
          <w:rFonts w:ascii="Optima" w:hAnsi="Optima"/>
          <w:i/>
          <w:sz w:val="20"/>
        </w:rPr>
        <w:t>Biogeochemistry</w:t>
      </w:r>
      <w:r w:rsidR="00A051B3" w:rsidRPr="00C16D47">
        <w:rPr>
          <w:rFonts w:ascii="Optima" w:hAnsi="Optima"/>
          <w:sz w:val="20"/>
        </w:rPr>
        <w:t xml:space="preserve"> 115(1-3), 23-32, </w:t>
      </w:r>
      <w:proofErr w:type="spellStart"/>
      <w:r w:rsidR="00A051B3" w:rsidRPr="00C16D47">
        <w:rPr>
          <w:rFonts w:ascii="Optima" w:hAnsi="Optima"/>
          <w:sz w:val="20"/>
        </w:rPr>
        <w:t>doi</w:t>
      </w:r>
      <w:proofErr w:type="spellEnd"/>
      <w:r w:rsidR="00A051B3" w:rsidRPr="00C16D47">
        <w:rPr>
          <w:rFonts w:ascii="Optima" w:hAnsi="Optima"/>
          <w:sz w:val="20"/>
        </w:rPr>
        <w:t>: 10.1007/s10533-013-987-6.</w:t>
      </w:r>
    </w:p>
    <w:p w14:paraId="0AB3F826" w14:textId="4B95E5AF" w:rsidR="007A2585" w:rsidRPr="00C16D47" w:rsidRDefault="007A2585"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cs="Calibri"/>
          <w:sz w:val="20"/>
        </w:rPr>
        <w:t>Masiello</w:t>
      </w:r>
      <w:proofErr w:type="spellEnd"/>
      <w:r w:rsidRPr="00C16D47">
        <w:rPr>
          <w:rFonts w:ascii="Optima" w:hAnsi="Optima" w:cs="Calibri"/>
          <w:sz w:val="20"/>
        </w:rPr>
        <w:t xml:space="preserve">, C.A., Y. Chen, X. Gao, S. Liu, *S. Cheng, M.R. Bennett, J.A. </w:t>
      </w:r>
      <w:proofErr w:type="spellStart"/>
      <w:r w:rsidRPr="00C16D47">
        <w:rPr>
          <w:rFonts w:ascii="Optima" w:hAnsi="Optima" w:cs="Calibri"/>
          <w:sz w:val="20"/>
        </w:rPr>
        <w:t>Rudgers</w:t>
      </w:r>
      <w:proofErr w:type="spellEnd"/>
      <w:r w:rsidRPr="00C16D47">
        <w:rPr>
          <w:rFonts w:ascii="Optima" w:hAnsi="Optima" w:cs="Calibri"/>
          <w:sz w:val="20"/>
        </w:rPr>
        <w:t>, D.S. Wagne</w:t>
      </w:r>
      <w:r w:rsidR="002F3145" w:rsidRPr="00C16D47">
        <w:rPr>
          <w:rFonts w:ascii="Optima" w:hAnsi="Optima" w:cs="Calibri"/>
          <w:sz w:val="20"/>
        </w:rPr>
        <w:t xml:space="preserve">r, K. </w:t>
      </w:r>
      <w:proofErr w:type="spellStart"/>
      <w:r w:rsidR="002F3145" w:rsidRPr="00C16D47">
        <w:rPr>
          <w:rFonts w:ascii="Optima" w:hAnsi="Optima" w:cs="Calibri"/>
          <w:sz w:val="20"/>
        </w:rPr>
        <w:t>Zygourakis</w:t>
      </w:r>
      <w:proofErr w:type="spellEnd"/>
      <w:r w:rsidR="002F3145" w:rsidRPr="00C16D47">
        <w:rPr>
          <w:rFonts w:ascii="Optima" w:hAnsi="Optima" w:cs="Calibri"/>
          <w:sz w:val="20"/>
        </w:rPr>
        <w:t xml:space="preserve">, J.J. </w:t>
      </w:r>
      <w:proofErr w:type="spellStart"/>
      <w:r w:rsidR="002F3145" w:rsidRPr="00C16D47">
        <w:rPr>
          <w:rFonts w:ascii="Optima" w:hAnsi="Optima" w:cs="Calibri"/>
          <w:sz w:val="20"/>
        </w:rPr>
        <w:t>Silberg</w:t>
      </w:r>
      <w:proofErr w:type="spellEnd"/>
      <w:r w:rsidR="002F3145" w:rsidRPr="00C16D47">
        <w:rPr>
          <w:rFonts w:ascii="Optima" w:hAnsi="Optima" w:cs="Calibri"/>
          <w:sz w:val="20"/>
        </w:rPr>
        <w:t xml:space="preserve"> (2013)</w:t>
      </w:r>
      <w:r w:rsidRPr="00C16D47">
        <w:rPr>
          <w:rFonts w:ascii="Optima" w:hAnsi="Optima" w:cs="Calibri"/>
          <w:sz w:val="20"/>
        </w:rPr>
        <w:t xml:space="preserve"> Pyrolysis temperature determines biochar effects on microbial communication.  </w:t>
      </w:r>
      <w:r w:rsidRPr="00C16D47">
        <w:rPr>
          <w:rFonts w:ascii="Optima" w:hAnsi="Optima" w:cs="Calibri"/>
          <w:i/>
          <w:sz w:val="20"/>
        </w:rPr>
        <w:t>ES&amp;T</w:t>
      </w:r>
      <w:r w:rsidR="00CD16AD" w:rsidRPr="00C16D47">
        <w:rPr>
          <w:rFonts w:ascii="Optima" w:hAnsi="Optima" w:cs="Calibri"/>
          <w:sz w:val="20"/>
        </w:rPr>
        <w:t xml:space="preserve">, </w:t>
      </w:r>
      <w:r w:rsidR="00E5623B" w:rsidRPr="00C16D47">
        <w:rPr>
          <w:rFonts w:ascii="Optima" w:hAnsi="Optima" w:cs="Calibri"/>
          <w:sz w:val="20"/>
        </w:rPr>
        <w:t xml:space="preserve">47, 11496-11503, </w:t>
      </w:r>
      <w:proofErr w:type="spellStart"/>
      <w:r w:rsidR="00E5623B" w:rsidRPr="00C16D47">
        <w:rPr>
          <w:rFonts w:ascii="Optima" w:hAnsi="Optima" w:cs="Calibri"/>
          <w:sz w:val="20"/>
        </w:rPr>
        <w:t>doi</w:t>
      </w:r>
      <w:proofErr w:type="spellEnd"/>
      <w:r w:rsidR="00E5623B" w:rsidRPr="00C16D47">
        <w:rPr>
          <w:rFonts w:ascii="Optima" w:hAnsi="Optima" w:cs="Calibri"/>
          <w:sz w:val="20"/>
        </w:rPr>
        <w:t>: 10.1021/es401458s</w:t>
      </w:r>
      <w:r w:rsidR="00CD16AD" w:rsidRPr="00C16D47">
        <w:rPr>
          <w:rFonts w:ascii="Optima" w:hAnsi="Optima" w:cs="Calibri"/>
          <w:sz w:val="20"/>
        </w:rPr>
        <w:t>.</w:t>
      </w:r>
    </w:p>
    <w:p w14:paraId="35438ED1" w14:textId="6D64572C" w:rsidR="00567C2C" w:rsidRPr="00C16D47" w:rsidRDefault="007A2585"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44"/>
        </w:rPr>
        <w:lastRenderedPageBreak/>
        <w:t xml:space="preserve">Schneider, M.P.W., </w:t>
      </w:r>
      <w:r w:rsidRPr="00C16D47">
        <w:rPr>
          <w:rFonts w:ascii="Optima" w:hAnsi="Optima"/>
          <w:sz w:val="20"/>
          <w:szCs w:val="44"/>
          <w:u w:val="single"/>
        </w:rPr>
        <w:t>L.A. Pyle</w:t>
      </w:r>
      <w:r w:rsidRPr="00C16D47">
        <w:rPr>
          <w:rFonts w:ascii="Optima" w:hAnsi="Optima"/>
          <w:sz w:val="20"/>
          <w:szCs w:val="44"/>
        </w:rPr>
        <w:t xml:space="preserve">, K. Clark, *W.C. Hockaday, C.A. </w:t>
      </w:r>
      <w:proofErr w:type="spellStart"/>
      <w:r w:rsidRPr="00C16D47">
        <w:rPr>
          <w:rFonts w:ascii="Optima" w:hAnsi="Optima"/>
          <w:sz w:val="20"/>
          <w:szCs w:val="44"/>
        </w:rPr>
        <w:t>Masiello</w:t>
      </w:r>
      <w:proofErr w:type="spellEnd"/>
      <w:r w:rsidR="002F3145" w:rsidRPr="00C16D47">
        <w:rPr>
          <w:rFonts w:ascii="Optima" w:hAnsi="Optima"/>
          <w:sz w:val="20"/>
          <w:szCs w:val="44"/>
        </w:rPr>
        <w:t>, M.W.I. Schmidt (2013)</w:t>
      </w:r>
      <w:r w:rsidRPr="00C16D47">
        <w:rPr>
          <w:rFonts w:ascii="Optima" w:hAnsi="Optima"/>
          <w:sz w:val="20"/>
          <w:szCs w:val="44"/>
        </w:rPr>
        <w:t xml:space="preserve"> </w:t>
      </w:r>
      <w:r w:rsidR="009D57B8" w:rsidRPr="00C16D47">
        <w:rPr>
          <w:rFonts w:ascii="Optima" w:hAnsi="Optima"/>
          <w:sz w:val="20"/>
          <w:szCs w:val="44"/>
        </w:rPr>
        <w:t xml:space="preserve">Towards a </w:t>
      </w:r>
      <w:r w:rsidRPr="00C16D47">
        <w:rPr>
          <w:rFonts w:ascii="Optima" w:hAnsi="Optima"/>
          <w:sz w:val="20"/>
          <w:szCs w:val="44"/>
        </w:rPr>
        <w:t xml:space="preserve">‘Molecular Thermometer’ to estimate the charring temperature of wildfire charcoals. </w:t>
      </w:r>
      <w:r w:rsidRPr="00C16D47">
        <w:rPr>
          <w:rFonts w:ascii="Optima" w:hAnsi="Optima"/>
          <w:i/>
          <w:sz w:val="20"/>
          <w:szCs w:val="44"/>
        </w:rPr>
        <w:t>ES&amp;T</w:t>
      </w:r>
      <w:r w:rsidR="00CD16AD" w:rsidRPr="00C16D47">
        <w:rPr>
          <w:rFonts w:ascii="Optima" w:hAnsi="Optima"/>
          <w:sz w:val="20"/>
          <w:szCs w:val="44"/>
        </w:rPr>
        <w:t xml:space="preserve">, </w:t>
      </w:r>
      <w:r w:rsidR="00E5623B" w:rsidRPr="00C16D47">
        <w:rPr>
          <w:rFonts w:ascii="Optima" w:hAnsi="Optima"/>
          <w:sz w:val="20"/>
          <w:szCs w:val="44"/>
        </w:rPr>
        <w:t xml:space="preserve">47, 11490-11495, </w:t>
      </w:r>
      <w:proofErr w:type="spellStart"/>
      <w:r w:rsidR="00E5623B" w:rsidRPr="00C16D47">
        <w:rPr>
          <w:rFonts w:ascii="Optima" w:hAnsi="Optima"/>
          <w:sz w:val="20"/>
          <w:szCs w:val="44"/>
        </w:rPr>
        <w:t>doi</w:t>
      </w:r>
      <w:proofErr w:type="spellEnd"/>
      <w:r w:rsidR="00E5623B" w:rsidRPr="00C16D47">
        <w:rPr>
          <w:rFonts w:ascii="Optima" w:hAnsi="Optima"/>
          <w:sz w:val="20"/>
          <w:szCs w:val="44"/>
        </w:rPr>
        <w:t>: 10.1021/es401430f</w:t>
      </w:r>
      <w:r w:rsidR="00CD16AD" w:rsidRPr="00C16D47">
        <w:rPr>
          <w:rFonts w:ascii="Optima" w:hAnsi="Optima"/>
          <w:sz w:val="20"/>
          <w:szCs w:val="44"/>
        </w:rPr>
        <w:t>.</w:t>
      </w:r>
    </w:p>
    <w:p w14:paraId="7BCAA690" w14:textId="00FD65D4" w:rsidR="00EA7764" w:rsidRPr="00C16D47" w:rsidRDefault="00567C2C"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20"/>
        </w:rPr>
        <w:t xml:space="preserve">Coppola, A.I., L.A. </w:t>
      </w:r>
      <w:proofErr w:type="spellStart"/>
      <w:r w:rsidRPr="00C16D47">
        <w:rPr>
          <w:rFonts w:ascii="Optima" w:hAnsi="Optima"/>
          <w:sz w:val="20"/>
          <w:szCs w:val="20"/>
        </w:rPr>
        <w:t>Ziolkowski</w:t>
      </w:r>
      <w:proofErr w:type="spellEnd"/>
      <w:r w:rsidR="00EE5DF9" w:rsidRPr="00C16D47">
        <w:rPr>
          <w:rFonts w:ascii="Optima" w:hAnsi="Optima"/>
          <w:sz w:val="20"/>
          <w:szCs w:val="20"/>
        </w:rPr>
        <w:t xml:space="preserve">, C.A. </w:t>
      </w:r>
      <w:proofErr w:type="spellStart"/>
      <w:r w:rsidR="00EE5DF9" w:rsidRPr="00C16D47">
        <w:rPr>
          <w:rFonts w:ascii="Optima" w:hAnsi="Optima"/>
          <w:sz w:val="20"/>
          <w:szCs w:val="20"/>
        </w:rPr>
        <w:t>Masiello</w:t>
      </w:r>
      <w:proofErr w:type="spellEnd"/>
      <w:r w:rsidR="00EE5DF9" w:rsidRPr="00C16D47">
        <w:rPr>
          <w:rFonts w:ascii="Optima" w:hAnsi="Optima"/>
          <w:sz w:val="20"/>
          <w:szCs w:val="20"/>
        </w:rPr>
        <w:t xml:space="preserve">, E.R.M. </w:t>
      </w:r>
      <w:proofErr w:type="spellStart"/>
      <w:r w:rsidR="00EE5DF9" w:rsidRPr="00C16D47">
        <w:rPr>
          <w:rFonts w:ascii="Optima" w:hAnsi="Optima"/>
          <w:sz w:val="20"/>
          <w:szCs w:val="20"/>
        </w:rPr>
        <w:t>Druffel</w:t>
      </w:r>
      <w:proofErr w:type="spellEnd"/>
      <w:r w:rsidR="00EE5DF9" w:rsidRPr="00C16D47">
        <w:rPr>
          <w:rFonts w:ascii="Optima" w:hAnsi="Optima"/>
          <w:sz w:val="20"/>
          <w:szCs w:val="20"/>
        </w:rPr>
        <w:t xml:space="preserve"> (2014)</w:t>
      </w:r>
      <w:r w:rsidRPr="00C16D47">
        <w:rPr>
          <w:rFonts w:ascii="Optima" w:hAnsi="Optima"/>
          <w:sz w:val="20"/>
          <w:szCs w:val="20"/>
        </w:rPr>
        <w:t xml:space="preserve"> Aged black carbon in marine sediments and sinking particles. </w:t>
      </w:r>
      <w:proofErr w:type="spellStart"/>
      <w:r w:rsidRPr="00C16D47">
        <w:rPr>
          <w:rFonts w:ascii="Optima" w:hAnsi="Optima"/>
          <w:i/>
          <w:sz w:val="20"/>
          <w:szCs w:val="20"/>
        </w:rPr>
        <w:t>Geophys</w:t>
      </w:r>
      <w:proofErr w:type="spellEnd"/>
      <w:r w:rsidRPr="00C16D47">
        <w:rPr>
          <w:rFonts w:ascii="Optima" w:hAnsi="Optima"/>
          <w:i/>
          <w:sz w:val="20"/>
          <w:szCs w:val="20"/>
        </w:rPr>
        <w:t>. Res. Lett.</w:t>
      </w:r>
      <w:r w:rsidR="00EE5DF9" w:rsidRPr="00C16D47">
        <w:rPr>
          <w:rFonts w:ascii="Optima" w:hAnsi="Optima"/>
          <w:sz w:val="20"/>
          <w:szCs w:val="20"/>
        </w:rPr>
        <w:t xml:space="preserve">, 41(7), 2427-2433, </w:t>
      </w:r>
      <w:proofErr w:type="spellStart"/>
      <w:r w:rsidR="00EE5DF9" w:rsidRPr="00C16D47">
        <w:rPr>
          <w:rFonts w:ascii="Optima" w:hAnsi="Optima"/>
          <w:sz w:val="20"/>
          <w:szCs w:val="20"/>
        </w:rPr>
        <w:t>doi</w:t>
      </w:r>
      <w:proofErr w:type="spellEnd"/>
      <w:r w:rsidR="00EE5DF9" w:rsidRPr="00C16D47">
        <w:rPr>
          <w:rFonts w:ascii="Optima" w:hAnsi="Optima"/>
          <w:sz w:val="20"/>
          <w:szCs w:val="20"/>
        </w:rPr>
        <w:t xml:space="preserve">: </w:t>
      </w:r>
      <w:r w:rsidR="00870B30" w:rsidRPr="00C16D47">
        <w:rPr>
          <w:rFonts w:ascii="Optima" w:hAnsi="Optima"/>
          <w:sz w:val="20"/>
          <w:szCs w:val="20"/>
        </w:rPr>
        <w:t>10.1002/2013GL059068.</w:t>
      </w:r>
    </w:p>
    <w:p w14:paraId="2864DCD2" w14:textId="73123B78" w:rsidR="00EA7764" w:rsidRPr="00C16D47" w:rsidRDefault="00EA7764"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44"/>
        </w:rPr>
        <w:t xml:space="preserve">*Brewer, C.E., </w:t>
      </w:r>
      <w:r w:rsidRPr="00C16D47">
        <w:rPr>
          <w:rFonts w:ascii="Optima" w:hAnsi="Optima"/>
          <w:sz w:val="20"/>
          <w:szCs w:val="44"/>
          <w:u w:val="single"/>
        </w:rPr>
        <w:t>Chuang, V.J</w:t>
      </w:r>
      <w:r w:rsidRPr="00C16D47">
        <w:rPr>
          <w:rFonts w:ascii="Optima" w:hAnsi="Optima"/>
          <w:sz w:val="20"/>
          <w:szCs w:val="44"/>
        </w:rPr>
        <w:t xml:space="preserve">., C.A. </w:t>
      </w:r>
      <w:proofErr w:type="spellStart"/>
      <w:r w:rsidRPr="00C16D47">
        <w:rPr>
          <w:rFonts w:ascii="Optima" w:hAnsi="Optima"/>
          <w:sz w:val="20"/>
          <w:szCs w:val="44"/>
        </w:rPr>
        <w:t>Masiello</w:t>
      </w:r>
      <w:proofErr w:type="spellEnd"/>
      <w:r w:rsidRPr="00C16D47">
        <w:rPr>
          <w:rFonts w:ascii="Optima" w:hAnsi="Optima"/>
          <w:sz w:val="20"/>
          <w:szCs w:val="44"/>
        </w:rPr>
        <w:t xml:space="preserve">, H. </w:t>
      </w:r>
      <w:proofErr w:type="spellStart"/>
      <w:r w:rsidRPr="00C16D47">
        <w:rPr>
          <w:rFonts w:ascii="Optima" w:hAnsi="Optima"/>
          <w:sz w:val="20"/>
          <w:szCs w:val="44"/>
        </w:rPr>
        <w:t>Gonnermann</w:t>
      </w:r>
      <w:proofErr w:type="spellEnd"/>
      <w:r w:rsidRPr="00C16D47">
        <w:rPr>
          <w:rFonts w:ascii="Optima" w:hAnsi="Optima"/>
          <w:sz w:val="20"/>
          <w:szCs w:val="44"/>
        </w:rPr>
        <w:t>, X.</w:t>
      </w:r>
      <w:r w:rsidR="007043F9">
        <w:rPr>
          <w:rFonts w:ascii="Optima" w:hAnsi="Optima"/>
          <w:sz w:val="20"/>
          <w:szCs w:val="44"/>
        </w:rPr>
        <w:t xml:space="preserve"> Gao, B. Dugan, ^</w:t>
      </w:r>
      <w:r w:rsidRPr="00C16D47">
        <w:rPr>
          <w:rFonts w:ascii="Optima" w:hAnsi="Optima"/>
          <w:sz w:val="20"/>
          <w:szCs w:val="44"/>
        </w:rPr>
        <w:t xml:space="preserve">L.E. Driver, P. </w:t>
      </w:r>
      <w:proofErr w:type="spellStart"/>
      <w:r w:rsidRPr="00C16D47">
        <w:rPr>
          <w:rFonts w:ascii="Optima" w:hAnsi="Optima"/>
          <w:sz w:val="20"/>
          <w:szCs w:val="44"/>
        </w:rPr>
        <w:t>Panzacchi</w:t>
      </w:r>
      <w:proofErr w:type="spellEnd"/>
      <w:r w:rsidRPr="00C16D47">
        <w:rPr>
          <w:rFonts w:ascii="Optima" w:hAnsi="Optima"/>
          <w:sz w:val="20"/>
          <w:szCs w:val="44"/>
        </w:rPr>
        <w:t xml:space="preserve">, K. </w:t>
      </w:r>
      <w:proofErr w:type="spellStart"/>
      <w:r w:rsidRPr="00C16D47">
        <w:rPr>
          <w:rFonts w:ascii="Optima" w:hAnsi="Optima"/>
          <w:sz w:val="20"/>
          <w:szCs w:val="44"/>
        </w:rPr>
        <w:t>Zygourakis</w:t>
      </w:r>
      <w:proofErr w:type="spellEnd"/>
      <w:r w:rsidRPr="00C16D47">
        <w:rPr>
          <w:rFonts w:ascii="Optima" w:hAnsi="Optima"/>
          <w:sz w:val="20"/>
          <w:szCs w:val="44"/>
        </w:rPr>
        <w:t xml:space="preserve">, </w:t>
      </w:r>
      <w:proofErr w:type="spellStart"/>
      <w:r w:rsidRPr="00C16D47">
        <w:rPr>
          <w:rFonts w:ascii="Optima" w:hAnsi="Optima"/>
          <w:sz w:val="20"/>
          <w:szCs w:val="44"/>
        </w:rPr>
        <w:t>C.</w:t>
      </w:r>
      <w:proofErr w:type="gramStart"/>
      <w:r w:rsidRPr="00C16D47">
        <w:rPr>
          <w:rFonts w:ascii="Optima" w:hAnsi="Optima"/>
          <w:sz w:val="20"/>
          <w:szCs w:val="44"/>
        </w:rPr>
        <w:t>A.Davies</w:t>
      </w:r>
      <w:proofErr w:type="spellEnd"/>
      <w:proofErr w:type="gramEnd"/>
      <w:r w:rsidR="00487F1C" w:rsidRPr="00C16D47">
        <w:rPr>
          <w:rFonts w:ascii="Optima" w:hAnsi="Optima"/>
          <w:sz w:val="20"/>
          <w:szCs w:val="44"/>
        </w:rPr>
        <w:t xml:space="preserve"> (2014)</w:t>
      </w:r>
      <w:r w:rsidRPr="00C16D47">
        <w:rPr>
          <w:rFonts w:ascii="Optima" w:hAnsi="Optima"/>
          <w:sz w:val="20"/>
          <w:szCs w:val="44"/>
        </w:rPr>
        <w:t xml:space="preserve"> New approaches to measuring biochar density and porosity. </w:t>
      </w:r>
      <w:r w:rsidRPr="00C16D47">
        <w:rPr>
          <w:rFonts w:ascii="Optima" w:hAnsi="Optima"/>
          <w:i/>
          <w:sz w:val="20"/>
          <w:szCs w:val="44"/>
        </w:rPr>
        <w:t>Biomass &amp; Bioenergy</w:t>
      </w:r>
      <w:r w:rsidR="001C1443" w:rsidRPr="00C16D47">
        <w:rPr>
          <w:rFonts w:ascii="Optima" w:hAnsi="Optima"/>
          <w:sz w:val="20"/>
          <w:szCs w:val="44"/>
        </w:rPr>
        <w:t>, 66, 176-185, DOI</w:t>
      </w:r>
      <w:r w:rsidR="00487F1C" w:rsidRPr="00C16D47">
        <w:rPr>
          <w:rFonts w:ascii="Optima" w:hAnsi="Optima"/>
          <w:sz w:val="20"/>
          <w:szCs w:val="44"/>
        </w:rPr>
        <w:t>: 10.1016/j.biombioe.2014.03.059.</w:t>
      </w:r>
    </w:p>
    <w:p w14:paraId="40783D87" w14:textId="54CEB8EF" w:rsidR="00F01FC3" w:rsidRPr="00C16D47" w:rsidRDefault="00985028"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szCs w:val="44"/>
        </w:rPr>
        <w:t>Masiello</w:t>
      </w:r>
      <w:proofErr w:type="spellEnd"/>
      <w:r w:rsidRPr="00C16D47">
        <w:rPr>
          <w:rFonts w:ascii="Optima" w:hAnsi="Optima"/>
          <w:sz w:val="20"/>
          <w:szCs w:val="44"/>
        </w:rPr>
        <w:t xml:space="preserve">, C.A., Dugan, B., *Brewer, C.E., </w:t>
      </w:r>
      <w:proofErr w:type="spellStart"/>
      <w:r w:rsidRPr="00C16D47">
        <w:rPr>
          <w:rFonts w:ascii="Optima" w:hAnsi="Optima"/>
          <w:sz w:val="20"/>
          <w:szCs w:val="44"/>
        </w:rPr>
        <w:t>Spokas</w:t>
      </w:r>
      <w:proofErr w:type="spellEnd"/>
      <w:r w:rsidRPr="00C16D47">
        <w:rPr>
          <w:rFonts w:ascii="Optima" w:hAnsi="Optima"/>
          <w:sz w:val="20"/>
          <w:szCs w:val="44"/>
        </w:rPr>
        <w:t>, K., Novak, J.M., *Liu, Z., *</w:t>
      </w:r>
      <w:proofErr w:type="spellStart"/>
      <w:r w:rsidRPr="00C16D47">
        <w:rPr>
          <w:rFonts w:ascii="Optima" w:hAnsi="Optima"/>
          <w:sz w:val="20"/>
          <w:szCs w:val="44"/>
        </w:rPr>
        <w:t>Sorrenti</w:t>
      </w:r>
      <w:proofErr w:type="spellEnd"/>
      <w:r w:rsidRPr="00C16D47">
        <w:rPr>
          <w:rFonts w:ascii="Optima" w:hAnsi="Optima"/>
          <w:sz w:val="20"/>
          <w:szCs w:val="44"/>
        </w:rPr>
        <w:t>, G. Biochar effects on Soil Hydrology. In Biochar for Environmental Management, ed. Johannes Lehmann, publis</w:t>
      </w:r>
      <w:r w:rsidR="00E22BEF" w:rsidRPr="00C16D47">
        <w:rPr>
          <w:rFonts w:ascii="Optima" w:hAnsi="Optima"/>
          <w:sz w:val="20"/>
          <w:szCs w:val="44"/>
        </w:rPr>
        <w:t>hed by Earthscan. in press, 2015</w:t>
      </w:r>
      <w:r w:rsidRPr="00C16D47">
        <w:rPr>
          <w:rFonts w:ascii="Optima" w:hAnsi="Optima"/>
          <w:sz w:val="20"/>
          <w:szCs w:val="44"/>
        </w:rPr>
        <w:t>.</w:t>
      </w:r>
    </w:p>
    <w:p w14:paraId="2E1BDB2C" w14:textId="50BFE3EE" w:rsidR="00D85696" w:rsidRPr="00C16D47" w:rsidRDefault="006614FA"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proofErr w:type="spellStart"/>
      <w:r w:rsidRPr="00C16D47">
        <w:rPr>
          <w:rFonts w:ascii="Optima" w:hAnsi="Optima"/>
          <w:sz w:val="20"/>
          <w:szCs w:val="44"/>
        </w:rPr>
        <w:t>Spokas</w:t>
      </w:r>
      <w:proofErr w:type="spellEnd"/>
      <w:r w:rsidRPr="00C16D47">
        <w:rPr>
          <w:rFonts w:ascii="Optima" w:hAnsi="Optima"/>
          <w:sz w:val="20"/>
          <w:szCs w:val="44"/>
        </w:rPr>
        <w:t xml:space="preserve">, K.A., J.M. Novak, C.A. </w:t>
      </w:r>
      <w:proofErr w:type="spellStart"/>
      <w:r w:rsidRPr="00C16D47">
        <w:rPr>
          <w:rFonts w:ascii="Optima" w:hAnsi="Optima"/>
          <w:sz w:val="20"/>
          <w:szCs w:val="44"/>
        </w:rPr>
        <w:t>Masiello</w:t>
      </w:r>
      <w:proofErr w:type="spellEnd"/>
      <w:r w:rsidRPr="00C16D47">
        <w:rPr>
          <w:rFonts w:ascii="Optima" w:hAnsi="Optima"/>
          <w:sz w:val="20"/>
          <w:szCs w:val="44"/>
        </w:rPr>
        <w:t xml:space="preserve">, M.G Johnson, E.C. </w:t>
      </w:r>
      <w:proofErr w:type="spellStart"/>
      <w:r w:rsidR="00C33C20" w:rsidRPr="00C16D47">
        <w:rPr>
          <w:rFonts w:ascii="Optima" w:hAnsi="Optima"/>
          <w:sz w:val="20"/>
          <w:szCs w:val="44"/>
        </w:rPr>
        <w:t>Colosky</w:t>
      </w:r>
      <w:proofErr w:type="spellEnd"/>
      <w:r w:rsidR="00C33C20" w:rsidRPr="00C16D47">
        <w:rPr>
          <w:rFonts w:ascii="Optima" w:hAnsi="Optima"/>
          <w:sz w:val="20"/>
          <w:szCs w:val="44"/>
        </w:rPr>
        <w:t>, J.A. Ippolito,</w:t>
      </w:r>
      <w:r w:rsidR="000C4104" w:rsidRPr="00C16D47">
        <w:rPr>
          <w:rFonts w:ascii="Optima" w:hAnsi="Optima"/>
          <w:sz w:val="20"/>
          <w:szCs w:val="44"/>
        </w:rPr>
        <w:t xml:space="preserve"> </w:t>
      </w:r>
      <w:r w:rsidR="00C33C20" w:rsidRPr="00C16D47">
        <w:rPr>
          <w:rFonts w:ascii="Optima" w:hAnsi="Optima"/>
          <w:sz w:val="20"/>
          <w:szCs w:val="44"/>
        </w:rPr>
        <w:t>C. Trigo (2014)</w:t>
      </w:r>
      <w:r w:rsidRPr="00C16D47">
        <w:rPr>
          <w:rFonts w:ascii="Optima" w:hAnsi="Optima"/>
          <w:sz w:val="20"/>
          <w:szCs w:val="44"/>
        </w:rPr>
        <w:t xml:space="preserve"> Physical disintegration of biochar: an overlooked process. </w:t>
      </w:r>
      <w:r w:rsidRPr="00C16D47">
        <w:rPr>
          <w:rFonts w:ascii="Optima" w:hAnsi="Optima"/>
          <w:i/>
          <w:sz w:val="20"/>
          <w:szCs w:val="44"/>
        </w:rPr>
        <w:t>Environmental Science and Technology Letters</w:t>
      </w:r>
      <w:r w:rsidR="001C1443" w:rsidRPr="00C16D47">
        <w:rPr>
          <w:rFonts w:ascii="Optima" w:hAnsi="Optima"/>
          <w:sz w:val="20"/>
          <w:szCs w:val="44"/>
        </w:rPr>
        <w:t>, 1, 326-332, DOI</w:t>
      </w:r>
      <w:r w:rsidR="00C33C20" w:rsidRPr="00C16D47">
        <w:rPr>
          <w:rFonts w:ascii="Optima" w:hAnsi="Optima"/>
          <w:sz w:val="20"/>
          <w:szCs w:val="44"/>
        </w:rPr>
        <w:t>: 10.1021/ez500199t.</w:t>
      </w:r>
    </w:p>
    <w:p w14:paraId="7CA513F8" w14:textId="12BF2C94" w:rsidR="000145C8" w:rsidRPr="00C16D47" w:rsidRDefault="00D85696" w:rsidP="000145C8">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16D47">
        <w:rPr>
          <w:rFonts w:ascii="Optima" w:hAnsi="Optima"/>
          <w:sz w:val="20"/>
          <w:szCs w:val="44"/>
        </w:rPr>
        <w:t xml:space="preserve">*Gallagher, M.E., C.A. </w:t>
      </w:r>
      <w:proofErr w:type="spellStart"/>
      <w:r w:rsidRPr="00C16D47">
        <w:rPr>
          <w:rFonts w:ascii="Optima" w:hAnsi="Optima"/>
          <w:sz w:val="20"/>
          <w:szCs w:val="44"/>
        </w:rPr>
        <w:t>Masiello</w:t>
      </w:r>
      <w:proofErr w:type="spellEnd"/>
      <w:r w:rsidRPr="00C16D47">
        <w:rPr>
          <w:rFonts w:ascii="Optima" w:hAnsi="Optima"/>
          <w:sz w:val="20"/>
          <w:szCs w:val="44"/>
        </w:rPr>
        <w:t xml:space="preserve">, *W.C. Hockaday, S. Snapp, </w:t>
      </w:r>
      <w:r w:rsidR="001C1443" w:rsidRPr="00C16D47">
        <w:rPr>
          <w:rFonts w:ascii="Optima" w:hAnsi="Optima"/>
          <w:sz w:val="20"/>
          <w:szCs w:val="44"/>
        </w:rPr>
        <w:t xml:space="preserve">C.P. </w:t>
      </w:r>
      <w:proofErr w:type="spellStart"/>
      <w:r w:rsidR="001C1443" w:rsidRPr="00C16D47">
        <w:rPr>
          <w:rFonts w:ascii="Optima" w:hAnsi="Optima"/>
          <w:sz w:val="20"/>
          <w:szCs w:val="44"/>
        </w:rPr>
        <w:t>McSwiney</w:t>
      </w:r>
      <w:proofErr w:type="spellEnd"/>
      <w:r w:rsidR="001C1443" w:rsidRPr="00C16D47">
        <w:rPr>
          <w:rFonts w:ascii="Optima" w:hAnsi="Optima"/>
          <w:sz w:val="20"/>
          <w:szCs w:val="44"/>
        </w:rPr>
        <w:t xml:space="preserve">, and J.A. </w:t>
      </w:r>
      <w:proofErr w:type="spellStart"/>
      <w:r w:rsidR="001C1443" w:rsidRPr="00C16D47">
        <w:rPr>
          <w:rFonts w:ascii="Optima" w:hAnsi="Optima"/>
          <w:sz w:val="20"/>
          <w:szCs w:val="44"/>
        </w:rPr>
        <w:t>Baldock</w:t>
      </w:r>
      <w:proofErr w:type="spellEnd"/>
      <w:r w:rsidR="001C1443" w:rsidRPr="00C16D47">
        <w:rPr>
          <w:rFonts w:ascii="Optima" w:hAnsi="Optima"/>
          <w:sz w:val="20"/>
          <w:szCs w:val="44"/>
        </w:rPr>
        <w:t xml:space="preserve"> (2014</w:t>
      </w:r>
      <w:proofErr w:type="gramStart"/>
      <w:r w:rsidR="001C1443" w:rsidRPr="00C16D47">
        <w:rPr>
          <w:rFonts w:ascii="Optima" w:hAnsi="Optima"/>
          <w:sz w:val="20"/>
          <w:szCs w:val="44"/>
        </w:rPr>
        <w:t xml:space="preserve">) </w:t>
      </w:r>
      <w:r w:rsidRPr="00C16D47">
        <w:rPr>
          <w:rFonts w:ascii="Optima" w:hAnsi="Optima"/>
          <w:sz w:val="20"/>
          <w:szCs w:val="44"/>
        </w:rPr>
        <w:t xml:space="preserve"> Controls</w:t>
      </w:r>
      <w:proofErr w:type="gramEnd"/>
      <w:r w:rsidRPr="00C16D47">
        <w:rPr>
          <w:rFonts w:ascii="Optima" w:hAnsi="Optima"/>
          <w:sz w:val="20"/>
          <w:szCs w:val="44"/>
        </w:rPr>
        <w:t xml:space="preserve"> on the oxidative ratio of </w:t>
      </w:r>
      <w:r w:rsidR="002F6275" w:rsidRPr="00C16D47">
        <w:rPr>
          <w:rFonts w:ascii="Optima" w:hAnsi="Optima"/>
          <w:sz w:val="20"/>
          <w:szCs w:val="44"/>
        </w:rPr>
        <w:t xml:space="preserve">net primary production in </w:t>
      </w:r>
      <w:r w:rsidRPr="00C16D47">
        <w:rPr>
          <w:rFonts w:ascii="Optima" w:hAnsi="Optima"/>
          <w:sz w:val="20"/>
          <w:szCs w:val="44"/>
        </w:rPr>
        <w:t xml:space="preserve">agricultural ecosystems. </w:t>
      </w:r>
      <w:r w:rsidRPr="00C16D47">
        <w:rPr>
          <w:rFonts w:ascii="Optima" w:hAnsi="Optima"/>
          <w:i/>
          <w:sz w:val="20"/>
          <w:szCs w:val="44"/>
        </w:rPr>
        <w:t>Biogeochemistry</w:t>
      </w:r>
      <w:r w:rsidR="001C1443" w:rsidRPr="00C16D47">
        <w:rPr>
          <w:rFonts w:ascii="Optima" w:hAnsi="Optima"/>
          <w:i/>
          <w:sz w:val="20"/>
          <w:szCs w:val="44"/>
        </w:rPr>
        <w:t xml:space="preserve">, </w:t>
      </w:r>
      <w:r w:rsidR="001C1443" w:rsidRPr="00C16D47">
        <w:rPr>
          <w:rFonts w:ascii="Optima" w:hAnsi="Optima"/>
          <w:sz w:val="20"/>
          <w:szCs w:val="44"/>
        </w:rPr>
        <w:t>121(3), 581-594, DOI: 10.1007/s10533-014-0024-9.</w:t>
      </w:r>
    </w:p>
    <w:p w14:paraId="3FABC946" w14:textId="514EBA91" w:rsidR="00DC17B4" w:rsidRPr="00C16D47" w:rsidRDefault="00C340BA" w:rsidP="00DC17B4">
      <w:pPr>
        <w:pStyle w:val="ListParagraph"/>
        <w:widowControl w:val="0"/>
        <w:numPr>
          <w:ilvl w:val="0"/>
          <w:numId w:val="6"/>
        </w:numPr>
        <w:tabs>
          <w:tab w:val="left" w:pos="1800"/>
          <w:tab w:val="left" w:pos="9227"/>
        </w:tabs>
        <w:autoSpaceDE w:val="0"/>
        <w:autoSpaceDN w:val="0"/>
        <w:adjustRightInd w:val="0"/>
        <w:spacing w:after="40"/>
        <w:rPr>
          <w:rFonts w:ascii="Optima" w:hAnsi="Optima" w:cs="Arial"/>
          <w:sz w:val="20"/>
        </w:rPr>
      </w:pPr>
      <w:r w:rsidRPr="00C16D47">
        <w:rPr>
          <w:rFonts w:ascii="Optima" w:hAnsi="Optima" w:cs="Calibri"/>
          <w:sz w:val="20"/>
        </w:rPr>
        <w:t xml:space="preserve">*Barnes, R.T., *M.E. Gallagher, C.A. </w:t>
      </w:r>
      <w:proofErr w:type="spellStart"/>
      <w:r w:rsidRPr="00C16D47">
        <w:rPr>
          <w:rFonts w:ascii="Optima" w:hAnsi="Optima" w:cs="Calibri"/>
          <w:sz w:val="20"/>
        </w:rPr>
        <w:t>Masiello</w:t>
      </w:r>
      <w:proofErr w:type="spellEnd"/>
      <w:r w:rsidRPr="00C16D47">
        <w:rPr>
          <w:rFonts w:ascii="Optima" w:hAnsi="Optima" w:cs="Calibri"/>
          <w:sz w:val="20"/>
        </w:rPr>
        <w:t>, *Z. Liu, B. Dugan</w:t>
      </w:r>
      <w:r w:rsidR="000145C8" w:rsidRPr="00C16D47">
        <w:rPr>
          <w:rFonts w:ascii="Optima" w:hAnsi="Optima" w:cs="Calibri"/>
          <w:sz w:val="20"/>
        </w:rPr>
        <w:t xml:space="preserve"> (2014)</w:t>
      </w:r>
      <w:r w:rsidRPr="00C16D47">
        <w:rPr>
          <w:rFonts w:ascii="Optima" w:hAnsi="Optima" w:cs="Calibri"/>
          <w:sz w:val="20"/>
        </w:rPr>
        <w:t xml:space="preserve"> </w:t>
      </w:r>
      <w:r w:rsidR="00DC17B4" w:rsidRPr="00C16D47">
        <w:rPr>
          <w:rFonts w:ascii="Optima" w:hAnsi="Optima" w:cs="Arial"/>
          <w:sz w:val="20"/>
        </w:rPr>
        <w:t xml:space="preserve">Biochar-induced changes in hydraulic conductivity and dissolved nutrient fluxes constrained by laboratory experiments. </w:t>
      </w:r>
      <w:r w:rsidR="00DC17B4" w:rsidRPr="00C16D47">
        <w:rPr>
          <w:rFonts w:ascii="Optima" w:hAnsi="Optima" w:cs="Arial"/>
          <w:i/>
          <w:sz w:val="20"/>
        </w:rPr>
        <w:t xml:space="preserve">PLOS One, </w:t>
      </w:r>
      <w:r w:rsidR="00DC17B4" w:rsidRPr="00C16D47">
        <w:rPr>
          <w:rFonts w:ascii="Optima" w:hAnsi="Optima" w:cs="Arial"/>
          <w:sz w:val="20"/>
          <w:szCs w:val="20"/>
        </w:rPr>
        <w:t>DOI: 10.1371/journal.pone.0108340.</w:t>
      </w:r>
    </w:p>
    <w:p w14:paraId="09800E0A" w14:textId="30D141C6" w:rsidR="006C3304" w:rsidRPr="00C16D47" w:rsidRDefault="006C3304" w:rsidP="006C3304">
      <w:pPr>
        <w:pStyle w:val="ListParagraph"/>
        <w:numPr>
          <w:ilvl w:val="0"/>
          <w:numId w:val="6"/>
        </w:numPr>
        <w:rPr>
          <w:rFonts w:ascii="Optima" w:hAnsi="Optima" w:cs="Calibri"/>
          <w:sz w:val="20"/>
        </w:rPr>
      </w:pPr>
      <w:r w:rsidRPr="00C16D47">
        <w:rPr>
          <w:rFonts w:ascii="Optima" w:hAnsi="Optima"/>
          <w:sz w:val="20"/>
          <w:szCs w:val="20"/>
        </w:rPr>
        <w:t xml:space="preserve">Williams, E.K., B.E. Rosenheim, A.P. McNichol, C.A. </w:t>
      </w:r>
      <w:proofErr w:type="spellStart"/>
      <w:r w:rsidRPr="00C16D47">
        <w:rPr>
          <w:rFonts w:ascii="Optima" w:hAnsi="Optima"/>
          <w:sz w:val="20"/>
          <w:szCs w:val="20"/>
        </w:rPr>
        <w:t>Masiello</w:t>
      </w:r>
      <w:proofErr w:type="spellEnd"/>
      <w:r w:rsidRPr="00C16D47">
        <w:rPr>
          <w:rFonts w:ascii="Optima" w:hAnsi="Optima"/>
          <w:sz w:val="20"/>
          <w:szCs w:val="20"/>
        </w:rPr>
        <w:t xml:space="preserve"> (2014) Charring and non-additive chemical reactions during ramped pyrolysis: applications to the characterization of sedimentary and soil organic material.  </w:t>
      </w:r>
      <w:r w:rsidRPr="00C16D47">
        <w:rPr>
          <w:rFonts w:ascii="Optima" w:hAnsi="Optima"/>
          <w:i/>
          <w:sz w:val="20"/>
          <w:szCs w:val="20"/>
        </w:rPr>
        <w:t>Organic Geochemistry,</w:t>
      </w:r>
      <w:r w:rsidRPr="00C16D47">
        <w:rPr>
          <w:rFonts w:ascii="Optima" w:hAnsi="Optima"/>
          <w:sz w:val="20"/>
          <w:szCs w:val="20"/>
        </w:rPr>
        <w:t xml:space="preserve"> 77, 106-114, DOI: 10.1016/j.orggeochem.2014.10.006.</w:t>
      </w:r>
    </w:p>
    <w:p w14:paraId="4F500F94" w14:textId="28487561" w:rsidR="003C0695" w:rsidRPr="00C16D47" w:rsidRDefault="003C0695" w:rsidP="003C0695">
      <w:pPr>
        <w:pStyle w:val="ListParagraph"/>
        <w:numPr>
          <w:ilvl w:val="0"/>
          <w:numId w:val="6"/>
        </w:numPr>
        <w:rPr>
          <w:rFonts w:ascii="Optima" w:hAnsi="Optima" w:cs="Calibri"/>
          <w:sz w:val="20"/>
        </w:rPr>
      </w:pPr>
      <w:proofErr w:type="spellStart"/>
      <w:r w:rsidRPr="00C16D47">
        <w:rPr>
          <w:rFonts w:ascii="Optima" w:hAnsi="Optima"/>
          <w:sz w:val="20"/>
          <w:szCs w:val="20"/>
        </w:rPr>
        <w:t>Wiedemeier</w:t>
      </w:r>
      <w:proofErr w:type="spellEnd"/>
      <w:r w:rsidRPr="00C16D47">
        <w:rPr>
          <w:rFonts w:ascii="Optima" w:hAnsi="Optima"/>
          <w:sz w:val="20"/>
          <w:szCs w:val="20"/>
        </w:rPr>
        <w:t xml:space="preserve">, D.B., S. </w:t>
      </w:r>
      <w:proofErr w:type="spellStart"/>
      <w:r w:rsidRPr="00C16D47">
        <w:rPr>
          <w:rFonts w:ascii="Optima" w:hAnsi="Optima"/>
          <w:sz w:val="20"/>
          <w:szCs w:val="20"/>
        </w:rPr>
        <w:t>Abiven</w:t>
      </w:r>
      <w:proofErr w:type="spellEnd"/>
      <w:r w:rsidRPr="00C16D47">
        <w:rPr>
          <w:rFonts w:ascii="Optima" w:hAnsi="Optima"/>
          <w:sz w:val="20"/>
          <w:szCs w:val="20"/>
        </w:rPr>
        <w:t xml:space="preserve">, W.C. Hockaday, M. </w:t>
      </w:r>
      <w:proofErr w:type="spellStart"/>
      <w:r w:rsidRPr="00C16D47">
        <w:rPr>
          <w:rFonts w:ascii="Optima" w:hAnsi="Optima"/>
          <w:sz w:val="20"/>
          <w:szCs w:val="20"/>
        </w:rPr>
        <w:t>Keiluweit</w:t>
      </w:r>
      <w:proofErr w:type="spellEnd"/>
      <w:r w:rsidRPr="00C16D47">
        <w:rPr>
          <w:rFonts w:ascii="Optima" w:hAnsi="Optima"/>
          <w:sz w:val="20"/>
          <w:szCs w:val="20"/>
        </w:rPr>
        <w:t xml:space="preserve">, M. Kleber, C.A. </w:t>
      </w:r>
      <w:proofErr w:type="spellStart"/>
      <w:r w:rsidRPr="00C16D47">
        <w:rPr>
          <w:rFonts w:ascii="Optima" w:hAnsi="Optima"/>
          <w:sz w:val="20"/>
          <w:szCs w:val="20"/>
        </w:rPr>
        <w:t>Masiello</w:t>
      </w:r>
      <w:proofErr w:type="spellEnd"/>
      <w:r w:rsidRPr="00C16D47">
        <w:rPr>
          <w:rFonts w:ascii="Optima" w:hAnsi="Optima"/>
          <w:sz w:val="20"/>
          <w:szCs w:val="20"/>
        </w:rPr>
        <w:t xml:space="preserve">, A.V. McBeath, P.S. Nico, </w:t>
      </w:r>
      <w:r w:rsidRPr="00C16D47">
        <w:rPr>
          <w:rFonts w:ascii="Optima" w:hAnsi="Optima"/>
          <w:sz w:val="20"/>
          <w:szCs w:val="20"/>
          <w:u w:val="single"/>
        </w:rPr>
        <w:t>L.A. Pyle</w:t>
      </w:r>
      <w:r w:rsidRPr="00C16D47">
        <w:rPr>
          <w:rFonts w:ascii="Optima" w:hAnsi="Optima"/>
          <w:sz w:val="20"/>
          <w:szCs w:val="20"/>
        </w:rPr>
        <w:t xml:space="preserve">, M.P.W. Schneider, R.J. </w:t>
      </w:r>
      <w:proofErr w:type="spellStart"/>
      <w:r w:rsidRPr="00C16D47">
        <w:rPr>
          <w:rFonts w:ascii="Optima" w:hAnsi="Optima"/>
          <w:sz w:val="20"/>
          <w:szCs w:val="20"/>
        </w:rPr>
        <w:t>Smernik</w:t>
      </w:r>
      <w:proofErr w:type="spellEnd"/>
      <w:r w:rsidRPr="00C16D47">
        <w:rPr>
          <w:rFonts w:ascii="Optima" w:hAnsi="Optima"/>
          <w:sz w:val="20"/>
          <w:szCs w:val="20"/>
        </w:rPr>
        <w:t>, G.</w:t>
      </w:r>
      <w:r w:rsidR="001C1443" w:rsidRPr="00C16D47">
        <w:rPr>
          <w:rFonts w:ascii="Optima" w:hAnsi="Optima"/>
          <w:sz w:val="20"/>
          <w:szCs w:val="20"/>
        </w:rPr>
        <w:t xml:space="preserve">L.B. </w:t>
      </w:r>
      <w:proofErr w:type="spellStart"/>
      <w:r w:rsidR="001C1443" w:rsidRPr="00C16D47">
        <w:rPr>
          <w:rFonts w:ascii="Optima" w:hAnsi="Optima"/>
          <w:sz w:val="20"/>
          <w:szCs w:val="20"/>
        </w:rPr>
        <w:t>Wiesenberg</w:t>
      </w:r>
      <w:proofErr w:type="spellEnd"/>
      <w:r w:rsidR="001C1443" w:rsidRPr="00C16D47">
        <w:rPr>
          <w:rFonts w:ascii="Optima" w:hAnsi="Optima"/>
          <w:sz w:val="20"/>
          <w:szCs w:val="20"/>
        </w:rPr>
        <w:t xml:space="preserve">, M.W.I. Schmidt (2015) </w:t>
      </w:r>
      <w:r w:rsidRPr="00C16D47">
        <w:rPr>
          <w:rFonts w:ascii="Optima" w:hAnsi="Optima"/>
          <w:sz w:val="20"/>
          <w:szCs w:val="20"/>
        </w:rPr>
        <w:t xml:space="preserve">Aromaticity and the degree of aromatic condensation of chars. </w:t>
      </w:r>
      <w:r w:rsidRPr="00C16D47">
        <w:rPr>
          <w:rFonts w:ascii="Optima" w:hAnsi="Optima"/>
          <w:i/>
          <w:sz w:val="20"/>
          <w:szCs w:val="20"/>
        </w:rPr>
        <w:t>Organic Geochemistry</w:t>
      </w:r>
      <w:r w:rsidR="001C1443" w:rsidRPr="00C16D47">
        <w:rPr>
          <w:rFonts w:ascii="Optima" w:hAnsi="Optima"/>
          <w:i/>
          <w:sz w:val="20"/>
          <w:szCs w:val="20"/>
        </w:rPr>
        <w:t xml:space="preserve">, </w:t>
      </w:r>
      <w:r w:rsidR="001C1443" w:rsidRPr="00C16D47">
        <w:rPr>
          <w:rFonts w:ascii="Optima" w:hAnsi="Optima"/>
          <w:sz w:val="20"/>
          <w:szCs w:val="20"/>
        </w:rPr>
        <w:t xml:space="preserve">78, 135-143, DOI: </w:t>
      </w:r>
      <w:r w:rsidR="007356C7" w:rsidRPr="00C16D47">
        <w:rPr>
          <w:rFonts w:ascii="Optima" w:hAnsi="Optima"/>
          <w:sz w:val="20"/>
          <w:szCs w:val="20"/>
        </w:rPr>
        <w:t>10.1016/j.orggeochem.2014.10.002.</w:t>
      </w:r>
    </w:p>
    <w:p w14:paraId="22988898" w14:textId="1EA4079F" w:rsidR="00AE39EF" w:rsidRPr="00C16D47" w:rsidRDefault="00AE39EF" w:rsidP="00011D4D">
      <w:pPr>
        <w:pStyle w:val="ListParagraph"/>
        <w:numPr>
          <w:ilvl w:val="0"/>
          <w:numId w:val="6"/>
        </w:numPr>
        <w:rPr>
          <w:rFonts w:ascii="Optima" w:hAnsi="Optima" w:cs="Arial"/>
          <w:sz w:val="20"/>
          <w:szCs w:val="20"/>
        </w:rPr>
      </w:pPr>
      <w:r w:rsidRPr="00C16D47">
        <w:rPr>
          <w:rFonts w:ascii="Optima" w:hAnsi="Optima" w:cs="Arial"/>
          <w:sz w:val="20"/>
        </w:rPr>
        <w:t xml:space="preserve">Hockaday, W.C., *M.E. Gallagher, C.A. </w:t>
      </w:r>
      <w:proofErr w:type="spellStart"/>
      <w:r w:rsidRPr="00C16D47">
        <w:rPr>
          <w:rFonts w:ascii="Optima" w:hAnsi="Optima" w:cs="Arial"/>
          <w:sz w:val="20"/>
        </w:rPr>
        <w:t>Masiello</w:t>
      </w:r>
      <w:proofErr w:type="spellEnd"/>
      <w:r w:rsidRPr="00C16D47">
        <w:rPr>
          <w:rFonts w:ascii="Optima" w:hAnsi="Optima" w:cs="Arial"/>
          <w:sz w:val="20"/>
        </w:rPr>
        <w:t xml:space="preserve">, J.A. </w:t>
      </w:r>
      <w:proofErr w:type="spellStart"/>
      <w:r w:rsidRPr="00C16D47">
        <w:rPr>
          <w:rFonts w:ascii="Optima" w:hAnsi="Optima" w:cs="Arial"/>
          <w:sz w:val="20"/>
        </w:rPr>
        <w:t>Baldock</w:t>
      </w:r>
      <w:proofErr w:type="spellEnd"/>
      <w:r w:rsidRPr="00C16D47">
        <w:rPr>
          <w:rFonts w:ascii="Optima" w:hAnsi="Optima" w:cs="Arial"/>
          <w:sz w:val="20"/>
        </w:rPr>
        <w:t>, C.M. Iversen, R.J. Norby</w:t>
      </w:r>
      <w:r w:rsidR="00B91769" w:rsidRPr="00C16D47">
        <w:rPr>
          <w:rFonts w:ascii="Optima" w:hAnsi="Optima" w:cs="Arial"/>
          <w:sz w:val="20"/>
        </w:rPr>
        <w:t xml:space="preserve"> (2015)</w:t>
      </w:r>
      <w:r w:rsidRPr="00C16D47">
        <w:rPr>
          <w:rFonts w:ascii="Optima" w:hAnsi="Optima" w:cs="Arial"/>
          <w:sz w:val="20"/>
        </w:rPr>
        <w:t>.  Forest soil carbon oxidation state and oxidative ratio responses to elevated CO</w:t>
      </w:r>
      <w:r w:rsidRPr="00C16D47">
        <w:rPr>
          <w:rFonts w:ascii="Optima" w:hAnsi="Optima" w:cs="Arial"/>
          <w:sz w:val="20"/>
          <w:vertAlign w:val="subscript"/>
        </w:rPr>
        <w:t>2</w:t>
      </w:r>
      <w:r w:rsidRPr="00C16D47">
        <w:rPr>
          <w:rFonts w:ascii="Optima" w:hAnsi="Optima" w:cs="Arial"/>
          <w:sz w:val="20"/>
        </w:rPr>
        <w:t xml:space="preserve">.  </w:t>
      </w:r>
      <w:r w:rsidRPr="00C16D47">
        <w:rPr>
          <w:rFonts w:ascii="Optima" w:hAnsi="Optima" w:cs="Arial"/>
          <w:i/>
          <w:sz w:val="20"/>
        </w:rPr>
        <w:t>JGR-</w:t>
      </w:r>
      <w:proofErr w:type="spellStart"/>
      <w:r w:rsidRPr="00C16D47">
        <w:rPr>
          <w:rFonts w:ascii="Optima" w:hAnsi="Optima" w:cs="Arial"/>
          <w:i/>
          <w:sz w:val="20"/>
        </w:rPr>
        <w:t>Biogeosciences</w:t>
      </w:r>
      <w:proofErr w:type="spellEnd"/>
      <w:r w:rsidRPr="00C16D47">
        <w:rPr>
          <w:rFonts w:ascii="Optima" w:hAnsi="Optima" w:cs="Arial"/>
          <w:sz w:val="20"/>
        </w:rPr>
        <w:t xml:space="preserve">, </w:t>
      </w:r>
      <w:r w:rsidR="00B91769" w:rsidRPr="00C16D47">
        <w:rPr>
          <w:rFonts w:ascii="Optima" w:hAnsi="Optima" w:cs="Arial"/>
          <w:sz w:val="20"/>
        </w:rPr>
        <w:t>120 (9), 1797-1811, DOI: 10.1002/2015JG003010.</w:t>
      </w:r>
    </w:p>
    <w:p w14:paraId="6A486797" w14:textId="586524AE" w:rsidR="00011D4D" w:rsidRPr="00C16D47" w:rsidRDefault="00011D4D" w:rsidP="00011D4D">
      <w:pPr>
        <w:pStyle w:val="ListParagraph"/>
        <w:numPr>
          <w:ilvl w:val="0"/>
          <w:numId w:val="6"/>
        </w:numPr>
        <w:rPr>
          <w:rFonts w:ascii="Optima" w:hAnsi="Optima" w:cs="Arial"/>
          <w:sz w:val="20"/>
          <w:szCs w:val="20"/>
        </w:rPr>
      </w:pPr>
      <w:r w:rsidRPr="00C16D47">
        <w:rPr>
          <w:rFonts w:ascii="Optima" w:hAnsi="Optima"/>
          <w:i/>
          <w:sz w:val="20"/>
          <w:szCs w:val="20"/>
        </w:rPr>
        <w:t>*</w:t>
      </w:r>
      <w:r w:rsidRPr="00C16D47">
        <w:rPr>
          <w:rFonts w:ascii="Optima" w:hAnsi="Optima"/>
          <w:sz w:val="20"/>
          <w:szCs w:val="20"/>
        </w:rPr>
        <w:t xml:space="preserve">Sun, H., *C. Brewer, C.A. </w:t>
      </w:r>
      <w:proofErr w:type="spellStart"/>
      <w:r w:rsidRPr="00C16D47">
        <w:rPr>
          <w:rFonts w:ascii="Optima" w:hAnsi="Optima"/>
          <w:sz w:val="20"/>
          <w:szCs w:val="20"/>
        </w:rPr>
        <w:t>Masiello</w:t>
      </w:r>
      <w:proofErr w:type="spellEnd"/>
      <w:r w:rsidRPr="00C16D47">
        <w:rPr>
          <w:rFonts w:ascii="Optima" w:hAnsi="Optima"/>
          <w:sz w:val="20"/>
          <w:szCs w:val="20"/>
        </w:rPr>
        <w:t xml:space="preserve">, and K. </w:t>
      </w:r>
      <w:proofErr w:type="spellStart"/>
      <w:r w:rsidRPr="00C16D47">
        <w:rPr>
          <w:rFonts w:ascii="Optima" w:hAnsi="Optima" w:cs="Arial"/>
          <w:sz w:val="20"/>
          <w:szCs w:val="20"/>
        </w:rPr>
        <w:t>Zygourakis</w:t>
      </w:r>
      <w:proofErr w:type="spellEnd"/>
      <w:r w:rsidRPr="00C16D47">
        <w:rPr>
          <w:rFonts w:ascii="Optima" w:hAnsi="Optima" w:cs="Arial"/>
          <w:sz w:val="20"/>
          <w:szCs w:val="20"/>
        </w:rPr>
        <w:t>. Nutrient Transport in Soils Amended with Biochar: A transient model with two stationary phases and intraparticle diffusion</w:t>
      </w:r>
      <w:r w:rsidR="00B91769" w:rsidRPr="00C16D47">
        <w:rPr>
          <w:rFonts w:ascii="Optima" w:hAnsi="Optima" w:cs="Arial"/>
          <w:sz w:val="20"/>
          <w:szCs w:val="20"/>
        </w:rPr>
        <w:t xml:space="preserve"> (2015)</w:t>
      </w:r>
      <w:r w:rsidRPr="00C16D47">
        <w:rPr>
          <w:rFonts w:ascii="Optima" w:hAnsi="Optima" w:cs="Arial"/>
          <w:i/>
          <w:sz w:val="20"/>
          <w:szCs w:val="20"/>
        </w:rPr>
        <w:t xml:space="preserve"> Industrial Engineering and Chemistry Research</w:t>
      </w:r>
      <w:r w:rsidR="00B91769" w:rsidRPr="00C16D47">
        <w:rPr>
          <w:rFonts w:ascii="Optima" w:hAnsi="Optima" w:cs="Arial"/>
          <w:sz w:val="20"/>
          <w:szCs w:val="20"/>
        </w:rPr>
        <w:t>, 54(16), 4123-4135, DOI: 10.1021/ie503893t.</w:t>
      </w:r>
    </w:p>
    <w:p w14:paraId="793A2269" w14:textId="2C5DDF33" w:rsidR="002500DF" w:rsidRPr="00C16D47" w:rsidRDefault="00121B94" w:rsidP="00AE39EF">
      <w:pPr>
        <w:pStyle w:val="ListParagraph"/>
        <w:numPr>
          <w:ilvl w:val="0"/>
          <w:numId w:val="6"/>
        </w:numPr>
        <w:rPr>
          <w:rFonts w:ascii="Optima" w:hAnsi="Optima" w:cs="Arial"/>
          <w:sz w:val="20"/>
          <w:szCs w:val="20"/>
        </w:rPr>
      </w:pPr>
      <w:r w:rsidRPr="00C16D47">
        <w:rPr>
          <w:rFonts w:ascii="Optima" w:hAnsi="Optima" w:cs="Arial"/>
          <w:sz w:val="20"/>
          <w:szCs w:val="20"/>
          <w:u w:val="single"/>
        </w:rPr>
        <w:t>Pyle, L.A</w:t>
      </w:r>
      <w:r w:rsidRPr="00C16D47">
        <w:rPr>
          <w:rFonts w:ascii="Optima" w:hAnsi="Optima" w:cs="Arial"/>
          <w:sz w:val="20"/>
          <w:szCs w:val="20"/>
        </w:rPr>
        <w:t>., Hockaday, W.</w:t>
      </w:r>
      <w:r w:rsidR="002500DF" w:rsidRPr="00C16D47">
        <w:rPr>
          <w:rFonts w:ascii="Optima" w:hAnsi="Optima" w:cs="Arial"/>
          <w:sz w:val="20"/>
          <w:szCs w:val="20"/>
        </w:rPr>
        <w:t xml:space="preserve">C., </w:t>
      </w:r>
      <w:proofErr w:type="spellStart"/>
      <w:r w:rsidR="002500DF" w:rsidRPr="00C16D47">
        <w:rPr>
          <w:rFonts w:ascii="Optima" w:hAnsi="Optima" w:cs="Arial"/>
          <w:sz w:val="20"/>
          <w:szCs w:val="20"/>
        </w:rPr>
        <w:t>Boutton</w:t>
      </w:r>
      <w:proofErr w:type="spellEnd"/>
      <w:r w:rsidR="002500DF" w:rsidRPr="00C16D47">
        <w:rPr>
          <w:rFonts w:ascii="Optima" w:hAnsi="Optima" w:cs="Arial"/>
          <w:sz w:val="20"/>
          <w:szCs w:val="20"/>
        </w:rPr>
        <w:t xml:space="preserve">, T., </w:t>
      </w:r>
      <w:proofErr w:type="spellStart"/>
      <w:r w:rsidR="002500DF" w:rsidRPr="00C16D47">
        <w:rPr>
          <w:rFonts w:ascii="Optima" w:hAnsi="Optima" w:cs="Arial"/>
          <w:sz w:val="20"/>
          <w:szCs w:val="20"/>
        </w:rPr>
        <w:t>Zygourakis</w:t>
      </w:r>
      <w:proofErr w:type="spellEnd"/>
      <w:r w:rsidR="002500DF" w:rsidRPr="00C16D47">
        <w:rPr>
          <w:rFonts w:ascii="Optima" w:hAnsi="Optima" w:cs="Arial"/>
          <w:sz w:val="20"/>
          <w:szCs w:val="20"/>
        </w:rPr>
        <w:t xml:space="preserve">, K., </w:t>
      </w:r>
      <w:r w:rsidRPr="00C16D47">
        <w:rPr>
          <w:rFonts w:ascii="Optima" w:hAnsi="Optima" w:cs="Arial"/>
          <w:sz w:val="20"/>
          <w:szCs w:val="20"/>
          <w:u w:val="single"/>
        </w:rPr>
        <w:t>Kinney, T. J.,</w:t>
      </w:r>
      <w:r w:rsidRPr="00C16D47">
        <w:rPr>
          <w:rFonts w:ascii="Optima" w:hAnsi="Optima" w:cs="Arial"/>
          <w:sz w:val="20"/>
          <w:szCs w:val="20"/>
        </w:rPr>
        <w:t xml:space="preserve"> &amp; </w:t>
      </w:r>
      <w:proofErr w:type="spellStart"/>
      <w:r w:rsidRPr="00C16D47">
        <w:rPr>
          <w:rFonts w:ascii="Optima" w:hAnsi="Optima" w:cs="Arial"/>
          <w:sz w:val="20"/>
          <w:szCs w:val="20"/>
        </w:rPr>
        <w:t>Masiello</w:t>
      </w:r>
      <w:proofErr w:type="spellEnd"/>
      <w:r w:rsidRPr="00C16D47">
        <w:rPr>
          <w:rFonts w:ascii="Optima" w:hAnsi="Optima" w:cs="Arial"/>
          <w:sz w:val="20"/>
          <w:szCs w:val="20"/>
        </w:rPr>
        <w:t>, C.</w:t>
      </w:r>
      <w:r w:rsidR="002500DF" w:rsidRPr="00C16D47">
        <w:rPr>
          <w:rFonts w:ascii="Optima" w:hAnsi="Optima" w:cs="Arial"/>
          <w:sz w:val="20"/>
          <w:szCs w:val="20"/>
        </w:rPr>
        <w:t xml:space="preserve">A. (2015). Chemical and Isotopic Thresholds in Charring: Implications for the Interpretation of Charcoal Mass and Isotopic Data. </w:t>
      </w:r>
      <w:r w:rsidR="002500DF" w:rsidRPr="00C16D47">
        <w:rPr>
          <w:rFonts w:ascii="Optima" w:hAnsi="Optima" w:cs="Arial"/>
          <w:i/>
          <w:iCs/>
          <w:sz w:val="20"/>
          <w:szCs w:val="20"/>
        </w:rPr>
        <w:t>Environmental Science and Technology</w:t>
      </w:r>
      <w:r w:rsidR="002500DF" w:rsidRPr="00C16D47">
        <w:rPr>
          <w:rFonts w:ascii="Optima" w:hAnsi="Optima" w:cs="Arial"/>
          <w:sz w:val="20"/>
          <w:szCs w:val="20"/>
        </w:rPr>
        <w:t xml:space="preserve">, </w:t>
      </w:r>
      <w:r w:rsidR="002500DF" w:rsidRPr="00C16D47">
        <w:rPr>
          <w:rFonts w:ascii="Optima" w:hAnsi="Optima" w:cs="Arial"/>
          <w:i/>
          <w:iCs/>
          <w:sz w:val="20"/>
          <w:szCs w:val="20"/>
        </w:rPr>
        <w:t>49</w:t>
      </w:r>
      <w:r w:rsidR="002500DF" w:rsidRPr="00C16D47">
        <w:rPr>
          <w:rFonts w:ascii="Optima" w:hAnsi="Optima" w:cs="Arial"/>
          <w:sz w:val="20"/>
          <w:szCs w:val="20"/>
        </w:rPr>
        <w:t>(24), 14057–14064. DOI: 10.1021/acs.est.5b03087</w:t>
      </w:r>
    </w:p>
    <w:p w14:paraId="0214704F" w14:textId="3D5B596F" w:rsidR="00FD660C" w:rsidRPr="00C16D47" w:rsidRDefault="00121B94" w:rsidP="00AE39EF">
      <w:pPr>
        <w:pStyle w:val="ListParagraph"/>
        <w:numPr>
          <w:ilvl w:val="0"/>
          <w:numId w:val="6"/>
        </w:numPr>
        <w:rPr>
          <w:rFonts w:ascii="Optima" w:hAnsi="Optima" w:cs="Arial"/>
          <w:sz w:val="20"/>
          <w:szCs w:val="20"/>
        </w:rPr>
      </w:pPr>
      <w:proofErr w:type="spellStart"/>
      <w:r w:rsidRPr="00C16D47">
        <w:rPr>
          <w:rFonts w:ascii="Optima" w:hAnsi="Optima" w:cs="Arial"/>
          <w:sz w:val="20"/>
          <w:szCs w:val="20"/>
        </w:rPr>
        <w:t>Santin</w:t>
      </w:r>
      <w:proofErr w:type="spellEnd"/>
      <w:r w:rsidRPr="00C16D47">
        <w:rPr>
          <w:rFonts w:ascii="Optima" w:hAnsi="Optima" w:cs="Arial"/>
          <w:sz w:val="20"/>
          <w:szCs w:val="20"/>
        </w:rPr>
        <w:t xml:space="preserve">, C., </w:t>
      </w:r>
      <w:proofErr w:type="spellStart"/>
      <w:r w:rsidRPr="00C16D47">
        <w:rPr>
          <w:rFonts w:ascii="Optima" w:hAnsi="Optima" w:cs="Arial"/>
          <w:sz w:val="20"/>
          <w:szCs w:val="20"/>
        </w:rPr>
        <w:t>Doerr</w:t>
      </w:r>
      <w:proofErr w:type="spellEnd"/>
      <w:r w:rsidRPr="00C16D47">
        <w:rPr>
          <w:rFonts w:ascii="Optima" w:hAnsi="Optima" w:cs="Arial"/>
          <w:sz w:val="20"/>
          <w:szCs w:val="20"/>
        </w:rPr>
        <w:t xml:space="preserve">, S.H., Kane, E.S., </w:t>
      </w:r>
      <w:proofErr w:type="spellStart"/>
      <w:r w:rsidRPr="00C16D47">
        <w:rPr>
          <w:rFonts w:ascii="Optima" w:hAnsi="Optima" w:cs="Arial"/>
          <w:sz w:val="20"/>
          <w:szCs w:val="20"/>
        </w:rPr>
        <w:t>Masiello</w:t>
      </w:r>
      <w:proofErr w:type="spellEnd"/>
      <w:r w:rsidRPr="00C16D47">
        <w:rPr>
          <w:rFonts w:ascii="Optima" w:hAnsi="Optima" w:cs="Arial"/>
          <w:sz w:val="20"/>
          <w:szCs w:val="20"/>
        </w:rPr>
        <w:t>, C.</w:t>
      </w:r>
      <w:r w:rsidR="008C0A83" w:rsidRPr="00C16D47">
        <w:rPr>
          <w:rFonts w:ascii="Optima" w:hAnsi="Optima" w:cs="Arial"/>
          <w:sz w:val="20"/>
          <w:szCs w:val="20"/>
        </w:rPr>
        <w:t>A., Ohlson</w:t>
      </w:r>
      <w:r w:rsidRPr="00C16D47">
        <w:rPr>
          <w:rFonts w:ascii="Optima" w:hAnsi="Optima" w:cs="Arial"/>
          <w:sz w:val="20"/>
          <w:szCs w:val="20"/>
        </w:rPr>
        <w:t>, M., Rosa, J.</w:t>
      </w:r>
      <w:r w:rsidR="008C0A83" w:rsidRPr="00C16D47">
        <w:rPr>
          <w:rFonts w:ascii="Optima" w:hAnsi="Optima" w:cs="Arial"/>
          <w:sz w:val="20"/>
          <w:szCs w:val="20"/>
        </w:rPr>
        <w:t>M</w:t>
      </w:r>
      <w:r w:rsidR="00AC0693" w:rsidRPr="00C16D47">
        <w:rPr>
          <w:rFonts w:ascii="Optima" w:hAnsi="Optima" w:cs="Arial"/>
          <w:sz w:val="20"/>
          <w:szCs w:val="20"/>
        </w:rPr>
        <w:t xml:space="preserve">., C.M. Preston, T. Dittmar. </w:t>
      </w:r>
      <w:r w:rsidR="008C0A83" w:rsidRPr="00C16D47">
        <w:rPr>
          <w:rFonts w:ascii="Optima" w:hAnsi="Optima" w:cs="Arial"/>
          <w:sz w:val="20"/>
          <w:szCs w:val="20"/>
        </w:rPr>
        <w:t xml:space="preserve">(2016). Towards a global assessment of pyrogenic carbon from vegetation fires. </w:t>
      </w:r>
      <w:r w:rsidR="008C0A83" w:rsidRPr="00C16D47">
        <w:rPr>
          <w:rFonts w:ascii="Optima" w:hAnsi="Optima" w:cs="Arial"/>
          <w:i/>
          <w:iCs/>
          <w:sz w:val="20"/>
          <w:szCs w:val="20"/>
        </w:rPr>
        <w:t>Global Change Biology</w:t>
      </w:r>
      <w:r w:rsidR="008C0A83" w:rsidRPr="00C16D47">
        <w:rPr>
          <w:rFonts w:ascii="Optima" w:hAnsi="Optima" w:cs="Arial"/>
          <w:sz w:val="20"/>
          <w:szCs w:val="20"/>
        </w:rPr>
        <w:t xml:space="preserve">, </w:t>
      </w:r>
      <w:r w:rsidR="008C0A83" w:rsidRPr="00C16D47">
        <w:rPr>
          <w:rFonts w:ascii="Optima" w:hAnsi="Optima" w:cs="Arial"/>
          <w:i/>
          <w:iCs/>
          <w:sz w:val="20"/>
          <w:szCs w:val="20"/>
        </w:rPr>
        <w:t>22</w:t>
      </w:r>
      <w:r w:rsidR="008C0A83" w:rsidRPr="00C16D47">
        <w:rPr>
          <w:rFonts w:ascii="Optima" w:hAnsi="Optima" w:cs="Arial"/>
          <w:sz w:val="20"/>
          <w:szCs w:val="20"/>
        </w:rPr>
        <w:t>(1), 76–91. DOI: 10.1111/gcb.12985</w:t>
      </w:r>
      <w:r w:rsidR="002500DF" w:rsidRPr="00C16D47">
        <w:rPr>
          <w:rFonts w:ascii="Optima" w:hAnsi="Optima" w:cs="Arial"/>
          <w:sz w:val="20"/>
          <w:szCs w:val="20"/>
        </w:rPr>
        <w:t>.</w:t>
      </w:r>
    </w:p>
    <w:p w14:paraId="7EFA6019" w14:textId="6585002F" w:rsidR="004B10CA" w:rsidRPr="00C16D47" w:rsidRDefault="002500DF" w:rsidP="00DF1C35">
      <w:pPr>
        <w:pStyle w:val="ListParagraph"/>
        <w:numPr>
          <w:ilvl w:val="0"/>
          <w:numId w:val="6"/>
        </w:numPr>
        <w:rPr>
          <w:rFonts w:ascii="Optima" w:hAnsi="Optima" w:cs="Arial"/>
          <w:sz w:val="20"/>
          <w:szCs w:val="20"/>
        </w:rPr>
      </w:pPr>
      <w:r w:rsidRPr="00C16D47">
        <w:rPr>
          <w:rFonts w:ascii="Optima" w:hAnsi="Optima" w:cs="Arial"/>
          <w:sz w:val="20"/>
          <w:szCs w:val="20"/>
        </w:rPr>
        <w:t xml:space="preserve"> </w:t>
      </w:r>
      <w:r w:rsidR="00121B94" w:rsidRPr="00C16D47">
        <w:rPr>
          <w:rFonts w:ascii="Optima" w:hAnsi="Optima" w:cs="Arial"/>
          <w:sz w:val="20"/>
          <w:szCs w:val="20"/>
        </w:rPr>
        <w:t>*</w:t>
      </w:r>
      <w:r w:rsidR="004B10CA" w:rsidRPr="00C16D47">
        <w:rPr>
          <w:rFonts w:ascii="Optima" w:hAnsi="Optima" w:cs="Arial"/>
          <w:sz w:val="20"/>
          <w:szCs w:val="20"/>
        </w:rPr>
        <w:t>L</w:t>
      </w:r>
      <w:r w:rsidR="00121B94" w:rsidRPr="00C16D47">
        <w:rPr>
          <w:rFonts w:ascii="Optima" w:hAnsi="Optima" w:cs="Arial"/>
          <w:sz w:val="20"/>
          <w:szCs w:val="20"/>
        </w:rPr>
        <w:t xml:space="preserve">iu, Z., Dugan, B., </w:t>
      </w:r>
      <w:proofErr w:type="spellStart"/>
      <w:r w:rsidR="00121B94" w:rsidRPr="00C16D47">
        <w:rPr>
          <w:rFonts w:ascii="Optima" w:hAnsi="Optima" w:cs="Arial"/>
          <w:sz w:val="20"/>
          <w:szCs w:val="20"/>
        </w:rPr>
        <w:t>Masiello</w:t>
      </w:r>
      <w:proofErr w:type="spellEnd"/>
      <w:r w:rsidR="00121B94" w:rsidRPr="00C16D47">
        <w:rPr>
          <w:rFonts w:ascii="Optima" w:hAnsi="Optima" w:cs="Arial"/>
          <w:sz w:val="20"/>
          <w:szCs w:val="20"/>
        </w:rPr>
        <w:t>, C.</w:t>
      </w:r>
      <w:r w:rsidR="004B10CA" w:rsidRPr="00C16D47">
        <w:rPr>
          <w:rFonts w:ascii="Optima" w:hAnsi="Optima" w:cs="Arial"/>
          <w:sz w:val="20"/>
          <w:szCs w:val="20"/>
        </w:rPr>
        <w:t xml:space="preserve">A., &amp; </w:t>
      </w:r>
      <w:r w:rsidR="00121B94" w:rsidRPr="00C16D47">
        <w:rPr>
          <w:rFonts w:ascii="Optima" w:hAnsi="Optima" w:cs="Arial"/>
          <w:sz w:val="20"/>
          <w:szCs w:val="20"/>
        </w:rPr>
        <w:t>*Barnes, R.</w:t>
      </w:r>
      <w:r w:rsidR="004B10CA" w:rsidRPr="00C16D47">
        <w:rPr>
          <w:rFonts w:ascii="Optima" w:hAnsi="Optima" w:cs="Arial"/>
          <w:sz w:val="20"/>
          <w:szCs w:val="20"/>
        </w:rPr>
        <w:t xml:space="preserve">T. (2016). Impacts of biochar concentration and particle size on hydraulic conductivity and DOC leaching of biochar–sand mixtures. </w:t>
      </w:r>
      <w:r w:rsidR="004B10CA" w:rsidRPr="00C16D47">
        <w:rPr>
          <w:rFonts w:ascii="Optima" w:hAnsi="Optima" w:cs="Arial"/>
          <w:i/>
          <w:iCs/>
          <w:sz w:val="20"/>
          <w:szCs w:val="20"/>
        </w:rPr>
        <w:t>Journal of Hydrology</w:t>
      </w:r>
      <w:r w:rsidR="004B10CA" w:rsidRPr="00C16D47">
        <w:rPr>
          <w:rFonts w:ascii="Optima" w:hAnsi="Optima" w:cs="Arial"/>
          <w:sz w:val="20"/>
          <w:szCs w:val="20"/>
        </w:rPr>
        <w:t xml:space="preserve">, </w:t>
      </w:r>
      <w:r w:rsidR="004B10CA" w:rsidRPr="00C16D47">
        <w:rPr>
          <w:rFonts w:ascii="Optima" w:hAnsi="Optima" w:cs="Arial"/>
          <w:i/>
          <w:iCs/>
          <w:sz w:val="20"/>
          <w:szCs w:val="20"/>
        </w:rPr>
        <w:t>533</w:t>
      </w:r>
      <w:r w:rsidR="004B10CA" w:rsidRPr="00C16D47">
        <w:rPr>
          <w:rFonts w:ascii="Optima" w:hAnsi="Optima" w:cs="Arial"/>
          <w:sz w:val="20"/>
          <w:szCs w:val="20"/>
        </w:rPr>
        <w:t>, 461–472.DOI: 10.1016/j.hydrol.2015.12.007.</w:t>
      </w:r>
    </w:p>
    <w:p w14:paraId="1DD8CFA8" w14:textId="5012A41D" w:rsidR="008C0A83" w:rsidRPr="00C16D47" w:rsidRDefault="008C0A83" w:rsidP="00DF1C35">
      <w:pPr>
        <w:pStyle w:val="ListParagraph"/>
        <w:numPr>
          <w:ilvl w:val="0"/>
          <w:numId w:val="6"/>
        </w:numPr>
        <w:rPr>
          <w:rFonts w:ascii="Optima" w:hAnsi="Optima" w:cs="Arial"/>
          <w:sz w:val="20"/>
          <w:szCs w:val="20"/>
        </w:rPr>
      </w:pPr>
      <w:r w:rsidRPr="00C16D47">
        <w:rPr>
          <w:rFonts w:ascii="Optima" w:hAnsi="Optima" w:cs="Arial"/>
          <w:sz w:val="20"/>
          <w:szCs w:val="20"/>
        </w:rPr>
        <w:t>Gao, X., Norwood, M., Frederi</w:t>
      </w:r>
      <w:r w:rsidR="00121B94" w:rsidRPr="00C16D47">
        <w:rPr>
          <w:rFonts w:ascii="Optima" w:hAnsi="Optima" w:cs="Arial"/>
          <w:sz w:val="20"/>
          <w:szCs w:val="20"/>
        </w:rPr>
        <w:t xml:space="preserve">ck, C., McKee, A., </w:t>
      </w:r>
      <w:proofErr w:type="spellStart"/>
      <w:r w:rsidR="00121B94" w:rsidRPr="00C16D47">
        <w:rPr>
          <w:rFonts w:ascii="Optima" w:hAnsi="Optima" w:cs="Arial"/>
          <w:sz w:val="20"/>
          <w:szCs w:val="20"/>
        </w:rPr>
        <w:t>Masiello</w:t>
      </w:r>
      <w:proofErr w:type="spellEnd"/>
      <w:r w:rsidR="00121B94" w:rsidRPr="00C16D47">
        <w:rPr>
          <w:rFonts w:ascii="Optima" w:hAnsi="Optima" w:cs="Arial"/>
          <w:sz w:val="20"/>
          <w:szCs w:val="20"/>
        </w:rPr>
        <w:t>, C.</w:t>
      </w:r>
      <w:r w:rsidRPr="00C16D47">
        <w:rPr>
          <w:rFonts w:ascii="Optima" w:hAnsi="Optima" w:cs="Arial"/>
          <w:sz w:val="20"/>
          <w:szCs w:val="20"/>
        </w:rPr>
        <w:t xml:space="preserve">A., &amp; </w:t>
      </w:r>
      <w:proofErr w:type="spellStart"/>
      <w:r w:rsidRPr="00C16D47">
        <w:rPr>
          <w:rFonts w:ascii="Optima" w:hAnsi="Optima" w:cs="Arial"/>
          <w:sz w:val="20"/>
          <w:szCs w:val="20"/>
        </w:rPr>
        <w:t>Louchouarn</w:t>
      </w:r>
      <w:proofErr w:type="spellEnd"/>
      <w:r w:rsidRPr="00C16D47">
        <w:rPr>
          <w:rFonts w:ascii="Optima" w:hAnsi="Optima" w:cs="Arial"/>
          <w:sz w:val="20"/>
          <w:szCs w:val="20"/>
        </w:rPr>
        <w:t xml:space="preserve">, P. (2016). Organic geochemical approaches to identifying formation processes for middens and charcoal-rich features. </w:t>
      </w:r>
      <w:r w:rsidRPr="00C16D47">
        <w:rPr>
          <w:rFonts w:ascii="Optima" w:hAnsi="Optima" w:cs="Arial"/>
          <w:i/>
          <w:iCs/>
          <w:sz w:val="20"/>
          <w:szCs w:val="20"/>
        </w:rPr>
        <w:t>Organic Geochemistry</w:t>
      </w:r>
      <w:r w:rsidRPr="00C16D47">
        <w:rPr>
          <w:rFonts w:ascii="Optima" w:hAnsi="Optima" w:cs="Arial"/>
          <w:sz w:val="20"/>
          <w:szCs w:val="20"/>
        </w:rPr>
        <w:t xml:space="preserve">, </w:t>
      </w:r>
      <w:r w:rsidRPr="00C16D47">
        <w:rPr>
          <w:rFonts w:ascii="Optima" w:hAnsi="Optima" w:cs="Arial"/>
          <w:i/>
          <w:iCs/>
          <w:sz w:val="20"/>
          <w:szCs w:val="20"/>
        </w:rPr>
        <w:t>94</w:t>
      </w:r>
      <w:r w:rsidRPr="00C16D47">
        <w:rPr>
          <w:rFonts w:ascii="Optima" w:hAnsi="Optima" w:cs="Arial"/>
          <w:sz w:val="20"/>
          <w:szCs w:val="20"/>
        </w:rPr>
        <w:t>(C), 1–11. DOI: 10.1016/j.orggeochem.2016.01.007</w:t>
      </w:r>
    </w:p>
    <w:p w14:paraId="1C4FC998" w14:textId="7B690373" w:rsidR="00326F1E" w:rsidRPr="00C16D47" w:rsidRDefault="00121B94" w:rsidP="00326F1E">
      <w:pPr>
        <w:pStyle w:val="ListParagraph"/>
        <w:numPr>
          <w:ilvl w:val="0"/>
          <w:numId w:val="6"/>
        </w:numPr>
        <w:rPr>
          <w:rFonts w:ascii="Optima" w:hAnsi="Optima" w:cs="Arial"/>
          <w:sz w:val="20"/>
          <w:szCs w:val="20"/>
        </w:rPr>
      </w:pPr>
      <w:r w:rsidRPr="00C16D47">
        <w:rPr>
          <w:rFonts w:ascii="Optima" w:hAnsi="Optima" w:cs="Arial"/>
          <w:sz w:val="20"/>
          <w:szCs w:val="20"/>
        </w:rPr>
        <w:t>*</w:t>
      </w:r>
      <w:proofErr w:type="spellStart"/>
      <w:r w:rsidR="004B10CA" w:rsidRPr="00C16D47">
        <w:rPr>
          <w:rFonts w:ascii="Optima" w:hAnsi="Optima" w:cs="Arial"/>
          <w:sz w:val="20"/>
          <w:szCs w:val="20"/>
        </w:rPr>
        <w:t>Vidonish</w:t>
      </w:r>
      <w:proofErr w:type="spellEnd"/>
      <w:r w:rsidR="004B10CA" w:rsidRPr="00C16D47">
        <w:rPr>
          <w:rFonts w:ascii="Optima" w:hAnsi="Optima" w:cs="Arial"/>
          <w:sz w:val="20"/>
          <w:szCs w:val="20"/>
        </w:rPr>
        <w:t xml:space="preserve">, J.E., K. </w:t>
      </w:r>
      <w:proofErr w:type="spellStart"/>
      <w:r w:rsidR="004B10CA" w:rsidRPr="00C16D47">
        <w:rPr>
          <w:rFonts w:ascii="Optima" w:hAnsi="Optima" w:cs="Arial"/>
          <w:sz w:val="20"/>
          <w:szCs w:val="20"/>
        </w:rPr>
        <w:t>Zygourakis</w:t>
      </w:r>
      <w:proofErr w:type="spellEnd"/>
      <w:r w:rsidR="004B10CA" w:rsidRPr="00C16D47">
        <w:rPr>
          <w:rFonts w:ascii="Optima" w:hAnsi="Optima" w:cs="Arial"/>
          <w:sz w:val="20"/>
          <w:szCs w:val="20"/>
        </w:rPr>
        <w:t xml:space="preserve">, C.A. </w:t>
      </w:r>
      <w:proofErr w:type="spellStart"/>
      <w:r w:rsidR="004B10CA" w:rsidRPr="00C16D47">
        <w:rPr>
          <w:rFonts w:ascii="Optima" w:hAnsi="Optima" w:cs="Arial"/>
          <w:sz w:val="20"/>
          <w:szCs w:val="20"/>
        </w:rPr>
        <w:t>Masiello</w:t>
      </w:r>
      <w:proofErr w:type="spellEnd"/>
      <w:r w:rsidR="004B10CA" w:rsidRPr="00C16D47">
        <w:rPr>
          <w:rFonts w:ascii="Optima" w:hAnsi="Optima" w:cs="Arial"/>
          <w:sz w:val="20"/>
          <w:szCs w:val="20"/>
        </w:rPr>
        <w:t>, X. Gao</w:t>
      </w:r>
      <w:r w:rsidR="005F7EF8" w:rsidRPr="00C16D47">
        <w:rPr>
          <w:rFonts w:ascii="Optima" w:hAnsi="Optima" w:cs="Arial"/>
          <w:sz w:val="20"/>
          <w:szCs w:val="20"/>
        </w:rPr>
        <w:t>, J. Mathieu, P.J.J. Alvarez (2016)</w:t>
      </w:r>
      <w:r w:rsidRPr="00C16D47">
        <w:rPr>
          <w:rFonts w:ascii="Optima" w:hAnsi="Optima" w:cs="Arial"/>
          <w:sz w:val="20"/>
          <w:szCs w:val="20"/>
        </w:rPr>
        <w:t xml:space="preserve"> </w:t>
      </w:r>
      <w:r w:rsidR="004B10CA" w:rsidRPr="00C16D47">
        <w:rPr>
          <w:rFonts w:ascii="Optima" w:hAnsi="Optima" w:cs="Arial"/>
          <w:sz w:val="20"/>
          <w:szCs w:val="20"/>
        </w:rPr>
        <w:t>Pyrolytic treatment and fertility enhancement of soils contaminated with heavy hydrocarbons</w:t>
      </w:r>
      <w:r w:rsidR="004B10CA" w:rsidRPr="00C16D47">
        <w:rPr>
          <w:rFonts w:ascii="Optima" w:hAnsi="Optima" w:cs="Arial"/>
          <w:i/>
          <w:sz w:val="20"/>
          <w:szCs w:val="20"/>
        </w:rPr>
        <w:t>,</w:t>
      </w:r>
      <w:r w:rsidR="005F7EF8" w:rsidRPr="00C16D47">
        <w:rPr>
          <w:rFonts w:ascii="Optima" w:hAnsi="Optima" w:cs="Arial"/>
          <w:sz w:val="20"/>
          <w:szCs w:val="20"/>
        </w:rPr>
        <w:t xml:space="preserve"> 50(5)</w:t>
      </w:r>
      <w:r w:rsidR="005F7EF8" w:rsidRPr="00C16D47">
        <w:rPr>
          <w:rFonts w:ascii="Optima" w:hAnsi="Optima" w:cs="Arial"/>
          <w:i/>
          <w:sz w:val="20"/>
          <w:szCs w:val="20"/>
        </w:rPr>
        <w:t xml:space="preserve">, </w:t>
      </w:r>
      <w:r w:rsidR="005F7EF8" w:rsidRPr="00C16D47">
        <w:rPr>
          <w:rFonts w:ascii="Optima" w:hAnsi="Optima" w:cs="Arial"/>
          <w:sz w:val="20"/>
          <w:szCs w:val="20"/>
        </w:rPr>
        <w:t xml:space="preserve">2498–2506. </w:t>
      </w:r>
      <w:r w:rsidR="005F7EF8" w:rsidRPr="00C16D47">
        <w:rPr>
          <w:rFonts w:ascii="Optima" w:hAnsi="Optima" w:cs="Arial"/>
          <w:i/>
          <w:sz w:val="20"/>
          <w:szCs w:val="20"/>
        </w:rPr>
        <w:t>Environmental Science &amp; Technology</w:t>
      </w:r>
      <w:r w:rsidR="004B10CA" w:rsidRPr="00C16D47">
        <w:rPr>
          <w:rFonts w:ascii="Optima" w:hAnsi="Optima" w:cs="Arial"/>
          <w:i/>
          <w:sz w:val="20"/>
          <w:szCs w:val="20"/>
        </w:rPr>
        <w:t xml:space="preserve">. </w:t>
      </w:r>
      <w:r w:rsidR="004B10CA" w:rsidRPr="00C16D47">
        <w:rPr>
          <w:rStyle w:val="Strong"/>
          <w:rFonts w:ascii="Optima" w:hAnsi="Optima" w:cs="Arial"/>
          <w:b w:val="0"/>
          <w:sz w:val="20"/>
          <w:szCs w:val="20"/>
        </w:rPr>
        <w:t>DOI:</w:t>
      </w:r>
      <w:r w:rsidR="004B10CA" w:rsidRPr="00C16D47">
        <w:rPr>
          <w:rStyle w:val="Strong"/>
          <w:rFonts w:ascii="Optima" w:hAnsi="Optima" w:cs="Arial"/>
          <w:sz w:val="20"/>
          <w:szCs w:val="20"/>
        </w:rPr>
        <w:t xml:space="preserve"> </w:t>
      </w:r>
      <w:r w:rsidR="004B10CA" w:rsidRPr="00C16D47">
        <w:rPr>
          <w:rFonts w:ascii="Optima" w:hAnsi="Optima" w:cs="Arial"/>
          <w:sz w:val="20"/>
          <w:szCs w:val="20"/>
        </w:rPr>
        <w:t>10.1021/acs.est.5b02620.</w:t>
      </w:r>
    </w:p>
    <w:p w14:paraId="41BF516B" w14:textId="096DEA42" w:rsidR="00472D46" w:rsidRPr="00C16D47" w:rsidRDefault="00121B94" w:rsidP="00326F1E">
      <w:pPr>
        <w:pStyle w:val="ListParagraph"/>
        <w:numPr>
          <w:ilvl w:val="0"/>
          <w:numId w:val="6"/>
        </w:numPr>
        <w:rPr>
          <w:rFonts w:ascii="Optima" w:hAnsi="Optima" w:cs="Arial"/>
          <w:sz w:val="20"/>
          <w:szCs w:val="20"/>
        </w:rPr>
      </w:pPr>
      <w:r w:rsidRPr="00C16D47">
        <w:rPr>
          <w:rFonts w:ascii="Optima" w:hAnsi="Optima" w:cs="Arial"/>
          <w:sz w:val="20"/>
          <w:szCs w:val="20"/>
        </w:rPr>
        <w:t>*</w:t>
      </w:r>
      <w:proofErr w:type="spellStart"/>
      <w:r w:rsidR="00B2059D" w:rsidRPr="00C16D47">
        <w:rPr>
          <w:rFonts w:ascii="Optima" w:hAnsi="Optima" w:cs="Arial"/>
          <w:sz w:val="20"/>
          <w:szCs w:val="20"/>
        </w:rPr>
        <w:t>Sorrenti</w:t>
      </w:r>
      <w:proofErr w:type="spellEnd"/>
      <w:r w:rsidR="000302A2" w:rsidRPr="00C16D47">
        <w:rPr>
          <w:rFonts w:ascii="Optima" w:hAnsi="Optima" w:cs="Arial"/>
          <w:sz w:val="20"/>
          <w:szCs w:val="20"/>
        </w:rPr>
        <w:t xml:space="preserve">, G., C.A. </w:t>
      </w:r>
      <w:proofErr w:type="spellStart"/>
      <w:r w:rsidR="000302A2" w:rsidRPr="00C16D47">
        <w:rPr>
          <w:rFonts w:ascii="Optima" w:hAnsi="Optima" w:cs="Arial"/>
          <w:sz w:val="20"/>
          <w:szCs w:val="20"/>
        </w:rPr>
        <w:t>Masiello</w:t>
      </w:r>
      <w:proofErr w:type="spellEnd"/>
      <w:r w:rsidR="000302A2" w:rsidRPr="00C16D47">
        <w:rPr>
          <w:rFonts w:ascii="Optima" w:hAnsi="Optima" w:cs="Arial"/>
          <w:sz w:val="20"/>
          <w:szCs w:val="20"/>
        </w:rPr>
        <w:t xml:space="preserve">, M. </w:t>
      </w:r>
      <w:proofErr w:type="spellStart"/>
      <w:r w:rsidR="000302A2" w:rsidRPr="00C16D47">
        <w:rPr>
          <w:rFonts w:ascii="Optima" w:hAnsi="Optima" w:cs="Arial"/>
          <w:sz w:val="20"/>
          <w:szCs w:val="20"/>
        </w:rPr>
        <w:t>Toselli</w:t>
      </w:r>
      <w:proofErr w:type="spellEnd"/>
      <w:r w:rsidR="000302A2" w:rsidRPr="00C16D47">
        <w:rPr>
          <w:rFonts w:ascii="Optima" w:hAnsi="Optima" w:cs="Arial"/>
          <w:sz w:val="20"/>
          <w:szCs w:val="20"/>
        </w:rPr>
        <w:t xml:space="preserve"> (2016)</w:t>
      </w:r>
      <w:r w:rsidR="00B2059D" w:rsidRPr="00C16D47">
        <w:rPr>
          <w:rFonts w:ascii="Optima" w:hAnsi="Optima" w:cs="Arial"/>
          <w:sz w:val="20"/>
          <w:szCs w:val="20"/>
        </w:rPr>
        <w:t xml:space="preserve"> Biochar interferes with kiwifruit nutrition in calcareous soil. </w:t>
      </w:r>
      <w:proofErr w:type="spellStart"/>
      <w:r w:rsidR="00B2059D" w:rsidRPr="00C16D47">
        <w:rPr>
          <w:rFonts w:ascii="Optima" w:hAnsi="Optima" w:cs="Arial"/>
          <w:i/>
          <w:sz w:val="20"/>
          <w:szCs w:val="20"/>
        </w:rPr>
        <w:t>Geoderma</w:t>
      </w:r>
      <w:proofErr w:type="spellEnd"/>
      <w:r w:rsidR="00B2059D" w:rsidRPr="00C16D47">
        <w:rPr>
          <w:rFonts w:ascii="Optima" w:hAnsi="Optima" w:cs="Arial"/>
          <w:i/>
          <w:sz w:val="20"/>
          <w:szCs w:val="20"/>
        </w:rPr>
        <w:t>.</w:t>
      </w:r>
      <w:r w:rsidR="00472D46" w:rsidRPr="00C16D47">
        <w:rPr>
          <w:rFonts w:ascii="Optima" w:hAnsi="Optima" w:cs="Arial"/>
          <w:sz w:val="20"/>
          <w:szCs w:val="20"/>
        </w:rPr>
        <w:t xml:space="preserve"> </w:t>
      </w:r>
      <w:r w:rsidR="000302A2" w:rsidRPr="00C16D47">
        <w:rPr>
          <w:rFonts w:ascii="Optima" w:hAnsi="Optima" w:cs="Arial"/>
          <w:sz w:val="20"/>
          <w:szCs w:val="20"/>
        </w:rPr>
        <w:t xml:space="preserve">272, 10-19, </w:t>
      </w:r>
      <w:hyperlink r:id="rId10" w:tgtFrame="doilink" w:history="1">
        <w:proofErr w:type="gramStart"/>
        <w:r w:rsidR="001E7187" w:rsidRPr="00C16D47">
          <w:rPr>
            <w:rStyle w:val="Hyperlink"/>
            <w:rFonts w:ascii="Optima" w:hAnsi="Optima" w:cs="Arial"/>
            <w:color w:val="auto"/>
            <w:sz w:val="20"/>
            <w:szCs w:val="20"/>
            <w:u w:val="none"/>
          </w:rPr>
          <w:t>DOI</w:t>
        </w:r>
        <w:r w:rsidR="000302A2" w:rsidRPr="00C16D47">
          <w:rPr>
            <w:rStyle w:val="Hyperlink"/>
            <w:rFonts w:ascii="Optima" w:hAnsi="Optima" w:cs="Arial"/>
            <w:color w:val="auto"/>
            <w:sz w:val="20"/>
            <w:szCs w:val="20"/>
            <w:u w:val="none"/>
          </w:rPr>
          <w:t>:10.1016/j.geoderma</w:t>
        </w:r>
        <w:proofErr w:type="gramEnd"/>
        <w:r w:rsidR="000302A2" w:rsidRPr="00C16D47">
          <w:rPr>
            <w:rStyle w:val="Hyperlink"/>
            <w:rFonts w:ascii="Optima" w:hAnsi="Optima" w:cs="Arial"/>
            <w:color w:val="auto"/>
            <w:sz w:val="20"/>
            <w:szCs w:val="20"/>
            <w:u w:val="none"/>
          </w:rPr>
          <w:t>.2016.02.017</w:t>
        </w:r>
      </w:hyperlink>
      <w:r w:rsidR="00D02001" w:rsidRPr="00C16D47">
        <w:rPr>
          <w:rFonts w:ascii="Optima" w:hAnsi="Optima" w:cs="Arial"/>
          <w:sz w:val="20"/>
          <w:szCs w:val="20"/>
        </w:rPr>
        <w:t>.</w:t>
      </w:r>
    </w:p>
    <w:p w14:paraId="2B2517FF" w14:textId="402FE69F" w:rsidR="005F7EF8" w:rsidRPr="00C16D47" w:rsidRDefault="00472D46" w:rsidP="005F7EF8">
      <w:pPr>
        <w:pStyle w:val="ListParagraph"/>
        <w:numPr>
          <w:ilvl w:val="0"/>
          <w:numId w:val="6"/>
        </w:numPr>
        <w:rPr>
          <w:rFonts w:ascii="Optima" w:hAnsi="Optima" w:cs="Arial"/>
          <w:sz w:val="20"/>
          <w:szCs w:val="20"/>
        </w:rPr>
      </w:pPr>
      <w:r w:rsidRPr="00C16D47">
        <w:rPr>
          <w:rFonts w:ascii="Optima" w:hAnsi="Optima" w:cs="Arial"/>
          <w:sz w:val="20"/>
          <w:szCs w:val="20"/>
        </w:rPr>
        <w:lastRenderedPageBreak/>
        <w:t xml:space="preserve">Gao, X., and C.A. </w:t>
      </w:r>
      <w:proofErr w:type="spellStart"/>
      <w:r w:rsidRPr="00C16D47">
        <w:rPr>
          <w:rFonts w:ascii="Optima" w:hAnsi="Optima" w:cs="Arial"/>
          <w:sz w:val="20"/>
          <w:szCs w:val="20"/>
        </w:rPr>
        <w:t>Masiello</w:t>
      </w:r>
      <w:proofErr w:type="spellEnd"/>
      <w:r w:rsidRPr="00C16D47">
        <w:rPr>
          <w:rFonts w:ascii="Optima" w:hAnsi="Optima" w:cs="Arial"/>
          <w:sz w:val="20"/>
          <w:szCs w:val="20"/>
        </w:rPr>
        <w:t xml:space="preserve">. </w:t>
      </w:r>
      <w:proofErr w:type="gramStart"/>
      <w:r w:rsidRPr="00C16D47">
        <w:rPr>
          <w:rFonts w:ascii="Optima" w:hAnsi="Optima" w:cs="Arial"/>
          <w:sz w:val="20"/>
          <w:szCs w:val="20"/>
        </w:rPr>
        <w:t>”Chapter</w:t>
      </w:r>
      <w:proofErr w:type="gramEnd"/>
      <w:r w:rsidRPr="00C16D47">
        <w:rPr>
          <w:rFonts w:ascii="Optima" w:hAnsi="Optima" w:cs="Arial"/>
          <w:sz w:val="20"/>
          <w:szCs w:val="20"/>
        </w:rPr>
        <w:t xml:space="preserve"> 19: Analysis of biochar porosity by </w:t>
      </w:r>
      <w:proofErr w:type="spellStart"/>
      <w:r w:rsidRPr="00C16D47">
        <w:rPr>
          <w:rFonts w:ascii="Optima" w:hAnsi="Optima" w:cs="Arial"/>
          <w:sz w:val="20"/>
          <w:szCs w:val="20"/>
        </w:rPr>
        <w:t>pycnometry</w:t>
      </w:r>
      <w:proofErr w:type="spellEnd"/>
      <w:r w:rsidRPr="00C16D47">
        <w:rPr>
          <w:rFonts w:ascii="Optima" w:hAnsi="Optima" w:cs="Arial"/>
          <w:sz w:val="20"/>
          <w:szCs w:val="20"/>
        </w:rPr>
        <w:t xml:space="preserve">”, in </w:t>
      </w:r>
      <w:r w:rsidR="00F22D61" w:rsidRPr="00C16D47">
        <w:rPr>
          <w:rFonts w:ascii="Optima" w:hAnsi="Optima" w:cs="Arial"/>
          <w:i/>
          <w:sz w:val="20"/>
          <w:szCs w:val="20"/>
        </w:rPr>
        <w:t>Biochar: a Guide to Analytical Methods</w:t>
      </w:r>
      <w:r w:rsidRPr="00C16D47">
        <w:rPr>
          <w:rFonts w:ascii="Optima" w:hAnsi="Optima" w:cs="Arial"/>
          <w:sz w:val="20"/>
          <w:szCs w:val="20"/>
        </w:rPr>
        <w:t xml:space="preserve">, edited by Balwant Singh, Marta Camps, and Johannes Lehmann, </w:t>
      </w:r>
      <w:r w:rsidR="00F22D61" w:rsidRPr="00C16D47">
        <w:rPr>
          <w:rFonts w:ascii="Optima" w:hAnsi="Optima" w:cs="Arial"/>
          <w:i/>
          <w:sz w:val="20"/>
          <w:szCs w:val="20"/>
        </w:rPr>
        <w:t>201</w:t>
      </w:r>
      <w:r w:rsidR="001A2B5D" w:rsidRPr="00C16D47">
        <w:rPr>
          <w:rFonts w:ascii="Optima" w:hAnsi="Optima" w:cs="Arial"/>
          <w:i/>
          <w:sz w:val="20"/>
          <w:szCs w:val="20"/>
        </w:rPr>
        <w:t>7</w:t>
      </w:r>
      <w:r w:rsidRPr="00C16D47">
        <w:rPr>
          <w:rFonts w:ascii="Optima" w:hAnsi="Optima" w:cs="Arial"/>
          <w:i/>
          <w:sz w:val="20"/>
          <w:szCs w:val="20"/>
        </w:rPr>
        <w:t>.</w:t>
      </w:r>
    </w:p>
    <w:p w14:paraId="6061ED2A" w14:textId="346D5414" w:rsidR="004549C1" w:rsidRPr="00C16D47" w:rsidRDefault="00121B94" w:rsidP="005F7EF8">
      <w:pPr>
        <w:pStyle w:val="ListParagraph"/>
        <w:numPr>
          <w:ilvl w:val="0"/>
          <w:numId w:val="6"/>
        </w:numPr>
        <w:rPr>
          <w:rFonts w:ascii="Optima" w:hAnsi="Optima" w:cs="Arial"/>
          <w:sz w:val="20"/>
          <w:szCs w:val="20"/>
        </w:rPr>
      </w:pPr>
      <w:r w:rsidRPr="002A7F1B">
        <w:rPr>
          <w:rFonts w:ascii="Optima" w:hAnsi="Optima" w:cs="Arial"/>
          <w:sz w:val="20"/>
          <w:szCs w:val="20"/>
          <w:lang w:val="it-IT"/>
        </w:rPr>
        <w:t>*</w:t>
      </w:r>
      <w:r w:rsidR="0009698D" w:rsidRPr="002A7F1B">
        <w:rPr>
          <w:rFonts w:ascii="Optima" w:hAnsi="Optima" w:cs="Arial"/>
          <w:sz w:val="20"/>
          <w:szCs w:val="20"/>
          <w:lang w:val="it-IT"/>
        </w:rPr>
        <w:t xml:space="preserve">Sorrenti, G., C.A. Masiello, B. </w:t>
      </w:r>
      <w:proofErr w:type="spellStart"/>
      <w:r w:rsidR="0009698D" w:rsidRPr="002A7F1B">
        <w:rPr>
          <w:rFonts w:ascii="Optima" w:hAnsi="Optima" w:cs="Arial"/>
          <w:sz w:val="20"/>
          <w:szCs w:val="20"/>
          <w:lang w:val="it-IT"/>
        </w:rPr>
        <w:t>Dugan</w:t>
      </w:r>
      <w:proofErr w:type="spellEnd"/>
      <w:r w:rsidR="0009698D" w:rsidRPr="002A7F1B">
        <w:rPr>
          <w:rFonts w:ascii="Optima" w:hAnsi="Optima" w:cs="Arial"/>
          <w:sz w:val="20"/>
          <w:szCs w:val="20"/>
          <w:lang w:val="it-IT"/>
        </w:rPr>
        <w:t>, M. Toselli</w:t>
      </w:r>
      <w:r w:rsidR="000302A2" w:rsidRPr="002A7F1B">
        <w:rPr>
          <w:rFonts w:ascii="Optima" w:hAnsi="Optima" w:cs="Arial"/>
          <w:sz w:val="20"/>
          <w:szCs w:val="20"/>
          <w:lang w:val="it-IT"/>
        </w:rPr>
        <w:t xml:space="preserve"> (2016)</w:t>
      </w:r>
      <w:r w:rsidR="0009698D" w:rsidRPr="002A7F1B">
        <w:rPr>
          <w:rFonts w:ascii="Optima" w:hAnsi="Optima" w:cs="Arial"/>
          <w:sz w:val="20"/>
          <w:szCs w:val="20"/>
          <w:lang w:val="it-IT"/>
        </w:rPr>
        <w:t xml:space="preserve">.  </w:t>
      </w:r>
      <w:r w:rsidR="0009698D" w:rsidRPr="00C16D47">
        <w:rPr>
          <w:rFonts w:ascii="Optima" w:hAnsi="Optima" w:cs="Arial"/>
          <w:sz w:val="20"/>
          <w:szCs w:val="20"/>
        </w:rPr>
        <w:t xml:space="preserve">Biochar </w:t>
      </w:r>
      <w:proofErr w:type="spellStart"/>
      <w:r w:rsidR="0009698D" w:rsidRPr="00C16D47">
        <w:rPr>
          <w:rFonts w:ascii="Optima" w:hAnsi="Optima" w:cs="Arial"/>
          <w:sz w:val="20"/>
          <w:szCs w:val="20"/>
        </w:rPr>
        <w:t>physico</w:t>
      </w:r>
      <w:proofErr w:type="spellEnd"/>
      <w:r w:rsidR="0009698D" w:rsidRPr="00C16D47">
        <w:rPr>
          <w:rFonts w:ascii="Optima" w:hAnsi="Optima" w:cs="Arial"/>
          <w:sz w:val="20"/>
          <w:szCs w:val="20"/>
        </w:rPr>
        <w:t xml:space="preserve">-chemical properties as affected by environmental exposure. </w:t>
      </w:r>
      <w:r w:rsidR="0009698D" w:rsidRPr="00C16D47">
        <w:rPr>
          <w:rFonts w:ascii="Optima" w:hAnsi="Optima" w:cs="Arial"/>
          <w:i/>
          <w:sz w:val="20"/>
          <w:szCs w:val="20"/>
        </w:rPr>
        <w:t>Science of the Total Environment</w:t>
      </w:r>
      <w:r w:rsidR="000302A2" w:rsidRPr="00C16D47">
        <w:rPr>
          <w:rFonts w:ascii="Optima" w:hAnsi="Optima" w:cs="Arial"/>
          <w:i/>
          <w:sz w:val="20"/>
          <w:szCs w:val="20"/>
        </w:rPr>
        <w:t>, 563-564</w:t>
      </w:r>
      <w:r w:rsidR="000302A2" w:rsidRPr="00C16D47">
        <w:rPr>
          <w:rFonts w:ascii="Optima" w:hAnsi="Optima" w:cs="Arial"/>
          <w:sz w:val="20"/>
          <w:szCs w:val="20"/>
        </w:rPr>
        <w:t>, 237-246, DOI</w:t>
      </w:r>
      <w:hyperlink r:id="rId11" w:tgtFrame="doilink" w:history="1">
        <w:r w:rsidR="000302A2" w:rsidRPr="00C16D47">
          <w:rPr>
            <w:rStyle w:val="Hyperlink"/>
            <w:rFonts w:ascii="Optima" w:hAnsi="Optima" w:cs="Arial"/>
            <w:color w:val="auto"/>
            <w:sz w:val="20"/>
            <w:szCs w:val="20"/>
            <w:u w:val="none"/>
          </w:rPr>
          <w:t>:10.1016/j.scitotenv.2016.03.245</w:t>
        </w:r>
      </w:hyperlink>
    </w:p>
    <w:p w14:paraId="00140939" w14:textId="04407C0B" w:rsidR="004549C1" w:rsidRPr="00C16D47" w:rsidRDefault="00121B94" w:rsidP="004549C1">
      <w:pPr>
        <w:pStyle w:val="ListParagraph"/>
        <w:numPr>
          <w:ilvl w:val="0"/>
          <w:numId w:val="6"/>
        </w:numPr>
        <w:rPr>
          <w:rFonts w:ascii="Optima" w:hAnsi="Optima" w:cs="Arial"/>
          <w:sz w:val="20"/>
          <w:szCs w:val="20"/>
        </w:rPr>
      </w:pPr>
      <w:r w:rsidRPr="00C16D47">
        <w:rPr>
          <w:rFonts w:ascii="Optima" w:hAnsi="Optima" w:cs="Arial"/>
          <w:sz w:val="20"/>
          <w:szCs w:val="20"/>
        </w:rPr>
        <w:t>*</w:t>
      </w:r>
      <w:r w:rsidR="004549C1" w:rsidRPr="00C16D47">
        <w:rPr>
          <w:rFonts w:ascii="Optima" w:hAnsi="Optima" w:cs="Arial"/>
          <w:sz w:val="20"/>
          <w:szCs w:val="20"/>
        </w:rPr>
        <w:t xml:space="preserve">Cheng, H.-Y., C.A. </w:t>
      </w:r>
      <w:proofErr w:type="spellStart"/>
      <w:r w:rsidR="004549C1" w:rsidRPr="00C16D47">
        <w:rPr>
          <w:rFonts w:ascii="Optima" w:hAnsi="Optima" w:cs="Arial"/>
          <w:sz w:val="20"/>
          <w:szCs w:val="20"/>
        </w:rPr>
        <w:t>Masiello</w:t>
      </w:r>
      <w:proofErr w:type="spellEnd"/>
      <w:r w:rsidR="004549C1" w:rsidRPr="00C16D47">
        <w:rPr>
          <w:rFonts w:ascii="Optima" w:hAnsi="Optima" w:cs="Arial"/>
          <w:sz w:val="20"/>
          <w:szCs w:val="20"/>
        </w:rPr>
        <w:t xml:space="preserve">, G.N. Bennett, J.J. </w:t>
      </w:r>
      <w:proofErr w:type="spellStart"/>
      <w:r w:rsidR="004549C1" w:rsidRPr="00C16D47">
        <w:rPr>
          <w:rFonts w:ascii="Optima" w:hAnsi="Optima" w:cs="Arial"/>
          <w:sz w:val="20"/>
          <w:szCs w:val="20"/>
        </w:rPr>
        <w:t>Silberg</w:t>
      </w:r>
      <w:proofErr w:type="spellEnd"/>
      <w:r w:rsidR="00605E87" w:rsidRPr="00C16D47">
        <w:rPr>
          <w:rFonts w:ascii="Optima" w:hAnsi="Optima" w:cs="Arial"/>
          <w:sz w:val="20"/>
          <w:szCs w:val="20"/>
        </w:rPr>
        <w:t xml:space="preserve"> (2016)</w:t>
      </w:r>
      <w:r w:rsidR="004549C1" w:rsidRPr="00C16D47">
        <w:rPr>
          <w:rFonts w:ascii="Optima" w:hAnsi="Optima" w:cs="Arial"/>
          <w:sz w:val="20"/>
          <w:szCs w:val="20"/>
        </w:rPr>
        <w:t xml:space="preserve">, Using volatile gas production to report on horizontal gene transfer dynamics in soil. </w:t>
      </w:r>
      <w:r w:rsidR="004549C1" w:rsidRPr="00C16D47">
        <w:rPr>
          <w:rFonts w:ascii="Optima" w:hAnsi="Optima" w:cs="Arial"/>
          <w:i/>
          <w:sz w:val="20"/>
          <w:szCs w:val="20"/>
        </w:rPr>
        <w:t>Environmental Science and Technology</w:t>
      </w:r>
      <w:r w:rsidR="00A00390" w:rsidRPr="00C16D47">
        <w:rPr>
          <w:rFonts w:ascii="Optima" w:hAnsi="Optima" w:cs="Arial"/>
          <w:sz w:val="20"/>
          <w:szCs w:val="20"/>
        </w:rPr>
        <w:t>, 50, 850-8759, DOI: 10.1031/acsest.6b01415.</w:t>
      </w:r>
    </w:p>
    <w:p w14:paraId="5D8B336F" w14:textId="35C2FE33" w:rsidR="004C6F09" w:rsidRPr="00C16D47" w:rsidRDefault="004C6F09" w:rsidP="004C6F09">
      <w:pPr>
        <w:pStyle w:val="ListParagraph"/>
        <w:numPr>
          <w:ilvl w:val="0"/>
          <w:numId w:val="6"/>
        </w:numPr>
        <w:rPr>
          <w:rFonts w:ascii="Optima" w:hAnsi="Optima" w:cs="Arial"/>
          <w:sz w:val="20"/>
          <w:szCs w:val="20"/>
        </w:rPr>
      </w:pPr>
      <w:r w:rsidRPr="002A7F1B">
        <w:rPr>
          <w:rFonts w:ascii="Optima" w:hAnsi="Optima" w:cs="Arial"/>
          <w:sz w:val="20"/>
          <w:szCs w:val="20"/>
          <w:lang w:val="it-IT"/>
        </w:rPr>
        <w:t xml:space="preserve">Gao, X., </w:t>
      </w:r>
      <w:r w:rsidR="000D04C6" w:rsidRPr="002A7F1B">
        <w:rPr>
          <w:rFonts w:ascii="Optima" w:hAnsi="Optima" w:cs="Arial"/>
          <w:sz w:val="20"/>
          <w:szCs w:val="20"/>
          <w:lang w:val="it-IT"/>
        </w:rPr>
        <w:t>*</w:t>
      </w:r>
      <w:r w:rsidRPr="002A7F1B">
        <w:rPr>
          <w:rFonts w:ascii="Optima" w:hAnsi="Optima" w:cs="Arial"/>
          <w:sz w:val="20"/>
          <w:szCs w:val="20"/>
          <w:lang w:val="it-IT"/>
        </w:rPr>
        <w:t xml:space="preserve">H.Y. Cheng, </w:t>
      </w:r>
      <w:r w:rsidR="000D04C6" w:rsidRPr="002A7F1B">
        <w:rPr>
          <w:rFonts w:ascii="Optima" w:hAnsi="Optima" w:cs="Arial"/>
          <w:sz w:val="20"/>
          <w:szCs w:val="20"/>
          <w:lang w:val="it-IT"/>
        </w:rPr>
        <w:t>*</w:t>
      </w:r>
      <w:r w:rsidRPr="002A7F1B">
        <w:rPr>
          <w:rFonts w:ascii="Optima" w:hAnsi="Optima" w:cs="Arial"/>
          <w:sz w:val="20"/>
          <w:szCs w:val="20"/>
          <w:lang w:val="it-IT"/>
        </w:rPr>
        <w:t xml:space="preserve">I. Del Valle, S. </w:t>
      </w:r>
      <w:proofErr w:type="spellStart"/>
      <w:r w:rsidRPr="002A7F1B">
        <w:rPr>
          <w:rFonts w:ascii="Optima" w:hAnsi="Optima" w:cs="Arial"/>
          <w:sz w:val="20"/>
          <w:szCs w:val="20"/>
          <w:lang w:val="it-IT"/>
        </w:rPr>
        <w:t>Liu</w:t>
      </w:r>
      <w:proofErr w:type="spellEnd"/>
      <w:r w:rsidRPr="002A7F1B">
        <w:rPr>
          <w:rFonts w:ascii="Optima" w:hAnsi="Optima" w:cs="Arial"/>
          <w:sz w:val="20"/>
          <w:szCs w:val="20"/>
          <w:lang w:val="it-IT"/>
        </w:rPr>
        <w:t xml:space="preserve">, C.A. Masiello, J.J. </w:t>
      </w:r>
      <w:proofErr w:type="spellStart"/>
      <w:r w:rsidRPr="002A7F1B">
        <w:rPr>
          <w:rFonts w:ascii="Optima" w:hAnsi="Optima" w:cs="Arial"/>
          <w:sz w:val="20"/>
          <w:szCs w:val="20"/>
          <w:lang w:val="it-IT"/>
        </w:rPr>
        <w:t>Silberg</w:t>
      </w:r>
      <w:proofErr w:type="spellEnd"/>
      <w:r w:rsidR="00F02C9D" w:rsidRPr="002A7F1B">
        <w:rPr>
          <w:rFonts w:ascii="Optima" w:hAnsi="Optima" w:cs="Arial"/>
          <w:sz w:val="20"/>
          <w:szCs w:val="20"/>
          <w:lang w:val="it-IT"/>
        </w:rPr>
        <w:t xml:space="preserve"> (2016). </w:t>
      </w:r>
      <w:r w:rsidRPr="00C16D47">
        <w:rPr>
          <w:rFonts w:ascii="Optima" w:hAnsi="Optima" w:cs="Arial"/>
          <w:sz w:val="20"/>
          <w:szCs w:val="20"/>
        </w:rPr>
        <w:t xml:space="preserve">Charcoal disrupts soil microbial communication through multiple mechanisms. </w:t>
      </w:r>
      <w:r w:rsidRPr="00C16D47">
        <w:rPr>
          <w:rFonts w:ascii="Optima" w:hAnsi="Optima" w:cs="Arial"/>
          <w:i/>
          <w:sz w:val="20"/>
          <w:szCs w:val="20"/>
        </w:rPr>
        <w:t>ACS-Omega</w:t>
      </w:r>
      <w:r w:rsidR="00786F0C" w:rsidRPr="00C16D47">
        <w:rPr>
          <w:rFonts w:ascii="Optima" w:hAnsi="Optima" w:cs="Arial"/>
          <w:i/>
          <w:sz w:val="20"/>
          <w:szCs w:val="20"/>
        </w:rPr>
        <w:t xml:space="preserve">, </w:t>
      </w:r>
      <w:r w:rsidR="00786F0C" w:rsidRPr="00C16D47">
        <w:rPr>
          <w:rFonts w:ascii="Optima" w:hAnsi="Optima" w:cs="Arial"/>
          <w:sz w:val="20"/>
          <w:szCs w:val="20"/>
        </w:rPr>
        <w:t>1, 226-233, DOI: 10.1021/acsomega.6b00085.</w:t>
      </w:r>
    </w:p>
    <w:p w14:paraId="47BD7281" w14:textId="749CEC14" w:rsidR="003C0343" w:rsidRPr="00C16D47" w:rsidRDefault="000D04C6" w:rsidP="003C0343">
      <w:pPr>
        <w:pStyle w:val="ListParagraph"/>
        <w:numPr>
          <w:ilvl w:val="0"/>
          <w:numId w:val="6"/>
        </w:numPr>
        <w:rPr>
          <w:rFonts w:ascii="Optima" w:hAnsi="Optima" w:cs="Arial"/>
          <w:sz w:val="20"/>
          <w:szCs w:val="20"/>
        </w:rPr>
      </w:pPr>
      <w:r w:rsidRPr="00C16D47">
        <w:rPr>
          <w:rFonts w:ascii="Optima" w:hAnsi="Optima" w:cs="Arial"/>
          <w:sz w:val="20"/>
          <w:szCs w:val="20"/>
        </w:rPr>
        <w:t>*</w:t>
      </w:r>
      <w:proofErr w:type="spellStart"/>
      <w:r w:rsidR="00B4204C" w:rsidRPr="00C16D47">
        <w:rPr>
          <w:rFonts w:ascii="Optima" w:hAnsi="Optima" w:cs="Arial"/>
          <w:sz w:val="20"/>
          <w:szCs w:val="20"/>
        </w:rPr>
        <w:t>Vidonish</w:t>
      </w:r>
      <w:proofErr w:type="spellEnd"/>
      <w:r w:rsidR="00B4204C" w:rsidRPr="00C16D47">
        <w:rPr>
          <w:rFonts w:ascii="Optima" w:hAnsi="Optima" w:cs="Arial"/>
          <w:sz w:val="20"/>
          <w:szCs w:val="20"/>
        </w:rPr>
        <w:t xml:space="preserve">, J., K. </w:t>
      </w:r>
      <w:proofErr w:type="spellStart"/>
      <w:r w:rsidR="00B4204C" w:rsidRPr="00C16D47">
        <w:rPr>
          <w:rFonts w:ascii="Optima" w:hAnsi="Optima" w:cs="Arial"/>
          <w:sz w:val="20"/>
          <w:szCs w:val="20"/>
        </w:rPr>
        <w:t>Zygourakis</w:t>
      </w:r>
      <w:proofErr w:type="spellEnd"/>
      <w:r w:rsidR="00B4204C" w:rsidRPr="00C16D47">
        <w:rPr>
          <w:rFonts w:ascii="Optima" w:hAnsi="Optima" w:cs="Arial"/>
          <w:sz w:val="20"/>
          <w:szCs w:val="20"/>
        </w:rPr>
        <w:t xml:space="preserve">, C.A. </w:t>
      </w:r>
      <w:proofErr w:type="spellStart"/>
      <w:r w:rsidR="00B4204C" w:rsidRPr="00C16D47">
        <w:rPr>
          <w:rFonts w:ascii="Optima" w:hAnsi="Optima" w:cs="Arial"/>
          <w:sz w:val="20"/>
          <w:szCs w:val="20"/>
        </w:rPr>
        <w:t>Masiello</w:t>
      </w:r>
      <w:proofErr w:type="spellEnd"/>
      <w:r w:rsidR="00B4204C" w:rsidRPr="00C16D47">
        <w:rPr>
          <w:rFonts w:ascii="Optima" w:hAnsi="Optima" w:cs="Arial"/>
          <w:sz w:val="20"/>
          <w:szCs w:val="20"/>
        </w:rPr>
        <w:t>, G. Sabadell, P.J.J. Alvarez</w:t>
      </w:r>
      <w:r w:rsidR="00F02C9D" w:rsidRPr="00C16D47">
        <w:rPr>
          <w:rFonts w:ascii="Optima" w:hAnsi="Optima" w:cs="Arial"/>
          <w:sz w:val="20"/>
          <w:szCs w:val="20"/>
        </w:rPr>
        <w:t xml:space="preserve"> (2016)</w:t>
      </w:r>
      <w:r w:rsidR="00B4204C" w:rsidRPr="00C16D47">
        <w:rPr>
          <w:rFonts w:ascii="Optima" w:hAnsi="Optima" w:cs="Arial"/>
          <w:sz w:val="20"/>
          <w:szCs w:val="20"/>
        </w:rPr>
        <w:t xml:space="preserve">. Thermal treatment of hydrocarbon-impacted soils: A review of technology innovation for sustainable remediation.  </w:t>
      </w:r>
      <w:r w:rsidR="00B4204C" w:rsidRPr="00C16D47">
        <w:rPr>
          <w:rFonts w:ascii="Optima" w:hAnsi="Optima" w:cs="Arial"/>
          <w:i/>
          <w:sz w:val="20"/>
          <w:szCs w:val="20"/>
        </w:rPr>
        <w:t>Engineering</w:t>
      </w:r>
      <w:r w:rsidR="00C83B62" w:rsidRPr="00C16D47">
        <w:rPr>
          <w:rFonts w:ascii="Optima" w:hAnsi="Optima" w:cs="Arial"/>
          <w:sz w:val="20"/>
          <w:szCs w:val="20"/>
        </w:rPr>
        <w:t>, 2, 426-437, DOI: 10.1016/J.ENG.2016.04.005.</w:t>
      </w:r>
    </w:p>
    <w:p w14:paraId="3BD515C8" w14:textId="3A5517D9" w:rsidR="003C0343" w:rsidRPr="00C16D47" w:rsidRDefault="009C2A52" w:rsidP="003C0343">
      <w:pPr>
        <w:pStyle w:val="ListParagraph"/>
        <w:numPr>
          <w:ilvl w:val="0"/>
          <w:numId w:val="6"/>
        </w:numPr>
        <w:rPr>
          <w:rFonts w:ascii="Optima" w:hAnsi="Optima" w:cs="Arial"/>
          <w:sz w:val="20"/>
          <w:szCs w:val="20"/>
        </w:rPr>
      </w:pPr>
      <w:r w:rsidRPr="00C16D47">
        <w:rPr>
          <w:rFonts w:ascii="Optima" w:hAnsi="Optima" w:cs="Arial"/>
          <w:sz w:val="20"/>
          <w:szCs w:val="20"/>
        </w:rPr>
        <w:t xml:space="preserve">Hatton, P.-J., S. Chatterjee, T. </w:t>
      </w:r>
      <w:proofErr w:type="spellStart"/>
      <w:r w:rsidRPr="00C16D47">
        <w:rPr>
          <w:rFonts w:ascii="Optima" w:hAnsi="Optima" w:cs="Arial"/>
          <w:sz w:val="20"/>
          <w:szCs w:val="20"/>
        </w:rPr>
        <w:t>Filley</w:t>
      </w:r>
      <w:proofErr w:type="spellEnd"/>
      <w:r w:rsidRPr="00C16D47">
        <w:rPr>
          <w:rFonts w:ascii="Optima" w:hAnsi="Optima" w:cs="Arial"/>
          <w:sz w:val="20"/>
          <w:szCs w:val="20"/>
        </w:rPr>
        <w:t xml:space="preserve">, K. </w:t>
      </w:r>
      <w:proofErr w:type="spellStart"/>
      <w:r w:rsidRPr="00C16D47">
        <w:rPr>
          <w:rFonts w:ascii="Optima" w:hAnsi="Optima" w:cs="Arial"/>
          <w:sz w:val="20"/>
          <w:szCs w:val="20"/>
        </w:rPr>
        <w:t>Dastmalchi</w:t>
      </w:r>
      <w:proofErr w:type="spellEnd"/>
      <w:r w:rsidRPr="00C16D47">
        <w:rPr>
          <w:rFonts w:ascii="Optima" w:hAnsi="Optima" w:cs="Arial"/>
          <w:sz w:val="20"/>
          <w:szCs w:val="20"/>
        </w:rPr>
        <w:t xml:space="preserve">, A.F. Plante, S. </w:t>
      </w:r>
      <w:proofErr w:type="spellStart"/>
      <w:r w:rsidRPr="00C16D47">
        <w:rPr>
          <w:rFonts w:ascii="Optima" w:hAnsi="Optima" w:cs="Arial"/>
          <w:sz w:val="20"/>
          <w:szCs w:val="20"/>
        </w:rPr>
        <w:t>Abiven</w:t>
      </w:r>
      <w:proofErr w:type="spellEnd"/>
      <w:r w:rsidRPr="00C16D47">
        <w:rPr>
          <w:rFonts w:ascii="Optima" w:hAnsi="Optima" w:cs="Arial"/>
          <w:sz w:val="20"/>
          <w:szCs w:val="20"/>
        </w:rPr>
        <w:t xml:space="preserve">, X. Gao, C.A. </w:t>
      </w:r>
      <w:proofErr w:type="spellStart"/>
      <w:r w:rsidRPr="00C16D47">
        <w:rPr>
          <w:rFonts w:ascii="Optima" w:hAnsi="Optima" w:cs="Arial"/>
          <w:sz w:val="20"/>
          <w:szCs w:val="20"/>
        </w:rPr>
        <w:t>Masiello</w:t>
      </w:r>
      <w:proofErr w:type="spellEnd"/>
      <w:r w:rsidRPr="00C16D47">
        <w:rPr>
          <w:rFonts w:ascii="Optima" w:hAnsi="Optima" w:cs="Arial"/>
          <w:sz w:val="20"/>
          <w:szCs w:val="20"/>
        </w:rPr>
        <w:t xml:space="preserve">, S.W. Leavitt, K.J. </w:t>
      </w:r>
      <w:proofErr w:type="spellStart"/>
      <w:r w:rsidRPr="00C16D47">
        <w:rPr>
          <w:rFonts w:ascii="Optima" w:hAnsi="Optima" w:cs="Arial"/>
          <w:sz w:val="20"/>
          <w:szCs w:val="20"/>
        </w:rPr>
        <w:t>Nadelhoffer</w:t>
      </w:r>
      <w:proofErr w:type="spellEnd"/>
      <w:r w:rsidRPr="00C16D47">
        <w:rPr>
          <w:rFonts w:ascii="Optima" w:hAnsi="Optima" w:cs="Arial"/>
          <w:sz w:val="20"/>
          <w:szCs w:val="20"/>
        </w:rPr>
        <w:t>, R.E. Stark, J.A. Bird</w:t>
      </w:r>
      <w:r w:rsidR="00F02C9D" w:rsidRPr="00C16D47">
        <w:rPr>
          <w:rFonts w:ascii="Optima" w:hAnsi="Optima" w:cs="Arial"/>
          <w:sz w:val="20"/>
          <w:szCs w:val="20"/>
        </w:rPr>
        <w:t xml:space="preserve"> (2016)</w:t>
      </w:r>
      <w:r w:rsidRPr="00C16D47">
        <w:rPr>
          <w:rFonts w:ascii="Optima" w:hAnsi="Optima" w:cs="Arial"/>
          <w:sz w:val="20"/>
          <w:szCs w:val="20"/>
        </w:rPr>
        <w:t xml:space="preserve">. Tree taxa and pyrolysis temperature interact to control the efficacy of pyrogenic organic matter formation. </w:t>
      </w:r>
      <w:r w:rsidRPr="00C16D47">
        <w:rPr>
          <w:rFonts w:ascii="Optima" w:hAnsi="Optima" w:cs="Arial"/>
          <w:i/>
          <w:sz w:val="20"/>
          <w:szCs w:val="20"/>
        </w:rPr>
        <w:t>Biogeochemistry</w:t>
      </w:r>
      <w:r w:rsidR="00F02C9D" w:rsidRPr="00C16D47">
        <w:rPr>
          <w:rFonts w:ascii="Optima" w:hAnsi="Optima" w:cs="Arial"/>
          <w:sz w:val="20"/>
          <w:szCs w:val="20"/>
        </w:rPr>
        <w:t>, 130</w:t>
      </w:r>
      <w:r w:rsidR="009C59A9" w:rsidRPr="00C16D47">
        <w:rPr>
          <w:rFonts w:ascii="Optima" w:hAnsi="Optima" w:cs="Arial"/>
          <w:sz w:val="20"/>
          <w:szCs w:val="20"/>
        </w:rPr>
        <w:t>-143</w:t>
      </w:r>
      <w:r w:rsidR="00146090" w:rsidRPr="00C16D47">
        <w:rPr>
          <w:rFonts w:ascii="Optima" w:hAnsi="Optima" w:cs="Arial"/>
          <w:sz w:val="20"/>
          <w:szCs w:val="20"/>
        </w:rPr>
        <w:t>, 103. DOI</w:t>
      </w:r>
      <w:r w:rsidR="000A0191" w:rsidRPr="00C16D47">
        <w:rPr>
          <w:rFonts w:ascii="Optima" w:hAnsi="Optima" w:cs="Arial"/>
          <w:sz w:val="20"/>
          <w:szCs w:val="20"/>
        </w:rPr>
        <w:t>: 10.1007/s10533-016-0245-1.</w:t>
      </w:r>
    </w:p>
    <w:p w14:paraId="57636968" w14:textId="0B75CC4B" w:rsidR="00D24BFC" w:rsidRPr="00C16D47" w:rsidRDefault="003C0343" w:rsidP="003C0343">
      <w:pPr>
        <w:pStyle w:val="ListParagraph"/>
        <w:numPr>
          <w:ilvl w:val="0"/>
          <w:numId w:val="6"/>
        </w:numPr>
        <w:rPr>
          <w:rFonts w:ascii="Optima" w:hAnsi="Optima" w:cs="Arial"/>
          <w:sz w:val="20"/>
          <w:szCs w:val="20"/>
        </w:rPr>
      </w:pPr>
      <w:r w:rsidRPr="00C16D47">
        <w:rPr>
          <w:rFonts w:ascii="Optima" w:hAnsi="Optima" w:cs="Arial"/>
          <w:sz w:val="20"/>
          <w:szCs w:val="20"/>
        </w:rPr>
        <w:t>Bell-</w:t>
      </w:r>
      <w:proofErr w:type="spellStart"/>
      <w:r w:rsidRPr="00C16D47">
        <w:rPr>
          <w:rFonts w:ascii="Optima" w:hAnsi="Optima" w:cs="Arial"/>
          <w:sz w:val="20"/>
          <w:szCs w:val="20"/>
        </w:rPr>
        <w:t>Dereske</w:t>
      </w:r>
      <w:proofErr w:type="spellEnd"/>
      <w:r w:rsidRPr="00C16D47">
        <w:rPr>
          <w:rFonts w:ascii="Optima" w:hAnsi="Optima" w:cs="Arial"/>
          <w:sz w:val="20"/>
          <w:szCs w:val="20"/>
        </w:rPr>
        <w:t xml:space="preserve">, L., X. Gao, C.A. </w:t>
      </w:r>
      <w:proofErr w:type="spellStart"/>
      <w:r w:rsidRPr="00C16D47">
        <w:rPr>
          <w:rFonts w:ascii="Optima" w:hAnsi="Optima" w:cs="Arial"/>
          <w:sz w:val="20"/>
          <w:szCs w:val="20"/>
        </w:rPr>
        <w:t>Masiello</w:t>
      </w:r>
      <w:proofErr w:type="spellEnd"/>
      <w:r w:rsidRPr="00C16D47">
        <w:rPr>
          <w:rFonts w:ascii="Optima" w:hAnsi="Optima" w:cs="Arial"/>
          <w:sz w:val="20"/>
          <w:szCs w:val="20"/>
        </w:rPr>
        <w:t xml:space="preserve">, R. </w:t>
      </w:r>
      <w:proofErr w:type="spellStart"/>
      <w:r w:rsidRPr="00C16D47">
        <w:rPr>
          <w:rFonts w:ascii="Optima" w:hAnsi="Optima" w:cs="Arial"/>
          <w:sz w:val="20"/>
          <w:szCs w:val="20"/>
        </w:rPr>
        <w:t>Sin</w:t>
      </w:r>
      <w:r w:rsidR="00D24BFC" w:rsidRPr="00C16D47">
        <w:rPr>
          <w:rFonts w:ascii="Optima" w:hAnsi="Optima" w:cs="Arial"/>
          <w:sz w:val="20"/>
          <w:szCs w:val="20"/>
        </w:rPr>
        <w:t>sabaugh</w:t>
      </w:r>
      <w:proofErr w:type="spellEnd"/>
      <w:r w:rsidR="00D24BFC" w:rsidRPr="00C16D47">
        <w:rPr>
          <w:rFonts w:ascii="Optima" w:hAnsi="Optima" w:cs="Arial"/>
          <w:sz w:val="20"/>
          <w:szCs w:val="20"/>
        </w:rPr>
        <w:t xml:space="preserve">, S. Emery, J.A. </w:t>
      </w:r>
      <w:proofErr w:type="spellStart"/>
      <w:r w:rsidR="00D24BFC" w:rsidRPr="00C16D47">
        <w:rPr>
          <w:rFonts w:ascii="Optima" w:hAnsi="Optima" w:cs="Arial"/>
          <w:sz w:val="20"/>
          <w:szCs w:val="20"/>
        </w:rPr>
        <w:t>Rudgers</w:t>
      </w:r>
      <w:proofErr w:type="spellEnd"/>
      <w:r w:rsidR="00D24BFC" w:rsidRPr="00C16D47">
        <w:rPr>
          <w:rFonts w:ascii="Optima" w:hAnsi="Optima" w:cs="Arial"/>
          <w:sz w:val="20"/>
          <w:szCs w:val="20"/>
        </w:rPr>
        <w:t xml:space="preserve"> (201</w:t>
      </w:r>
      <w:r w:rsidR="00103E4E" w:rsidRPr="00C16D47">
        <w:rPr>
          <w:rFonts w:ascii="Optima" w:hAnsi="Optima" w:cs="Arial"/>
          <w:sz w:val="20"/>
          <w:szCs w:val="20"/>
        </w:rPr>
        <w:t>7</w:t>
      </w:r>
      <w:r w:rsidR="00D24BFC" w:rsidRPr="00C16D47">
        <w:rPr>
          <w:rFonts w:ascii="Optima" w:hAnsi="Optima" w:cs="Arial"/>
          <w:sz w:val="20"/>
          <w:szCs w:val="20"/>
        </w:rPr>
        <w:t>)</w:t>
      </w:r>
      <w:r w:rsidRPr="00C16D47">
        <w:rPr>
          <w:rFonts w:ascii="Optima" w:hAnsi="Optima" w:cs="Arial"/>
          <w:sz w:val="20"/>
          <w:szCs w:val="20"/>
        </w:rPr>
        <w:t xml:space="preserve"> Plant-fungal symbiosis affects litter decomposition during primary succession</w:t>
      </w:r>
      <w:r w:rsidR="00146090" w:rsidRPr="00C16D47">
        <w:rPr>
          <w:rFonts w:ascii="Optima" w:hAnsi="Optima" w:cs="Arial"/>
          <w:sz w:val="20"/>
          <w:szCs w:val="20"/>
        </w:rPr>
        <w:t xml:space="preserve"> (201</w:t>
      </w:r>
      <w:r w:rsidR="00103E4E" w:rsidRPr="00C16D47">
        <w:rPr>
          <w:rFonts w:ascii="Optima" w:hAnsi="Optima" w:cs="Arial"/>
          <w:sz w:val="20"/>
          <w:szCs w:val="20"/>
        </w:rPr>
        <w:t>7</w:t>
      </w:r>
      <w:r w:rsidR="00146090" w:rsidRPr="00C16D47">
        <w:rPr>
          <w:rFonts w:ascii="Optima" w:hAnsi="Optima" w:cs="Arial"/>
          <w:sz w:val="20"/>
          <w:szCs w:val="20"/>
        </w:rPr>
        <w:t>)</w:t>
      </w:r>
      <w:r w:rsidRPr="00C16D47">
        <w:rPr>
          <w:rFonts w:ascii="Optima" w:hAnsi="Optima" w:cs="Arial"/>
          <w:sz w:val="20"/>
          <w:szCs w:val="20"/>
        </w:rPr>
        <w:t xml:space="preserve">. </w:t>
      </w:r>
      <w:r w:rsidRPr="00C16D47">
        <w:rPr>
          <w:rFonts w:ascii="Optima" w:hAnsi="Optima" w:cs="Arial"/>
          <w:i/>
          <w:sz w:val="20"/>
          <w:szCs w:val="20"/>
        </w:rPr>
        <w:t>Oikos.</w:t>
      </w:r>
      <w:r w:rsidR="00D24BFC" w:rsidRPr="00C16D47">
        <w:rPr>
          <w:rFonts w:ascii="Optima" w:hAnsi="Optima" w:cs="Arial"/>
          <w:sz w:val="20"/>
          <w:szCs w:val="20"/>
        </w:rPr>
        <w:t xml:space="preserve"> </w:t>
      </w:r>
      <w:r w:rsidR="00146090" w:rsidRPr="00C16D47">
        <w:rPr>
          <w:rFonts w:ascii="Optima" w:hAnsi="Optima" w:cs="Arial"/>
          <w:sz w:val="20"/>
          <w:szCs w:val="20"/>
        </w:rPr>
        <w:t xml:space="preserve">126, 801-811. </w:t>
      </w:r>
      <w:r w:rsidR="00D24BFC" w:rsidRPr="00C16D47">
        <w:rPr>
          <w:rFonts w:ascii="Optima" w:hAnsi="Optima" w:cs="Arial"/>
          <w:sz w:val="20"/>
          <w:szCs w:val="20"/>
        </w:rPr>
        <w:t xml:space="preserve">DOI: </w:t>
      </w:r>
      <w:r w:rsidR="00D24BFC" w:rsidRPr="00C16D47">
        <w:rPr>
          <w:rStyle w:val="article-headermeta-info-data"/>
          <w:rFonts w:ascii="Optima" w:hAnsi="Optima"/>
          <w:sz w:val="20"/>
          <w:szCs w:val="20"/>
        </w:rPr>
        <w:t>10.1111/oik.03648.</w:t>
      </w:r>
    </w:p>
    <w:p w14:paraId="1BC43D3C" w14:textId="4135B582" w:rsidR="009C2A52" w:rsidRPr="00C16D47" w:rsidRDefault="00D24BFC" w:rsidP="003C0343">
      <w:pPr>
        <w:pStyle w:val="ListParagraph"/>
        <w:numPr>
          <w:ilvl w:val="0"/>
          <w:numId w:val="6"/>
        </w:numPr>
        <w:rPr>
          <w:rFonts w:ascii="Optima" w:hAnsi="Optima" w:cs="Arial"/>
          <w:sz w:val="20"/>
          <w:szCs w:val="20"/>
        </w:rPr>
      </w:pPr>
      <w:r w:rsidRPr="00C16D47">
        <w:rPr>
          <w:rFonts w:ascii="Optima" w:hAnsi="Optima" w:cs="Arial"/>
          <w:sz w:val="20"/>
          <w:szCs w:val="20"/>
        </w:rPr>
        <w:t xml:space="preserve">Valdez, Z., W.C. Hockaday, C.A. </w:t>
      </w:r>
      <w:proofErr w:type="spellStart"/>
      <w:r w:rsidRPr="00C16D47">
        <w:rPr>
          <w:rFonts w:ascii="Optima" w:hAnsi="Optima" w:cs="Arial"/>
          <w:sz w:val="20"/>
          <w:szCs w:val="20"/>
        </w:rPr>
        <w:t>Masiello</w:t>
      </w:r>
      <w:proofErr w:type="spellEnd"/>
      <w:r w:rsidRPr="00C16D47">
        <w:rPr>
          <w:rFonts w:ascii="Optima" w:hAnsi="Optima" w:cs="Arial"/>
          <w:sz w:val="20"/>
          <w:szCs w:val="20"/>
        </w:rPr>
        <w:t>, M.E. Gallagher, G.P. Robertson (2017) Nitrogen fertilizer and harvesting intensity influence the accrual of soil carbon and nitrogen stocks in switchgrass cropping systems</w:t>
      </w:r>
      <w:r w:rsidR="00307ADF" w:rsidRPr="00C16D47">
        <w:rPr>
          <w:rFonts w:ascii="Optima" w:hAnsi="Optima" w:cs="Arial"/>
          <w:sz w:val="20"/>
          <w:szCs w:val="20"/>
        </w:rPr>
        <w:t xml:space="preserve"> (2017)</w:t>
      </w:r>
      <w:r w:rsidRPr="00C16D47">
        <w:rPr>
          <w:rFonts w:ascii="Optima" w:hAnsi="Optima" w:cs="Arial"/>
          <w:sz w:val="20"/>
          <w:szCs w:val="20"/>
        </w:rPr>
        <w:t xml:space="preserve">. </w:t>
      </w:r>
      <w:proofErr w:type="spellStart"/>
      <w:r w:rsidR="00307ADF" w:rsidRPr="00C16D47">
        <w:rPr>
          <w:rFonts w:ascii="Optima" w:hAnsi="Optima" w:cs="Arial"/>
          <w:i/>
          <w:sz w:val="20"/>
          <w:szCs w:val="20"/>
        </w:rPr>
        <w:t>BioEnergy</w:t>
      </w:r>
      <w:proofErr w:type="spellEnd"/>
      <w:r w:rsidR="00307ADF" w:rsidRPr="00C16D47">
        <w:rPr>
          <w:rFonts w:ascii="Optima" w:hAnsi="Optima" w:cs="Arial"/>
          <w:i/>
          <w:sz w:val="20"/>
          <w:szCs w:val="20"/>
        </w:rPr>
        <w:t xml:space="preserve"> Research</w:t>
      </w:r>
      <w:r w:rsidR="00307ADF" w:rsidRPr="00C16D47">
        <w:rPr>
          <w:rFonts w:ascii="Optima" w:hAnsi="Optima" w:cs="Arial"/>
          <w:sz w:val="20"/>
          <w:szCs w:val="20"/>
        </w:rPr>
        <w:t>, 10, 456-465.</w:t>
      </w:r>
      <w:r w:rsidRPr="00C16D47">
        <w:rPr>
          <w:rFonts w:ascii="Optima" w:hAnsi="Optima" w:cs="Arial"/>
          <w:i/>
          <w:sz w:val="20"/>
          <w:szCs w:val="20"/>
        </w:rPr>
        <w:t xml:space="preserve"> </w:t>
      </w:r>
      <w:r w:rsidRPr="00C16D47">
        <w:rPr>
          <w:rFonts w:ascii="Optima" w:hAnsi="Optima"/>
          <w:sz w:val="20"/>
          <w:szCs w:val="20"/>
        </w:rPr>
        <w:t>DOI: 10.1007/s12155-016-9810-7.</w:t>
      </w:r>
    </w:p>
    <w:p w14:paraId="60685CEF" w14:textId="1D805239" w:rsidR="00665FF5" w:rsidRPr="00C16D47" w:rsidRDefault="00665FF5" w:rsidP="00665FF5">
      <w:pPr>
        <w:pStyle w:val="ListParagraph"/>
        <w:numPr>
          <w:ilvl w:val="0"/>
          <w:numId w:val="6"/>
        </w:numPr>
        <w:rPr>
          <w:rFonts w:ascii="Optima" w:hAnsi="Optima" w:cs="Arial"/>
          <w:sz w:val="20"/>
          <w:szCs w:val="20"/>
        </w:rPr>
      </w:pPr>
      <w:r w:rsidRPr="00C16D47">
        <w:rPr>
          <w:rFonts w:ascii="Optima" w:hAnsi="Optima" w:cs="Arial"/>
          <w:sz w:val="20"/>
          <w:szCs w:val="20"/>
        </w:rPr>
        <w:t xml:space="preserve">Gao, X., </w:t>
      </w:r>
      <w:r w:rsidR="007043F9">
        <w:rPr>
          <w:rFonts w:ascii="Optima" w:hAnsi="Optima" w:cs="Arial"/>
          <w:sz w:val="20"/>
          <w:szCs w:val="20"/>
        </w:rPr>
        <w:t>^</w:t>
      </w:r>
      <w:r w:rsidRPr="00C16D47">
        <w:rPr>
          <w:rFonts w:ascii="Optima" w:hAnsi="Optima" w:cs="Arial"/>
          <w:sz w:val="20"/>
          <w:szCs w:val="20"/>
        </w:rPr>
        <w:t xml:space="preserve">L.E. Driver, I. </w:t>
      </w:r>
      <w:proofErr w:type="spellStart"/>
      <w:r w:rsidRPr="00C16D47">
        <w:rPr>
          <w:rFonts w:ascii="Optima" w:hAnsi="Optima" w:cs="Arial"/>
          <w:sz w:val="20"/>
          <w:szCs w:val="20"/>
        </w:rPr>
        <w:t>Kasin</w:t>
      </w:r>
      <w:proofErr w:type="spellEnd"/>
      <w:r w:rsidRPr="00C16D47">
        <w:rPr>
          <w:rFonts w:ascii="Optima" w:hAnsi="Optima" w:cs="Arial"/>
          <w:sz w:val="20"/>
          <w:szCs w:val="20"/>
        </w:rPr>
        <w:t xml:space="preserve">, C.A. </w:t>
      </w:r>
      <w:proofErr w:type="spellStart"/>
      <w:r w:rsidRPr="00C16D47">
        <w:rPr>
          <w:rFonts w:ascii="Optima" w:hAnsi="Optima" w:cs="Arial"/>
          <w:sz w:val="20"/>
          <w:szCs w:val="20"/>
        </w:rPr>
        <w:t>Masiello</w:t>
      </w:r>
      <w:proofErr w:type="spellEnd"/>
      <w:r w:rsidRPr="00C16D47">
        <w:rPr>
          <w:rFonts w:ascii="Optima" w:hAnsi="Optima" w:cs="Arial"/>
          <w:sz w:val="20"/>
          <w:szCs w:val="20"/>
        </w:rPr>
        <w:t>, *L.A. Pyle, B. Dugan, and M. Ohlson.  Effect of environmental exposure on charcoal density and porosity in a boreal forest</w:t>
      </w:r>
      <w:r w:rsidR="00B82470" w:rsidRPr="00C16D47">
        <w:rPr>
          <w:rFonts w:ascii="Optima" w:hAnsi="Optima" w:cs="Arial"/>
          <w:sz w:val="20"/>
          <w:szCs w:val="20"/>
        </w:rPr>
        <w:t xml:space="preserve"> (2017)</w:t>
      </w:r>
      <w:r w:rsidRPr="00C16D47">
        <w:rPr>
          <w:rFonts w:ascii="Optima" w:hAnsi="Optima" w:cs="Arial"/>
          <w:sz w:val="20"/>
          <w:szCs w:val="20"/>
        </w:rPr>
        <w:t xml:space="preserve">. </w:t>
      </w:r>
      <w:r w:rsidRPr="00C16D47">
        <w:rPr>
          <w:rFonts w:ascii="Optima" w:hAnsi="Optima" w:cs="Arial"/>
          <w:i/>
          <w:sz w:val="20"/>
          <w:szCs w:val="20"/>
        </w:rPr>
        <w:t>S</w:t>
      </w:r>
      <w:r w:rsidR="00DD6DFC" w:rsidRPr="00C16D47">
        <w:rPr>
          <w:rFonts w:ascii="Optima" w:hAnsi="Optima" w:cs="Arial"/>
          <w:i/>
          <w:sz w:val="20"/>
          <w:szCs w:val="20"/>
        </w:rPr>
        <w:t xml:space="preserve">cience of the </w:t>
      </w:r>
      <w:r w:rsidRPr="00C16D47">
        <w:rPr>
          <w:rFonts w:ascii="Optima" w:hAnsi="Optima" w:cs="Arial"/>
          <w:i/>
          <w:sz w:val="20"/>
          <w:szCs w:val="20"/>
        </w:rPr>
        <w:t>T</w:t>
      </w:r>
      <w:r w:rsidR="00B82470" w:rsidRPr="00C16D47">
        <w:rPr>
          <w:rFonts w:ascii="Optima" w:hAnsi="Optima" w:cs="Arial"/>
          <w:i/>
          <w:sz w:val="20"/>
          <w:szCs w:val="20"/>
        </w:rPr>
        <w:t xml:space="preserve">otal Environment, </w:t>
      </w:r>
      <w:r w:rsidR="00B82470" w:rsidRPr="00C16D47">
        <w:rPr>
          <w:rFonts w:ascii="Optima" w:hAnsi="Optima" w:cs="Arial"/>
          <w:sz w:val="20"/>
          <w:szCs w:val="20"/>
        </w:rPr>
        <w:t>592, 316-325.</w:t>
      </w:r>
    </w:p>
    <w:p w14:paraId="3DA31308" w14:textId="31BE5985" w:rsidR="00665FF5" w:rsidRPr="00C16D47" w:rsidRDefault="004B1C3F" w:rsidP="004B1C3F">
      <w:pPr>
        <w:pStyle w:val="ListParagraph"/>
        <w:numPr>
          <w:ilvl w:val="0"/>
          <w:numId w:val="6"/>
        </w:numPr>
        <w:rPr>
          <w:rFonts w:ascii="Optima" w:hAnsi="Optima" w:cs="Arial"/>
          <w:i/>
          <w:sz w:val="20"/>
          <w:szCs w:val="20"/>
        </w:rPr>
      </w:pPr>
      <w:r w:rsidRPr="00C16D47">
        <w:rPr>
          <w:rFonts w:ascii="Optima" w:hAnsi="Optima" w:cs="Arial"/>
          <w:sz w:val="20"/>
          <w:szCs w:val="20"/>
        </w:rPr>
        <w:t xml:space="preserve">*Suciu, L.G., R.J. Griffin, and C.A. </w:t>
      </w:r>
      <w:proofErr w:type="spellStart"/>
      <w:r w:rsidRPr="00C16D47">
        <w:rPr>
          <w:rFonts w:ascii="Optima" w:hAnsi="Optima" w:cs="Arial"/>
          <w:sz w:val="20"/>
          <w:szCs w:val="20"/>
        </w:rPr>
        <w:t>Masiello</w:t>
      </w:r>
      <w:proofErr w:type="spellEnd"/>
      <w:r w:rsidRPr="00C16D47">
        <w:rPr>
          <w:rFonts w:ascii="Optima" w:hAnsi="Optima" w:cs="Arial"/>
          <w:sz w:val="20"/>
          <w:szCs w:val="20"/>
        </w:rPr>
        <w:t>.  Regional background O</w:t>
      </w:r>
      <w:r w:rsidRPr="00C16D47">
        <w:rPr>
          <w:rFonts w:ascii="Optima" w:hAnsi="Optima" w:cs="Arial"/>
          <w:sz w:val="20"/>
          <w:szCs w:val="20"/>
          <w:vertAlign w:val="subscript"/>
        </w:rPr>
        <w:t>3</w:t>
      </w:r>
      <w:r w:rsidRPr="00C16D47">
        <w:rPr>
          <w:rFonts w:ascii="Optima" w:hAnsi="Optima" w:cs="Arial"/>
          <w:sz w:val="20"/>
          <w:szCs w:val="20"/>
        </w:rPr>
        <w:t xml:space="preserve"> and NO</w:t>
      </w:r>
      <w:r w:rsidRPr="00C16D47">
        <w:rPr>
          <w:rFonts w:ascii="Optima" w:hAnsi="Optima" w:cs="Arial"/>
          <w:sz w:val="20"/>
          <w:szCs w:val="20"/>
          <w:vertAlign w:val="subscript"/>
        </w:rPr>
        <w:t>x</w:t>
      </w:r>
      <w:r w:rsidRPr="00C16D47">
        <w:rPr>
          <w:rFonts w:ascii="Optima" w:hAnsi="Optima" w:cs="Arial"/>
          <w:sz w:val="20"/>
          <w:szCs w:val="20"/>
        </w:rPr>
        <w:t xml:space="preserve"> in the Houston-Galveston-Brazoria (TX) regi</w:t>
      </w:r>
      <w:r w:rsidR="00BF1959" w:rsidRPr="00C16D47">
        <w:rPr>
          <w:rFonts w:ascii="Optima" w:hAnsi="Optima" w:cs="Arial"/>
          <w:sz w:val="20"/>
          <w:szCs w:val="20"/>
        </w:rPr>
        <w:t xml:space="preserve">on: A decadal-scale perspective (2017) </w:t>
      </w:r>
      <w:r w:rsidRPr="00C16D47">
        <w:rPr>
          <w:rFonts w:ascii="Optima" w:hAnsi="Optima" w:cs="Arial"/>
          <w:i/>
          <w:sz w:val="20"/>
          <w:szCs w:val="20"/>
        </w:rPr>
        <w:t>At</w:t>
      </w:r>
      <w:r w:rsidR="00BF1959" w:rsidRPr="00C16D47">
        <w:rPr>
          <w:rFonts w:ascii="Optima" w:hAnsi="Optima" w:cs="Arial"/>
          <w:i/>
          <w:sz w:val="20"/>
          <w:szCs w:val="20"/>
        </w:rPr>
        <w:t xml:space="preserve">mospheric Chemistry and Physics, </w:t>
      </w:r>
      <w:r w:rsidR="00BF1959" w:rsidRPr="00C16D47">
        <w:rPr>
          <w:rFonts w:ascii="Optima" w:hAnsi="Optima" w:cs="Arial"/>
          <w:sz w:val="20"/>
          <w:szCs w:val="20"/>
        </w:rPr>
        <w:t>17, 6565-6581 DOI: 10.5194/acp-17-6565-2017.</w:t>
      </w:r>
    </w:p>
    <w:p w14:paraId="73DD9375" w14:textId="1F09E532" w:rsidR="0094186F" w:rsidRPr="00C16D47" w:rsidRDefault="0094186F" w:rsidP="004B1C3F">
      <w:pPr>
        <w:pStyle w:val="ListParagraph"/>
        <w:numPr>
          <w:ilvl w:val="0"/>
          <w:numId w:val="6"/>
        </w:numPr>
        <w:rPr>
          <w:rFonts w:ascii="Optima" w:hAnsi="Optima" w:cs="Arial"/>
          <w:i/>
          <w:sz w:val="20"/>
          <w:szCs w:val="20"/>
        </w:rPr>
      </w:pPr>
      <w:r w:rsidRPr="00C16D47">
        <w:rPr>
          <w:rFonts w:ascii="Optima" w:hAnsi="Optima" w:cs="Arial"/>
          <w:sz w:val="20"/>
          <w:szCs w:val="20"/>
        </w:rPr>
        <w:t xml:space="preserve">*Liu, Z., B. Dugan, C.A. </w:t>
      </w:r>
      <w:proofErr w:type="spellStart"/>
      <w:r w:rsidRPr="00C16D47">
        <w:rPr>
          <w:rFonts w:ascii="Optima" w:hAnsi="Optima" w:cs="Arial"/>
          <w:sz w:val="20"/>
          <w:szCs w:val="20"/>
        </w:rPr>
        <w:t>Masiello</w:t>
      </w:r>
      <w:proofErr w:type="spellEnd"/>
      <w:r w:rsidRPr="00C16D47">
        <w:rPr>
          <w:rFonts w:ascii="Optima" w:hAnsi="Optima" w:cs="Arial"/>
          <w:sz w:val="20"/>
          <w:szCs w:val="20"/>
        </w:rPr>
        <w:t xml:space="preserve">, H. </w:t>
      </w:r>
      <w:proofErr w:type="spellStart"/>
      <w:r w:rsidRPr="00C16D47">
        <w:rPr>
          <w:rFonts w:ascii="Optima" w:hAnsi="Optima" w:cs="Arial"/>
          <w:sz w:val="20"/>
          <w:szCs w:val="20"/>
        </w:rPr>
        <w:t>Gonnermann</w:t>
      </w:r>
      <w:proofErr w:type="spellEnd"/>
      <w:r w:rsidRPr="00C16D47">
        <w:rPr>
          <w:rFonts w:ascii="Optima" w:hAnsi="Optima" w:cs="Arial"/>
          <w:sz w:val="20"/>
          <w:szCs w:val="20"/>
        </w:rPr>
        <w:t xml:space="preserve">.  </w:t>
      </w:r>
      <w:r w:rsidRPr="00C16D47">
        <w:rPr>
          <w:rFonts w:ascii="Optima" w:hAnsi="Optima" w:cs="Helvetica"/>
          <w:sz w:val="20"/>
          <w:szCs w:val="20"/>
        </w:rPr>
        <w:t>Biochar particle size and porosity are both important in altering sandy soil water properties</w:t>
      </w:r>
      <w:r w:rsidR="006D1E56" w:rsidRPr="00C16D47">
        <w:rPr>
          <w:rFonts w:ascii="Optima" w:hAnsi="Optima" w:cs="Helvetica"/>
          <w:sz w:val="20"/>
          <w:szCs w:val="20"/>
        </w:rPr>
        <w:t xml:space="preserve"> (2017)</w:t>
      </w:r>
      <w:r w:rsidRPr="00C16D47">
        <w:rPr>
          <w:rFonts w:ascii="Optima" w:hAnsi="Optima" w:cs="Arial"/>
          <w:sz w:val="20"/>
          <w:szCs w:val="20"/>
        </w:rPr>
        <w:t xml:space="preserve">. </w:t>
      </w:r>
      <w:proofErr w:type="spellStart"/>
      <w:r w:rsidR="006D1E56" w:rsidRPr="00C16D47">
        <w:rPr>
          <w:rFonts w:ascii="Optima" w:hAnsi="Optima" w:cs="Arial"/>
          <w:i/>
          <w:sz w:val="20"/>
          <w:szCs w:val="20"/>
        </w:rPr>
        <w:t>PLoS</w:t>
      </w:r>
      <w:proofErr w:type="spellEnd"/>
      <w:r w:rsidR="006D1E56" w:rsidRPr="00C16D47">
        <w:rPr>
          <w:rFonts w:ascii="Optima" w:hAnsi="Optima" w:cs="Arial"/>
          <w:i/>
          <w:sz w:val="20"/>
          <w:szCs w:val="20"/>
        </w:rPr>
        <w:t xml:space="preserve"> ONE</w:t>
      </w:r>
      <w:r w:rsidR="006D1E56" w:rsidRPr="00C16D47">
        <w:rPr>
          <w:rFonts w:ascii="Optima" w:hAnsi="Optima" w:cs="Arial"/>
          <w:sz w:val="20"/>
          <w:szCs w:val="20"/>
        </w:rPr>
        <w:t xml:space="preserve">, </w:t>
      </w:r>
      <w:r w:rsidR="00474112" w:rsidRPr="00C16D47">
        <w:rPr>
          <w:rFonts w:ascii="Optima" w:hAnsi="Optima" w:cs="Arial"/>
          <w:sz w:val="20"/>
          <w:szCs w:val="20"/>
        </w:rPr>
        <w:t xml:space="preserve">DOI: </w:t>
      </w:r>
      <w:r w:rsidR="00C577D0" w:rsidRPr="00C16D47">
        <w:rPr>
          <w:rFonts w:ascii="Optima" w:hAnsi="Optima" w:cs="Arial"/>
          <w:sz w:val="20"/>
          <w:szCs w:val="20"/>
        </w:rPr>
        <w:t>10.1371/journal.pone.0179079.</w:t>
      </w:r>
    </w:p>
    <w:p w14:paraId="70821ADA" w14:textId="070FABC5" w:rsidR="00150D40" w:rsidRPr="00C16D47" w:rsidRDefault="00150D40" w:rsidP="004B1C3F">
      <w:pPr>
        <w:pStyle w:val="ListParagraph"/>
        <w:numPr>
          <w:ilvl w:val="0"/>
          <w:numId w:val="6"/>
        </w:numPr>
        <w:rPr>
          <w:rFonts w:ascii="Optima" w:hAnsi="Optima" w:cs="Arial"/>
          <w:i/>
          <w:sz w:val="20"/>
          <w:szCs w:val="20"/>
        </w:rPr>
      </w:pPr>
      <w:proofErr w:type="spellStart"/>
      <w:r w:rsidRPr="00C16D47">
        <w:rPr>
          <w:rFonts w:ascii="Optima" w:hAnsi="Optima" w:cs="Arial"/>
          <w:sz w:val="20"/>
          <w:szCs w:val="20"/>
        </w:rPr>
        <w:t>Santín</w:t>
      </w:r>
      <w:proofErr w:type="spellEnd"/>
      <w:r w:rsidRPr="00C16D47">
        <w:rPr>
          <w:rFonts w:ascii="Optima" w:hAnsi="Optima" w:cs="Arial"/>
          <w:sz w:val="20"/>
          <w:szCs w:val="20"/>
        </w:rPr>
        <w:t xml:space="preserve">, C., S.H. </w:t>
      </w:r>
      <w:proofErr w:type="spellStart"/>
      <w:r w:rsidRPr="00C16D47">
        <w:rPr>
          <w:rFonts w:ascii="Optima" w:hAnsi="Optima" w:cs="Arial"/>
          <w:sz w:val="20"/>
          <w:szCs w:val="20"/>
        </w:rPr>
        <w:t>Doerr</w:t>
      </w:r>
      <w:proofErr w:type="spellEnd"/>
      <w:r w:rsidRPr="00C16D47">
        <w:rPr>
          <w:rFonts w:ascii="Optima" w:hAnsi="Optima" w:cs="Arial"/>
          <w:sz w:val="20"/>
          <w:szCs w:val="20"/>
        </w:rPr>
        <w:t xml:space="preserve">, A. Merino, T.D. </w:t>
      </w:r>
      <w:proofErr w:type="spellStart"/>
      <w:r w:rsidRPr="00C16D47">
        <w:rPr>
          <w:rFonts w:ascii="Optima" w:hAnsi="Optima" w:cs="Arial"/>
          <w:sz w:val="20"/>
          <w:szCs w:val="20"/>
        </w:rPr>
        <w:t>Bucheli</w:t>
      </w:r>
      <w:proofErr w:type="spellEnd"/>
      <w:r w:rsidRPr="00C16D47">
        <w:rPr>
          <w:rFonts w:ascii="Optima" w:hAnsi="Optima" w:cs="Arial"/>
          <w:sz w:val="20"/>
          <w:szCs w:val="20"/>
        </w:rPr>
        <w:t xml:space="preserve">, R. Bryant, P. </w:t>
      </w:r>
      <w:proofErr w:type="spellStart"/>
      <w:r w:rsidRPr="00C16D47">
        <w:rPr>
          <w:rFonts w:ascii="Optima" w:hAnsi="Optima" w:cs="Arial"/>
          <w:sz w:val="20"/>
          <w:szCs w:val="20"/>
        </w:rPr>
        <w:t>Ascough</w:t>
      </w:r>
      <w:proofErr w:type="spellEnd"/>
      <w:r w:rsidRPr="00C16D47">
        <w:rPr>
          <w:rFonts w:ascii="Optima" w:hAnsi="Optima" w:cs="Arial"/>
          <w:sz w:val="20"/>
          <w:szCs w:val="20"/>
        </w:rPr>
        <w:t xml:space="preserve">, X. Gao, C.A. </w:t>
      </w:r>
      <w:proofErr w:type="spellStart"/>
      <w:r w:rsidRPr="00C16D47">
        <w:rPr>
          <w:rFonts w:ascii="Optima" w:hAnsi="Optima" w:cs="Arial"/>
          <w:sz w:val="20"/>
          <w:szCs w:val="20"/>
        </w:rPr>
        <w:t>Masiello</w:t>
      </w:r>
      <w:proofErr w:type="spellEnd"/>
      <w:r w:rsidRPr="00C16D47">
        <w:rPr>
          <w:rFonts w:ascii="Optima" w:hAnsi="Optima" w:cs="Arial"/>
          <w:sz w:val="20"/>
          <w:szCs w:val="20"/>
        </w:rPr>
        <w:t>. Physicochemical properties and carbon sequestration potential differ between wildfire charco</w:t>
      </w:r>
      <w:r w:rsidR="006A2EB0" w:rsidRPr="00C16D47">
        <w:rPr>
          <w:rFonts w:ascii="Optima" w:hAnsi="Optima" w:cs="Arial"/>
          <w:sz w:val="20"/>
          <w:szCs w:val="20"/>
        </w:rPr>
        <w:t xml:space="preserve">als and slow-pyrolysis </w:t>
      </w:r>
      <w:proofErr w:type="spellStart"/>
      <w:r w:rsidR="006A2EB0" w:rsidRPr="00C16D47">
        <w:rPr>
          <w:rFonts w:ascii="Optima" w:hAnsi="Optima" w:cs="Arial"/>
          <w:sz w:val="20"/>
          <w:szCs w:val="20"/>
        </w:rPr>
        <w:t>biochars</w:t>
      </w:r>
      <w:proofErr w:type="spellEnd"/>
      <w:r w:rsidR="006A2EB0" w:rsidRPr="00C16D47">
        <w:rPr>
          <w:rFonts w:ascii="Optima" w:hAnsi="Optima" w:cs="Arial"/>
          <w:sz w:val="20"/>
          <w:szCs w:val="20"/>
        </w:rPr>
        <w:t xml:space="preserve"> (2017) </w:t>
      </w:r>
      <w:r w:rsidR="006A2EB0" w:rsidRPr="00C16D47">
        <w:rPr>
          <w:rFonts w:ascii="Optima" w:hAnsi="Optima" w:cs="Arial"/>
          <w:i/>
          <w:sz w:val="20"/>
          <w:szCs w:val="20"/>
        </w:rPr>
        <w:t>Scientific Reports</w:t>
      </w:r>
      <w:r w:rsidR="006A2EB0" w:rsidRPr="00C16D47">
        <w:rPr>
          <w:rFonts w:ascii="Optima" w:hAnsi="Optima" w:cs="Arial"/>
          <w:sz w:val="20"/>
          <w:szCs w:val="20"/>
        </w:rPr>
        <w:t>, 7, Article number 11233, DOI: 10.1038/s41590-017-10455-2.</w:t>
      </w:r>
    </w:p>
    <w:p w14:paraId="11F85025" w14:textId="1415D6AF" w:rsidR="00150D40" w:rsidRPr="00C16D47" w:rsidRDefault="00150D40" w:rsidP="00150D40">
      <w:pPr>
        <w:pStyle w:val="ListParagraph"/>
        <w:numPr>
          <w:ilvl w:val="0"/>
          <w:numId w:val="6"/>
        </w:numPr>
        <w:rPr>
          <w:rFonts w:ascii="Optima" w:hAnsi="Optima" w:cs="Arial"/>
          <w:sz w:val="20"/>
          <w:szCs w:val="20"/>
        </w:rPr>
      </w:pPr>
      <w:r w:rsidRPr="00C16D47">
        <w:rPr>
          <w:rFonts w:ascii="Optima" w:hAnsi="Optima" w:cs="Arial"/>
          <w:sz w:val="20"/>
          <w:szCs w:val="20"/>
        </w:rPr>
        <w:t>*</w:t>
      </w:r>
      <w:proofErr w:type="spellStart"/>
      <w:r w:rsidRPr="00C16D47">
        <w:rPr>
          <w:rFonts w:ascii="Optima" w:hAnsi="Optima" w:cs="Arial"/>
          <w:sz w:val="20"/>
          <w:szCs w:val="20"/>
        </w:rPr>
        <w:t>Pourhashem</w:t>
      </w:r>
      <w:proofErr w:type="spellEnd"/>
      <w:r w:rsidRPr="00C16D47">
        <w:rPr>
          <w:rFonts w:ascii="Optima" w:hAnsi="Optima" w:cs="Arial"/>
          <w:sz w:val="20"/>
          <w:szCs w:val="20"/>
        </w:rPr>
        <w:t xml:space="preserve">, G., *Q.Z. Rasool, R. Zhang, K.B. Medlock, D.S. Cohan, C.A. </w:t>
      </w:r>
      <w:proofErr w:type="spellStart"/>
      <w:r w:rsidRPr="00C16D47">
        <w:rPr>
          <w:rFonts w:ascii="Optima" w:hAnsi="Optima" w:cs="Arial"/>
          <w:sz w:val="20"/>
          <w:szCs w:val="20"/>
        </w:rPr>
        <w:t>Masiello</w:t>
      </w:r>
      <w:proofErr w:type="spellEnd"/>
      <w:r w:rsidRPr="00C16D47">
        <w:rPr>
          <w:rFonts w:ascii="Optima" w:hAnsi="Optima" w:cs="Arial"/>
          <w:sz w:val="20"/>
          <w:szCs w:val="20"/>
        </w:rPr>
        <w:t xml:space="preserve">.  Valuing the air quality impacts of biochar </w:t>
      </w:r>
      <w:r w:rsidR="002D5739" w:rsidRPr="00C16D47">
        <w:rPr>
          <w:rFonts w:ascii="Optima" w:hAnsi="Optima" w:cs="Arial"/>
          <w:sz w:val="20"/>
          <w:szCs w:val="20"/>
        </w:rPr>
        <w:t xml:space="preserve">reductions in soil NO emissions (2017) </w:t>
      </w:r>
      <w:r w:rsidRPr="00C16D47">
        <w:rPr>
          <w:rFonts w:ascii="Optima" w:hAnsi="Optima" w:cs="Arial"/>
          <w:i/>
          <w:sz w:val="20"/>
          <w:szCs w:val="20"/>
        </w:rPr>
        <w:t>ES&amp;T</w:t>
      </w:r>
      <w:r w:rsidR="002D5739" w:rsidRPr="00C16D47">
        <w:rPr>
          <w:rFonts w:ascii="Optima" w:hAnsi="Optima" w:cs="Arial"/>
          <w:sz w:val="20"/>
          <w:szCs w:val="20"/>
        </w:rPr>
        <w:t>, 51, 9856-9863, DOI: 10.1021/acs.est.7b00748.</w:t>
      </w:r>
    </w:p>
    <w:p w14:paraId="1315FC93" w14:textId="744116F6" w:rsidR="006D1E56" w:rsidRPr="00C16D47" w:rsidRDefault="00F23E6C" w:rsidP="00F23E6C">
      <w:pPr>
        <w:pStyle w:val="ListParagraph"/>
        <w:numPr>
          <w:ilvl w:val="0"/>
          <w:numId w:val="6"/>
        </w:numPr>
        <w:rPr>
          <w:rStyle w:val="article-headermeta-info-data"/>
          <w:rFonts w:ascii="Optima" w:hAnsi="Optima" w:cs="Arial"/>
          <w:sz w:val="20"/>
          <w:szCs w:val="20"/>
        </w:rPr>
      </w:pPr>
      <w:r w:rsidRPr="00C16D47">
        <w:rPr>
          <w:rFonts w:ascii="Optima" w:hAnsi="Optima"/>
          <w:sz w:val="20"/>
          <w:szCs w:val="20"/>
        </w:rPr>
        <w:t xml:space="preserve">*Gallagher, M.E., </w:t>
      </w:r>
      <w:r w:rsidRPr="00C16D47">
        <w:rPr>
          <w:rFonts w:ascii="Optima" w:hAnsi="Optima"/>
          <w:sz w:val="20"/>
          <w:szCs w:val="20"/>
          <w:u w:val="single"/>
        </w:rPr>
        <w:t xml:space="preserve">F.L. </w:t>
      </w:r>
      <w:proofErr w:type="spellStart"/>
      <w:r w:rsidRPr="00C16D47">
        <w:rPr>
          <w:rFonts w:ascii="Optima" w:hAnsi="Optima"/>
          <w:sz w:val="20"/>
          <w:szCs w:val="20"/>
          <w:u w:val="single"/>
        </w:rPr>
        <w:t>Liljestrand</w:t>
      </w:r>
      <w:proofErr w:type="spellEnd"/>
      <w:r w:rsidRPr="00C16D47">
        <w:rPr>
          <w:rFonts w:ascii="Optima" w:hAnsi="Optima"/>
          <w:sz w:val="20"/>
          <w:szCs w:val="20"/>
        </w:rPr>
        <w:t xml:space="preserve">, W.C. Hockaday, C.A. </w:t>
      </w:r>
      <w:proofErr w:type="spellStart"/>
      <w:r w:rsidRPr="00C16D47">
        <w:rPr>
          <w:rFonts w:ascii="Optima" w:hAnsi="Optima"/>
          <w:sz w:val="20"/>
          <w:szCs w:val="20"/>
        </w:rPr>
        <w:t>Masiello</w:t>
      </w:r>
      <w:proofErr w:type="spellEnd"/>
      <w:r w:rsidR="006D1E56" w:rsidRPr="00C16D47">
        <w:rPr>
          <w:rFonts w:ascii="Optima" w:hAnsi="Optima"/>
          <w:sz w:val="20"/>
          <w:szCs w:val="20"/>
        </w:rPr>
        <w:t>.</w:t>
      </w:r>
      <w:r w:rsidRPr="00C16D47">
        <w:rPr>
          <w:rFonts w:ascii="Optima" w:hAnsi="Optima"/>
          <w:sz w:val="20"/>
          <w:szCs w:val="20"/>
        </w:rPr>
        <w:t xml:space="preserve"> Plant species, not climate, controls biomass oxidative ratios in deciduous and coniferous ecosystems</w:t>
      </w:r>
      <w:r w:rsidR="006D1E56" w:rsidRPr="00C16D47">
        <w:rPr>
          <w:rFonts w:ascii="Optima" w:hAnsi="Optima"/>
          <w:sz w:val="20"/>
          <w:szCs w:val="20"/>
        </w:rPr>
        <w:t xml:space="preserve"> (2017) </w:t>
      </w:r>
      <w:r w:rsidR="006D1E56" w:rsidRPr="00C16D47">
        <w:rPr>
          <w:rFonts w:ascii="Optima" w:hAnsi="Optima"/>
          <w:i/>
          <w:sz w:val="20"/>
          <w:szCs w:val="20"/>
        </w:rPr>
        <w:t>JGR-</w:t>
      </w:r>
      <w:proofErr w:type="spellStart"/>
      <w:r w:rsidR="006D1E56" w:rsidRPr="00C16D47">
        <w:rPr>
          <w:rFonts w:ascii="Optima" w:hAnsi="Optima"/>
          <w:i/>
          <w:sz w:val="20"/>
          <w:szCs w:val="20"/>
        </w:rPr>
        <w:t>Biogeosciences</w:t>
      </w:r>
      <w:proofErr w:type="spellEnd"/>
      <w:r w:rsidR="006D1E56" w:rsidRPr="00C16D47">
        <w:rPr>
          <w:rFonts w:ascii="Optima" w:hAnsi="Optima"/>
          <w:sz w:val="20"/>
          <w:szCs w:val="20"/>
        </w:rPr>
        <w:t xml:space="preserve">, 122 (9), 2314-2324, </w:t>
      </w:r>
      <w:r w:rsidR="006D1E56" w:rsidRPr="00C16D47">
        <w:rPr>
          <w:rStyle w:val="article-headermeta-info-label"/>
          <w:rFonts w:ascii="Optima" w:hAnsi="Optima"/>
          <w:sz w:val="20"/>
          <w:szCs w:val="20"/>
        </w:rPr>
        <w:t xml:space="preserve">DOI: </w:t>
      </w:r>
      <w:r w:rsidR="006D1E56" w:rsidRPr="00C16D47">
        <w:rPr>
          <w:rStyle w:val="article-headermeta-info-data"/>
          <w:rFonts w:ascii="Optima" w:hAnsi="Optima"/>
          <w:sz w:val="20"/>
          <w:szCs w:val="20"/>
        </w:rPr>
        <w:t>10.1002/2017JG003847.</w:t>
      </w:r>
    </w:p>
    <w:p w14:paraId="7681CEF0" w14:textId="4BD90DDA" w:rsidR="00866362" w:rsidRPr="00C16D47" w:rsidRDefault="00866362" w:rsidP="003C2A4F">
      <w:pPr>
        <w:pStyle w:val="ListParagraph"/>
        <w:numPr>
          <w:ilvl w:val="0"/>
          <w:numId w:val="6"/>
        </w:numPr>
        <w:rPr>
          <w:rFonts w:ascii="Optima" w:hAnsi="Optima" w:cs="Arial"/>
          <w:sz w:val="20"/>
          <w:szCs w:val="20"/>
        </w:rPr>
      </w:pPr>
      <w:r w:rsidRPr="00C16D47">
        <w:rPr>
          <w:rFonts w:ascii="Optima" w:hAnsi="Optima" w:cs="Arial"/>
          <w:sz w:val="20"/>
          <w:szCs w:val="20"/>
        </w:rPr>
        <w:t xml:space="preserve">*Pyle, L.A., *K.L. Magee, *M.E. Gallagher, W.C. Hockaday, C.A. </w:t>
      </w:r>
      <w:proofErr w:type="spellStart"/>
      <w:r w:rsidRPr="00C16D47">
        <w:rPr>
          <w:rFonts w:ascii="Optima" w:hAnsi="Optima" w:cs="Arial"/>
          <w:sz w:val="20"/>
          <w:szCs w:val="20"/>
        </w:rPr>
        <w:t>Masiello</w:t>
      </w:r>
      <w:proofErr w:type="spellEnd"/>
      <w:r w:rsidRPr="00C16D47">
        <w:rPr>
          <w:rFonts w:ascii="Optima" w:hAnsi="Optima" w:cs="Arial"/>
          <w:sz w:val="20"/>
          <w:szCs w:val="20"/>
        </w:rPr>
        <w:t>.  Short term changes in physical and chemical properties of soil charcoal supp</w:t>
      </w:r>
      <w:r w:rsidR="002B5198" w:rsidRPr="00C16D47">
        <w:rPr>
          <w:rFonts w:ascii="Optima" w:hAnsi="Optima" w:cs="Arial"/>
          <w:sz w:val="20"/>
          <w:szCs w:val="20"/>
        </w:rPr>
        <w:t>ort enhanced landscape mobility (2017)</w:t>
      </w:r>
      <w:r w:rsidRPr="00C16D47">
        <w:rPr>
          <w:rFonts w:ascii="Optima" w:hAnsi="Optima" w:cs="Arial"/>
          <w:i/>
          <w:sz w:val="20"/>
          <w:szCs w:val="20"/>
        </w:rPr>
        <w:t xml:space="preserve"> JGR-</w:t>
      </w:r>
      <w:proofErr w:type="spellStart"/>
      <w:r w:rsidRPr="00C16D47">
        <w:rPr>
          <w:rFonts w:ascii="Optima" w:hAnsi="Optima" w:cs="Arial"/>
          <w:i/>
          <w:sz w:val="20"/>
          <w:szCs w:val="20"/>
        </w:rPr>
        <w:t>Biogeosciences</w:t>
      </w:r>
      <w:proofErr w:type="spellEnd"/>
      <w:r w:rsidRPr="00C16D47">
        <w:rPr>
          <w:rFonts w:ascii="Optima" w:hAnsi="Optima" w:cs="Arial"/>
          <w:i/>
          <w:sz w:val="20"/>
          <w:szCs w:val="20"/>
        </w:rPr>
        <w:t>.</w:t>
      </w:r>
    </w:p>
    <w:p w14:paraId="3A7F3F0D" w14:textId="65687AEF" w:rsidR="007061A7" w:rsidRPr="00C16D47" w:rsidRDefault="007061A7" w:rsidP="003C2A4F">
      <w:pPr>
        <w:pStyle w:val="ListParagraph"/>
        <w:numPr>
          <w:ilvl w:val="0"/>
          <w:numId w:val="6"/>
        </w:numPr>
        <w:rPr>
          <w:rFonts w:ascii="Optima" w:hAnsi="Optima" w:cs="Arial"/>
          <w:sz w:val="20"/>
          <w:szCs w:val="20"/>
        </w:rPr>
      </w:pPr>
      <w:r w:rsidRPr="00C16D47">
        <w:rPr>
          <w:rFonts w:ascii="Optima" w:hAnsi="Optima" w:cs="Arial"/>
          <w:sz w:val="20"/>
          <w:szCs w:val="20"/>
        </w:rPr>
        <w:t xml:space="preserve">*Liu, Z., B. Dugan, C.A. </w:t>
      </w:r>
      <w:proofErr w:type="spellStart"/>
      <w:r w:rsidRPr="00C16D47">
        <w:rPr>
          <w:rFonts w:ascii="Optima" w:hAnsi="Optima" w:cs="Arial"/>
          <w:sz w:val="20"/>
          <w:szCs w:val="20"/>
        </w:rPr>
        <w:t>Masiello</w:t>
      </w:r>
      <w:proofErr w:type="spellEnd"/>
      <w:r w:rsidRPr="00C16D47">
        <w:rPr>
          <w:rFonts w:ascii="Optima" w:hAnsi="Optima" w:cs="Arial"/>
          <w:sz w:val="20"/>
          <w:szCs w:val="20"/>
        </w:rPr>
        <w:t xml:space="preserve">, </w:t>
      </w:r>
      <w:r w:rsidRPr="00C16D47">
        <w:rPr>
          <w:rFonts w:ascii="Optima" w:hAnsi="Optima" w:cs="Arial"/>
          <w:sz w:val="20"/>
          <w:szCs w:val="20"/>
          <w:u w:val="single"/>
        </w:rPr>
        <w:t>L.M. Wahab</w:t>
      </w:r>
      <w:r w:rsidRPr="00C16D47">
        <w:rPr>
          <w:rFonts w:ascii="Optima" w:hAnsi="Optima" w:cs="Arial"/>
          <w:sz w:val="20"/>
          <w:szCs w:val="20"/>
        </w:rPr>
        <w:t xml:space="preserve">, H.M. </w:t>
      </w:r>
      <w:proofErr w:type="spellStart"/>
      <w:r w:rsidRPr="00C16D47">
        <w:rPr>
          <w:rFonts w:ascii="Optima" w:hAnsi="Optima" w:cs="Arial"/>
          <w:sz w:val="20"/>
          <w:szCs w:val="20"/>
        </w:rPr>
        <w:t>Gonnermann</w:t>
      </w:r>
      <w:proofErr w:type="spellEnd"/>
      <w:r w:rsidRPr="00C16D47">
        <w:rPr>
          <w:rFonts w:ascii="Optima" w:hAnsi="Optima" w:cs="Arial"/>
          <w:sz w:val="20"/>
          <w:szCs w:val="20"/>
        </w:rPr>
        <w:t xml:space="preserve">, J.A. </w:t>
      </w:r>
      <w:proofErr w:type="spellStart"/>
      <w:r w:rsidRPr="00C16D47">
        <w:rPr>
          <w:rFonts w:ascii="Optima" w:hAnsi="Optima" w:cs="Arial"/>
          <w:sz w:val="20"/>
          <w:szCs w:val="20"/>
        </w:rPr>
        <w:t>Nittrouer</w:t>
      </w:r>
      <w:proofErr w:type="spellEnd"/>
      <w:r w:rsidRPr="00C16D47">
        <w:rPr>
          <w:rFonts w:ascii="Optima" w:hAnsi="Optima" w:cs="Arial"/>
          <w:sz w:val="20"/>
          <w:szCs w:val="20"/>
        </w:rPr>
        <w:t>.  Effect of freeze-thaw cycling on grain size of biochar</w:t>
      </w:r>
      <w:r w:rsidR="002B5198" w:rsidRPr="00C16D47">
        <w:rPr>
          <w:rFonts w:ascii="Optima" w:hAnsi="Optima" w:cs="Arial"/>
          <w:sz w:val="20"/>
          <w:szCs w:val="20"/>
        </w:rPr>
        <w:t xml:space="preserve"> (2018)</w:t>
      </w:r>
      <w:r w:rsidRPr="00C16D47">
        <w:rPr>
          <w:rFonts w:ascii="Optima" w:hAnsi="Optima" w:cs="Arial"/>
          <w:i/>
          <w:sz w:val="20"/>
          <w:szCs w:val="20"/>
        </w:rPr>
        <w:t xml:space="preserve"> </w:t>
      </w:r>
      <w:proofErr w:type="spellStart"/>
      <w:r w:rsidRPr="00C16D47">
        <w:rPr>
          <w:rFonts w:ascii="Optima" w:hAnsi="Optima" w:cs="Arial"/>
          <w:i/>
          <w:sz w:val="20"/>
          <w:szCs w:val="20"/>
        </w:rPr>
        <w:t>PLoS</w:t>
      </w:r>
      <w:proofErr w:type="spellEnd"/>
      <w:r w:rsidRPr="00C16D47">
        <w:rPr>
          <w:rFonts w:ascii="Optima" w:hAnsi="Optima" w:cs="Arial"/>
          <w:i/>
          <w:sz w:val="20"/>
          <w:szCs w:val="20"/>
        </w:rPr>
        <w:t xml:space="preserve"> ONE.</w:t>
      </w:r>
    </w:p>
    <w:p w14:paraId="38C884F7" w14:textId="4497E072" w:rsidR="00897501" w:rsidRPr="000619E4" w:rsidRDefault="00151C00" w:rsidP="00AA5279">
      <w:pPr>
        <w:pStyle w:val="ListParagraph"/>
        <w:numPr>
          <w:ilvl w:val="0"/>
          <w:numId w:val="6"/>
        </w:numPr>
        <w:rPr>
          <w:rStyle w:val="Hyperlink"/>
          <w:rFonts w:ascii="Optima" w:hAnsi="Optima" w:cs="Arial"/>
          <w:color w:val="auto"/>
          <w:sz w:val="20"/>
          <w:szCs w:val="20"/>
          <w:u w:val="none"/>
        </w:rPr>
      </w:pPr>
      <w:r w:rsidRPr="002A7F1B">
        <w:rPr>
          <w:rFonts w:ascii="Optima" w:hAnsi="Optima" w:cs="Arial"/>
          <w:sz w:val="20"/>
          <w:szCs w:val="20"/>
          <w:lang w:val="it-IT"/>
        </w:rPr>
        <w:t>*</w:t>
      </w:r>
      <w:r w:rsidR="00897501" w:rsidRPr="002A7F1B">
        <w:rPr>
          <w:rFonts w:ascii="Optima" w:hAnsi="Optima" w:cs="Arial"/>
          <w:sz w:val="20"/>
          <w:szCs w:val="20"/>
          <w:lang w:val="it-IT"/>
        </w:rPr>
        <w:t xml:space="preserve">Cheng, H.-Y., C.A. Masiello, </w:t>
      </w:r>
      <w:r w:rsidRPr="002A7F1B">
        <w:rPr>
          <w:rFonts w:ascii="Optima" w:hAnsi="Optima" w:cs="Arial"/>
          <w:sz w:val="20"/>
          <w:szCs w:val="20"/>
          <w:lang w:val="it-IT"/>
        </w:rPr>
        <w:t>*</w:t>
      </w:r>
      <w:r w:rsidR="00897501" w:rsidRPr="002A7F1B">
        <w:rPr>
          <w:rFonts w:ascii="Optima" w:hAnsi="Optima" w:cs="Arial"/>
          <w:sz w:val="20"/>
          <w:szCs w:val="20"/>
          <w:lang w:val="it-IT"/>
        </w:rPr>
        <w:t xml:space="preserve">I. Del Valle, X. Gao, G.N. Bennett, and J.J. </w:t>
      </w:r>
      <w:proofErr w:type="spellStart"/>
      <w:r w:rsidR="00897501" w:rsidRPr="002A7F1B">
        <w:rPr>
          <w:rFonts w:ascii="Optima" w:hAnsi="Optima" w:cs="Arial"/>
          <w:sz w:val="20"/>
          <w:szCs w:val="20"/>
          <w:lang w:val="it-IT"/>
        </w:rPr>
        <w:t>Silberg</w:t>
      </w:r>
      <w:proofErr w:type="spellEnd"/>
      <w:r w:rsidR="00897501" w:rsidRPr="002A7F1B">
        <w:rPr>
          <w:rFonts w:ascii="Optima" w:hAnsi="Optima" w:cs="Arial"/>
          <w:sz w:val="20"/>
          <w:szCs w:val="20"/>
          <w:lang w:val="it-IT"/>
        </w:rPr>
        <w:t xml:space="preserve">.  </w:t>
      </w:r>
      <w:proofErr w:type="spellStart"/>
      <w:r w:rsidR="00897501" w:rsidRPr="00C16D47">
        <w:rPr>
          <w:rFonts w:ascii="Optima" w:hAnsi="Optima" w:cs="Arial"/>
          <w:sz w:val="20"/>
          <w:szCs w:val="20"/>
        </w:rPr>
        <w:t>Ratiometric</w:t>
      </w:r>
      <w:proofErr w:type="spellEnd"/>
      <w:r w:rsidR="00897501" w:rsidRPr="00C16D47">
        <w:rPr>
          <w:rFonts w:ascii="Optima" w:hAnsi="Optima" w:cs="Arial"/>
          <w:sz w:val="20"/>
          <w:szCs w:val="20"/>
        </w:rPr>
        <w:t xml:space="preserve"> gas reporting: a non-disruptive approach to monitor gene expression in soils. </w:t>
      </w:r>
      <w:r w:rsidR="00AA5279" w:rsidRPr="00C16D47">
        <w:rPr>
          <w:rFonts w:ascii="Optima" w:hAnsi="Optima" w:cs="Arial"/>
          <w:sz w:val="20"/>
          <w:szCs w:val="20"/>
        </w:rPr>
        <w:t>(2018)</w:t>
      </w:r>
      <w:r w:rsidR="00897501" w:rsidRPr="00C16D47">
        <w:rPr>
          <w:rFonts w:ascii="Optima" w:hAnsi="Optima" w:cs="Arial"/>
          <w:i/>
          <w:sz w:val="20"/>
          <w:szCs w:val="20"/>
        </w:rPr>
        <w:t>, ACS Synthetic Biology.</w:t>
      </w:r>
      <w:r w:rsidR="00AA5279" w:rsidRPr="00C16D47">
        <w:rPr>
          <w:rFonts w:ascii="Optima" w:hAnsi="Optima" w:cs="Helvetica"/>
          <w:i/>
          <w:iCs/>
          <w:sz w:val="20"/>
          <w:szCs w:val="20"/>
        </w:rPr>
        <w:t xml:space="preserve"> 7</w:t>
      </w:r>
      <w:r w:rsidR="00AA5279" w:rsidRPr="00C16D47">
        <w:rPr>
          <w:rFonts w:ascii="Optima" w:hAnsi="Optima" w:cs="Helvetica"/>
          <w:sz w:val="20"/>
          <w:szCs w:val="20"/>
        </w:rPr>
        <w:t xml:space="preserve">(3), 903–911. </w:t>
      </w:r>
      <w:hyperlink r:id="rId12" w:history="1">
        <w:r w:rsidR="0067165C" w:rsidRPr="00C16D47">
          <w:rPr>
            <w:rStyle w:val="Hyperlink"/>
            <w:rFonts w:ascii="Optima" w:hAnsi="Optima" w:cs="Helvetica"/>
            <w:sz w:val="20"/>
            <w:szCs w:val="20"/>
            <w:u w:val="none"/>
          </w:rPr>
          <w:t>http://doi.org/10.1021/acssynbio.7b00405</w:t>
        </w:r>
      </w:hyperlink>
    </w:p>
    <w:p w14:paraId="0B5D48D9" w14:textId="77777777" w:rsidR="000619E4" w:rsidRPr="004E02FB" w:rsidRDefault="00E9276E" w:rsidP="000619E4">
      <w:pPr>
        <w:pStyle w:val="ListParagraph"/>
        <w:numPr>
          <w:ilvl w:val="0"/>
          <w:numId w:val="6"/>
        </w:numPr>
        <w:rPr>
          <w:rFonts w:ascii="Optima" w:hAnsi="Optima" w:cs="Arial"/>
          <w:sz w:val="20"/>
          <w:szCs w:val="20"/>
        </w:rPr>
      </w:pPr>
      <w:r w:rsidRPr="004E02FB">
        <w:rPr>
          <w:rFonts w:ascii="Optima" w:hAnsi="Optima" w:cs="Arial"/>
          <w:sz w:val="20"/>
          <w:szCs w:val="20"/>
        </w:rPr>
        <w:lastRenderedPageBreak/>
        <w:t>*</w:t>
      </w:r>
      <w:proofErr w:type="spellStart"/>
      <w:r w:rsidRPr="004E02FB">
        <w:rPr>
          <w:rFonts w:ascii="Optima" w:hAnsi="Optima" w:cs="Arial"/>
          <w:sz w:val="20"/>
          <w:szCs w:val="20"/>
        </w:rPr>
        <w:t>Pourhashem</w:t>
      </w:r>
      <w:proofErr w:type="spellEnd"/>
      <w:r w:rsidRPr="004E02FB">
        <w:rPr>
          <w:rFonts w:ascii="Optima" w:hAnsi="Optima" w:cs="Arial"/>
          <w:sz w:val="20"/>
          <w:szCs w:val="20"/>
        </w:rPr>
        <w:t xml:space="preserve">, G. </w:t>
      </w:r>
      <w:r w:rsidRPr="004E02FB">
        <w:rPr>
          <w:rFonts w:ascii="Optima" w:hAnsi="Optima" w:cs="Arial"/>
          <w:sz w:val="20"/>
          <w:szCs w:val="20"/>
          <w:u w:val="single"/>
        </w:rPr>
        <w:t>Hung, S.Y</w:t>
      </w:r>
      <w:r w:rsidRPr="004E02FB">
        <w:rPr>
          <w:rFonts w:ascii="Optima" w:hAnsi="Optima" w:cs="Arial"/>
          <w:sz w:val="20"/>
          <w:szCs w:val="20"/>
        </w:rPr>
        <w:t xml:space="preserve">., Medlock, K., and </w:t>
      </w:r>
      <w:proofErr w:type="spellStart"/>
      <w:r w:rsidRPr="004E02FB">
        <w:rPr>
          <w:rFonts w:ascii="Optima" w:hAnsi="Optima" w:cs="Arial"/>
          <w:sz w:val="20"/>
          <w:szCs w:val="20"/>
        </w:rPr>
        <w:t>Masiello</w:t>
      </w:r>
      <w:proofErr w:type="spellEnd"/>
      <w:r w:rsidRPr="004E02FB">
        <w:rPr>
          <w:rFonts w:ascii="Optima" w:hAnsi="Optima" w:cs="Arial"/>
          <w:sz w:val="20"/>
          <w:szCs w:val="20"/>
        </w:rPr>
        <w:t>, C.A. Policy support for biochar: Review and recommendations</w:t>
      </w:r>
      <w:r w:rsidR="00BD567F" w:rsidRPr="004E02FB">
        <w:rPr>
          <w:rFonts w:ascii="Optima" w:hAnsi="Optima" w:cs="Arial"/>
          <w:sz w:val="20"/>
          <w:szCs w:val="20"/>
        </w:rPr>
        <w:t xml:space="preserve"> (2018)</w:t>
      </w:r>
      <w:r w:rsidRPr="004E02FB">
        <w:rPr>
          <w:rFonts w:ascii="Optima" w:hAnsi="Optima" w:cs="Arial"/>
          <w:sz w:val="20"/>
          <w:szCs w:val="20"/>
        </w:rPr>
        <w:t xml:space="preserve"> </w:t>
      </w:r>
      <w:r w:rsidRPr="004E02FB">
        <w:rPr>
          <w:rFonts w:ascii="Optima" w:hAnsi="Optima" w:cs="Arial"/>
          <w:i/>
          <w:sz w:val="20"/>
          <w:szCs w:val="20"/>
        </w:rPr>
        <w:t>Global Change Biology-Bioenergy</w:t>
      </w:r>
      <w:r w:rsidR="00BD567F" w:rsidRPr="004E02FB">
        <w:rPr>
          <w:rFonts w:ascii="Optima" w:hAnsi="Optima" w:cs="Arial"/>
          <w:sz w:val="20"/>
          <w:szCs w:val="20"/>
        </w:rPr>
        <w:t xml:space="preserve"> 1-14.</w:t>
      </w:r>
      <w:r w:rsidR="000619E4" w:rsidRPr="004E02FB">
        <w:rPr>
          <w:rFonts w:ascii="Optima" w:hAnsi="Optima"/>
          <w:sz w:val="20"/>
          <w:szCs w:val="20"/>
        </w:rPr>
        <w:t xml:space="preserve"> DOI: 10.1111/gcbb.12582.</w:t>
      </w:r>
    </w:p>
    <w:p w14:paraId="41CB6A53" w14:textId="5747BC07" w:rsidR="008A034B" w:rsidRPr="004E02FB" w:rsidRDefault="008A034B" w:rsidP="004E02FB">
      <w:pPr>
        <w:pStyle w:val="ListParagraph"/>
        <w:numPr>
          <w:ilvl w:val="0"/>
          <w:numId w:val="6"/>
        </w:numPr>
        <w:rPr>
          <w:rFonts w:ascii="Optima" w:hAnsi="Optima" w:cs="Arial"/>
          <w:sz w:val="20"/>
          <w:szCs w:val="20"/>
        </w:rPr>
      </w:pPr>
      <w:r w:rsidRPr="004E02FB">
        <w:rPr>
          <w:rFonts w:ascii="Optima" w:hAnsi="Optima" w:cs="Arial"/>
          <w:sz w:val="20"/>
          <w:szCs w:val="20"/>
        </w:rPr>
        <w:t xml:space="preserve">*Suciu, L., </w:t>
      </w:r>
      <w:proofErr w:type="spellStart"/>
      <w:r w:rsidRPr="004E02FB">
        <w:rPr>
          <w:rFonts w:ascii="Optima" w:hAnsi="Optima" w:cs="Arial"/>
          <w:sz w:val="20"/>
          <w:szCs w:val="20"/>
        </w:rPr>
        <w:t>Masiello</w:t>
      </w:r>
      <w:proofErr w:type="spellEnd"/>
      <w:r w:rsidRPr="004E02FB">
        <w:rPr>
          <w:rFonts w:ascii="Optima" w:hAnsi="Optima" w:cs="Arial"/>
          <w:sz w:val="20"/>
          <w:szCs w:val="20"/>
        </w:rPr>
        <w:t xml:space="preserve">, C.A., Griffin, R.J. (2019) </w:t>
      </w:r>
      <w:proofErr w:type="spellStart"/>
      <w:r w:rsidRPr="004E02FB">
        <w:rPr>
          <w:rFonts w:ascii="Optima" w:hAnsi="Optima" w:cs="Arial"/>
          <w:sz w:val="20"/>
          <w:szCs w:val="20"/>
        </w:rPr>
        <w:t>Anhydrosugars</w:t>
      </w:r>
      <w:proofErr w:type="spellEnd"/>
      <w:r w:rsidRPr="004E02FB">
        <w:rPr>
          <w:rFonts w:ascii="Optima" w:hAnsi="Optima" w:cs="Arial"/>
          <w:sz w:val="20"/>
          <w:szCs w:val="20"/>
        </w:rPr>
        <w:t xml:space="preserve"> as tracers in the Earth system. </w:t>
      </w:r>
      <w:r w:rsidRPr="004E02FB">
        <w:rPr>
          <w:rFonts w:ascii="Optima" w:hAnsi="Optima" w:cs="Arial"/>
          <w:i/>
          <w:sz w:val="20"/>
          <w:szCs w:val="20"/>
        </w:rPr>
        <w:t>Biogeochemistry</w:t>
      </w:r>
      <w:r w:rsidR="004E02FB" w:rsidRPr="004E02FB">
        <w:rPr>
          <w:rFonts w:ascii="Optima" w:hAnsi="Optima" w:cs="Arial"/>
          <w:sz w:val="20"/>
          <w:szCs w:val="20"/>
        </w:rPr>
        <w:t xml:space="preserve"> 146, 209-256, </w:t>
      </w:r>
      <w:r w:rsidR="004E02FB" w:rsidRPr="004E02FB">
        <w:rPr>
          <w:rFonts w:ascii="Optima" w:hAnsi="Optima" w:cs="Times Roman"/>
          <w:color w:val="000000"/>
          <w:sz w:val="20"/>
          <w:szCs w:val="20"/>
        </w:rPr>
        <w:t>10.1007/s10533-019-00622-0.</w:t>
      </w:r>
    </w:p>
    <w:p w14:paraId="26D07737" w14:textId="17AD814B" w:rsidR="005A7BDC" w:rsidRDefault="000619E4" w:rsidP="000619E4">
      <w:pPr>
        <w:pStyle w:val="ListParagraph"/>
        <w:numPr>
          <w:ilvl w:val="0"/>
          <w:numId w:val="6"/>
        </w:numPr>
        <w:rPr>
          <w:rFonts w:ascii="Optima" w:hAnsi="Optima" w:cs="Arial"/>
          <w:sz w:val="20"/>
          <w:szCs w:val="20"/>
        </w:rPr>
      </w:pPr>
      <w:r w:rsidRPr="004E02FB">
        <w:rPr>
          <w:rFonts w:ascii="Optima" w:hAnsi="Optima" w:cs="Arial"/>
          <w:sz w:val="20"/>
          <w:szCs w:val="20"/>
        </w:rPr>
        <w:t xml:space="preserve">*Del Valle, I., *Webster, T.M., *Cheng, H.-Y., </w:t>
      </w:r>
      <w:proofErr w:type="spellStart"/>
      <w:r w:rsidRPr="004E02FB">
        <w:rPr>
          <w:rFonts w:ascii="Optima" w:hAnsi="Optima" w:cs="Arial"/>
          <w:sz w:val="20"/>
          <w:szCs w:val="20"/>
        </w:rPr>
        <w:t>Thies</w:t>
      </w:r>
      <w:proofErr w:type="spellEnd"/>
      <w:r w:rsidRPr="004E02FB">
        <w:rPr>
          <w:rFonts w:ascii="Optima" w:hAnsi="Optima" w:cs="Arial"/>
          <w:sz w:val="20"/>
          <w:szCs w:val="20"/>
        </w:rPr>
        <w:t xml:space="preserve">, J.E., Kessler, A., Miller, M.K., Ball, Z.T., </w:t>
      </w:r>
      <w:proofErr w:type="spellStart"/>
      <w:r w:rsidRPr="004E02FB">
        <w:rPr>
          <w:rFonts w:ascii="Optima" w:hAnsi="Optima" w:cs="Arial"/>
          <w:sz w:val="20"/>
          <w:szCs w:val="20"/>
        </w:rPr>
        <w:t>MacKenzie</w:t>
      </w:r>
      <w:proofErr w:type="spellEnd"/>
      <w:r w:rsidRPr="004E02FB">
        <w:rPr>
          <w:rFonts w:ascii="Optima" w:hAnsi="Optima" w:cs="Arial"/>
          <w:sz w:val="20"/>
          <w:szCs w:val="20"/>
        </w:rPr>
        <w:t xml:space="preserve">, K.R., </w:t>
      </w:r>
      <w:proofErr w:type="spellStart"/>
      <w:r w:rsidRPr="004E02FB">
        <w:rPr>
          <w:rFonts w:ascii="Optima" w:hAnsi="Optima" w:cs="Arial"/>
          <w:sz w:val="20"/>
          <w:szCs w:val="20"/>
        </w:rPr>
        <w:t>Masiello</w:t>
      </w:r>
      <w:proofErr w:type="spellEnd"/>
      <w:r w:rsidRPr="004E02FB">
        <w:rPr>
          <w:rFonts w:ascii="Optima" w:hAnsi="Optima" w:cs="Arial"/>
          <w:sz w:val="20"/>
          <w:szCs w:val="20"/>
        </w:rPr>
        <w:t xml:space="preserve">, C.A., </w:t>
      </w:r>
      <w:proofErr w:type="spellStart"/>
      <w:r w:rsidRPr="004E02FB">
        <w:rPr>
          <w:rFonts w:ascii="Optima" w:hAnsi="Optima" w:cs="Arial"/>
          <w:sz w:val="20"/>
          <w:szCs w:val="20"/>
        </w:rPr>
        <w:t>Silberg</w:t>
      </w:r>
      <w:proofErr w:type="spellEnd"/>
      <w:r w:rsidRPr="004E02FB">
        <w:rPr>
          <w:rFonts w:ascii="Optima" w:hAnsi="Optima" w:cs="Arial"/>
          <w:sz w:val="20"/>
          <w:szCs w:val="20"/>
        </w:rPr>
        <w:t xml:space="preserve">, J.J., Lehmann, J. </w:t>
      </w:r>
      <w:r w:rsidR="008A034B" w:rsidRPr="004E02FB">
        <w:rPr>
          <w:rFonts w:ascii="Optima" w:hAnsi="Optima" w:cs="Arial"/>
          <w:sz w:val="20"/>
          <w:szCs w:val="20"/>
        </w:rPr>
        <w:t xml:space="preserve">(2020) </w:t>
      </w:r>
      <w:r w:rsidRPr="004E02FB">
        <w:rPr>
          <w:rFonts w:ascii="Optima" w:hAnsi="Optima" w:cs="Arial"/>
          <w:sz w:val="20"/>
          <w:szCs w:val="20"/>
        </w:rPr>
        <w:t xml:space="preserve">Negative feedback of soil organic matter on plant-microbe communication. </w:t>
      </w:r>
      <w:r w:rsidRPr="004E02FB">
        <w:rPr>
          <w:rFonts w:ascii="Optima" w:hAnsi="Optima" w:cs="Arial"/>
          <w:i/>
          <w:sz w:val="20"/>
          <w:szCs w:val="20"/>
        </w:rPr>
        <w:t>Science Advances</w:t>
      </w:r>
      <w:r w:rsidRPr="004E02FB">
        <w:rPr>
          <w:rFonts w:ascii="Optima" w:hAnsi="Optima" w:cs="Arial"/>
          <w:sz w:val="20"/>
          <w:szCs w:val="20"/>
        </w:rPr>
        <w:t xml:space="preserve">, </w:t>
      </w:r>
      <w:r w:rsidR="004E02FB">
        <w:rPr>
          <w:rFonts w:ascii="Optima" w:hAnsi="Optima" w:cs="Arial"/>
          <w:sz w:val="20"/>
          <w:szCs w:val="20"/>
        </w:rPr>
        <w:t xml:space="preserve">6, </w:t>
      </w:r>
      <w:r w:rsidR="004E02FB" w:rsidRPr="004E02FB">
        <w:rPr>
          <w:rFonts w:ascii="Optima" w:hAnsi="Optima" w:cs="Arial"/>
          <w:sz w:val="20"/>
          <w:szCs w:val="20"/>
        </w:rPr>
        <w:t>eaax8254</w:t>
      </w:r>
      <w:r w:rsidRPr="004E02FB">
        <w:rPr>
          <w:rFonts w:ascii="Optima" w:hAnsi="Optima" w:cs="Arial"/>
          <w:sz w:val="20"/>
          <w:szCs w:val="20"/>
        </w:rPr>
        <w:t>.</w:t>
      </w:r>
    </w:p>
    <w:p w14:paraId="4DCAD8AD" w14:textId="6E9AEBAA" w:rsidR="008C7BC9" w:rsidRPr="00E11FEC" w:rsidRDefault="00193133" w:rsidP="008C7BC9">
      <w:pPr>
        <w:pStyle w:val="ListParagraph"/>
        <w:numPr>
          <w:ilvl w:val="0"/>
          <w:numId w:val="6"/>
        </w:numPr>
        <w:rPr>
          <w:rFonts w:ascii="Optima" w:hAnsi="Optima" w:cs="Arial"/>
          <w:sz w:val="20"/>
          <w:szCs w:val="20"/>
        </w:rPr>
      </w:pPr>
      <w:proofErr w:type="spellStart"/>
      <w:r>
        <w:rPr>
          <w:rFonts w:ascii="Optima" w:hAnsi="Optima" w:cs="Arial"/>
          <w:sz w:val="20"/>
          <w:szCs w:val="20"/>
        </w:rPr>
        <w:t>Masiello</w:t>
      </w:r>
      <w:proofErr w:type="spellEnd"/>
      <w:r>
        <w:rPr>
          <w:rFonts w:ascii="Optima" w:hAnsi="Optima" w:cs="Arial"/>
          <w:sz w:val="20"/>
          <w:szCs w:val="20"/>
        </w:rPr>
        <w:t xml:space="preserve">, C.A., and </w:t>
      </w:r>
      <w:proofErr w:type="spellStart"/>
      <w:r>
        <w:rPr>
          <w:rFonts w:ascii="Optima" w:hAnsi="Optima" w:cs="Arial"/>
          <w:sz w:val="20"/>
          <w:szCs w:val="20"/>
        </w:rPr>
        <w:t>Berhe</w:t>
      </w:r>
      <w:proofErr w:type="spellEnd"/>
      <w:r>
        <w:rPr>
          <w:rFonts w:ascii="Optima" w:hAnsi="Optima" w:cs="Arial"/>
          <w:sz w:val="20"/>
          <w:szCs w:val="20"/>
        </w:rPr>
        <w:t>, A.A.</w:t>
      </w:r>
      <w:r w:rsidR="008C7BC9">
        <w:rPr>
          <w:rFonts w:ascii="Optima" w:hAnsi="Optima" w:cs="Arial"/>
          <w:sz w:val="20"/>
          <w:szCs w:val="20"/>
        </w:rPr>
        <w:t xml:space="preserve"> (2020)</w:t>
      </w:r>
      <w:r>
        <w:rPr>
          <w:rFonts w:ascii="Optima" w:hAnsi="Optima" w:cs="Arial"/>
          <w:sz w:val="20"/>
          <w:szCs w:val="20"/>
        </w:rPr>
        <w:t xml:space="preserve"> First interactions with the hydrologic cycle determine </w:t>
      </w:r>
      <w:r w:rsidR="000B60FF" w:rsidRPr="00E11FEC">
        <w:rPr>
          <w:rFonts w:ascii="Optima" w:hAnsi="Optima" w:cs="Arial"/>
          <w:sz w:val="20"/>
          <w:szCs w:val="20"/>
        </w:rPr>
        <w:t>pyrogenic carbon</w:t>
      </w:r>
      <w:r w:rsidRPr="00E11FEC">
        <w:rPr>
          <w:rFonts w:ascii="Optima" w:hAnsi="Optima" w:cs="Arial"/>
          <w:sz w:val="20"/>
          <w:szCs w:val="20"/>
        </w:rPr>
        <w:t xml:space="preserve">’s fate in the Earth system. </w:t>
      </w:r>
      <w:r w:rsidRPr="00E11FEC">
        <w:rPr>
          <w:rFonts w:ascii="Optima" w:hAnsi="Optima" w:cs="Arial"/>
          <w:i/>
          <w:sz w:val="20"/>
          <w:szCs w:val="20"/>
        </w:rPr>
        <w:t>Earth Surface Processes and Landforms</w:t>
      </w:r>
      <w:r w:rsidRPr="00E11FEC">
        <w:rPr>
          <w:rFonts w:ascii="Optima" w:hAnsi="Optima" w:cs="Arial"/>
          <w:sz w:val="20"/>
          <w:szCs w:val="20"/>
        </w:rPr>
        <w:t xml:space="preserve">, </w:t>
      </w:r>
      <w:r w:rsidR="008C7BC9" w:rsidRPr="00E11FEC">
        <w:rPr>
          <w:rFonts w:ascii="Optima" w:hAnsi="Optima" w:cs="Arial"/>
          <w:sz w:val="20"/>
          <w:szCs w:val="20"/>
        </w:rPr>
        <w:t xml:space="preserve">6(26), 1-5, doi.org/10.1002/esp.4925. </w:t>
      </w:r>
    </w:p>
    <w:p w14:paraId="0D112F5B" w14:textId="77777777" w:rsidR="0092624A" w:rsidRPr="00E11FEC" w:rsidRDefault="0092624A" w:rsidP="0092624A">
      <w:pPr>
        <w:pStyle w:val="ListParagraph"/>
        <w:numPr>
          <w:ilvl w:val="0"/>
          <w:numId w:val="6"/>
        </w:numPr>
        <w:rPr>
          <w:rFonts w:ascii="Optima" w:hAnsi="Optima"/>
          <w:sz w:val="20"/>
          <w:szCs w:val="20"/>
        </w:rPr>
      </w:pPr>
      <w:proofErr w:type="spellStart"/>
      <w:r w:rsidRPr="00E11FEC">
        <w:rPr>
          <w:rFonts w:ascii="Optima" w:hAnsi="Optima"/>
          <w:color w:val="000000"/>
          <w:sz w:val="20"/>
          <w:szCs w:val="20"/>
        </w:rPr>
        <w:t>Fulk</w:t>
      </w:r>
      <w:proofErr w:type="spellEnd"/>
      <w:r w:rsidRPr="00E11FEC">
        <w:rPr>
          <w:rFonts w:ascii="Optima" w:hAnsi="Optima"/>
          <w:color w:val="000000"/>
          <w:sz w:val="20"/>
          <w:szCs w:val="20"/>
        </w:rPr>
        <w:t xml:space="preserve">, E.; Huh, D.; Atkinson, J.T; Lie, M.; </w:t>
      </w:r>
      <w:proofErr w:type="spellStart"/>
      <w:r w:rsidRPr="00E11FEC">
        <w:rPr>
          <w:rFonts w:ascii="Optima" w:hAnsi="Optima"/>
          <w:color w:val="000000"/>
          <w:sz w:val="20"/>
          <w:szCs w:val="20"/>
        </w:rPr>
        <w:t>Masiello</w:t>
      </w:r>
      <w:proofErr w:type="spellEnd"/>
      <w:r w:rsidRPr="00E11FEC">
        <w:rPr>
          <w:rFonts w:ascii="Optima" w:hAnsi="Optima"/>
          <w:color w:val="000000"/>
          <w:sz w:val="20"/>
          <w:szCs w:val="20"/>
        </w:rPr>
        <w:t xml:space="preserve">, C.A.; </w:t>
      </w:r>
      <w:proofErr w:type="spellStart"/>
      <w:r w:rsidRPr="00E11FEC">
        <w:rPr>
          <w:rFonts w:ascii="Optima" w:hAnsi="Optima"/>
          <w:color w:val="000000"/>
          <w:sz w:val="20"/>
          <w:szCs w:val="20"/>
        </w:rPr>
        <w:t>Silberg</w:t>
      </w:r>
      <w:proofErr w:type="spellEnd"/>
      <w:r w:rsidRPr="00E11FEC">
        <w:rPr>
          <w:rFonts w:ascii="Optima" w:hAnsi="Optima"/>
          <w:color w:val="000000"/>
          <w:sz w:val="20"/>
          <w:szCs w:val="20"/>
        </w:rPr>
        <w:t xml:space="preserve">, J.J. </w:t>
      </w:r>
      <w:r>
        <w:rPr>
          <w:rFonts w:ascii="Optima" w:hAnsi="Optima"/>
          <w:color w:val="000000"/>
          <w:sz w:val="20"/>
          <w:szCs w:val="20"/>
        </w:rPr>
        <w:t xml:space="preserve">(2020) </w:t>
      </w:r>
      <w:r w:rsidRPr="00E11FEC">
        <w:rPr>
          <w:rFonts w:ascii="Optima" w:hAnsi="Optima"/>
          <w:color w:val="000000"/>
          <w:sz w:val="20"/>
          <w:szCs w:val="20"/>
        </w:rPr>
        <w:t xml:space="preserve">A split methyl halide transferase AND gate that reports by synthesizing an indicator gas. </w:t>
      </w:r>
      <w:r w:rsidRPr="00E11FEC">
        <w:rPr>
          <w:rFonts w:ascii="Optima" w:hAnsi="Optima"/>
          <w:i/>
          <w:color w:val="000000"/>
          <w:sz w:val="20"/>
          <w:szCs w:val="20"/>
        </w:rPr>
        <w:t>ACS Synthetic Biology</w:t>
      </w:r>
      <w:r w:rsidRPr="00E11FEC">
        <w:rPr>
          <w:rFonts w:ascii="Optima" w:hAnsi="Optima"/>
          <w:color w:val="000000"/>
          <w:sz w:val="20"/>
          <w:szCs w:val="20"/>
        </w:rPr>
        <w:t xml:space="preserve">, </w:t>
      </w:r>
      <w:r w:rsidRPr="00E11FEC">
        <w:rPr>
          <w:rStyle w:val="cit-volume"/>
          <w:rFonts w:ascii="Optima" w:hAnsi="Optima"/>
          <w:sz w:val="20"/>
          <w:szCs w:val="20"/>
        </w:rPr>
        <w:t>9</w:t>
      </w:r>
      <w:r w:rsidRPr="00E11FEC">
        <w:rPr>
          <w:rStyle w:val="cit-issue"/>
          <w:rFonts w:ascii="Optima" w:hAnsi="Optima"/>
          <w:sz w:val="20"/>
          <w:szCs w:val="20"/>
        </w:rPr>
        <w:t>(11</w:t>
      </w:r>
      <w:r w:rsidRPr="00E11FEC">
        <w:rPr>
          <w:rStyle w:val="cit-pagerange"/>
          <w:rFonts w:ascii="Optima" w:hAnsi="Optima"/>
          <w:sz w:val="20"/>
          <w:szCs w:val="20"/>
        </w:rPr>
        <w:t xml:space="preserve">), 3104–3113, </w:t>
      </w:r>
      <w:hyperlink r:id="rId13" w:tooltip="DOI URL" w:history="1">
        <w:r w:rsidRPr="00E11FEC">
          <w:rPr>
            <w:rStyle w:val="Hyperlink"/>
            <w:rFonts w:ascii="Optima" w:hAnsi="Optima"/>
            <w:sz w:val="20"/>
            <w:szCs w:val="20"/>
          </w:rPr>
          <w:t>doi.org/10.1021/acssynbio.0c00355</w:t>
        </w:r>
      </w:hyperlink>
      <w:r w:rsidRPr="00E11FEC">
        <w:rPr>
          <w:rFonts w:ascii="Optima" w:hAnsi="Optima"/>
          <w:sz w:val="20"/>
          <w:szCs w:val="20"/>
        </w:rPr>
        <w:t>.</w:t>
      </w:r>
    </w:p>
    <w:p w14:paraId="3F150180" w14:textId="10EAC553" w:rsidR="00E11FEC" w:rsidRPr="00E11FEC" w:rsidRDefault="00DC3EBB" w:rsidP="00DC3EBB">
      <w:pPr>
        <w:pStyle w:val="ListParagraph"/>
        <w:numPr>
          <w:ilvl w:val="0"/>
          <w:numId w:val="6"/>
        </w:numPr>
        <w:rPr>
          <w:rFonts w:ascii="Optima" w:hAnsi="Optima"/>
          <w:sz w:val="20"/>
          <w:szCs w:val="20"/>
        </w:rPr>
      </w:pPr>
      <w:r w:rsidRPr="00E11FEC">
        <w:rPr>
          <w:rFonts w:ascii="Optima" w:hAnsi="Optima" w:cs="Arial"/>
          <w:sz w:val="20"/>
          <w:szCs w:val="20"/>
        </w:rPr>
        <w:t xml:space="preserve">Kroeger, J.E., </w:t>
      </w:r>
      <w:proofErr w:type="spellStart"/>
      <w:r w:rsidRPr="00E11FEC">
        <w:rPr>
          <w:rFonts w:ascii="Optima" w:hAnsi="Optima" w:cs="Arial"/>
          <w:sz w:val="20"/>
          <w:szCs w:val="20"/>
        </w:rPr>
        <w:t>Pourhashem</w:t>
      </w:r>
      <w:proofErr w:type="spellEnd"/>
      <w:r w:rsidRPr="00E11FEC">
        <w:rPr>
          <w:rFonts w:ascii="Optima" w:hAnsi="Optima" w:cs="Arial"/>
          <w:sz w:val="20"/>
          <w:szCs w:val="20"/>
        </w:rPr>
        <w:t xml:space="preserve">, G., Medlock, K.B., </w:t>
      </w:r>
      <w:proofErr w:type="spellStart"/>
      <w:r w:rsidRPr="00E11FEC">
        <w:rPr>
          <w:rFonts w:ascii="Optima" w:hAnsi="Optima" w:cs="Arial"/>
          <w:sz w:val="20"/>
          <w:szCs w:val="20"/>
        </w:rPr>
        <w:t>Masiello</w:t>
      </w:r>
      <w:proofErr w:type="spellEnd"/>
      <w:r w:rsidRPr="00E11FEC">
        <w:rPr>
          <w:rFonts w:ascii="Optima" w:hAnsi="Optima" w:cs="Arial"/>
          <w:sz w:val="20"/>
          <w:szCs w:val="20"/>
        </w:rPr>
        <w:t>, C.A.</w:t>
      </w:r>
      <w:r w:rsidR="0092624A">
        <w:rPr>
          <w:rFonts w:ascii="Optima" w:hAnsi="Optima" w:cs="Arial"/>
          <w:sz w:val="20"/>
          <w:szCs w:val="20"/>
        </w:rPr>
        <w:t xml:space="preserve"> (2021)</w:t>
      </w:r>
      <w:r w:rsidRPr="00E11FEC">
        <w:rPr>
          <w:rFonts w:ascii="Optima" w:hAnsi="Optima" w:cs="Arial"/>
          <w:sz w:val="20"/>
          <w:szCs w:val="20"/>
        </w:rPr>
        <w:t xml:space="preserve"> Water cost savings from soil biochar amendment: a spatial analysis. </w:t>
      </w:r>
      <w:r w:rsidRPr="00E11FEC">
        <w:rPr>
          <w:rFonts w:ascii="Optima" w:hAnsi="Optima" w:cs="Arial"/>
          <w:i/>
          <w:sz w:val="20"/>
          <w:szCs w:val="20"/>
        </w:rPr>
        <w:t xml:space="preserve"> Global Change Biology-Bioenergy</w:t>
      </w:r>
      <w:r w:rsidRPr="00E11FEC">
        <w:rPr>
          <w:rFonts w:ascii="Optima" w:hAnsi="Optima" w:cs="Arial"/>
          <w:sz w:val="20"/>
          <w:szCs w:val="20"/>
        </w:rPr>
        <w:t xml:space="preserve">, </w:t>
      </w:r>
      <w:r w:rsidR="00E11FEC" w:rsidRPr="00E11FEC">
        <w:rPr>
          <w:rFonts w:ascii="Optima" w:hAnsi="Optima" w:cs="Arial"/>
          <w:sz w:val="20"/>
          <w:szCs w:val="20"/>
        </w:rPr>
        <w:t xml:space="preserve">13(1), 133-142, </w:t>
      </w:r>
      <w:r w:rsidR="00006FEC" w:rsidRPr="00E11FEC">
        <w:rPr>
          <w:rFonts w:ascii="Optima" w:hAnsi="Optima" w:cs="Arial"/>
          <w:sz w:val="20"/>
          <w:szCs w:val="20"/>
        </w:rPr>
        <w:t xml:space="preserve"> </w:t>
      </w:r>
      <w:hyperlink r:id="rId14" w:history="1">
        <w:r w:rsidR="00E11FEC" w:rsidRPr="00E11FEC">
          <w:rPr>
            <w:rStyle w:val="Hyperlink"/>
            <w:rFonts w:ascii="Optima" w:hAnsi="Optima"/>
            <w:sz w:val="20"/>
            <w:szCs w:val="20"/>
          </w:rPr>
          <w:t>doi.org/10.1111/gcbb.12765</w:t>
        </w:r>
      </w:hyperlink>
      <w:r w:rsidR="00E11FEC">
        <w:rPr>
          <w:rFonts w:ascii="Optima" w:hAnsi="Optima"/>
          <w:sz w:val="20"/>
          <w:szCs w:val="20"/>
        </w:rPr>
        <w:t>.</w:t>
      </w:r>
    </w:p>
    <w:p w14:paraId="5998D5D0" w14:textId="67038778" w:rsidR="0092624A" w:rsidRDefault="004D614B" w:rsidP="0092624A">
      <w:pPr>
        <w:pStyle w:val="ListParagraph"/>
        <w:numPr>
          <w:ilvl w:val="0"/>
          <w:numId w:val="6"/>
        </w:numPr>
        <w:rPr>
          <w:rFonts w:ascii="Optima" w:hAnsi="Optima" w:cs="Arial"/>
          <w:sz w:val="20"/>
          <w:szCs w:val="20"/>
        </w:rPr>
      </w:pPr>
      <w:r w:rsidRPr="000E3CD2">
        <w:rPr>
          <w:rFonts w:ascii="Optima" w:hAnsi="Optima" w:cs="Arial"/>
          <w:sz w:val="20"/>
          <w:szCs w:val="20"/>
        </w:rPr>
        <w:t xml:space="preserve">Del Valle, I., </w:t>
      </w:r>
      <w:proofErr w:type="spellStart"/>
      <w:r w:rsidRPr="000E3CD2">
        <w:rPr>
          <w:rFonts w:ascii="Optima" w:hAnsi="Optima" w:cs="Arial"/>
          <w:sz w:val="20"/>
          <w:szCs w:val="20"/>
        </w:rPr>
        <w:t>Fulk</w:t>
      </w:r>
      <w:proofErr w:type="spellEnd"/>
      <w:r w:rsidRPr="000E3CD2">
        <w:rPr>
          <w:rFonts w:ascii="Optima" w:hAnsi="Optima" w:cs="Arial"/>
          <w:sz w:val="20"/>
          <w:szCs w:val="20"/>
        </w:rPr>
        <w:t xml:space="preserve">, E.M., </w:t>
      </w:r>
      <w:proofErr w:type="spellStart"/>
      <w:r w:rsidRPr="000E3CD2">
        <w:rPr>
          <w:rFonts w:ascii="Optima" w:hAnsi="Optima" w:cs="Arial"/>
          <w:sz w:val="20"/>
          <w:szCs w:val="20"/>
        </w:rPr>
        <w:t>Kalvapalle</w:t>
      </w:r>
      <w:proofErr w:type="spellEnd"/>
      <w:r w:rsidRPr="000E3CD2">
        <w:rPr>
          <w:rFonts w:ascii="Optima" w:hAnsi="Optima" w:cs="Arial"/>
          <w:sz w:val="20"/>
          <w:szCs w:val="20"/>
        </w:rPr>
        <w:t xml:space="preserve">, P., </w:t>
      </w:r>
      <w:proofErr w:type="spellStart"/>
      <w:r w:rsidRPr="000E3CD2">
        <w:rPr>
          <w:rFonts w:ascii="Optima" w:hAnsi="Optima" w:cs="Arial"/>
          <w:sz w:val="20"/>
          <w:szCs w:val="20"/>
        </w:rPr>
        <w:t>Silberg</w:t>
      </w:r>
      <w:proofErr w:type="spellEnd"/>
      <w:r w:rsidRPr="000E3CD2">
        <w:rPr>
          <w:rFonts w:ascii="Optima" w:hAnsi="Optima" w:cs="Arial"/>
          <w:sz w:val="20"/>
          <w:szCs w:val="20"/>
        </w:rPr>
        <w:t xml:space="preserve">, J.J. </w:t>
      </w:r>
      <w:proofErr w:type="spellStart"/>
      <w:r w:rsidRPr="000E3CD2">
        <w:rPr>
          <w:rFonts w:ascii="Optima" w:hAnsi="Optima" w:cs="Arial"/>
          <w:sz w:val="20"/>
          <w:szCs w:val="20"/>
        </w:rPr>
        <w:t>Masiello</w:t>
      </w:r>
      <w:proofErr w:type="spellEnd"/>
      <w:r w:rsidRPr="000E3CD2">
        <w:rPr>
          <w:rFonts w:ascii="Optima" w:hAnsi="Optima" w:cs="Arial"/>
          <w:sz w:val="20"/>
          <w:szCs w:val="20"/>
        </w:rPr>
        <w:t>, C.A., Stadler, L.</w:t>
      </w:r>
      <w:r w:rsidR="0092624A">
        <w:rPr>
          <w:rFonts w:ascii="Optima" w:hAnsi="Optima" w:cs="Arial"/>
          <w:sz w:val="20"/>
          <w:szCs w:val="20"/>
        </w:rPr>
        <w:t xml:space="preserve"> (2020)</w:t>
      </w:r>
      <w:r w:rsidRPr="000E3CD2">
        <w:rPr>
          <w:rFonts w:ascii="Optima" w:hAnsi="Optima" w:cs="Arial"/>
          <w:sz w:val="20"/>
          <w:szCs w:val="20"/>
        </w:rPr>
        <w:t xml:space="preserve"> Translating synthetic biology advances into the environmental sciences. </w:t>
      </w:r>
      <w:r w:rsidRPr="000E3CD2">
        <w:rPr>
          <w:rFonts w:ascii="Optima" w:hAnsi="Optima" w:cs="Arial"/>
          <w:i/>
          <w:sz w:val="20"/>
          <w:szCs w:val="20"/>
        </w:rPr>
        <w:t xml:space="preserve"> Frontiers in Microbiology</w:t>
      </w:r>
      <w:r>
        <w:rPr>
          <w:rFonts w:ascii="Optima" w:hAnsi="Optima" w:cs="Arial"/>
          <w:sz w:val="20"/>
          <w:szCs w:val="20"/>
        </w:rPr>
        <w:t xml:space="preserve">, </w:t>
      </w:r>
      <w:r w:rsidR="0092624A">
        <w:rPr>
          <w:rFonts w:ascii="Optima" w:hAnsi="Optima" w:cs="Arial"/>
          <w:sz w:val="20"/>
          <w:szCs w:val="20"/>
        </w:rPr>
        <w:t>11, 3513.</w:t>
      </w:r>
    </w:p>
    <w:p w14:paraId="494A9C9C" w14:textId="77777777" w:rsidR="000A5E97" w:rsidRPr="000A5E97" w:rsidRDefault="004D614B" w:rsidP="000A5E97">
      <w:pPr>
        <w:pStyle w:val="ListParagraph"/>
        <w:numPr>
          <w:ilvl w:val="0"/>
          <w:numId w:val="6"/>
        </w:numPr>
        <w:rPr>
          <w:rFonts w:ascii="Optima" w:hAnsi="Optima" w:cs="Arial"/>
          <w:sz w:val="20"/>
          <w:szCs w:val="20"/>
        </w:rPr>
      </w:pPr>
      <w:r w:rsidRPr="0092624A">
        <w:rPr>
          <w:rFonts w:ascii="Optima" w:hAnsi="Optima" w:cs="Arial"/>
          <w:sz w:val="20"/>
          <w:szCs w:val="20"/>
        </w:rPr>
        <w:t>Suciu, L.G</w:t>
      </w:r>
      <w:r w:rsidRPr="0092624A">
        <w:rPr>
          <w:rFonts w:ascii="Optima" w:hAnsi="Optima"/>
          <w:sz w:val="20"/>
          <w:szCs w:val="20"/>
        </w:rPr>
        <w:t xml:space="preserve">., Griffin, R.J., </w:t>
      </w:r>
      <w:proofErr w:type="spellStart"/>
      <w:r w:rsidRPr="0092624A">
        <w:rPr>
          <w:rFonts w:ascii="Optima" w:hAnsi="Optima"/>
          <w:sz w:val="20"/>
          <w:szCs w:val="20"/>
        </w:rPr>
        <w:t>Masiello</w:t>
      </w:r>
      <w:proofErr w:type="spellEnd"/>
      <w:r w:rsidRPr="0092624A">
        <w:rPr>
          <w:rFonts w:ascii="Optima" w:hAnsi="Optima"/>
          <w:sz w:val="20"/>
          <w:szCs w:val="20"/>
        </w:rPr>
        <w:t>, C.A.</w:t>
      </w:r>
      <w:r w:rsidR="00D26DCE" w:rsidRPr="0092624A">
        <w:rPr>
          <w:rFonts w:ascii="Optima" w:hAnsi="Optima"/>
          <w:sz w:val="20"/>
          <w:szCs w:val="20"/>
        </w:rPr>
        <w:t xml:space="preserve"> (2021)</w:t>
      </w:r>
      <w:r w:rsidRPr="0092624A">
        <w:rPr>
          <w:rFonts w:ascii="Optima" w:hAnsi="Optima"/>
          <w:sz w:val="20"/>
          <w:szCs w:val="20"/>
        </w:rPr>
        <w:t xml:space="preserve"> </w:t>
      </w:r>
      <w:hyperlink r:id="rId15" w:history="1">
        <w:r w:rsidRPr="0092624A">
          <w:rPr>
            <w:rStyle w:val="Hyperlink"/>
            <w:rFonts w:ascii="Optima" w:hAnsi="Optima"/>
            <w:color w:val="auto"/>
            <w:sz w:val="20"/>
            <w:szCs w:val="20"/>
            <w:u w:val="none"/>
          </w:rPr>
          <w:t>A zero-dimensional view of atmospheric degradation of levoglucosan (LEVCHEM_v1) using numerical chamber simulations</w:t>
        </w:r>
      </w:hyperlink>
      <w:r w:rsidRPr="0092624A">
        <w:rPr>
          <w:rFonts w:ascii="Optima" w:hAnsi="Optima"/>
          <w:sz w:val="20"/>
          <w:szCs w:val="20"/>
        </w:rPr>
        <w:t xml:space="preserve">. </w:t>
      </w:r>
      <w:r w:rsidRPr="0092624A">
        <w:rPr>
          <w:rFonts w:ascii="Optima" w:hAnsi="Optima"/>
          <w:i/>
          <w:sz w:val="20"/>
          <w:szCs w:val="20"/>
        </w:rPr>
        <w:t>Geoscientific Model Development</w:t>
      </w:r>
      <w:r w:rsidR="00D26DCE" w:rsidRPr="0092624A">
        <w:rPr>
          <w:rFonts w:ascii="Optima" w:hAnsi="Optima"/>
          <w:sz w:val="20"/>
          <w:szCs w:val="20"/>
        </w:rPr>
        <w:t xml:space="preserve">, 14(2), 907-921. </w:t>
      </w:r>
    </w:p>
    <w:p w14:paraId="451C9E7F" w14:textId="77777777" w:rsidR="00200CEF" w:rsidRPr="00200CEF" w:rsidRDefault="0092624A" w:rsidP="00200CEF">
      <w:pPr>
        <w:pStyle w:val="ListParagraph"/>
        <w:numPr>
          <w:ilvl w:val="0"/>
          <w:numId w:val="6"/>
        </w:numPr>
        <w:rPr>
          <w:rFonts w:ascii="Optima" w:hAnsi="Optima" w:cs="Arial"/>
          <w:sz w:val="20"/>
          <w:szCs w:val="20"/>
        </w:rPr>
      </w:pPr>
      <w:r w:rsidRPr="000A5E97">
        <w:rPr>
          <w:rFonts w:ascii="Optima" w:hAnsi="Optima" w:cs="Arial"/>
          <w:sz w:val="20"/>
          <w:szCs w:val="20"/>
        </w:rPr>
        <w:t xml:space="preserve">Lawrence, C.R., Schulz, M.S., </w:t>
      </w:r>
      <w:proofErr w:type="spellStart"/>
      <w:r w:rsidRPr="000A5E97">
        <w:rPr>
          <w:rFonts w:ascii="Optima" w:hAnsi="Optima" w:cs="Arial"/>
          <w:sz w:val="20"/>
          <w:szCs w:val="20"/>
        </w:rPr>
        <w:t>Masiello</w:t>
      </w:r>
      <w:proofErr w:type="spellEnd"/>
      <w:r w:rsidRPr="000A5E97">
        <w:rPr>
          <w:rFonts w:ascii="Optima" w:hAnsi="Optima" w:cs="Arial"/>
          <w:sz w:val="20"/>
          <w:szCs w:val="20"/>
        </w:rPr>
        <w:t xml:space="preserve">, C.A., Chadwick, O.A., Harden, J.W. (2021) The interactive influence of climate and soil development on organic matter accumulation and turnover. </w:t>
      </w:r>
      <w:proofErr w:type="spellStart"/>
      <w:r w:rsidRPr="000A5E97">
        <w:rPr>
          <w:rFonts w:ascii="Optima" w:hAnsi="Optima" w:cs="Arial"/>
          <w:i/>
          <w:sz w:val="20"/>
          <w:szCs w:val="20"/>
        </w:rPr>
        <w:t>Geoderma</w:t>
      </w:r>
      <w:proofErr w:type="spellEnd"/>
      <w:r w:rsidRPr="000A5E97">
        <w:rPr>
          <w:rFonts w:ascii="Optima" w:hAnsi="Optima" w:cs="Arial"/>
          <w:sz w:val="20"/>
          <w:szCs w:val="20"/>
        </w:rPr>
        <w:t>, 403, 115378.</w:t>
      </w:r>
      <w:r w:rsidR="000A5E97" w:rsidRPr="000A5E97">
        <w:rPr>
          <w:rFonts w:ascii="Optima" w:hAnsi="Optima"/>
          <w:sz w:val="20"/>
          <w:szCs w:val="20"/>
        </w:rPr>
        <w:t xml:space="preserve"> </w:t>
      </w:r>
    </w:p>
    <w:p w14:paraId="169A1743" w14:textId="57C96FE3" w:rsidR="00200CEF" w:rsidRPr="00200CEF" w:rsidRDefault="000A5E97" w:rsidP="00200CEF">
      <w:pPr>
        <w:pStyle w:val="ListParagraph"/>
        <w:numPr>
          <w:ilvl w:val="0"/>
          <w:numId w:val="6"/>
        </w:numPr>
        <w:rPr>
          <w:rFonts w:ascii="Optima" w:hAnsi="Optima" w:cs="Arial"/>
          <w:sz w:val="20"/>
          <w:szCs w:val="20"/>
        </w:rPr>
      </w:pPr>
      <w:r w:rsidRPr="00200CEF">
        <w:rPr>
          <w:rFonts w:ascii="Optima" w:hAnsi="Optima"/>
          <w:sz w:val="20"/>
          <w:szCs w:val="20"/>
        </w:rPr>
        <w:t xml:space="preserve">Lehmann, J., Cowie, A., </w:t>
      </w:r>
      <w:proofErr w:type="spellStart"/>
      <w:r w:rsidRPr="00200CEF">
        <w:rPr>
          <w:rFonts w:ascii="Optima" w:hAnsi="Optima"/>
          <w:sz w:val="20"/>
          <w:szCs w:val="20"/>
        </w:rPr>
        <w:t>Masiello</w:t>
      </w:r>
      <w:proofErr w:type="spellEnd"/>
      <w:r w:rsidRPr="00200CEF">
        <w:rPr>
          <w:rFonts w:ascii="Optima" w:hAnsi="Optima"/>
          <w:sz w:val="20"/>
          <w:szCs w:val="20"/>
        </w:rPr>
        <w:t xml:space="preserve">, C.A., </w:t>
      </w:r>
      <w:proofErr w:type="spellStart"/>
      <w:r w:rsidRPr="00200CEF">
        <w:rPr>
          <w:rFonts w:ascii="Optima" w:hAnsi="Optima"/>
          <w:sz w:val="20"/>
          <w:szCs w:val="20"/>
        </w:rPr>
        <w:t>Kammann</w:t>
      </w:r>
      <w:proofErr w:type="spellEnd"/>
      <w:r w:rsidRPr="00200CEF">
        <w:rPr>
          <w:rFonts w:ascii="Optima" w:hAnsi="Optima"/>
          <w:sz w:val="20"/>
          <w:szCs w:val="20"/>
        </w:rPr>
        <w:t xml:space="preserve">, C., Woolf, D., </w:t>
      </w:r>
      <w:proofErr w:type="spellStart"/>
      <w:r w:rsidRPr="00200CEF">
        <w:rPr>
          <w:rFonts w:ascii="Optima" w:hAnsi="Optima"/>
          <w:sz w:val="20"/>
          <w:szCs w:val="20"/>
        </w:rPr>
        <w:t>Amonette</w:t>
      </w:r>
      <w:proofErr w:type="spellEnd"/>
      <w:r w:rsidRPr="00200CEF">
        <w:rPr>
          <w:rFonts w:ascii="Optima" w:hAnsi="Optima"/>
          <w:sz w:val="20"/>
          <w:szCs w:val="20"/>
        </w:rPr>
        <w:t xml:space="preserve">, J.E., </w:t>
      </w:r>
      <w:proofErr w:type="spellStart"/>
      <w:r w:rsidRPr="00200CEF">
        <w:rPr>
          <w:rFonts w:ascii="Optima" w:hAnsi="Optima"/>
          <w:sz w:val="20"/>
          <w:szCs w:val="20"/>
        </w:rPr>
        <w:t>Cayuela</w:t>
      </w:r>
      <w:proofErr w:type="spellEnd"/>
      <w:r w:rsidRPr="00200CEF">
        <w:rPr>
          <w:rFonts w:ascii="Optima" w:hAnsi="Optima"/>
          <w:sz w:val="20"/>
          <w:szCs w:val="20"/>
        </w:rPr>
        <w:t>, M.L., Camps-</w:t>
      </w:r>
      <w:proofErr w:type="spellStart"/>
      <w:r w:rsidRPr="00200CEF">
        <w:rPr>
          <w:rFonts w:ascii="Optima" w:hAnsi="Optima"/>
          <w:sz w:val="20"/>
          <w:szCs w:val="20"/>
        </w:rPr>
        <w:t>Arbestain</w:t>
      </w:r>
      <w:proofErr w:type="spellEnd"/>
      <w:r w:rsidRPr="00200CEF">
        <w:rPr>
          <w:rFonts w:ascii="Optima" w:hAnsi="Optima"/>
          <w:sz w:val="20"/>
          <w:szCs w:val="20"/>
        </w:rPr>
        <w:t xml:space="preserve">, M., Whitman, T. </w:t>
      </w:r>
      <w:r w:rsidR="004D4F10">
        <w:rPr>
          <w:rFonts w:ascii="Optima" w:hAnsi="Optima"/>
          <w:sz w:val="20"/>
          <w:szCs w:val="20"/>
        </w:rPr>
        <w:t xml:space="preserve">(2021) </w:t>
      </w:r>
      <w:r w:rsidRPr="00200CEF">
        <w:rPr>
          <w:rFonts w:ascii="Optima" w:hAnsi="Optima"/>
          <w:sz w:val="20"/>
          <w:szCs w:val="20"/>
        </w:rPr>
        <w:t xml:space="preserve">Biochar in climate change mitigation. </w:t>
      </w:r>
      <w:r w:rsidRPr="00200CEF">
        <w:rPr>
          <w:rFonts w:ascii="Optima" w:hAnsi="Optima"/>
          <w:i/>
          <w:sz w:val="20"/>
          <w:szCs w:val="20"/>
        </w:rPr>
        <w:t>Nature Geoscience</w:t>
      </w:r>
      <w:r w:rsidRPr="00200CEF">
        <w:rPr>
          <w:rFonts w:ascii="Optima" w:hAnsi="Optima"/>
          <w:sz w:val="20"/>
          <w:szCs w:val="20"/>
        </w:rPr>
        <w:t xml:space="preserve">, </w:t>
      </w:r>
      <w:r w:rsidR="00CE57B2">
        <w:rPr>
          <w:rFonts w:ascii="Optima" w:hAnsi="Optima"/>
          <w:sz w:val="20"/>
          <w:szCs w:val="20"/>
        </w:rPr>
        <w:t>14(2), 883-892.</w:t>
      </w:r>
    </w:p>
    <w:p w14:paraId="4C5B5674" w14:textId="63EE2258" w:rsidR="004D614B" w:rsidRPr="00CE57B2" w:rsidRDefault="00200CEF" w:rsidP="000920C9">
      <w:pPr>
        <w:pStyle w:val="ListParagraph"/>
        <w:numPr>
          <w:ilvl w:val="0"/>
          <w:numId w:val="6"/>
        </w:numPr>
        <w:rPr>
          <w:rFonts w:ascii="Optima" w:hAnsi="Optima" w:cs="Arial"/>
          <w:sz w:val="20"/>
          <w:szCs w:val="20"/>
        </w:rPr>
      </w:pPr>
      <w:r w:rsidRPr="00200CEF">
        <w:rPr>
          <w:rFonts w:ascii="Optima" w:hAnsi="Optima"/>
          <w:sz w:val="20"/>
          <w:szCs w:val="20"/>
        </w:rPr>
        <w:t xml:space="preserve">Xu, A., </w:t>
      </w:r>
      <w:proofErr w:type="spellStart"/>
      <w:r w:rsidRPr="00200CEF">
        <w:rPr>
          <w:rFonts w:ascii="Optima" w:hAnsi="Optima"/>
          <w:sz w:val="20"/>
          <w:szCs w:val="20"/>
        </w:rPr>
        <w:t>Adiole</w:t>
      </w:r>
      <w:proofErr w:type="spellEnd"/>
      <w:r w:rsidRPr="00200CEF">
        <w:rPr>
          <w:rFonts w:ascii="Optima" w:hAnsi="Optima"/>
          <w:sz w:val="20"/>
          <w:szCs w:val="20"/>
        </w:rPr>
        <w:t xml:space="preserve">, C., </w:t>
      </w:r>
      <w:proofErr w:type="spellStart"/>
      <w:r w:rsidRPr="00200CEF">
        <w:rPr>
          <w:rFonts w:ascii="Optima" w:hAnsi="Optima"/>
          <w:sz w:val="20"/>
          <w:szCs w:val="20"/>
        </w:rPr>
        <w:t>Botton</w:t>
      </w:r>
      <w:proofErr w:type="spellEnd"/>
      <w:r w:rsidRPr="00200CEF">
        <w:rPr>
          <w:rFonts w:ascii="Optima" w:hAnsi="Optima"/>
          <w:sz w:val="20"/>
          <w:szCs w:val="20"/>
        </w:rPr>
        <w:t>, N., Osborn, M., Lu, L., Zhou, J., Breaux, S., Loch –</w:t>
      </w:r>
      <w:proofErr w:type="spellStart"/>
      <w:r w:rsidRPr="00200CEF">
        <w:rPr>
          <w:rFonts w:ascii="Optima" w:hAnsi="Optima"/>
          <w:sz w:val="20"/>
          <w:szCs w:val="20"/>
        </w:rPr>
        <w:t>Temzelides</w:t>
      </w:r>
      <w:proofErr w:type="spellEnd"/>
      <w:r w:rsidRPr="00200CEF">
        <w:rPr>
          <w:rFonts w:ascii="Optima" w:hAnsi="Optima"/>
          <w:sz w:val="20"/>
          <w:szCs w:val="20"/>
        </w:rPr>
        <w:t xml:space="preserve">., T., Dee, S., </w:t>
      </w:r>
      <w:proofErr w:type="spellStart"/>
      <w:r w:rsidRPr="00200CEF">
        <w:rPr>
          <w:rFonts w:ascii="Optima" w:hAnsi="Optima"/>
          <w:sz w:val="20"/>
          <w:szCs w:val="20"/>
        </w:rPr>
        <w:t>Masiello</w:t>
      </w:r>
      <w:proofErr w:type="spellEnd"/>
      <w:r w:rsidRPr="00200CEF">
        <w:rPr>
          <w:rFonts w:ascii="Optima" w:hAnsi="Optima"/>
          <w:sz w:val="20"/>
          <w:szCs w:val="20"/>
        </w:rPr>
        <w:t xml:space="preserve">, C.A., Torres, M., and members of the Rice COVID-19 environmental project. </w:t>
      </w:r>
      <w:r w:rsidR="001468CE">
        <w:rPr>
          <w:rFonts w:ascii="Optima" w:hAnsi="Optima"/>
          <w:sz w:val="20"/>
          <w:szCs w:val="20"/>
        </w:rPr>
        <w:t xml:space="preserve">(2022) </w:t>
      </w:r>
      <w:r w:rsidRPr="00200CEF">
        <w:rPr>
          <w:rFonts w:ascii="Optima" w:hAnsi="Optima"/>
          <w:sz w:val="20"/>
          <w:szCs w:val="20"/>
        </w:rPr>
        <w:t xml:space="preserve">Race, Local Pollution, and COVID-19 Deaths in Texas. </w:t>
      </w:r>
      <w:r w:rsidRPr="00200CEF">
        <w:rPr>
          <w:rFonts w:ascii="Optima" w:hAnsi="Optima"/>
          <w:i/>
          <w:sz w:val="20"/>
          <w:szCs w:val="20"/>
        </w:rPr>
        <w:t>Scientific Reports</w:t>
      </w:r>
      <w:r w:rsidRPr="00200CEF">
        <w:rPr>
          <w:rFonts w:ascii="Optima" w:hAnsi="Optima"/>
          <w:sz w:val="20"/>
          <w:szCs w:val="20"/>
        </w:rPr>
        <w:t xml:space="preserve">, </w:t>
      </w:r>
      <w:r w:rsidR="00CE57B2">
        <w:rPr>
          <w:rFonts w:ascii="Optima" w:hAnsi="Optima"/>
          <w:sz w:val="20"/>
          <w:szCs w:val="20"/>
        </w:rPr>
        <w:t>12(1), 1-9</w:t>
      </w:r>
      <w:r>
        <w:rPr>
          <w:rFonts w:ascii="Optima" w:hAnsi="Optima"/>
          <w:sz w:val="20"/>
          <w:szCs w:val="20"/>
        </w:rPr>
        <w:t xml:space="preserve">. </w:t>
      </w:r>
    </w:p>
    <w:p w14:paraId="6496082F" w14:textId="56CAEEE5" w:rsidR="00CE57B2" w:rsidRDefault="00CE57B2" w:rsidP="0082080C">
      <w:pPr>
        <w:pStyle w:val="ListParagraph"/>
        <w:numPr>
          <w:ilvl w:val="0"/>
          <w:numId w:val="6"/>
        </w:numPr>
        <w:rPr>
          <w:rFonts w:ascii="Optima" w:hAnsi="Optima" w:cs="Arial"/>
          <w:sz w:val="20"/>
          <w:szCs w:val="20"/>
        </w:rPr>
      </w:pPr>
      <w:proofErr w:type="spellStart"/>
      <w:r>
        <w:rPr>
          <w:rFonts w:ascii="Optima" w:hAnsi="Optima" w:cs="Arial"/>
          <w:sz w:val="20"/>
          <w:szCs w:val="20"/>
        </w:rPr>
        <w:t>Hilman</w:t>
      </w:r>
      <w:proofErr w:type="spellEnd"/>
      <w:r>
        <w:rPr>
          <w:rFonts w:ascii="Optima" w:hAnsi="Optima" w:cs="Arial"/>
          <w:sz w:val="20"/>
          <w:szCs w:val="20"/>
        </w:rPr>
        <w:t xml:space="preserve">, B., Weiner, T., Haran, T., </w:t>
      </w:r>
      <w:proofErr w:type="spellStart"/>
      <w:r>
        <w:rPr>
          <w:rFonts w:ascii="Optima" w:hAnsi="Optima" w:cs="Arial"/>
          <w:sz w:val="20"/>
          <w:szCs w:val="20"/>
        </w:rPr>
        <w:t>Masiello</w:t>
      </w:r>
      <w:proofErr w:type="spellEnd"/>
      <w:r>
        <w:rPr>
          <w:rFonts w:ascii="Optima" w:hAnsi="Optima" w:cs="Arial"/>
          <w:sz w:val="20"/>
          <w:szCs w:val="20"/>
        </w:rPr>
        <w:t xml:space="preserve">, C.A., Gao, X. and </w:t>
      </w:r>
      <w:proofErr w:type="spellStart"/>
      <w:r>
        <w:rPr>
          <w:rFonts w:ascii="Optima" w:hAnsi="Optima" w:cs="Arial"/>
          <w:sz w:val="20"/>
          <w:szCs w:val="20"/>
        </w:rPr>
        <w:t>Angert</w:t>
      </w:r>
      <w:proofErr w:type="spellEnd"/>
      <w:r>
        <w:rPr>
          <w:rFonts w:ascii="Optima" w:hAnsi="Optima" w:cs="Arial"/>
          <w:sz w:val="20"/>
          <w:szCs w:val="20"/>
        </w:rPr>
        <w:t xml:space="preserve">, A. </w:t>
      </w:r>
      <w:r w:rsidR="001468CE">
        <w:rPr>
          <w:rFonts w:ascii="Optima" w:hAnsi="Optima" w:cs="Arial"/>
          <w:sz w:val="20"/>
          <w:szCs w:val="20"/>
        </w:rPr>
        <w:t xml:space="preserve">(2022) </w:t>
      </w:r>
      <w:r>
        <w:rPr>
          <w:rFonts w:ascii="Optima" w:hAnsi="Optima" w:cs="Arial"/>
          <w:sz w:val="20"/>
          <w:szCs w:val="20"/>
        </w:rPr>
        <w:t xml:space="preserve">Variability of the apparent respiratory quotient of forest soils and tree stems. </w:t>
      </w:r>
      <w:r>
        <w:rPr>
          <w:rFonts w:ascii="Optima" w:hAnsi="Optima" w:cs="Arial"/>
          <w:i/>
          <w:iCs/>
          <w:sz w:val="20"/>
          <w:szCs w:val="20"/>
        </w:rPr>
        <w:t>JGR-</w:t>
      </w:r>
      <w:proofErr w:type="spellStart"/>
      <w:r>
        <w:rPr>
          <w:rFonts w:ascii="Optima" w:hAnsi="Optima" w:cs="Arial"/>
          <w:i/>
          <w:iCs/>
          <w:sz w:val="20"/>
          <w:szCs w:val="20"/>
        </w:rPr>
        <w:t>Biogeociences</w:t>
      </w:r>
      <w:proofErr w:type="spellEnd"/>
      <w:r>
        <w:rPr>
          <w:rFonts w:ascii="Optima" w:hAnsi="Optima" w:cs="Arial"/>
          <w:sz w:val="20"/>
          <w:szCs w:val="20"/>
        </w:rPr>
        <w:t>, 127(3), e2021JG006676.</w:t>
      </w:r>
    </w:p>
    <w:p w14:paraId="0D519DE2" w14:textId="476C50DB" w:rsidR="000D0134" w:rsidRDefault="000D0134" w:rsidP="000D0134">
      <w:pPr>
        <w:pStyle w:val="ListParagraph"/>
        <w:numPr>
          <w:ilvl w:val="0"/>
          <w:numId w:val="6"/>
        </w:numPr>
        <w:rPr>
          <w:rFonts w:ascii="Optima" w:hAnsi="Optima" w:cs="Arial"/>
          <w:sz w:val="20"/>
          <w:szCs w:val="20"/>
        </w:rPr>
      </w:pPr>
      <w:r>
        <w:rPr>
          <w:rFonts w:ascii="Optima" w:hAnsi="Optima" w:cs="Arial"/>
          <w:sz w:val="20"/>
          <w:szCs w:val="20"/>
        </w:rPr>
        <w:t xml:space="preserve">Del Valle, I., Gao, X., </w:t>
      </w:r>
      <w:proofErr w:type="spellStart"/>
      <w:r>
        <w:rPr>
          <w:rFonts w:ascii="Optima" w:hAnsi="Optima" w:cs="Arial"/>
          <w:sz w:val="20"/>
          <w:szCs w:val="20"/>
        </w:rPr>
        <w:t>Ghezzehei</w:t>
      </w:r>
      <w:proofErr w:type="spellEnd"/>
      <w:r>
        <w:rPr>
          <w:rFonts w:ascii="Optima" w:hAnsi="Optima" w:cs="Arial"/>
          <w:sz w:val="20"/>
          <w:szCs w:val="20"/>
        </w:rPr>
        <w:t xml:space="preserve">, T.A., </w:t>
      </w:r>
      <w:proofErr w:type="spellStart"/>
      <w:r>
        <w:rPr>
          <w:rFonts w:ascii="Optima" w:hAnsi="Optima" w:cs="Arial"/>
          <w:sz w:val="20"/>
          <w:szCs w:val="20"/>
        </w:rPr>
        <w:t>Silberg</w:t>
      </w:r>
      <w:proofErr w:type="spellEnd"/>
      <w:r>
        <w:rPr>
          <w:rFonts w:ascii="Optima" w:hAnsi="Optima" w:cs="Arial"/>
          <w:sz w:val="20"/>
          <w:szCs w:val="20"/>
        </w:rPr>
        <w:t xml:space="preserve">, J.J., </w:t>
      </w:r>
      <w:proofErr w:type="spellStart"/>
      <w:r>
        <w:rPr>
          <w:rFonts w:ascii="Optima" w:hAnsi="Optima" w:cs="Arial"/>
          <w:sz w:val="20"/>
          <w:szCs w:val="20"/>
        </w:rPr>
        <w:t>Masiello</w:t>
      </w:r>
      <w:proofErr w:type="spellEnd"/>
      <w:r>
        <w:rPr>
          <w:rFonts w:ascii="Optima" w:hAnsi="Optima" w:cs="Arial"/>
          <w:sz w:val="20"/>
          <w:szCs w:val="20"/>
        </w:rPr>
        <w:t xml:space="preserve">, C.A. </w:t>
      </w:r>
      <w:r w:rsidR="001468CE">
        <w:rPr>
          <w:rFonts w:ascii="Optima" w:hAnsi="Optima" w:cs="Arial"/>
          <w:sz w:val="20"/>
          <w:szCs w:val="20"/>
        </w:rPr>
        <w:t xml:space="preserve">(2022) </w:t>
      </w:r>
      <w:r>
        <w:rPr>
          <w:rFonts w:ascii="Optima" w:hAnsi="Optima" w:cs="Arial"/>
          <w:sz w:val="20"/>
          <w:szCs w:val="20"/>
        </w:rPr>
        <w:t xml:space="preserve">Artificial soils reveal individual factor controls on microbial processes. </w:t>
      </w:r>
      <w:proofErr w:type="spellStart"/>
      <w:r>
        <w:rPr>
          <w:rFonts w:ascii="Optima" w:hAnsi="Optima" w:cs="Arial"/>
          <w:i/>
          <w:iCs/>
          <w:sz w:val="20"/>
          <w:szCs w:val="20"/>
        </w:rPr>
        <w:t>mSystems</w:t>
      </w:r>
      <w:proofErr w:type="spellEnd"/>
      <w:r>
        <w:rPr>
          <w:rFonts w:ascii="Optima" w:hAnsi="Optima" w:cs="Arial"/>
          <w:sz w:val="20"/>
          <w:szCs w:val="20"/>
        </w:rPr>
        <w:t>, in press.</w:t>
      </w:r>
    </w:p>
    <w:p w14:paraId="2646500A" w14:textId="2BACEAB3" w:rsidR="000D0134" w:rsidRDefault="000D0134" w:rsidP="000D0134">
      <w:pPr>
        <w:pStyle w:val="ListParagraph"/>
        <w:numPr>
          <w:ilvl w:val="0"/>
          <w:numId w:val="6"/>
        </w:numPr>
        <w:rPr>
          <w:rFonts w:ascii="Optima" w:hAnsi="Optima" w:cs="Arial"/>
          <w:sz w:val="20"/>
          <w:szCs w:val="20"/>
        </w:rPr>
      </w:pPr>
      <w:proofErr w:type="spellStart"/>
      <w:r>
        <w:rPr>
          <w:rFonts w:ascii="Optima" w:hAnsi="Optima" w:cs="Arial"/>
          <w:sz w:val="20"/>
          <w:szCs w:val="20"/>
        </w:rPr>
        <w:t>Fulk</w:t>
      </w:r>
      <w:proofErr w:type="spellEnd"/>
      <w:r>
        <w:rPr>
          <w:rFonts w:ascii="Optima" w:hAnsi="Optima" w:cs="Arial"/>
          <w:sz w:val="20"/>
          <w:szCs w:val="20"/>
        </w:rPr>
        <w:t xml:space="preserve">, E.M., Gao, X., Lu, L.C., Redeker, K.R., </w:t>
      </w:r>
      <w:proofErr w:type="spellStart"/>
      <w:r>
        <w:rPr>
          <w:rFonts w:ascii="Optima" w:hAnsi="Optima" w:cs="Arial"/>
          <w:sz w:val="20"/>
          <w:szCs w:val="20"/>
        </w:rPr>
        <w:t>Masiello</w:t>
      </w:r>
      <w:proofErr w:type="spellEnd"/>
      <w:r>
        <w:rPr>
          <w:rFonts w:ascii="Optima" w:hAnsi="Optima" w:cs="Arial"/>
          <w:sz w:val="20"/>
          <w:szCs w:val="20"/>
        </w:rPr>
        <w:t xml:space="preserve">, C.A., </w:t>
      </w:r>
      <w:proofErr w:type="spellStart"/>
      <w:r>
        <w:rPr>
          <w:rFonts w:ascii="Optima" w:hAnsi="Optima" w:cs="Arial"/>
          <w:sz w:val="20"/>
          <w:szCs w:val="20"/>
        </w:rPr>
        <w:t>Silberg</w:t>
      </w:r>
      <w:proofErr w:type="spellEnd"/>
      <w:r>
        <w:rPr>
          <w:rFonts w:ascii="Optima" w:hAnsi="Optima" w:cs="Arial"/>
          <w:sz w:val="20"/>
          <w:szCs w:val="20"/>
        </w:rPr>
        <w:t xml:space="preserve">, J.J. </w:t>
      </w:r>
      <w:r w:rsidR="001468CE">
        <w:rPr>
          <w:rFonts w:ascii="Optima" w:hAnsi="Optima" w:cs="Arial"/>
          <w:sz w:val="20"/>
          <w:szCs w:val="20"/>
        </w:rPr>
        <w:t xml:space="preserve">(2022) </w:t>
      </w:r>
      <w:r>
        <w:rPr>
          <w:rFonts w:ascii="Optima" w:hAnsi="Optima" w:cs="Arial"/>
          <w:sz w:val="20"/>
          <w:szCs w:val="20"/>
        </w:rPr>
        <w:t xml:space="preserve">Non-destructive chemical sensing within bulk soil using 1000 biosensors per gram of matrix. </w:t>
      </w:r>
      <w:r>
        <w:rPr>
          <w:rFonts w:ascii="Optima" w:hAnsi="Optima" w:cs="Arial"/>
          <w:i/>
          <w:iCs/>
          <w:sz w:val="20"/>
          <w:szCs w:val="20"/>
        </w:rPr>
        <w:t>ACS Synthetic Biology</w:t>
      </w:r>
      <w:r>
        <w:rPr>
          <w:rFonts w:ascii="Optima" w:hAnsi="Optima" w:cs="Arial"/>
          <w:sz w:val="20"/>
          <w:szCs w:val="20"/>
        </w:rPr>
        <w:t xml:space="preserve">, </w:t>
      </w:r>
      <w:r w:rsidR="00242EA0">
        <w:rPr>
          <w:rFonts w:ascii="Optima" w:hAnsi="Optima" w:cs="Arial"/>
          <w:sz w:val="20"/>
          <w:szCs w:val="20"/>
        </w:rPr>
        <w:t>9(11), 3104-3113</w:t>
      </w:r>
      <w:r>
        <w:rPr>
          <w:rFonts w:ascii="Optima" w:hAnsi="Optima" w:cs="Arial"/>
          <w:sz w:val="20"/>
          <w:szCs w:val="20"/>
        </w:rPr>
        <w:t>.</w:t>
      </w:r>
      <w:r w:rsidR="00242EA0" w:rsidRPr="00242EA0">
        <w:t xml:space="preserve"> </w:t>
      </w:r>
    </w:p>
    <w:p w14:paraId="53565D40" w14:textId="7C1640FA" w:rsidR="000D0134" w:rsidRDefault="000D0134" w:rsidP="000D0134">
      <w:pPr>
        <w:pStyle w:val="ListParagraph"/>
        <w:numPr>
          <w:ilvl w:val="0"/>
          <w:numId w:val="6"/>
        </w:numPr>
        <w:rPr>
          <w:rFonts w:ascii="Optima" w:hAnsi="Optima" w:cs="Arial"/>
          <w:sz w:val="20"/>
          <w:szCs w:val="20"/>
        </w:rPr>
      </w:pPr>
      <w:r>
        <w:rPr>
          <w:rFonts w:ascii="Optima" w:hAnsi="Optima" w:cs="Arial"/>
          <w:sz w:val="20"/>
          <w:szCs w:val="20"/>
        </w:rPr>
        <w:t xml:space="preserve">Sridhar, S., Ajo-Franklin, C.M., </w:t>
      </w:r>
      <w:proofErr w:type="spellStart"/>
      <w:r>
        <w:rPr>
          <w:rFonts w:ascii="Optima" w:hAnsi="Optima" w:cs="Arial"/>
          <w:sz w:val="20"/>
          <w:szCs w:val="20"/>
        </w:rPr>
        <w:t>Masiello</w:t>
      </w:r>
      <w:proofErr w:type="spellEnd"/>
      <w:r>
        <w:rPr>
          <w:rFonts w:ascii="Optima" w:hAnsi="Optima" w:cs="Arial"/>
          <w:sz w:val="20"/>
          <w:szCs w:val="20"/>
        </w:rPr>
        <w:t xml:space="preserve">, C.A. </w:t>
      </w:r>
      <w:r w:rsidR="001468CE">
        <w:rPr>
          <w:rFonts w:ascii="Optima" w:hAnsi="Optima" w:cs="Arial"/>
          <w:sz w:val="20"/>
          <w:szCs w:val="20"/>
        </w:rPr>
        <w:t xml:space="preserve">(2022) </w:t>
      </w:r>
      <w:r>
        <w:rPr>
          <w:rFonts w:ascii="Optima" w:hAnsi="Optima" w:cs="Arial"/>
          <w:sz w:val="20"/>
          <w:szCs w:val="20"/>
        </w:rPr>
        <w:t xml:space="preserve">A Framework for the systematic selection of biosensor chassis for environmental synthetic biology. </w:t>
      </w:r>
      <w:r>
        <w:rPr>
          <w:rFonts w:ascii="Optima" w:hAnsi="Optima" w:cs="Arial"/>
          <w:i/>
          <w:iCs/>
          <w:sz w:val="20"/>
          <w:szCs w:val="20"/>
        </w:rPr>
        <w:t>ACS Synthetic Biology</w:t>
      </w:r>
      <w:r>
        <w:rPr>
          <w:rFonts w:ascii="Optima" w:hAnsi="Optima" w:cs="Arial"/>
          <w:sz w:val="20"/>
          <w:szCs w:val="20"/>
        </w:rPr>
        <w:t>,</w:t>
      </w:r>
      <w:r w:rsidR="00242EA0">
        <w:rPr>
          <w:rFonts w:ascii="Optima" w:hAnsi="Optima" w:cs="Arial"/>
          <w:sz w:val="20"/>
          <w:szCs w:val="20"/>
        </w:rPr>
        <w:t xml:space="preserve"> 11(9), 2909-2916</w:t>
      </w:r>
      <w:r>
        <w:rPr>
          <w:rFonts w:ascii="Optima" w:hAnsi="Optima" w:cs="Arial"/>
          <w:sz w:val="20"/>
          <w:szCs w:val="20"/>
        </w:rPr>
        <w:t>.</w:t>
      </w:r>
    </w:p>
    <w:p w14:paraId="7CC7B06D" w14:textId="37760FEF" w:rsidR="001B6AC9" w:rsidRDefault="001B6AC9" w:rsidP="00E53767">
      <w:pPr>
        <w:pStyle w:val="ListParagraph"/>
        <w:numPr>
          <w:ilvl w:val="0"/>
          <w:numId w:val="6"/>
        </w:numPr>
        <w:rPr>
          <w:rFonts w:ascii="Optima" w:hAnsi="Optima" w:cs="Arial"/>
          <w:sz w:val="20"/>
          <w:szCs w:val="20"/>
        </w:rPr>
      </w:pPr>
      <w:r>
        <w:rPr>
          <w:rFonts w:ascii="Optima" w:hAnsi="Optima" w:cs="Arial"/>
          <w:sz w:val="20"/>
          <w:szCs w:val="20"/>
        </w:rPr>
        <w:t xml:space="preserve">Chen, X., Gao, X., Yu, P., </w:t>
      </w:r>
      <w:proofErr w:type="spellStart"/>
      <w:r>
        <w:rPr>
          <w:rFonts w:ascii="Optima" w:hAnsi="Optima" w:cs="Arial"/>
          <w:sz w:val="20"/>
          <w:szCs w:val="20"/>
        </w:rPr>
        <w:t>Spanu</w:t>
      </w:r>
      <w:proofErr w:type="spellEnd"/>
      <w:r>
        <w:rPr>
          <w:rFonts w:ascii="Optima" w:hAnsi="Optima" w:cs="Arial"/>
          <w:sz w:val="20"/>
          <w:szCs w:val="20"/>
        </w:rPr>
        <w:t xml:space="preserve">, L., Hinojosa, J., Zhang, S., Long, M., Alvarez, P.J.J., </w:t>
      </w:r>
      <w:proofErr w:type="spellStart"/>
      <w:r>
        <w:rPr>
          <w:rFonts w:ascii="Optima" w:hAnsi="Optima" w:cs="Arial"/>
          <w:sz w:val="20"/>
          <w:szCs w:val="20"/>
        </w:rPr>
        <w:t>Masiello</w:t>
      </w:r>
      <w:proofErr w:type="spellEnd"/>
      <w:r>
        <w:rPr>
          <w:rFonts w:ascii="Optima" w:hAnsi="Optima" w:cs="Arial"/>
          <w:sz w:val="20"/>
          <w:szCs w:val="20"/>
        </w:rPr>
        <w:t xml:space="preserve">, C.A. (2022) Rapid simulation of decade-scale charcoal aging in soil: Changes in physicochemical properties and their environmental implications. </w:t>
      </w:r>
      <w:r>
        <w:rPr>
          <w:rFonts w:ascii="Optima" w:hAnsi="Optima" w:cs="Arial"/>
          <w:i/>
          <w:iCs/>
          <w:sz w:val="20"/>
          <w:szCs w:val="20"/>
        </w:rPr>
        <w:t xml:space="preserve"> Env</w:t>
      </w:r>
      <w:r w:rsidR="009E3637">
        <w:rPr>
          <w:rFonts w:ascii="Optima" w:hAnsi="Optima" w:cs="Arial"/>
          <w:i/>
          <w:iCs/>
          <w:sz w:val="20"/>
          <w:szCs w:val="20"/>
        </w:rPr>
        <w:t>ironmental Science &amp; Technology</w:t>
      </w:r>
      <w:r w:rsidR="009E3637">
        <w:rPr>
          <w:rFonts w:ascii="Optima" w:hAnsi="Optima" w:cs="Arial"/>
          <w:sz w:val="20"/>
          <w:szCs w:val="20"/>
        </w:rPr>
        <w:t>, 2023, 57, 128-138.</w:t>
      </w:r>
    </w:p>
    <w:p w14:paraId="474E0E87" w14:textId="1A84D664" w:rsidR="0067113E" w:rsidRPr="00E53767" w:rsidRDefault="0067113E" w:rsidP="00E53767">
      <w:pPr>
        <w:pStyle w:val="ListParagraph"/>
        <w:numPr>
          <w:ilvl w:val="0"/>
          <w:numId w:val="6"/>
        </w:numPr>
        <w:rPr>
          <w:rFonts w:ascii="Optima" w:hAnsi="Optima" w:cs="Arial"/>
          <w:sz w:val="20"/>
          <w:szCs w:val="20"/>
        </w:rPr>
      </w:pPr>
      <w:r>
        <w:rPr>
          <w:rFonts w:ascii="Optima" w:hAnsi="Optima" w:cs="Arial"/>
          <w:sz w:val="20"/>
          <w:szCs w:val="20"/>
        </w:rPr>
        <w:t xml:space="preserve">Gao, H., Li, H., Alvarez, P.J.J., </w:t>
      </w:r>
      <w:proofErr w:type="spellStart"/>
      <w:r>
        <w:rPr>
          <w:rFonts w:ascii="Optima" w:hAnsi="Optima" w:cs="Arial"/>
          <w:sz w:val="20"/>
          <w:szCs w:val="20"/>
        </w:rPr>
        <w:t>Masiello</w:t>
      </w:r>
      <w:proofErr w:type="spellEnd"/>
      <w:r>
        <w:rPr>
          <w:rFonts w:ascii="Optima" w:hAnsi="Optima" w:cs="Arial"/>
          <w:sz w:val="20"/>
          <w:szCs w:val="20"/>
        </w:rPr>
        <w:t xml:space="preserve">, C.A., Zhu, D., Kong, A., Qu, X. (2022) Molecular signature of soil organic matter under different land uses in the Lake </w:t>
      </w:r>
      <w:proofErr w:type="spellStart"/>
      <w:r>
        <w:rPr>
          <w:rFonts w:ascii="Optima" w:hAnsi="Optima" w:cs="Arial"/>
          <w:sz w:val="20"/>
          <w:szCs w:val="20"/>
        </w:rPr>
        <w:t>Chaohu</w:t>
      </w:r>
      <w:proofErr w:type="spellEnd"/>
      <w:r>
        <w:rPr>
          <w:rFonts w:ascii="Optima" w:hAnsi="Optima" w:cs="Arial"/>
          <w:sz w:val="20"/>
          <w:szCs w:val="20"/>
        </w:rPr>
        <w:t xml:space="preserve"> Basin. </w:t>
      </w:r>
      <w:r>
        <w:rPr>
          <w:rFonts w:ascii="Optima" w:hAnsi="Optima" w:cs="Arial"/>
          <w:i/>
          <w:iCs/>
          <w:sz w:val="20"/>
          <w:szCs w:val="20"/>
        </w:rPr>
        <w:t>Eco-Environment &amp; Health,</w:t>
      </w:r>
      <w:r>
        <w:rPr>
          <w:rFonts w:ascii="Optima" w:hAnsi="Optima" w:cs="Arial"/>
          <w:sz w:val="20"/>
          <w:szCs w:val="20"/>
        </w:rPr>
        <w:t xml:space="preserve"> 1, 212-218.</w:t>
      </w:r>
    </w:p>
    <w:p w14:paraId="403FA228" w14:textId="49377FF1" w:rsidR="006A7700" w:rsidRPr="00FD27DD" w:rsidRDefault="006A7700" w:rsidP="00FD27DD">
      <w:pPr>
        <w:rPr>
          <w:rFonts w:ascii="Optima" w:hAnsi="Optima"/>
          <w:b/>
          <w:sz w:val="22"/>
        </w:rPr>
      </w:pPr>
      <w:r w:rsidRPr="00FD27DD">
        <w:rPr>
          <w:rFonts w:ascii="Optima" w:hAnsi="Optima"/>
          <w:b/>
          <w:sz w:val="22"/>
        </w:rPr>
        <w:t>COMMENTARY ARTICLES</w:t>
      </w:r>
      <w:r w:rsidR="00042408" w:rsidRPr="00FD27DD">
        <w:rPr>
          <w:rFonts w:ascii="Optima" w:hAnsi="Optima"/>
          <w:b/>
          <w:sz w:val="22"/>
        </w:rPr>
        <w:t xml:space="preserve"> </w:t>
      </w:r>
      <w:r w:rsidR="00042408" w:rsidRPr="00FD27DD">
        <w:rPr>
          <w:rFonts w:ascii="Optima" w:hAnsi="Optima"/>
          <w:b/>
          <w:sz w:val="28"/>
          <w:szCs w:val="28"/>
          <w:u w:val="single"/>
          <w:vertAlign w:val="superscript"/>
        </w:rPr>
        <w:t xml:space="preserve"> </w:t>
      </w:r>
      <w:r w:rsidR="00042408" w:rsidRPr="00FD27DD">
        <w:rPr>
          <w:rFonts w:ascii="Optima" w:hAnsi="Optima"/>
          <w:sz w:val="28"/>
          <w:szCs w:val="28"/>
          <w:u w:val="single"/>
          <w:vertAlign w:val="superscript"/>
        </w:rPr>
        <w:t xml:space="preserve">          </w:t>
      </w:r>
      <w:r w:rsidR="00042408" w:rsidRPr="00FD27DD">
        <w:rPr>
          <w:rFonts w:ascii="Optima" w:hAnsi="Optima"/>
          <w:sz w:val="28"/>
          <w:szCs w:val="28"/>
          <w:u w:val="single"/>
          <w:vertAlign w:val="superscript"/>
        </w:rPr>
        <w:tab/>
      </w:r>
      <w:r w:rsidR="004A5035">
        <w:rPr>
          <w:rFonts w:ascii="Optima" w:hAnsi="Optima"/>
          <w:sz w:val="28"/>
          <w:szCs w:val="28"/>
          <w:u w:val="single"/>
          <w:vertAlign w:val="superscript"/>
        </w:rPr>
        <w:tab/>
      </w:r>
      <w:r w:rsidR="004A5035">
        <w:rPr>
          <w:rFonts w:ascii="Optima" w:hAnsi="Optima"/>
          <w:sz w:val="28"/>
          <w:szCs w:val="28"/>
          <w:u w:val="single"/>
          <w:vertAlign w:val="superscript"/>
        </w:rPr>
        <w:tab/>
      </w:r>
      <w:r w:rsidR="004A5035">
        <w:rPr>
          <w:rFonts w:ascii="Optima" w:hAnsi="Optima"/>
          <w:sz w:val="28"/>
          <w:szCs w:val="28"/>
          <w:u w:val="single"/>
          <w:vertAlign w:val="superscript"/>
        </w:rPr>
        <w:tab/>
      </w:r>
      <w:r w:rsidR="004A5035">
        <w:rPr>
          <w:rFonts w:ascii="Optima" w:hAnsi="Optima"/>
          <w:sz w:val="28"/>
          <w:szCs w:val="28"/>
          <w:u w:val="single"/>
          <w:vertAlign w:val="superscript"/>
        </w:rPr>
        <w:tab/>
      </w:r>
      <w:r w:rsidR="004A5035">
        <w:rPr>
          <w:rFonts w:ascii="Optima" w:hAnsi="Optima"/>
          <w:sz w:val="28"/>
          <w:szCs w:val="28"/>
          <w:u w:val="single"/>
          <w:vertAlign w:val="superscript"/>
        </w:rPr>
        <w:tab/>
      </w:r>
      <w:r w:rsidR="004A5035">
        <w:rPr>
          <w:rFonts w:ascii="Optima" w:hAnsi="Optima"/>
          <w:sz w:val="28"/>
          <w:szCs w:val="28"/>
          <w:u w:val="single"/>
          <w:vertAlign w:val="superscript"/>
        </w:rPr>
        <w:tab/>
      </w:r>
      <w:r w:rsidR="004A5035">
        <w:rPr>
          <w:rFonts w:ascii="Optima" w:hAnsi="Optima"/>
          <w:sz w:val="28"/>
          <w:szCs w:val="28"/>
          <w:u w:val="single"/>
          <w:vertAlign w:val="superscript"/>
        </w:rPr>
        <w:tab/>
      </w:r>
      <w:r w:rsidR="004A5035">
        <w:rPr>
          <w:rFonts w:ascii="Optima" w:hAnsi="Optima"/>
          <w:sz w:val="28"/>
          <w:szCs w:val="28"/>
          <w:u w:val="single"/>
          <w:vertAlign w:val="superscript"/>
        </w:rPr>
        <w:tab/>
      </w:r>
    </w:p>
    <w:p w14:paraId="34D8A937" w14:textId="2E74C5AA" w:rsidR="005303DA" w:rsidRPr="005303DA" w:rsidRDefault="006A7700" w:rsidP="005303DA">
      <w:pPr>
        <w:pStyle w:val="ListParagraph"/>
        <w:numPr>
          <w:ilvl w:val="3"/>
          <w:numId w:val="7"/>
        </w:numPr>
        <w:spacing w:after="40"/>
        <w:ind w:left="720"/>
        <w:rPr>
          <w:rFonts w:ascii="Optima" w:hAnsi="Optima"/>
          <w:sz w:val="20"/>
        </w:rPr>
      </w:pPr>
      <w:proofErr w:type="spellStart"/>
      <w:r w:rsidRPr="005303DA">
        <w:rPr>
          <w:rFonts w:ascii="Optima" w:hAnsi="Optima"/>
          <w:sz w:val="20"/>
          <w:u w:val="single"/>
        </w:rPr>
        <w:t>Masiello</w:t>
      </w:r>
      <w:proofErr w:type="spellEnd"/>
      <w:r w:rsidRPr="005303DA">
        <w:rPr>
          <w:rFonts w:ascii="Optima" w:hAnsi="Optima"/>
          <w:sz w:val="20"/>
          <w:u w:val="single"/>
        </w:rPr>
        <w:t>, C.A.</w:t>
      </w:r>
      <w:r w:rsidRPr="005303DA">
        <w:rPr>
          <w:rFonts w:ascii="Optima" w:hAnsi="Optima"/>
          <w:sz w:val="20"/>
        </w:rPr>
        <w:t xml:space="preserve"> (2007), </w:t>
      </w:r>
      <w:r w:rsidR="00B64FBD" w:rsidRPr="005303DA">
        <w:rPr>
          <w:rFonts w:ascii="Optima" w:hAnsi="Optima"/>
          <w:sz w:val="20"/>
        </w:rPr>
        <w:t xml:space="preserve">Perspective: </w:t>
      </w:r>
      <w:r w:rsidRPr="005303DA">
        <w:rPr>
          <w:rFonts w:ascii="Optima" w:hAnsi="Optima"/>
          <w:sz w:val="20"/>
        </w:rPr>
        <w:t xml:space="preserve">Carbon cycle - Quick burial at sea, </w:t>
      </w:r>
      <w:r w:rsidRPr="005303DA">
        <w:rPr>
          <w:rFonts w:ascii="Optima" w:hAnsi="Optima"/>
          <w:i/>
          <w:sz w:val="20"/>
        </w:rPr>
        <w:t>Nature</w:t>
      </w:r>
      <w:r w:rsidRPr="005303DA">
        <w:rPr>
          <w:rFonts w:ascii="Optima" w:hAnsi="Optima"/>
          <w:sz w:val="20"/>
        </w:rPr>
        <w:t xml:space="preserve">, </w:t>
      </w:r>
      <w:r w:rsidRPr="005303DA">
        <w:rPr>
          <w:rFonts w:ascii="Optima" w:hAnsi="Optima"/>
          <w:i/>
          <w:sz w:val="20"/>
        </w:rPr>
        <w:t>450</w:t>
      </w:r>
      <w:r w:rsidRPr="005303DA">
        <w:rPr>
          <w:rFonts w:ascii="Optima" w:hAnsi="Optima"/>
          <w:sz w:val="20"/>
        </w:rPr>
        <w:t>, 360-361.</w:t>
      </w:r>
    </w:p>
    <w:p w14:paraId="060FA9A5" w14:textId="4A083B71" w:rsidR="00ED02B3" w:rsidRPr="005303DA" w:rsidRDefault="007E22D6" w:rsidP="005303DA">
      <w:pPr>
        <w:pStyle w:val="ListParagraph"/>
        <w:numPr>
          <w:ilvl w:val="3"/>
          <w:numId w:val="7"/>
        </w:numPr>
        <w:spacing w:after="40"/>
        <w:ind w:left="720"/>
        <w:rPr>
          <w:rFonts w:ascii="Optima" w:hAnsi="Optima"/>
          <w:sz w:val="20"/>
        </w:rPr>
      </w:pPr>
      <w:proofErr w:type="spellStart"/>
      <w:r w:rsidRPr="005303DA">
        <w:rPr>
          <w:rFonts w:ascii="Optima" w:hAnsi="Optima"/>
          <w:sz w:val="20"/>
          <w:u w:val="single"/>
        </w:rPr>
        <w:t>Masiello</w:t>
      </w:r>
      <w:proofErr w:type="spellEnd"/>
      <w:r w:rsidRPr="005303DA">
        <w:rPr>
          <w:rFonts w:ascii="Optima" w:hAnsi="Optima"/>
          <w:sz w:val="20"/>
          <w:u w:val="single"/>
        </w:rPr>
        <w:t>, C.A</w:t>
      </w:r>
      <w:r w:rsidR="00B771BD" w:rsidRPr="005303DA">
        <w:rPr>
          <w:rFonts w:ascii="Optima" w:hAnsi="Optima"/>
          <w:sz w:val="20"/>
        </w:rPr>
        <w:t xml:space="preserve"> and P. </w:t>
      </w:r>
      <w:proofErr w:type="spellStart"/>
      <w:r w:rsidR="00B771BD" w:rsidRPr="005303DA">
        <w:rPr>
          <w:rFonts w:ascii="Optima" w:hAnsi="Optima"/>
          <w:sz w:val="20"/>
        </w:rPr>
        <w:t>Louchouarn</w:t>
      </w:r>
      <w:proofErr w:type="spellEnd"/>
      <w:r w:rsidR="0002314C" w:rsidRPr="005303DA">
        <w:rPr>
          <w:rFonts w:ascii="Optima" w:hAnsi="Optima"/>
          <w:sz w:val="20"/>
        </w:rPr>
        <w:t xml:space="preserve"> (2013)</w:t>
      </w:r>
      <w:r w:rsidR="00B64FBD" w:rsidRPr="005303DA">
        <w:rPr>
          <w:rFonts w:ascii="Optima" w:hAnsi="Optima"/>
          <w:sz w:val="20"/>
        </w:rPr>
        <w:t>, Perspective: Fire in the Ocean</w:t>
      </w:r>
      <w:r w:rsidR="00651BA2" w:rsidRPr="005303DA">
        <w:rPr>
          <w:rFonts w:ascii="Optima" w:hAnsi="Optima"/>
          <w:sz w:val="20"/>
        </w:rPr>
        <w:t xml:space="preserve">. </w:t>
      </w:r>
      <w:r w:rsidR="00651BA2" w:rsidRPr="005303DA">
        <w:rPr>
          <w:rFonts w:ascii="Optima" w:hAnsi="Optima"/>
          <w:i/>
          <w:sz w:val="20"/>
        </w:rPr>
        <w:t>Science</w:t>
      </w:r>
      <w:r w:rsidR="0002314C" w:rsidRPr="005303DA">
        <w:rPr>
          <w:rFonts w:ascii="Optima" w:hAnsi="Optima"/>
          <w:sz w:val="20"/>
        </w:rPr>
        <w:t>,</w:t>
      </w:r>
      <w:r w:rsidR="00B771BD" w:rsidRPr="005303DA">
        <w:rPr>
          <w:rFonts w:ascii="Optima" w:hAnsi="Optima"/>
          <w:sz w:val="20"/>
        </w:rPr>
        <w:t xml:space="preserve"> 340, 287-288</w:t>
      </w:r>
      <w:r w:rsidR="0002314C" w:rsidRPr="005303DA">
        <w:rPr>
          <w:rFonts w:ascii="Optima" w:hAnsi="Optima"/>
          <w:sz w:val="20"/>
        </w:rPr>
        <w:t>.</w:t>
      </w:r>
    </w:p>
    <w:p w14:paraId="46349471" w14:textId="1F6A4C8B"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media citations &amp; Commentaries</w:t>
      </w:r>
      <w:r w:rsidR="00042408">
        <w:rPr>
          <w:rFonts w:ascii="Optima" w:hAnsi="Optima"/>
          <w:b/>
          <w:caps/>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p>
    <w:p w14:paraId="6A2F9295" w14:textId="3B5652D5" w:rsidR="006A7700" w:rsidRDefault="00000000" w:rsidP="007329CE">
      <w:pPr>
        <w:pStyle w:val="ListParagraph"/>
        <w:widowControl w:val="0"/>
        <w:numPr>
          <w:ilvl w:val="3"/>
          <w:numId w:val="6"/>
        </w:numPr>
        <w:autoSpaceDE w:val="0"/>
        <w:autoSpaceDN w:val="0"/>
        <w:adjustRightInd w:val="0"/>
        <w:spacing w:after="40"/>
        <w:ind w:left="270" w:hanging="270"/>
        <w:rPr>
          <w:rFonts w:ascii="Optima" w:hAnsi="Optima" w:cs="Arial"/>
          <w:sz w:val="20"/>
          <w:szCs w:val="22"/>
        </w:rPr>
      </w:pPr>
      <w:hyperlink r:id="rId16" w:history="1">
        <w:r w:rsidR="006A7700" w:rsidRPr="007329CE">
          <w:rPr>
            <w:rFonts w:ascii="Optima" w:hAnsi="Optima" w:cs="Arial"/>
            <w:sz w:val="20"/>
          </w:rPr>
          <w:t xml:space="preserve">Schmidt </w:t>
        </w:r>
        <w:proofErr w:type="gramStart"/>
        <w:r w:rsidR="006A7700" w:rsidRPr="007329CE">
          <w:rPr>
            <w:rFonts w:ascii="Optima" w:hAnsi="Optima" w:cs="Arial"/>
            <w:sz w:val="20"/>
          </w:rPr>
          <w:t>M.W</w:t>
        </w:r>
        <w:proofErr w:type="gramEnd"/>
      </w:hyperlink>
      <w:r w:rsidR="006A7700" w:rsidRPr="007329CE">
        <w:rPr>
          <w:rFonts w:ascii="Optima" w:hAnsi="Optima" w:cs="Arial"/>
          <w:sz w:val="20"/>
        </w:rPr>
        <w:t>.I.</w:t>
      </w:r>
      <w:r w:rsidR="006A7700" w:rsidRPr="007329CE">
        <w:rPr>
          <w:rFonts w:ascii="Optima" w:hAnsi="Optima"/>
          <w:sz w:val="20"/>
        </w:rPr>
        <w:t xml:space="preserve"> “</w:t>
      </w:r>
      <w:r w:rsidR="006A7700" w:rsidRPr="007329CE">
        <w:rPr>
          <w:rFonts w:ascii="Optima" w:hAnsi="Optima" w:cs="Arial"/>
          <w:bCs/>
          <w:sz w:val="20"/>
          <w:szCs w:val="32"/>
        </w:rPr>
        <w:t>Biogeochemistry: carbon budget in the black</w:t>
      </w:r>
      <w:r w:rsidR="006A7700" w:rsidRPr="007329CE">
        <w:rPr>
          <w:rFonts w:ascii="Optima" w:hAnsi="Optima" w:cs="Lucida Grande"/>
          <w:bCs/>
          <w:sz w:val="20"/>
        </w:rPr>
        <w:t xml:space="preserve">” (2004) </w:t>
      </w:r>
      <w:r w:rsidR="006A7700" w:rsidRPr="007329CE">
        <w:rPr>
          <w:rFonts w:ascii="Optima" w:hAnsi="Optima"/>
          <w:i/>
          <w:sz w:val="20"/>
        </w:rPr>
        <w:t xml:space="preserve">Nature </w:t>
      </w:r>
      <w:r w:rsidR="006A7700" w:rsidRPr="007329CE">
        <w:rPr>
          <w:rFonts w:ascii="Optima" w:hAnsi="Optima" w:cs="Arial"/>
          <w:sz w:val="20"/>
          <w:szCs w:val="22"/>
        </w:rPr>
        <w:t>427:305-7.</w:t>
      </w:r>
    </w:p>
    <w:p w14:paraId="3E174EAC" w14:textId="2FB3A69F" w:rsidR="006A7700" w:rsidRPr="007329CE" w:rsidRDefault="00000000" w:rsidP="007329CE">
      <w:pPr>
        <w:pStyle w:val="ListParagraph"/>
        <w:widowControl w:val="0"/>
        <w:numPr>
          <w:ilvl w:val="3"/>
          <w:numId w:val="6"/>
        </w:numPr>
        <w:autoSpaceDE w:val="0"/>
        <w:autoSpaceDN w:val="0"/>
        <w:adjustRightInd w:val="0"/>
        <w:spacing w:after="40"/>
        <w:ind w:left="270" w:hanging="270"/>
        <w:rPr>
          <w:rFonts w:ascii="Optima" w:hAnsi="Optima" w:cs="Arial"/>
          <w:sz w:val="20"/>
          <w:szCs w:val="22"/>
        </w:rPr>
      </w:pPr>
      <w:hyperlink r:id="rId17" w:history="1">
        <w:r w:rsidR="006A7700" w:rsidRPr="007329CE">
          <w:rPr>
            <w:rFonts w:ascii="Optima" w:hAnsi="Optima" w:cs="Arial"/>
            <w:sz w:val="20"/>
          </w:rPr>
          <w:t>Raymond, P.A.</w:t>
        </w:r>
      </w:hyperlink>
      <w:r w:rsidR="006A7700" w:rsidRPr="007329CE">
        <w:rPr>
          <w:rFonts w:ascii="Optima" w:hAnsi="Optima"/>
          <w:sz w:val="20"/>
        </w:rPr>
        <w:t xml:space="preserve"> “</w:t>
      </w:r>
      <w:r w:rsidR="006A7700" w:rsidRPr="007329CE">
        <w:rPr>
          <w:rFonts w:ascii="Optima" w:hAnsi="Optima" w:cs="Arial"/>
          <w:bCs/>
          <w:sz w:val="20"/>
          <w:szCs w:val="32"/>
        </w:rPr>
        <w:t>Carbon cycle: the age of the Amazon's breath</w:t>
      </w:r>
      <w:r w:rsidR="006A7700" w:rsidRPr="007329CE">
        <w:rPr>
          <w:rFonts w:ascii="Optima" w:hAnsi="Optima" w:cs="Lucida Grande"/>
          <w:bCs/>
          <w:sz w:val="20"/>
        </w:rPr>
        <w:t xml:space="preserve">” (2005) </w:t>
      </w:r>
      <w:r w:rsidR="006A7700" w:rsidRPr="007329CE">
        <w:rPr>
          <w:rFonts w:ascii="Optima" w:hAnsi="Optima"/>
          <w:i/>
          <w:sz w:val="20"/>
        </w:rPr>
        <w:t xml:space="preserve">Nature </w:t>
      </w:r>
      <w:r w:rsidR="006A7700" w:rsidRPr="007329CE">
        <w:rPr>
          <w:rFonts w:ascii="Optima" w:hAnsi="Optima" w:cs="Arial"/>
          <w:sz w:val="20"/>
        </w:rPr>
        <w:t>436:538-41.</w:t>
      </w:r>
    </w:p>
    <w:p w14:paraId="1F31EF95" w14:textId="338B9376" w:rsidR="006A7700" w:rsidRPr="007329CE" w:rsidRDefault="006A7700" w:rsidP="007329CE">
      <w:pPr>
        <w:pStyle w:val="ListParagraph"/>
        <w:widowControl w:val="0"/>
        <w:numPr>
          <w:ilvl w:val="3"/>
          <w:numId w:val="6"/>
        </w:numPr>
        <w:autoSpaceDE w:val="0"/>
        <w:autoSpaceDN w:val="0"/>
        <w:adjustRightInd w:val="0"/>
        <w:spacing w:after="40"/>
        <w:ind w:left="270" w:hanging="270"/>
        <w:rPr>
          <w:rFonts w:ascii="Optima" w:hAnsi="Optima" w:cs="Arial"/>
          <w:sz w:val="20"/>
          <w:szCs w:val="22"/>
        </w:rPr>
      </w:pPr>
      <w:r w:rsidRPr="007329CE">
        <w:rPr>
          <w:rFonts w:ascii="Optima" w:hAnsi="Optima"/>
          <w:sz w:val="20"/>
        </w:rPr>
        <w:lastRenderedPageBreak/>
        <w:t>Boyd, J. “</w:t>
      </w:r>
      <w:r w:rsidRPr="007329CE">
        <w:rPr>
          <w:rFonts w:ascii="Optima" w:hAnsi="Optima" w:cs="Arial"/>
          <w:bCs/>
          <w:sz w:val="20"/>
        </w:rPr>
        <w:t>Amazon source of five-year-old river breath: </w:t>
      </w:r>
      <w:r w:rsidRPr="007329CE">
        <w:rPr>
          <w:rFonts w:ascii="Optima" w:hAnsi="Optima" w:cs="Arial"/>
          <w:sz w:val="20"/>
        </w:rPr>
        <w:t>Largest-ever river-carbon-dating survey pinpoints age of Amazonian CO</w:t>
      </w:r>
      <w:r w:rsidRPr="007329CE">
        <w:rPr>
          <w:rFonts w:ascii="Optima" w:hAnsi="Optima" w:cs="Arial"/>
          <w:sz w:val="20"/>
          <w:vertAlign w:val="subscript"/>
        </w:rPr>
        <w:t>2</w:t>
      </w:r>
      <w:r w:rsidRPr="007329CE">
        <w:rPr>
          <w:rFonts w:ascii="Optima" w:hAnsi="Optima" w:cs="Arial"/>
          <w:sz w:val="20"/>
        </w:rPr>
        <w:t xml:space="preserve">”, </w:t>
      </w:r>
      <w:r w:rsidRPr="007329CE">
        <w:rPr>
          <w:rFonts w:ascii="Optima" w:hAnsi="Optima" w:cs="Arial"/>
          <w:iCs/>
          <w:sz w:val="20"/>
          <w:szCs w:val="32"/>
        </w:rPr>
        <w:t>Rice News &amp; Media relations</w:t>
      </w:r>
      <w:r w:rsidRPr="007329CE">
        <w:rPr>
          <w:rFonts w:ascii="Optima" w:hAnsi="Optima" w:cs="Arial"/>
          <w:i/>
          <w:iCs/>
          <w:sz w:val="20"/>
          <w:szCs w:val="32"/>
        </w:rPr>
        <w:t xml:space="preserve"> </w:t>
      </w:r>
      <w:r w:rsidRPr="007329CE">
        <w:rPr>
          <w:rFonts w:ascii="Optima" w:hAnsi="Optima" w:cs="Arial"/>
          <w:iCs/>
          <w:sz w:val="20"/>
          <w:szCs w:val="32"/>
        </w:rPr>
        <w:t>(July 7, 2005).</w:t>
      </w:r>
    </w:p>
    <w:p w14:paraId="2C9FA14E" w14:textId="77777777" w:rsidR="007329CE" w:rsidRPr="007329CE" w:rsidRDefault="007329CE" w:rsidP="007329CE">
      <w:pPr>
        <w:pStyle w:val="ListParagraph"/>
        <w:widowControl w:val="0"/>
        <w:numPr>
          <w:ilvl w:val="3"/>
          <w:numId w:val="6"/>
        </w:numPr>
        <w:autoSpaceDE w:val="0"/>
        <w:autoSpaceDN w:val="0"/>
        <w:adjustRightInd w:val="0"/>
        <w:spacing w:after="40"/>
        <w:ind w:left="270" w:hanging="270"/>
        <w:rPr>
          <w:rFonts w:ascii="Optima" w:hAnsi="Optima" w:cs="Arial"/>
          <w:sz w:val="20"/>
          <w:szCs w:val="22"/>
        </w:rPr>
      </w:pPr>
      <w:r w:rsidRPr="007329CE">
        <w:rPr>
          <w:rFonts w:ascii="Optima" w:hAnsi="Optima" w:cs="Arial"/>
          <w:iCs/>
          <w:sz w:val="20"/>
          <w:szCs w:val="32"/>
        </w:rPr>
        <w:t>“</w:t>
      </w:r>
      <w:r w:rsidRPr="007329CE">
        <w:rPr>
          <w:rFonts w:ascii="Optima" w:hAnsi="Optima" w:cs="Verdana"/>
          <w:bCs/>
          <w:sz w:val="20"/>
          <w:szCs w:val="36"/>
        </w:rPr>
        <w:t xml:space="preserve">Amazon River Cycles Carbon Faster than Thought” NSF </w:t>
      </w:r>
      <w:r w:rsidRPr="007329CE">
        <w:rPr>
          <w:rFonts w:ascii="Optima" w:hAnsi="Optima" w:cs="Verdana"/>
          <w:bCs/>
          <w:sz w:val="20"/>
          <w:szCs w:val="22"/>
        </w:rPr>
        <w:t>Press Release 05-126 (July 27, 2005)</w:t>
      </w:r>
    </w:p>
    <w:p w14:paraId="02FBF0A0" w14:textId="77777777" w:rsidR="007329CE" w:rsidRDefault="007329CE" w:rsidP="007329CE">
      <w:pPr>
        <w:widowControl w:val="0"/>
        <w:autoSpaceDE w:val="0"/>
        <w:autoSpaceDN w:val="0"/>
        <w:adjustRightInd w:val="0"/>
        <w:spacing w:after="40"/>
        <w:ind w:left="720" w:hanging="360"/>
        <w:rPr>
          <w:rFonts w:ascii="Optima" w:hAnsi="Optima"/>
          <w:sz w:val="20"/>
        </w:rPr>
      </w:pPr>
      <w:r w:rsidRPr="00C4241F">
        <w:rPr>
          <w:rFonts w:ascii="Optima" w:hAnsi="Optima" w:cs="Calibri"/>
          <w:i/>
          <w:sz w:val="20"/>
          <w:szCs w:val="30"/>
        </w:rPr>
        <w:t>Additional coverage</w:t>
      </w:r>
      <w:r w:rsidRPr="00C4241F">
        <w:rPr>
          <w:rFonts w:ascii="Optima" w:hAnsi="Optima" w:cs="Arial"/>
          <w:i/>
          <w:iCs/>
          <w:sz w:val="20"/>
          <w:szCs w:val="32"/>
        </w:rPr>
        <w:t xml:space="preserve">: </w:t>
      </w:r>
      <w:r w:rsidRPr="00C4241F">
        <w:rPr>
          <w:rFonts w:ascii="Optima" w:hAnsi="Optima"/>
          <w:sz w:val="20"/>
        </w:rPr>
        <w:t>KUHF, The Econo</w:t>
      </w:r>
      <w:r>
        <w:rPr>
          <w:rFonts w:ascii="Optima" w:hAnsi="Optima"/>
          <w:sz w:val="20"/>
        </w:rPr>
        <w:t>mist, Science Daily, SciDev.net</w:t>
      </w:r>
    </w:p>
    <w:p w14:paraId="69C56937" w14:textId="74336956" w:rsidR="007329CE" w:rsidRPr="007329CE" w:rsidRDefault="007329CE" w:rsidP="007329CE">
      <w:pPr>
        <w:pStyle w:val="ListParagraph"/>
        <w:widowControl w:val="0"/>
        <w:numPr>
          <w:ilvl w:val="3"/>
          <w:numId w:val="6"/>
        </w:numPr>
        <w:autoSpaceDE w:val="0"/>
        <w:autoSpaceDN w:val="0"/>
        <w:adjustRightInd w:val="0"/>
        <w:spacing w:after="40"/>
        <w:ind w:left="270" w:hanging="270"/>
        <w:rPr>
          <w:rFonts w:ascii="Optima" w:hAnsi="Optima" w:cs="Arial"/>
          <w:sz w:val="20"/>
          <w:szCs w:val="22"/>
        </w:rPr>
      </w:pPr>
      <w:r w:rsidRPr="00C4241F">
        <w:rPr>
          <w:rFonts w:ascii="Optima" w:hAnsi="Optima"/>
          <w:sz w:val="20"/>
        </w:rPr>
        <w:t>Berger, E. “</w:t>
      </w:r>
      <w:r w:rsidRPr="00C4241F">
        <w:rPr>
          <w:rFonts w:ascii="Optima" w:hAnsi="Optima" w:cs="Arial"/>
          <w:bCs/>
          <w:sz w:val="20"/>
          <w:szCs w:val="44"/>
        </w:rPr>
        <w:t>ENVIRONMENT, SCIENCE &amp; SPACE / GLOBAL WARMING / Experts field climate questions” Houston Chronicle (June 12, 2007)</w:t>
      </w:r>
    </w:p>
    <w:p w14:paraId="45487A7B" w14:textId="20760EE2" w:rsidR="007329CE" w:rsidRPr="007329CE" w:rsidRDefault="007329CE" w:rsidP="007329CE">
      <w:pPr>
        <w:pStyle w:val="ListParagraph"/>
        <w:widowControl w:val="0"/>
        <w:numPr>
          <w:ilvl w:val="3"/>
          <w:numId w:val="6"/>
        </w:numPr>
        <w:autoSpaceDE w:val="0"/>
        <w:autoSpaceDN w:val="0"/>
        <w:adjustRightInd w:val="0"/>
        <w:spacing w:after="40"/>
        <w:ind w:left="270" w:hanging="270"/>
        <w:rPr>
          <w:rFonts w:ascii="Optima" w:hAnsi="Optima" w:cs="Arial"/>
          <w:sz w:val="20"/>
          <w:szCs w:val="22"/>
        </w:rPr>
      </w:pPr>
      <w:proofErr w:type="spellStart"/>
      <w:r w:rsidRPr="00C4241F">
        <w:rPr>
          <w:rFonts w:ascii="Optima" w:hAnsi="Optima" w:cs="Arial"/>
          <w:bCs/>
          <w:sz w:val="20"/>
          <w:szCs w:val="44"/>
        </w:rPr>
        <w:t>Kever</w:t>
      </w:r>
      <w:proofErr w:type="spellEnd"/>
      <w:r w:rsidRPr="00C4241F">
        <w:rPr>
          <w:rFonts w:ascii="Optima" w:hAnsi="Optima" w:cs="Arial"/>
          <w:bCs/>
          <w:sz w:val="20"/>
          <w:szCs w:val="44"/>
        </w:rPr>
        <w:t xml:space="preserve">, J. “At Rice, women are in demand: </w:t>
      </w:r>
      <w:r w:rsidRPr="00C4241F">
        <w:rPr>
          <w:rFonts w:ascii="Optima" w:hAnsi="Optima" w:cs="Arial"/>
          <w:bCs/>
          <w:sz w:val="20"/>
          <w:szCs w:val="32"/>
        </w:rPr>
        <w:t xml:space="preserve">More female scientists sought there, across U.S. to fill university faculty positions” </w:t>
      </w:r>
      <w:r w:rsidRPr="00C4241F">
        <w:rPr>
          <w:rFonts w:ascii="Optima" w:hAnsi="Optima" w:cs="Arial"/>
          <w:bCs/>
          <w:sz w:val="20"/>
          <w:szCs w:val="44"/>
        </w:rPr>
        <w:t>Houston Chronicle (July 28, 2008)</w:t>
      </w:r>
    </w:p>
    <w:p w14:paraId="6C25A4F4" w14:textId="1AB62F1F" w:rsidR="007329CE" w:rsidRPr="007329CE" w:rsidRDefault="007329CE" w:rsidP="007329CE">
      <w:pPr>
        <w:pStyle w:val="ListParagraph"/>
        <w:widowControl w:val="0"/>
        <w:numPr>
          <w:ilvl w:val="3"/>
          <w:numId w:val="6"/>
        </w:numPr>
        <w:autoSpaceDE w:val="0"/>
        <w:autoSpaceDN w:val="0"/>
        <w:adjustRightInd w:val="0"/>
        <w:spacing w:after="40"/>
        <w:ind w:left="270" w:hanging="270"/>
        <w:rPr>
          <w:rFonts w:ascii="Optima" w:hAnsi="Optima" w:cs="Arial"/>
          <w:sz w:val="20"/>
          <w:szCs w:val="22"/>
        </w:rPr>
      </w:pPr>
      <w:r w:rsidRPr="00C4241F">
        <w:rPr>
          <w:rFonts w:ascii="Optima" w:hAnsi="Optima" w:cs="Arial"/>
          <w:iCs/>
          <w:sz w:val="20"/>
          <w:szCs w:val="32"/>
        </w:rPr>
        <w:t>Clemmons, M. “</w:t>
      </w:r>
      <w:r w:rsidRPr="00C4241F">
        <w:rPr>
          <w:rFonts w:ascii="Optima" w:hAnsi="Optima" w:cs="Times"/>
          <w:bCs/>
          <w:sz w:val="20"/>
          <w:szCs w:val="64"/>
        </w:rPr>
        <w:t>Visiting professors program seeks funding to continue” Rice Thresher (November 14, 2008).</w:t>
      </w:r>
    </w:p>
    <w:p w14:paraId="69E03CD8" w14:textId="39521D36" w:rsidR="007329CE" w:rsidRPr="007329CE" w:rsidRDefault="007329CE" w:rsidP="007329CE">
      <w:pPr>
        <w:pStyle w:val="ListParagraph"/>
        <w:widowControl w:val="0"/>
        <w:numPr>
          <w:ilvl w:val="3"/>
          <w:numId w:val="6"/>
        </w:numPr>
        <w:autoSpaceDE w:val="0"/>
        <w:autoSpaceDN w:val="0"/>
        <w:adjustRightInd w:val="0"/>
        <w:spacing w:after="40"/>
        <w:ind w:left="270" w:hanging="270"/>
        <w:rPr>
          <w:rFonts w:ascii="Optima" w:hAnsi="Optima" w:cs="Arial"/>
          <w:sz w:val="20"/>
          <w:szCs w:val="22"/>
        </w:rPr>
      </w:pPr>
      <w:r w:rsidRPr="00C4241F">
        <w:rPr>
          <w:rFonts w:ascii="Optima" w:hAnsi="Optima" w:cs="Arial"/>
          <w:bCs/>
          <w:sz w:val="20"/>
          <w:szCs w:val="44"/>
        </w:rPr>
        <w:t>Boyd, J. “</w:t>
      </w:r>
      <w:r w:rsidRPr="00C4241F">
        <w:rPr>
          <w:rFonts w:ascii="Optima" w:hAnsi="Optima" w:cs="Arial"/>
          <w:bCs/>
          <w:sz w:val="20"/>
          <w:szCs w:val="32"/>
        </w:rPr>
        <w:t>Rice team gets top prize in 'Recycle Ike' contest</w:t>
      </w:r>
      <w:r w:rsidRPr="00C4241F">
        <w:rPr>
          <w:rFonts w:ascii="Optima" w:hAnsi="Optima" w:cs="Arial"/>
          <w:bCs/>
          <w:sz w:val="20"/>
          <w:szCs w:val="44"/>
        </w:rPr>
        <w:t>”</w:t>
      </w:r>
      <w:r w:rsidRPr="00C4241F">
        <w:rPr>
          <w:rFonts w:ascii="Optima" w:hAnsi="Optima" w:cs="Arial"/>
          <w:iCs/>
          <w:sz w:val="20"/>
          <w:szCs w:val="32"/>
        </w:rPr>
        <w:t xml:space="preserve"> Rice News &amp; Media relations</w:t>
      </w:r>
      <w:r w:rsidRPr="00C4241F">
        <w:rPr>
          <w:rFonts w:ascii="Optima" w:hAnsi="Optima" w:cs="Arial"/>
          <w:i/>
          <w:iCs/>
          <w:sz w:val="20"/>
          <w:szCs w:val="32"/>
        </w:rPr>
        <w:t xml:space="preserve"> </w:t>
      </w:r>
      <w:r w:rsidRPr="00C4241F">
        <w:rPr>
          <w:rFonts w:ascii="Optima" w:hAnsi="Optima" w:cs="Arial"/>
          <w:iCs/>
          <w:sz w:val="20"/>
          <w:szCs w:val="32"/>
        </w:rPr>
        <w:t>(December 11, 2008).</w:t>
      </w:r>
      <w:r>
        <w:rPr>
          <w:rFonts w:ascii="Optima" w:hAnsi="Optima" w:cs="Arial"/>
          <w:iCs/>
          <w:sz w:val="20"/>
          <w:szCs w:val="32"/>
        </w:rPr>
        <w:t xml:space="preserve"> </w:t>
      </w:r>
      <w:r w:rsidRPr="007329CE">
        <w:rPr>
          <w:rFonts w:ascii="Optima" w:hAnsi="Optima" w:cs="Calibri"/>
          <w:i/>
          <w:sz w:val="20"/>
          <w:szCs w:val="30"/>
        </w:rPr>
        <w:t>Additional coverage</w:t>
      </w:r>
      <w:r w:rsidRPr="007329CE">
        <w:rPr>
          <w:rFonts w:ascii="Optima" w:hAnsi="Optima" w:cs="Arial"/>
          <w:i/>
          <w:iCs/>
          <w:sz w:val="20"/>
          <w:szCs w:val="32"/>
        </w:rPr>
        <w:t xml:space="preserve">: </w:t>
      </w:r>
      <w:r w:rsidRPr="007329CE">
        <w:rPr>
          <w:rFonts w:ascii="Optima" w:hAnsi="Optima"/>
          <w:sz w:val="20"/>
        </w:rPr>
        <w:t xml:space="preserve">Houston Chronicle, Houston Business Journal, Waste Age Magazine </w:t>
      </w:r>
    </w:p>
    <w:p w14:paraId="500BFE92" w14:textId="77777777" w:rsidR="002626E5" w:rsidRPr="002626E5" w:rsidRDefault="007329CE" w:rsidP="002626E5">
      <w:pPr>
        <w:pStyle w:val="ListParagraph"/>
        <w:widowControl w:val="0"/>
        <w:numPr>
          <w:ilvl w:val="3"/>
          <w:numId w:val="6"/>
        </w:numPr>
        <w:autoSpaceDE w:val="0"/>
        <w:autoSpaceDN w:val="0"/>
        <w:adjustRightInd w:val="0"/>
        <w:spacing w:after="40"/>
        <w:ind w:left="270" w:hanging="270"/>
        <w:rPr>
          <w:rFonts w:ascii="Optima" w:hAnsi="Optima" w:cs="Arial"/>
          <w:sz w:val="20"/>
          <w:szCs w:val="22"/>
        </w:rPr>
      </w:pPr>
      <w:r w:rsidRPr="007329CE">
        <w:rPr>
          <w:rFonts w:ascii="Optima" w:hAnsi="Optima" w:cs="Arial"/>
          <w:iCs/>
          <w:sz w:val="20"/>
          <w:szCs w:val="32"/>
        </w:rPr>
        <w:t>Williams, M. “</w:t>
      </w:r>
      <w:r w:rsidRPr="007329CE">
        <w:rPr>
          <w:rFonts w:ascii="Optima" w:hAnsi="Optima"/>
          <w:sz w:val="20"/>
          <w:szCs w:val="40"/>
        </w:rPr>
        <w:t xml:space="preserve">Buried shells in Houston are no treasure” </w:t>
      </w:r>
      <w:r w:rsidRPr="007329CE">
        <w:rPr>
          <w:rFonts w:ascii="Optima" w:hAnsi="Optima" w:cs="Arial"/>
          <w:iCs/>
          <w:sz w:val="20"/>
          <w:szCs w:val="32"/>
        </w:rPr>
        <w:t>Rice News &amp; Media relations</w:t>
      </w:r>
      <w:r w:rsidRPr="007329CE">
        <w:rPr>
          <w:rFonts w:ascii="Optima" w:hAnsi="Optima" w:cs="Arial"/>
          <w:i/>
          <w:iCs/>
          <w:sz w:val="20"/>
          <w:szCs w:val="32"/>
        </w:rPr>
        <w:t xml:space="preserve"> </w:t>
      </w:r>
      <w:r w:rsidRPr="007329CE">
        <w:rPr>
          <w:rFonts w:ascii="Optima" w:hAnsi="Optima" w:cs="Arial"/>
          <w:iCs/>
          <w:sz w:val="20"/>
          <w:szCs w:val="32"/>
        </w:rPr>
        <w:t>(April 2, 2010</w:t>
      </w:r>
      <w:proofErr w:type="gramStart"/>
      <w:r w:rsidRPr="007329CE">
        <w:rPr>
          <w:rFonts w:ascii="Optima" w:hAnsi="Optima" w:cs="Arial"/>
          <w:iCs/>
          <w:sz w:val="20"/>
          <w:szCs w:val="32"/>
        </w:rPr>
        <w:t>).</w:t>
      </w:r>
      <w:r w:rsidRPr="007329CE">
        <w:rPr>
          <w:rFonts w:ascii="Optima" w:hAnsi="Optima" w:cs="Calibri"/>
          <w:i/>
          <w:sz w:val="20"/>
          <w:szCs w:val="30"/>
        </w:rPr>
        <w:t>Additional</w:t>
      </w:r>
      <w:proofErr w:type="gramEnd"/>
      <w:r w:rsidRPr="007329CE">
        <w:rPr>
          <w:rFonts w:ascii="Optima" w:hAnsi="Optima" w:cs="Calibri"/>
          <w:i/>
          <w:sz w:val="20"/>
          <w:szCs w:val="30"/>
        </w:rPr>
        <w:t xml:space="preserve"> coverage</w:t>
      </w:r>
      <w:r w:rsidRPr="007329CE">
        <w:rPr>
          <w:rFonts w:ascii="Optima" w:hAnsi="Optima" w:cs="Arial"/>
          <w:i/>
          <w:iCs/>
          <w:sz w:val="20"/>
          <w:szCs w:val="32"/>
        </w:rPr>
        <w:t xml:space="preserve">: </w:t>
      </w:r>
      <w:r w:rsidR="00BA6E83">
        <w:rPr>
          <w:rFonts w:ascii="Optima" w:hAnsi="Optima"/>
          <w:sz w:val="20"/>
        </w:rPr>
        <w:t>Futurity</w:t>
      </w:r>
      <w:r w:rsidR="002626E5">
        <w:rPr>
          <w:rFonts w:ascii="Optima" w:hAnsi="Optima"/>
          <w:sz w:val="20"/>
        </w:rPr>
        <w:t xml:space="preserve">. </w:t>
      </w:r>
    </w:p>
    <w:p w14:paraId="493A24DF" w14:textId="373A3B91" w:rsidR="007329CE" w:rsidRPr="002626E5" w:rsidRDefault="007F47FD" w:rsidP="002626E5">
      <w:pPr>
        <w:pStyle w:val="ListParagraph"/>
        <w:widowControl w:val="0"/>
        <w:numPr>
          <w:ilvl w:val="3"/>
          <w:numId w:val="6"/>
        </w:numPr>
        <w:autoSpaceDE w:val="0"/>
        <w:autoSpaceDN w:val="0"/>
        <w:adjustRightInd w:val="0"/>
        <w:spacing w:after="40"/>
        <w:ind w:left="270" w:hanging="270"/>
        <w:rPr>
          <w:rFonts w:ascii="Optima" w:hAnsi="Optima" w:cs="Arial"/>
          <w:sz w:val="20"/>
          <w:szCs w:val="22"/>
        </w:rPr>
      </w:pPr>
      <w:r w:rsidRPr="002626E5">
        <w:rPr>
          <w:rFonts w:ascii="Optima" w:hAnsi="Optima" w:cs="Arial"/>
          <w:iCs/>
          <w:sz w:val="20"/>
          <w:szCs w:val="32"/>
        </w:rPr>
        <w:t>Bo</w:t>
      </w:r>
      <w:r w:rsidR="007329CE" w:rsidRPr="002626E5">
        <w:rPr>
          <w:rFonts w:ascii="Optima" w:hAnsi="Optima" w:cs="Arial"/>
          <w:iCs/>
          <w:sz w:val="20"/>
          <w:szCs w:val="32"/>
        </w:rPr>
        <w:t>yd, J. “</w:t>
      </w:r>
      <w:r w:rsidR="007329CE" w:rsidRPr="002626E5">
        <w:rPr>
          <w:rFonts w:ascii="Optima" w:hAnsi="Optima"/>
          <w:bCs/>
          <w:sz w:val="20"/>
          <w:szCs w:val="40"/>
        </w:rPr>
        <w:t>A river flipped: humans trump nature on Texas river</w:t>
      </w:r>
      <w:r w:rsidR="007329CE" w:rsidRPr="002626E5">
        <w:rPr>
          <w:rFonts w:ascii="Optima" w:hAnsi="Optima"/>
          <w:i/>
          <w:iCs/>
          <w:sz w:val="20"/>
          <w:szCs w:val="40"/>
        </w:rPr>
        <w:t xml:space="preserve">” </w:t>
      </w:r>
      <w:r w:rsidR="007329CE" w:rsidRPr="002626E5">
        <w:rPr>
          <w:rFonts w:ascii="Optima" w:hAnsi="Optima" w:cs="Arial"/>
          <w:iCs/>
          <w:sz w:val="20"/>
          <w:szCs w:val="32"/>
        </w:rPr>
        <w:t>Rice News &amp; Media relations</w:t>
      </w:r>
      <w:r w:rsidR="007329CE" w:rsidRPr="002626E5">
        <w:rPr>
          <w:rFonts w:ascii="Optima" w:hAnsi="Optima" w:cs="Arial"/>
          <w:i/>
          <w:iCs/>
          <w:sz w:val="20"/>
          <w:szCs w:val="32"/>
        </w:rPr>
        <w:t xml:space="preserve"> </w:t>
      </w:r>
      <w:r w:rsidR="007329CE" w:rsidRPr="002626E5">
        <w:rPr>
          <w:rFonts w:ascii="Optima" w:hAnsi="Optima" w:cs="Arial"/>
          <w:iCs/>
          <w:sz w:val="20"/>
          <w:szCs w:val="32"/>
        </w:rPr>
        <w:t>(August 13, 2010).</w:t>
      </w:r>
      <w:r w:rsidRPr="002626E5">
        <w:rPr>
          <w:rFonts w:ascii="Optima" w:hAnsi="Optima" w:cs="Calibri"/>
          <w:i/>
          <w:sz w:val="20"/>
          <w:szCs w:val="30"/>
        </w:rPr>
        <w:t xml:space="preserve"> Additional coverage</w:t>
      </w:r>
      <w:r w:rsidRPr="002626E5">
        <w:rPr>
          <w:rFonts w:ascii="Optima" w:hAnsi="Optima" w:cs="Arial"/>
          <w:i/>
          <w:iCs/>
          <w:sz w:val="20"/>
          <w:szCs w:val="32"/>
        </w:rPr>
        <w:t xml:space="preserve">: </w:t>
      </w:r>
      <w:r w:rsidRPr="002626E5">
        <w:rPr>
          <w:rFonts w:ascii="Optima" w:hAnsi="Optima" w:cs="Arial"/>
          <w:iCs/>
          <w:sz w:val="20"/>
          <w:szCs w:val="32"/>
        </w:rPr>
        <w:t xml:space="preserve">US News, </w:t>
      </w:r>
      <w:r w:rsidRPr="002626E5">
        <w:rPr>
          <w:rFonts w:ascii="Optima" w:hAnsi="Optima"/>
          <w:sz w:val="20"/>
        </w:rPr>
        <w:t xml:space="preserve">Science Daily, Futurity, </w:t>
      </w:r>
      <w:proofErr w:type="spellStart"/>
      <w:r w:rsidRPr="002626E5">
        <w:rPr>
          <w:rFonts w:ascii="Optima" w:hAnsi="Optima"/>
          <w:sz w:val="20"/>
        </w:rPr>
        <w:t>SolveClimate</w:t>
      </w:r>
      <w:proofErr w:type="spellEnd"/>
    </w:p>
    <w:p w14:paraId="30625014" w14:textId="77777777" w:rsidR="007F47FD" w:rsidRPr="007F47FD" w:rsidRDefault="007F47FD" w:rsidP="007F47FD">
      <w:pPr>
        <w:pStyle w:val="ListParagraph"/>
        <w:widowControl w:val="0"/>
        <w:numPr>
          <w:ilvl w:val="3"/>
          <w:numId w:val="6"/>
        </w:numPr>
        <w:autoSpaceDE w:val="0"/>
        <w:autoSpaceDN w:val="0"/>
        <w:adjustRightInd w:val="0"/>
        <w:spacing w:after="40"/>
        <w:ind w:left="270" w:hanging="270"/>
        <w:rPr>
          <w:rFonts w:ascii="Optima" w:hAnsi="Optima" w:cs="Arial"/>
          <w:sz w:val="20"/>
          <w:szCs w:val="22"/>
        </w:rPr>
      </w:pPr>
      <w:r w:rsidRPr="00C4241F">
        <w:rPr>
          <w:rFonts w:ascii="Optima" w:hAnsi="Optima"/>
          <w:sz w:val="20"/>
        </w:rPr>
        <w:t>Williams, M. "Overfertilizing corn undermines ethanol</w:t>
      </w:r>
      <w:proofErr w:type="gramStart"/>
      <w:r w:rsidRPr="00C4241F">
        <w:rPr>
          <w:rFonts w:ascii="Optima" w:hAnsi="Optima"/>
          <w:sz w:val="20"/>
        </w:rPr>
        <w:t>"  Rice</w:t>
      </w:r>
      <w:proofErr w:type="gramEnd"/>
      <w:r w:rsidRPr="00C4241F">
        <w:rPr>
          <w:rFonts w:ascii="Optima" w:hAnsi="Optima"/>
          <w:sz w:val="20"/>
        </w:rPr>
        <w:t xml:space="preserve"> News &amp; Media relations (February 28, 2011).</w:t>
      </w:r>
      <w:r w:rsidRPr="007F47FD">
        <w:rPr>
          <w:rFonts w:ascii="Optima" w:hAnsi="Optima"/>
          <w:i/>
          <w:sz w:val="20"/>
        </w:rPr>
        <w:t xml:space="preserve"> </w:t>
      </w:r>
      <w:r w:rsidRPr="00C4241F">
        <w:rPr>
          <w:rFonts w:ascii="Optima" w:hAnsi="Optima"/>
          <w:i/>
          <w:sz w:val="20"/>
        </w:rPr>
        <w:t xml:space="preserve">Additional coverage:  </w:t>
      </w:r>
      <w:r w:rsidRPr="00C4241F">
        <w:rPr>
          <w:rFonts w:ascii="Optima" w:hAnsi="Optima"/>
          <w:sz w:val="20"/>
        </w:rPr>
        <w:t>C&amp;E News, Futurity, US News and World Report.</w:t>
      </w:r>
    </w:p>
    <w:p w14:paraId="3919EA45" w14:textId="4A512C34" w:rsidR="006A7700" w:rsidRPr="007F47FD" w:rsidRDefault="007F47FD" w:rsidP="007F47FD">
      <w:pPr>
        <w:pStyle w:val="ListParagraph"/>
        <w:widowControl w:val="0"/>
        <w:numPr>
          <w:ilvl w:val="3"/>
          <w:numId w:val="6"/>
        </w:numPr>
        <w:autoSpaceDE w:val="0"/>
        <w:autoSpaceDN w:val="0"/>
        <w:adjustRightInd w:val="0"/>
        <w:spacing w:after="40"/>
        <w:ind w:left="270" w:hanging="270"/>
        <w:rPr>
          <w:rFonts w:ascii="Optima" w:hAnsi="Optima" w:cs="Arial"/>
          <w:sz w:val="20"/>
          <w:szCs w:val="22"/>
        </w:rPr>
      </w:pPr>
      <w:r w:rsidRPr="00C4241F">
        <w:rPr>
          <w:rFonts w:ascii="Optima" w:hAnsi="Optima"/>
          <w:sz w:val="20"/>
        </w:rPr>
        <w:t>Boyd, J. “Cooking better biochar:  Study improves recipe for soil additive,” Rice News &amp; Media relations (March 22, 2012).</w:t>
      </w:r>
    </w:p>
    <w:p w14:paraId="323D1E9A" w14:textId="00E1B938" w:rsidR="006A7700" w:rsidRDefault="006A7700" w:rsidP="006A7700">
      <w:pPr>
        <w:widowControl w:val="0"/>
        <w:autoSpaceDE w:val="0"/>
        <w:autoSpaceDN w:val="0"/>
        <w:adjustRightInd w:val="0"/>
        <w:spacing w:after="40"/>
        <w:ind w:left="360" w:hanging="360"/>
        <w:rPr>
          <w:rFonts w:ascii="Optima" w:hAnsi="Optima"/>
          <w:sz w:val="20"/>
          <w:szCs w:val="20"/>
        </w:rPr>
      </w:pPr>
      <w:r w:rsidRPr="00C4241F">
        <w:rPr>
          <w:rFonts w:ascii="Optima" w:hAnsi="Optima"/>
          <w:sz w:val="20"/>
        </w:rPr>
        <w:t xml:space="preserve">13. </w:t>
      </w:r>
      <w:proofErr w:type="spellStart"/>
      <w:r w:rsidR="007F47FD" w:rsidRPr="00C4241F">
        <w:rPr>
          <w:rFonts w:ascii="Optima" w:hAnsi="Optima"/>
          <w:sz w:val="20"/>
        </w:rPr>
        <w:t>Nuwer</w:t>
      </w:r>
      <w:proofErr w:type="spellEnd"/>
      <w:r w:rsidR="007F47FD" w:rsidRPr="00C4241F">
        <w:rPr>
          <w:rFonts w:ascii="Optima" w:hAnsi="Optima"/>
          <w:sz w:val="20"/>
        </w:rPr>
        <w:t>, Rachel. “Years after slash-and-burn, Brazil haunted by black carbon,” Science Now. August 12, 2012. (</w:t>
      </w:r>
      <w:hyperlink r:id="rId18" w:history="1">
        <w:r w:rsidR="007F47FD" w:rsidRPr="000F0718">
          <w:rPr>
            <w:rStyle w:val="Hyperlink"/>
            <w:rFonts w:ascii="Optima" w:hAnsi="Optima"/>
            <w:sz w:val="20"/>
          </w:rPr>
          <w:t>http://news.sciencemag.org/sciencenow/2012/08/years-after-slash-and-burn-</w:t>
        </w:r>
        <w:r w:rsidR="007F47FD" w:rsidRPr="000F0718">
          <w:rPr>
            <w:rStyle w:val="Hyperlink"/>
            <w:rFonts w:ascii="Optima" w:hAnsi="Optima"/>
            <w:sz w:val="20"/>
            <w:szCs w:val="20"/>
          </w:rPr>
          <w:t>brazi.html?ref=hp</w:t>
        </w:r>
      </w:hyperlink>
      <w:r w:rsidR="007F47FD" w:rsidRPr="00C4241F">
        <w:rPr>
          <w:rFonts w:ascii="Optima" w:hAnsi="Optima"/>
          <w:sz w:val="20"/>
          <w:szCs w:val="20"/>
        </w:rPr>
        <w:t>.)</w:t>
      </w:r>
    </w:p>
    <w:p w14:paraId="3D04B4A9" w14:textId="13899057" w:rsidR="00B21498" w:rsidRPr="00C4241F" w:rsidRDefault="007F47FD" w:rsidP="007F47FD">
      <w:pPr>
        <w:widowControl w:val="0"/>
        <w:autoSpaceDE w:val="0"/>
        <w:autoSpaceDN w:val="0"/>
        <w:adjustRightInd w:val="0"/>
        <w:spacing w:after="40"/>
        <w:rPr>
          <w:rFonts w:ascii="Optima" w:hAnsi="Optima"/>
          <w:sz w:val="20"/>
          <w:szCs w:val="20"/>
        </w:rPr>
      </w:pPr>
      <w:r>
        <w:rPr>
          <w:rFonts w:ascii="Optima" w:hAnsi="Optima"/>
          <w:sz w:val="20"/>
          <w:szCs w:val="20"/>
        </w:rPr>
        <w:t>14</w:t>
      </w:r>
      <w:r w:rsidR="00B21498" w:rsidRPr="00C4241F">
        <w:rPr>
          <w:rFonts w:ascii="Optima" w:hAnsi="Optima"/>
          <w:sz w:val="20"/>
          <w:szCs w:val="20"/>
        </w:rPr>
        <w:t xml:space="preserve">. Boyd, J. “Biochar quiets microbes, including some plant pathogens” Rice News </w:t>
      </w:r>
      <w:r w:rsidR="00401D28" w:rsidRPr="00C4241F">
        <w:rPr>
          <w:rFonts w:ascii="Optima" w:hAnsi="Optima"/>
          <w:sz w:val="20"/>
          <w:szCs w:val="20"/>
        </w:rPr>
        <w:t>&amp; Media relations (September 30, 2013).</w:t>
      </w:r>
    </w:p>
    <w:p w14:paraId="78939354" w14:textId="77777777" w:rsidR="00401D28" w:rsidRPr="00C4241F" w:rsidRDefault="00401D28" w:rsidP="006A7700">
      <w:pPr>
        <w:widowControl w:val="0"/>
        <w:autoSpaceDE w:val="0"/>
        <w:autoSpaceDN w:val="0"/>
        <w:adjustRightInd w:val="0"/>
        <w:spacing w:after="40"/>
        <w:ind w:left="360" w:hanging="360"/>
        <w:rPr>
          <w:rFonts w:ascii="Optima" w:hAnsi="Optima"/>
          <w:sz w:val="20"/>
          <w:szCs w:val="20"/>
        </w:rPr>
      </w:pPr>
      <w:r w:rsidRPr="00C4241F">
        <w:rPr>
          <w:rFonts w:ascii="Optima" w:hAnsi="Optima"/>
          <w:sz w:val="20"/>
          <w:szCs w:val="20"/>
        </w:rPr>
        <w:t>16. Futurity, “Biochar in soil interrupts microbe chit-chat,” September 30, 2013.</w:t>
      </w:r>
    </w:p>
    <w:p w14:paraId="6DD9F9F8" w14:textId="66B33860" w:rsidR="00975FFF" w:rsidRDefault="00975FFF" w:rsidP="006A7700">
      <w:pPr>
        <w:widowControl w:val="0"/>
        <w:autoSpaceDE w:val="0"/>
        <w:autoSpaceDN w:val="0"/>
        <w:adjustRightInd w:val="0"/>
        <w:spacing w:after="40"/>
        <w:ind w:left="360" w:hanging="360"/>
        <w:rPr>
          <w:rFonts w:ascii="Optima" w:hAnsi="Optima"/>
          <w:sz w:val="20"/>
          <w:szCs w:val="20"/>
        </w:rPr>
      </w:pPr>
      <w:r w:rsidRPr="00C4241F">
        <w:rPr>
          <w:rFonts w:ascii="Optima" w:hAnsi="Optima"/>
          <w:sz w:val="20"/>
          <w:szCs w:val="20"/>
        </w:rPr>
        <w:t xml:space="preserve">17. Powell, K. “Kid-Friendly Digs,” </w:t>
      </w:r>
      <w:r w:rsidRPr="00C4241F">
        <w:rPr>
          <w:rFonts w:ascii="Optima" w:hAnsi="Optima"/>
          <w:i/>
          <w:sz w:val="20"/>
          <w:szCs w:val="20"/>
        </w:rPr>
        <w:t>Nature</w:t>
      </w:r>
      <w:r w:rsidRPr="00C4241F">
        <w:rPr>
          <w:rFonts w:ascii="Optima" w:hAnsi="Optima"/>
          <w:sz w:val="20"/>
          <w:szCs w:val="20"/>
        </w:rPr>
        <w:t>, 513, 575-577, 2014.</w:t>
      </w:r>
    </w:p>
    <w:p w14:paraId="29722125" w14:textId="2778A6EB" w:rsidR="00AD1786" w:rsidRDefault="00AD1786" w:rsidP="006A7700">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18. Boyd, J. “Biochar alters water flow to improve sand and clay,” </w:t>
      </w:r>
      <w:proofErr w:type="gramStart"/>
      <w:r w:rsidRPr="00AD1786">
        <w:rPr>
          <w:rFonts w:ascii="Optima" w:hAnsi="Optima"/>
          <w:sz w:val="20"/>
          <w:szCs w:val="20"/>
        </w:rPr>
        <w:t xml:space="preserve">http://news.rice.edu/2014/09/24/study-biochar-alters-water-flow-to-improve-sand-and-clay/ </w:t>
      </w:r>
      <w:r>
        <w:rPr>
          <w:rFonts w:ascii="Optima" w:hAnsi="Optima"/>
          <w:sz w:val="20"/>
          <w:szCs w:val="20"/>
        </w:rPr>
        <w:t>,Rice</w:t>
      </w:r>
      <w:proofErr w:type="gramEnd"/>
      <w:r>
        <w:rPr>
          <w:rFonts w:ascii="Optima" w:hAnsi="Optima"/>
          <w:sz w:val="20"/>
          <w:szCs w:val="20"/>
        </w:rPr>
        <w:t xml:space="preserve"> News, 2014.</w:t>
      </w:r>
    </w:p>
    <w:p w14:paraId="01BC0BF8" w14:textId="050148BC" w:rsidR="00AD1786" w:rsidRPr="00C4241F" w:rsidRDefault="00AD1786" w:rsidP="006A7700">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19. Futurity, “Biochar changes how water flows through </w:t>
      </w:r>
      <w:proofErr w:type="spellStart"/>
      <w:r>
        <w:rPr>
          <w:rFonts w:ascii="Optima" w:hAnsi="Optima"/>
          <w:sz w:val="20"/>
          <w:szCs w:val="20"/>
        </w:rPr>
        <w:t>soil</w:t>
      </w:r>
      <w:proofErr w:type="gramStart"/>
      <w:r>
        <w:rPr>
          <w:rFonts w:ascii="Optima" w:hAnsi="Optima"/>
          <w:sz w:val="20"/>
          <w:szCs w:val="20"/>
        </w:rPr>
        <w:t>”,</w:t>
      </w:r>
      <w:r w:rsidRPr="00AD1786">
        <w:rPr>
          <w:rFonts w:ascii="Optima" w:hAnsi="Optima"/>
          <w:sz w:val="20"/>
          <w:szCs w:val="20"/>
        </w:rPr>
        <w:t>http</w:t>
      </w:r>
      <w:proofErr w:type="spellEnd"/>
      <w:r w:rsidRPr="00AD1786">
        <w:rPr>
          <w:rFonts w:ascii="Optima" w:hAnsi="Optima"/>
          <w:sz w:val="20"/>
          <w:szCs w:val="20"/>
        </w:rPr>
        <w:t>://www.futurity.org/biochar-soil-mystery-771462/</w:t>
      </w:r>
      <w:proofErr w:type="gramEnd"/>
      <w:r>
        <w:rPr>
          <w:rFonts w:ascii="Optima" w:hAnsi="Optima"/>
          <w:sz w:val="20"/>
          <w:szCs w:val="20"/>
        </w:rPr>
        <w:t>, 2014.</w:t>
      </w:r>
    </w:p>
    <w:p w14:paraId="1A167947" w14:textId="222A49E6" w:rsidR="001B7A3F" w:rsidRPr="00C4241F" w:rsidRDefault="00AD1786" w:rsidP="006A7700">
      <w:pPr>
        <w:widowControl w:val="0"/>
        <w:autoSpaceDE w:val="0"/>
        <w:autoSpaceDN w:val="0"/>
        <w:adjustRightInd w:val="0"/>
        <w:spacing w:after="40"/>
        <w:ind w:left="360" w:hanging="360"/>
        <w:rPr>
          <w:rFonts w:ascii="Optima" w:hAnsi="Optima"/>
          <w:sz w:val="20"/>
          <w:szCs w:val="20"/>
        </w:rPr>
      </w:pPr>
      <w:r>
        <w:rPr>
          <w:rFonts w:ascii="Optima" w:hAnsi="Optima"/>
          <w:sz w:val="20"/>
          <w:szCs w:val="20"/>
        </w:rPr>
        <w:t>20</w:t>
      </w:r>
      <w:r w:rsidR="001B7A3F" w:rsidRPr="00C4241F">
        <w:rPr>
          <w:rFonts w:ascii="Optima" w:hAnsi="Optima"/>
          <w:sz w:val="20"/>
          <w:szCs w:val="20"/>
        </w:rPr>
        <w:t xml:space="preserve">. </w:t>
      </w:r>
      <w:proofErr w:type="spellStart"/>
      <w:r w:rsidR="001B7A3F" w:rsidRPr="00C4241F">
        <w:rPr>
          <w:rFonts w:ascii="Optima" w:hAnsi="Optima"/>
          <w:sz w:val="20"/>
          <w:szCs w:val="20"/>
        </w:rPr>
        <w:t>Cernansky</w:t>
      </w:r>
      <w:proofErr w:type="spellEnd"/>
      <w:r w:rsidR="001B7A3F" w:rsidRPr="00C4241F">
        <w:rPr>
          <w:rFonts w:ascii="Optima" w:hAnsi="Optima"/>
          <w:sz w:val="20"/>
          <w:szCs w:val="20"/>
        </w:rPr>
        <w:t xml:space="preserve">, R. “State of the Art Soil,” </w:t>
      </w:r>
      <w:r w:rsidR="001B7A3F" w:rsidRPr="00C4241F">
        <w:rPr>
          <w:rFonts w:ascii="Optima" w:hAnsi="Optima"/>
          <w:i/>
          <w:sz w:val="20"/>
          <w:szCs w:val="20"/>
        </w:rPr>
        <w:t>Nature</w:t>
      </w:r>
      <w:r w:rsidR="00405819" w:rsidRPr="00C4241F">
        <w:rPr>
          <w:rFonts w:ascii="Optima" w:hAnsi="Optima"/>
          <w:sz w:val="20"/>
          <w:szCs w:val="20"/>
        </w:rPr>
        <w:t>, 571, 258-260, 2015.</w:t>
      </w:r>
    </w:p>
    <w:p w14:paraId="5496672A" w14:textId="7E06F070" w:rsidR="00695C9E" w:rsidRDefault="00AD1786"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21</w:t>
      </w:r>
      <w:r w:rsidR="007E39AA" w:rsidRPr="00C4241F">
        <w:rPr>
          <w:rFonts w:ascii="Optima" w:hAnsi="Optima"/>
          <w:sz w:val="20"/>
          <w:szCs w:val="20"/>
        </w:rPr>
        <w:t xml:space="preserve">. Lewis, J. “The Coal that’s Good for the Planet,” PBS </w:t>
      </w:r>
      <w:proofErr w:type="spellStart"/>
      <w:r w:rsidR="007E39AA" w:rsidRPr="00C4241F">
        <w:rPr>
          <w:rFonts w:ascii="Optima" w:hAnsi="Optima"/>
          <w:sz w:val="20"/>
          <w:szCs w:val="20"/>
        </w:rPr>
        <w:t>NovaNext</w:t>
      </w:r>
      <w:proofErr w:type="spellEnd"/>
      <w:r w:rsidR="007E39AA" w:rsidRPr="00C4241F">
        <w:rPr>
          <w:rFonts w:ascii="Optima" w:hAnsi="Optima"/>
          <w:sz w:val="20"/>
          <w:szCs w:val="20"/>
        </w:rPr>
        <w:t>, June 2015 (</w:t>
      </w:r>
      <w:hyperlink r:id="rId19" w:history="1">
        <w:r w:rsidR="00695C9E" w:rsidRPr="00C8685E">
          <w:rPr>
            <w:rStyle w:val="Hyperlink"/>
            <w:rFonts w:ascii="Optima" w:hAnsi="Optima"/>
            <w:sz w:val="20"/>
            <w:szCs w:val="20"/>
          </w:rPr>
          <w:t>http://www.pbs.org/wgbh/nova/next/earth/biochar/</w:t>
        </w:r>
      </w:hyperlink>
      <w:r w:rsidR="007E39AA" w:rsidRPr="00C4241F">
        <w:rPr>
          <w:rFonts w:ascii="Optima" w:hAnsi="Optima"/>
          <w:sz w:val="20"/>
          <w:szCs w:val="20"/>
        </w:rPr>
        <w:t>)</w:t>
      </w:r>
      <w:r w:rsidR="00975FFF" w:rsidRPr="00C4241F">
        <w:rPr>
          <w:rFonts w:ascii="Optima" w:hAnsi="Optima"/>
          <w:sz w:val="20"/>
          <w:szCs w:val="20"/>
        </w:rPr>
        <w:t>.</w:t>
      </w:r>
    </w:p>
    <w:p w14:paraId="641E588C" w14:textId="21BB6F77" w:rsidR="00AD1786" w:rsidRDefault="00AD1786"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22.  Williams, M. “Biochar could clear the air in more ways than one,” </w:t>
      </w:r>
      <w:r w:rsidRPr="00AD1786">
        <w:rPr>
          <w:rFonts w:ascii="Optima" w:hAnsi="Optima"/>
          <w:sz w:val="20"/>
          <w:szCs w:val="20"/>
        </w:rPr>
        <w:t>http://news.rice.edu/2017/07/26/biochar-could-clear-the-air-in-more-ways-than-one-2/</w:t>
      </w:r>
      <w:r>
        <w:rPr>
          <w:rFonts w:ascii="Optima" w:hAnsi="Optima"/>
          <w:sz w:val="20"/>
          <w:szCs w:val="20"/>
        </w:rPr>
        <w:t>, Rice News, 2017.</w:t>
      </w:r>
    </w:p>
    <w:p w14:paraId="65AF4709" w14:textId="73AD128F" w:rsidR="00A70845" w:rsidRDefault="00A70845"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23. Phys.org: “Biochar could clear the air in more ways than one,” </w:t>
      </w:r>
      <w:hyperlink r:id="rId20" w:history="1">
        <w:r w:rsidRPr="00765325">
          <w:rPr>
            <w:rStyle w:val="Hyperlink"/>
            <w:rFonts w:ascii="Optima" w:hAnsi="Optima"/>
            <w:sz w:val="20"/>
            <w:szCs w:val="20"/>
          </w:rPr>
          <w:t>https://phys.org/news/2017-07-biochar-air-ways.html</w:t>
        </w:r>
      </w:hyperlink>
      <w:r>
        <w:rPr>
          <w:rFonts w:ascii="Optima" w:hAnsi="Optima"/>
          <w:sz w:val="20"/>
          <w:szCs w:val="20"/>
        </w:rPr>
        <w:t>, 2017.</w:t>
      </w:r>
    </w:p>
    <w:p w14:paraId="0C774949" w14:textId="70D645E4" w:rsidR="00FD7F2E" w:rsidRDefault="00FD7F2E"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24. Science Daily: “Biochar could clear the air in more ways than one,” </w:t>
      </w:r>
      <w:hyperlink r:id="rId21" w:history="1">
        <w:r w:rsidRPr="00E238DA">
          <w:rPr>
            <w:rStyle w:val="Hyperlink"/>
            <w:rFonts w:ascii="Optima" w:hAnsi="Optima"/>
            <w:sz w:val="20"/>
            <w:szCs w:val="20"/>
          </w:rPr>
          <w:t>https://www.sciencedaily.com/releases/2017/07/170727102943.htm</w:t>
        </w:r>
      </w:hyperlink>
      <w:r>
        <w:rPr>
          <w:rFonts w:ascii="Optima" w:hAnsi="Optima"/>
          <w:sz w:val="20"/>
          <w:szCs w:val="20"/>
        </w:rPr>
        <w:t xml:space="preserve"> , 2017.</w:t>
      </w:r>
    </w:p>
    <w:p w14:paraId="4A13EB38" w14:textId="094C46D6" w:rsidR="00FD7F2E" w:rsidRDefault="00FD7F2E"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25. Environmental News Network: “Biochar could clear the air in more ways than one,” </w:t>
      </w:r>
      <w:hyperlink r:id="rId22" w:history="1">
        <w:r w:rsidRPr="00E238DA">
          <w:rPr>
            <w:rStyle w:val="Hyperlink"/>
            <w:rFonts w:ascii="Optima" w:hAnsi="Optima"/>
            <w:sz w:val="20"/>
            <w:szCs w:val="20"/>
          </w:rPr>
          <w:t>http://www.enn.com/agriculture/article/51980</w:t>
        </w:r>
      </w:hyperlink>
      <w:r>
        <w:rPr>
          <w:rFonts w:ascii="Optima" w:hAnsi="Optima"/>
          <w:sz w:val="20"/>
          <w:szCs w:val="20"/>
        </w:rPr>
        <w:t>, 2017.</w:t>
      </w:r>
    </w:p>
    <w:p w14:paraId="5EC62CAF" w14:textId="775B4F2D" w:rsidR="00A70845" w:rsidRPr="00240F1D" w:rsidRDefault="00A70845"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2</w:t>
      </w:r>
      <w:r w:rsidR="00FD7F2E">
        <w:rPr>
          <w:rFonts w:ascii="Optima" w:hAnsi="Optima"/>
          <w:sz w:val="20"/>
          <w:szCs w:val="20"/>
        </w:rPr>
        <w:t>6</w:t>
      </w:r>
      <w:r>
        <w:rPr>
          <w:rFonts w:ascii="Optima" w:hAnsi="Optima"/>
          <w:sz w:val="20"/>
          <w:szCs w:val="20"/>
        </w:rPr>
        <w:t xml:space="preserve">. Futurity: “Using biochar on farms may cut health costs,” </w:t>
      </w:r>
      <w:hyperlink r:id="rId23" w:history="1">
        <w:r w:rsidRPr="00240F1D">
          <w:rPr>
            <w:rStyle w:val="Hyperlink"/>
            <w:rFonts w:ascii="Optima" w:hAnsi="Optima"/>
            <w:sz w:val="20"/>
            <w:szCs w:val="20"/>
          </w:rPr>
          <w:t>http://www.futurity.org/biochar-agriculture-pollution-1497332/</w:t>
        </w:r>
      </w:hyperlink>
      <w:r w:rsidRPr="00240F1D">
        <w:rPr>
          <w:rFonts w:ascii="Optima" w:hAnsi="Optima"/>
          <w:sz w:val="20"/>
          <w:szCs w:val="20"/>
        </w:rPr>
        <w:t>, 2017.</w:t>
      </w:r>
    </w:p>
    <w:p w14:paraId="2C070597" w14:textId="27F2C953" w:rsidR="00240F1D" w:rsidRPr="00240F1D" w:rsidRDefault="00450651" w:rsidP="00240F1D">
      <w:pPr>
        <w:pStyle w:val="Heading1"/>
        <w:ind w:left="270" w:hanging="270"/>
        <w:rPr>
          <w:rFonts w:ascii="Optima" w:hAnsi="Optima"/>
          <w:b w:val="0"/>
          <w:sz w:val="20"/>
          <w:szCs w:val="20"/>
        </w:rPr>
      </w:pPr>
      <w:r w:rsidRPr="00240F1D">
        <w:rPr>
          <w:rFonts w:ascii="Optima" w:hAnsi="Optima"/>
          <w:b w:val="0"/>
          <w:sz w:val="20"/>
          <w:szCs w:val="20"/>
        </w:rPr>
        <w:t>2</w:t>
      </w:r>
      <w:r w:rsidR="00FD7F2E" w:rsidRPr="00240F1D">
        <w:rPr>
          <w:rFonts w:ascii="Optima" w:hAnsi="Optima"/>
          <w:b w:val="0"/>
          <w:sz w:val="20"/>
          <w:szCs w:val="20"/>
        </w:rPr>
        <w:t>7</w:t>
      </w:r>
      <w:r w:rsidRPr="00240F1D">
        <w:rPr>
          <w:rFonts w:ascii="Optima" w:hAnsi="Optima"/>
          <w:b w:val="0"/>
          <w:sz w:val="20"/>
          <w:szCs w:val="20"/>
        </w:rPr>
        <w:t xml:space="preserve">. Bryce, E. “Farming with biochar reduces toxic gas that causes smog and acid rain,” </w:t>
      </w:r>
      <w:r w:rsidRPr="00240F1D">
        <w:rPr>
          <w:rFonts w:ascii="Optima" w:hAnsi="Optima"/>
          <w:b w:val="0"/>
          <w:i/>
          <w:sz w:val="20"/>
          <w:szCs w:val="20"/>
        </w:rPr>
        <w:t>Anthropocene</w:t>
      </w:r>
      <w:r w:rsidR="00240F1D" w:rsidRPr="00240F1D">
        <w:rPr>
          <w:rFonts w:ascii="Optima" w:hAnsi="Optima"/>
          <w:b w:val="0"/>
          <w:sz w:val="20"/>
          <w:szCs w:val="20"/>
        </w:rPr>
        <w:t>, August 2017.</w:t>
      </w:r>
    </w:p>
    <w:p w14:paraId="368503E2" w14:textId="352D5979" w:rsidR="00240F1D" w:rsidRPr="00DC4439" w:rsidRDefault="00240F1D" w:rsidP="000B388C">
      <w:pPr>
        <w:pStyle w:val="Heading1"/>
        <w:ind w:left="270" w:hanging="270"/>
        <w:rPr>
          <w:rFonts w:ascii="Optima" w:hAnsi="Optima"/>
          <w:b w:val="0"/>
          <w:sz w:val="20"/>
          <w:szCs w:val="20"/>
        </w:rPr>
      </w:pPr>
      <w:r w:rsidRPr="00240F1D">
        <w:rPr>
          <w:rFonts w:ascii="Optima" w:hAnsi="Optima"/>
          <w:b w:val="0"/>
          <w:sz w:val="20"/>
          <w:szCs w:val="20"/>
        </w:rPr>
        <w:t>28. Guest on KUHF Houston Matters</w:t>
      </w:r>
      <w:r>
        <w:rPr>
          <w:rFonts w:ascii="Optima" w:hAnsi="Optima"/>
          <w:b w:val="0"/>
          <w:sz w:val="20"/>
          <w:szCs w:val="20"/>
        </w:rPr>
        <w:t xml:space="preserve"> segment: </w:t>
      </w:r>
      <w:r w:rsidRPr="00240F1D">
        <w:rPr>
          <w:rFonts w:ascii="Optima" w:hAnsi="Optima"/>
          <w:b w:val="0"/>
          <w:sz w:val="20"/>
          <w:szCs w:val="20"/>
        </w:rPr>
        <w:t xml:space="preserve">“Scientists Issue ‘Second Notice’ On Looming Environmental Problems — What Role </w:t>
      </w:r>
      <w:r w:rsidRPr="00DC4439">
        <w:rPr>
          <w:rFonts w:ascii="Optima" w:hAnsi="Optima"/>
          <w:b w:val="0"/>
          <w:sz w:val="20"/>
          <w:szCs w:val="20"/>
        </w:rPr>
        <w:t xml:space="preserve">Can Houston Play </w:t>
      </w:r>
      <w:proofErr w:type="gramStart"/>
      <w:r w:rsidRPr="00DC4439">
        <w:rPr>
          <w:rFonts w:ascii="Optima" w:hAnsi="Optima"/>
          <w:b w:val="0"/>
          <w:sz w:val="20"/>
          <w:szCs w:val="20"/>
        </w:rPr>
        <w:t>In</w:t>
      </w:r>
      <w:proofErr w:type="gramEnd"/>
      <w:r w:rsidRPr="00DC4439">
        <w:rPr>
          <w:rFonts w:ascii="Optima" w:hAnsi="Optima"/>
          <w:b w:val="0"/>
          <w:sz w:val="20"/>
          <w:szCs w:val="20"/>
        </w:rPr>
        <w:t xml:space="preserve"> Solving Them?” November 30, 2017.</w:t>
      </w:r>
      <w:r w:rsidR="000B388C" w:rsidRPr="00DC4439">
        <w:rPr>
          <w:rFonts w:ascii="Optima" w:hAnsi="Optima"/>
          <w:b w:val="0"/>
          <w:sz w:val="20"/>
          <w:szCs w:val="20"/>
        </w:rPr>
        <w:t xml:space="preserve"> </w:t>
      </w:r>
      <w:hyperlink r:id="rId24" w:history="1">
        <w:r w:rsidR="00DC4439" w:rsidRPr="00DC4439">
          <w:rPr>
            <w:rStyle w:val="Hyperlink"/>
            <w:rFonts w:ascii="Optima" w:hAnsi="Optima"/>
            <w:b w:val="0"/>
            <w:sz w:val="20"/>
            <w:szCs w:val="20"/>
          </w:rPr>
          <w:t>https://www.houstonpublicmedia.org/articles/news/2017/11/30/253508/scientists-issue-second-notice-on-looming-environmental-concerns-what-role-does-houston-play/</w:t>
        </w:r>
      </w:hyperlink>
    </w:p>
    <w:p w14:paraId="589C6C85" w14:textId="79F16AA5" w:rsidR="00DC4439" w:rsidRDefault="00DC4439" w:rsidP="00DC4439">
      <w:pPr>
        <w:ind w:left="270" w:hanging="270"/>
        <w:rPr>
          <w:rFonts w:ascii="Optima" w:hAnsi="Optima"/>
          <w:sz w:val="20"/>
          <w:szCs w:val="20"/>
        </w:rPr>
      </w:pPr>
      <w:r w:rsidRPr="00DC4439">
        <w:rPr>
          <w:rFonts w:ascii="Optima" w:hAnsi="Optima"/>
          <w:sz w:val="20"/>
          <w:szCs w:val="20"/>
        </w:rPr>
        <w:t xml:space="preserve">29. </w:t>
      </w:r>
      <w:r>
        <w:rPr>
          <w:rFonts w:ascii="Optima" w:hAnsi="Optima"/>
          <w:sz w:val="20"/>
          <w:szCs w:val="20"/>
        </w:rPr>
        <w:t>Williams, Ruth.</w:t>
      </w:r>
      <w:r w:rsidRPr="00DC4439">
        <w:rPr>
          <w:rFonts w:ascii="Optima" w:hAnsi="Optima"/>
          <w:sz w:val="20"/>
          <w:szCs w:val="20"/>
        </w:rPr>
        <w:t xml:space="preserve"> “Gene </w:t>
      </w:r>
      <w:r>
        <w:rPr>
          <w:rFonts w:ascii="Optima" w:hAnsi="Optima"/>
          <w:sz w:val="20"/>
          <w:szCs w:val="20"/>
        </w:rPr>
        <w:t xml:space="preserve">Expression </w:t>
      </w:r>
      <w:r w:rsidRPr="00DC4439">
        <w:rPr>
          <w:rFonts w:ascii="Optima" w:hAnsi="Optima"/>
          <w:sz w:val="20"/>
          <w:szCs w:val="20"/>
        </w:rPr>
        <w:t xml:space="preserve">Analysis </w:t>
      </w:r>
      <w:r>
        <w:rPr>
          <w:rFonts w:ascii="Optima" w:hAnsi="Optima"/>
          <w:sz w:val="20"/>
          <w:szCs w:val="20"/>
        </w:rPr>
        <w:t xml:space="preserve">Gets Gassy,” </w:t>
      </w:r>
      <w:r>
        <w:rPr>
          <w:rFonts w:ascii="Optima" w:hAnsi="Optima"/>
          <w:i/>
          <w:sz w:val="20"/>
          <w:szCs w:val="20"/>
        </w:rPr>
        <w:t>The Scientist</w:t>
      </w:r>
      <w:r>
        <w:rPr>
          <w:rFonts w:ascii="Optima" w:hAnsi="Optima"/>
          <w:sz w:val="20"/>
          <w:szCs w:val="20"/>
        </w:rPr>
        <w:t xml:space="preserve">, June 2018. </w:t>
      </w:r>
      <w:hyperlink r:id="rId25" w:history="1">
        <w:r w:rsidR="004E2347" w:rsidRPr="00DC52DF">
          <w:rPr>
            <w:rStyle w:val="Hyperlink"/>
            <w:rFonts w:ascii="Optima" w:hAnsi="Optima"/>
            <w:sz w:val="20"/>
            <w:szCs w:val="20"/>
          </w:rPr>
          <w:t>https://www.the-scientist.com/?articles.view/articleNo/54639/title/Gene-Expression-Analysis-Gets-Gassy/</w:t>
        </w:r>
      </w:hyperlink>
    </w:p>
    <w:p w14:paraId="4EC3D5D3" w14:textId="3026D0F0" w:rsidR="004E2347" w:rsidRDefault="004E2347" w:rsidP="00DC4439">
      <w:pPr>
        <w:ind w:left="270" w:hanging="270"/>
        <w:rPr>
          <w:rFonts w:ascii="Optima" w:hAnsi="Optima"/>
          <w:sz w:val="20"/>
          <w:szCs w:val="20"/>
        </w:rPr>
      </w:pPr>
      <w:r>
        <w:rPr>
          <w:rFonts w:ascii="Optima" w:hAnsi="Optima"/>
          <w:sz w:val="20"/>
          <w:szCs w:val="20"/>
        </w:rPr>
        <w:t xml:space="preserve">30. Tech Briefs: “Gas Biosensors “See” Through Soil to Analyze Microbial Interactions,” </w:t>
      </w:r>
      <w:hyperlink r:id="rId26" w:history="1">
        <w:r w:rsidRPr="00DC52DF">
          <w:rPr>
            <w:rStyle w:val="Hyperlink"/>
            <w:rFonts w:ascii="Optima" w:hAnsi="Optima"/>
            <w:sz w:val="20"/>
            <w:szCs w:val="20"/>
          </w:rPr>
          <w:t>https://www.techbriefs.com/component/content/article/1317-tb/techbriefs/environment/29713-gas-biosensors-see-through-soil-to-analyze-microbial-interactions</w:t>
        </w:r>
      </w:hyperlink>
      <w:r>
        <w:rPr>
          <w:rFonts w:ascii="Optima" w:hAnsi="Optima"/>
          <w:sz w:val="20"/>
          <w:szCs w:val="20"/>
        </w:rPr>
        <w:t>, July 1, 2018.</w:t>
      </w:r>
    </w:p>
    <w:p w14:paraId="425FA3AB" w14:textId="032A11D6" w:rsidR="00D04D7F" w:rsidRDefault="00D04D7F" w:rsidP="00DC4439">
      <w:pPr>
        <w:ind w:left="270" w:hanging="270"/>
        <w:rPr>
          <w:rFonts w:ascii="Optima" w:hAnsi="Optima"/>
          <w:sz w:val="20"/>
          <w:szCs w:val="20"/>
        </w:rPr>
      </w:pPr>
      <w:r>
        <w:rPr>
          <w:rFonts w:ascii="Optima" w:hAnsi="Optima"/>
          <w:sz w:val="20"/>
          <w:szCs w:val="20"/>
        </w:rPr>
        <w:t xml:space="preserve">31. Bryce, E. “Loading soils with biochar allows farmers to cut way back on irrigation,” </w:t>
      </w:r>
      <w:r>
        <w:rPr>
          <w:rFonts w:ascii="Optima" w:hAnsi="Optima"/>
          <w:i/>
          <w:sz w:val="20"/>
          <w:szCs w:val="20"/>
        </w:rPr>
        <w:t>Anthropocene</w:t>
      </w:r>
      <w:r>
        <w:rPr>
          <w:rFonts w:ascii="Optima" w:hAnsi="Optima"/>
          <w:sz w:val="20"/>
          <w:szCs w:val="20"/>
        </w:rPr>
        <w:t>, October 23, 2020.</w:t>
      </w:r>
    </w:p>
    <w:p w14:paraId="5087F8D9" w14:textId="2F61BEC4"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POST-DOCTORAL SCHOLARS ADVISED</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r w:rsidRPr="00C4241F">
        <w:rPr>
          <w:rFonts w:ascii="Optima" w:hAnsi="Optima"/>
          <w:b/>
          <w:sz w:val="22"/>
        </w:rPr>
        <w:t xml:space="preserve"> </w:t>
      </w:r>
    </w:p>
    <w:p w14:paraId="45DD38E8" w14:textId="7AAA9E89" w:rsidR="006C5129" w:rsidRPr="00C4241F" w:rsidRDefault="006A7700" w:rsidP="006A7700">
      <w:pPr>
        <w:spacing w:after="40"/>
        <w:rPr>
          <w:rFonts w:ascii="Optima" w:hAnsi="Optima"/>
          <w:sz w:val="20"/>
        </w:rPr>
      </w:pPr>
      <w:r w:rsidRPr="00C4241F">
        <w:rPr>
          <w:rFonts w:ascii="Optima" w:hAnsi="Optima"/>
          <w:sz w:val="20"/>
        </w:rPr>
        <w:t>1. Bill Hockaday (2006-2010)</w:t>
      </w:r>
    </w:p>
    <w:p w14:paraId="5B587731" w14:textId="27DADB3E" w:rsidR="006A7700" w:rsidRPr="00C4241F" w:rsidRDefault="006A7700" w:rsidP="006A7700">
      <w:pPr>
        <w:spacing w:after="40"/>
        <w:ind w:left="540" w:hanging="180"/>
        <w:rPr>
          <w:rFonts w:ascii="Optima" w:hAnsi="Optima"/>
          <w:sz w:val="20"/>
        </w:rPr>
      </w:pPr>
      <w:r w:rsidRPr="00C4241F">
        <w:rPr>
          <w:rFonts w:ascii="Optima" w:hAnsi="Optima"/>
          <w:i/>
          <w:sz w:val="20"/>
        </w:rPr>
        <w:t>Current position</w:t>
      </w:r>
      <w:r w:rsidR="00151C00">
        <w:rPr>
          <w:rFonts w:ascii="Optima" w:hAnsi="Optima"/>
          <w:sz w:val="20"/>
        </w:rPr>
        <w:t>: Associate</w:t>
      </w:r>
      <w:r w:rsidRPr="00C4241F">
        <w:rPr>
          <w:rFonts w:ascii="Optima" w:hAnsi="Optima"/>
          <w:sz w:val="20"/>
        </w:rPr>
        <w:t xml:space="preserve"> Professor, Baylor University</w:t>
      </w:r>
    </w:p>
    <w:p w14:paraId="6BE166CB" w14:textId="77777777" w:rsidR="006A7700" w:rsidRPr="00C4241F" w:rsidRDefault="006A7700" w:rsidP="006A7700">
      <w:pPr>
        <w:spacing w:after="40"/>
        <w:rPr>
          <w:rFonts w:ascii="Optima" w:hAnsi="Optima"/>
          <w:sz w:val="20"/>
        </w:rPr>
      </w:pPr>
      <w:r w:rsidRPr="00C4241F">
        <w:rPr>
          <w:rFonts w:ascii="Optima" w:hAnsi="Optima"/>
          <w:sz w:val="20"/>
        </w:rPr>
        <w:t>2. Rebecca Barnes (2010-2011)</w:t>
      </w:r>
    </w:p>
    <w:p w14:paraId="41316B56" w14:textId="13AD2424" w:rsidR="006A7700" w:rsidRPr="00C4241F" w:rsidRDefault="006A7700" w:rsidP="006A7700">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sidR="00FD7970">
        <w:rPr>
          <w:rFonts w:ascii="Optima" w:hAnsi="Optima"/>
          <w:sz w:val="20"/>
        </w:rPr>
        <w:t>AAAS Science and Technology Policy Fellow</w:t>
      </w:r>
      <w:r w:rsidR="00352B6B" w:rsidRPr="00C4241F">
        <w:rPr>
          <w:rFonts w:ascii="Optima" w:hAnsi="Optima"/>
          <w:sz w:val="20"/>
        </w:rPr>
        <w:t>.</w:t>
      </w:r>
    </w:p>
    <w:p w14:paraId="1FEFAA2C" w14:textId="74CD344F" w:rsidR="006A7700" w:rsidRDefault="006A7700" w:rsidP="006A7700">
      <w:pPr>
        <w:spacing w:after="40"/>
        <w:rPr>
          <w:rFonts w:ascii="Optima" w:hAnsi="Optima"/>
          <w:sz w:val="20"/>
        </w:rPr>
      </w:pPr>
      <w:r w:rsidRPr="00C4241F">
        <w:rPr>
          <w:rFonts w:ascii="Optima" w:hAnsi="Optima"/>
          <w:sz w:val="20"/>
        </w:rPr>
        <w:t>3</w:t>
      </w:r>
      <w:r w:rsidR="00405819" w:rsidRPr="00C4241F">
        <w:rPr>
          <w:rFonts w:ascii="Optima" w:hAnsi="Optima"/>
          <w:sz w:val="20"/>
        </w:rPr>
        <w:t>. Morgan Gallagher (2011-2014</w:t>
      </w:r>
      <w:r w:rsidRPr="00C4241F">
        <w:rPr>
          <w:rFonts w:ascii="Optima" w:hAnsi="Optima"/>
          <w:sz w:val="20"/>
        </w:rPr>
        <w:t xml:space="preserve">) jointly advised with </w:t>
      </w:r>
      <w:r w:rsidR="00626BC3" w:rsidRPr="00C4241F">
        <w:rPr>
          <w:rFonts w:ascii="Optima" w:hAnsi="Optima"/>
          <w:sz w:val="20"/>
        </w:rPr>
        <w:t>R. Jackson, Duke</w:t>
      </w:r>
      <w:r w:rsidRPr="00C4241F">
        <w:rPr>
          <w:rFonts w:ascii="Optima" w:hAnsi="Optima"/>
          <w:sz w:val="20"/>
        </w:rPr>
        <w:t>.</w:t>
      </w:r>
    </w:p>
    <w:p w14:paraId="258F5B49" w14:textId="334D5209" w:rsidR="003B74F1" w:rsidRPr="00C4241F" w:rsidRDefault="003B74F1" w:rsidP="003B74F1">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Pr>
          <w:rFonts w:ascii="Optima" w:hAnsi="Optima"/>
          <w:sz w:val="20"/>
        </w:rPr>
        <w:t>Professional development coordinator, Texas A&amp;M University</w:t>
      </w:r>
      <w:r w:rsidRPr="00C4241F">
        <w:rPr>
          <w:rFonts w:ascii="Optima" w:hAnsi="Optima"/>
          <w:sz w:val="20"/>
        </w:rPr>
        <w:t>.</w:t>
      </w:r>
    </w:p>
    <w:p w14:paraId="48600AFD" w14:textId="77777777" w:rsidR="00626BC3" w:rsidRPr="00C4241F" w:rsidRDefault="002056FA" w:rsidP="006A7700">
      <w:pPr>
        <w:spacing w:after="40"/>
        <w:rPr>
          <w:rFonts w:ascii="Optima" w:hAnsi="Optima"/>
          <w:sz w:val="20"/>
        </w:rPr>
      </w:pPr>
      <w:r w:rsidRPr="00C4241F">
        <w:rPr>
          <w:rFonts w:ascii="Optima" w:hAnsi="Optima"/>
          <w:sz w:val="20"/>
        </w:rPr>
        <w:t>4. Catie Brewer (2012-2013</w:t>
      </w:r>
      <w:r w:rsidR="00626BC3" w:rsidRPr="00C4241F">
        <w:rPr>
          <w:rFonts w:ascii="Optima" w:hAnsi="Optima"/>
          <w:sz w:val="20"/>
        </w:rPr>
        <w:t xml:space="preserve">) jointly advised with K. </w:t>
      </w:r>
      <w:proofErr w:type="spellStart"/>
      <w:r w:rsidR="00626BC3" w:rsidRPr="00C4241F">
        <w:rPr>
          <w:rFonts w:ascii="Optima" w:hAnsi="Optima"/>
          <w:sz w:val="20"/>
        </w:rPr>
        <w:t>Zygourakis</w:t>
      </w:r>
      <w:proofErr w:type="spellEnd"/>
      <w:r w:rsidR="00626BC3" w:rsidRPr="00C4241F">
        <w:rPr>
          <w:rFonts w:ascii="Optima" w:hAnsi="Optima"/>
          <w:sz w:val="20"/>
        </w:rPr>
        <w:t xml:space="preserve"> (Chemical Engineering, Rice).</w:t>
      </w:r>
    </w:p>
    <w:p w14:paraId="27925DCF" w14:textId="42FB1519" w:rsidR="002056FA" w:rsidRPr="00C4241F" w:rsidRDefault="002056FA" w:rsidP="002056FA">
      <w:pPr>
        <w:spacing w:after="40"/>
        <w:ind w:left="540" w:hanging="180"/>
        <w:rPr>
          <w:rFonts w:ascii="Optima" w:hAnsi="Optima"/>
          <w:sz w:val="20"/>
        </w:rPr>
      </w:pPr>
      <w:r w:rsidRPr="00C4241F">
        <w:rPr>
          <w:rFonts w:ascii="Optima" w:hAnsi="Optima"/>
          <w:i/>
          <w:sz w:val="20"/>
        </w:rPr>
        <w:t>Current position</w:t>
      </w:r>
      <w:r w:rsidR="00F864CE">
        <w:rPr>
          <w:rFonts w:ascii="Optima" w:hAnsi="Optima"/>
          <w:sz w:val="20"/>
        </w:rPr>
        <w:t>: Associate</w:t>
      </w:r>
      <w:r w:rsidRPr="00C4241F">
        <w:rPr>
          <w:rFonts w:ascii="Optima" w:hAnsi="Optima"/>
          <w:sz w:val="20"/>
        </w:rPr>
        <w:t xml:space="preserve"> Professor, New Mexico State University</w:t>
      </w:r>
    </w:p>
    <w:p w14:paraId="35259622" w14:textId="0674AF88" w:rsidR="00135F59" w:rsidRDefault="00135F59" w:rsidP="00135F59">
      <w:pPr>
        <w:spacing w:after="40"/>
        <w:rPr>
          <w:rFonts w:ascii="Optima" w:hAnsi="Optima"/>
          <w:sz w:val="20"/>
        </w:rPr>
      </w:pPr>
      <w:r w:rsidRPr="00C4241F">
        <w:rPr>
          <w:rFonts w:ascii="Optima" w:hAnsi="Optima"/>
          <w:sz w:val="20"/>
        </w:rPr>
        <w:t xml:space="preserve">5. Valerie </w:t>
      </w:r>
      <w:proofErr w:type="spellStart"/>
      <w:r w:rsidRPr="00C4241F">
        <w:rPr>
          <w:rFonts w:ascii="Optima" w:hAnsi="Optima"/>
          <w:sz w:val="20"/>
        </w:rPr>
        <w:t>Huguet</w:t>
      </w:r>
      <w:proofErr w:type="spellEnd"/>
      <w:r w:rsidRPr="00C4241F">
        <w:rPr>
          <w:rFonts w:ascii="Optima" w:hAnsi="Optima"/>
          <w:sz w:val="20"/>
        </w:rPr>
        <w:t xml:space="preserve"> (2013-</w:t>
      </w:r>
      <w:r w:rsidR="0030487B" w:rsidRPr="00C4241F">
        <w:rPr>
          <w:rFonts w:ascii="Optima" w:hAnsi="Optima"/>
          <w:sz w:val="20"/>
        </w:rPr>
        <w:t>2014</w:t>
      </w:r>
      <w:r w:rsidRPr="00C4241F">
        <w:rPr>
          <w:rFonts w:ascii="Optima" w:hAnsi="Optima"/>
          <w:sz w:val="20"/>
        </w:rPr>
        <w:t>).</w:t>
      </w:r>
      <w:r w:rsidR="00F864CE">
        <w:rPr>
          <w:rFonts w:ascii="Optima" w:hAnsi="Optima"/>
          <w:sz w:val="20"/>
        </w:rPr>
        <w:t xml:space="preserve"> </w:t>
      </w:r>
    </w:p>
    <w:p w14:paraId="01B41185" w14:textId="38059D57" w:rsidR="00F864CE" w:rsidRPr="00C4241F" w:rsidRDefault="00F864CE" w:rsidP="00F864CE">
      <w:pPr>
        <w:spacing w:after="40"/>
        <w:rPr>
          <w:rFonts w:ascii="Optima" w:hAnsi="Optima"/>
          <w:sz w:val="20"/>
        </w:rPr>
      </w:pPr>
      <w:r>
        <w:rPr>
          <w:rFonts w:ascii="Optima" w:hAnsi="Optima"/>
          <w:sz w:val="20"/>
        </w:rPr>
        <w:t xml:space="preserve">     </w:t>
      </w:r>
      <w:r w:rsidRPr="00C4241F">
        <w:rPr>
          <w:rFonts w:ascii="Optima" w:hAnsi="Optima"/>
          <w:i/>
          <w:sz w:val="20"/>
        </w:rPr>
        <w:t>Current position</w:t>
      </w:r>
      <w:r>
        <w:rPr>
          <w:rFonts w:ascii="Optima" w:hAnsi="Optima"/>
          <w:sz w:val="20"/>
        </w:rPr>
        <w:t>: President, Et Voilà Theatre</w:t>
      </w:r>
    </w:p>
    <w:p w14:paraId="044B943D" w14:textId="3850EDC0" w:rsidR="0030487B" w:rsidRDefault="0030487B" w:rsidP="00135F59">
      <w:pPr>
        <w:spacing w:after="40"/>
        <w:rPr>
          <w:rFonts w:ascii="Optima" w:hAnsi="Optima"/>
          <w:sz w:val="20"/>
        </w:rPr>
      </w:pPr>
      <w:r w:rsidRPr="00C4241F">
        <w:rPr>
          <w:rFonts w:ascii="Optima" w:hAnsi="Optima"/>
          <w:sz w:val="20"/>
        </w:rPr>
        <w:t xml:space="preserve">6. </w:t>
      </w:r>
      <w:proofErr w:type="spellStart"/>
      <w:r w:rsidRPr="00C4241F">
        <w:rPr>
          <w:rFonts w:ascii="Optima" w:hAnsi="Optima"/>
          <w:sz w:val="20"/>
        </w:rPr>
        <w:t>G</w:t>
      </w:r>
      <w:r w:rsidR="00151C00">
        <w:rPr>
          <w:rFonts w:ascii="Optima" w:hAnsi="Optima"/>
          <w:sz w:val="20"/>
        </w:rPr>
        <w:t>hasideh</w:t>
      </w:r>
      <w:proofErr w:type="spellEnd"/>
      <w:r w:rsidR="00151C00">
        <w:rPr>
          <w:rFonts w:ascii="Optima" w:hAnsi="Optima"/>
          <w:sz w:val="20"/>
        </w:rPr>
        <w:t xml:space="preserve"> </w:t>
      </w:r>
      <w:proofErr w:type="spellStart"/>
      <w:r w:rsidR="00151C00">
        <w:rPr>
          <w:rFonts w:ascii="Optima" w:hAnsi="Optima"/>
          <w:sz w:val="20"/>
        </w:rPr>
        <w:t>Pourhashem</w:t>
      </w:r>
      <w:proofErr w:type="spellEnd"/>
      <w:r w:rsidR="00151C00">
        <w:rPr>
          <w:rFonts w:ascii="Optima" w:hAnsi="Optima"/>
          <w:sz w:val="20"/>
        </w:rPr>
        <w:t xml:space="preserve"> (2014-2017</w:t>
      </w:r>
      <w:r w:rsidRPr="00C4241F">
        <w:rPr>
          <w:rFonts w:ascii="Optima" w:hAnsi="Optima"/>
          <w:sz w:val="20"/>
        </w:rPr>
        <w:t>)</w:t>
      </w:r>
      <w:r w:rsidR="00D76623" w:rsidRPr="00C4241F">
        <w:rPr>
          <w:rFonts w:ascii="Optima" w:hAnsi="Optima"/>
          <w:sz w:val="20"/>
        </w:rPr>
        <w:t xml:space="preserve"> jointly advised with Ken Medlock (Economics)</w:t>
      </w:r>
      <w:r w:rsidRPr="00C4241F">
        <w:rPr>
          <w:rFonts w:ascii="Optima" w:hAnsi="Optima"/>
          <w:sz w:val="20"/>
        </w:rPr>
        <w:t>.</w:t>
      </w:r>
    </w:p>
    <w:p w14:paraId="18393BE6" w14:textId="76F5BDB9" w:rsidR="006C5129" w:rsidRDefault="00151C00" w:rsidP="006C5129">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sidR="002F7061">
        <w:rPr>
          <w:rFonts w:ascii="Optima" w:hAnsi="Optima"/>
          <w:sz w:val="20"/>
        </w:rPr>
        <w:t xml:space="preserve">Senior Sustainability Lead, </w:t>
      </w:r>
      <w:proofErr w:type="spellStart"/>
      <w:r w:rsidR="002F7061">
        <w:rPr>
          <w:rFonts w:ascii="Optima" w:hAnsi="Optima"/>
          <w:sz w:val="20"/>
        </w:rPr>
        <w:t>Genomatica</w:t>
      </w:r>
      <w:proofErr w:type="spellEnd"/>
    </w:p>
    <w:p w14:paraId="05A5D6DB" w14:textId="5CE37397" w:rsidR="006C5129" w:rsidRDefault="001A1742" w:rsidP="006C5129">
      <w:pPr>
        <w:spacing w:after="40"/>
        <w:rPr>
          <w:rFonts w:ascii="Optima" w:hAnsi="Optima"/>
          <w:sz w:val="20"/>
        </w:rPr>
      </w:pPr>
      <w:r>
        <w:rPr>
          <w:rFonts w:ascii="Optima" w:hAnsi="Optima"/>
          <w:sz w:val="20"/>
        </w:rPr>
        <w:t>7. Jeanine Ash, (2018-2020</w:t>
      </w:r>
      <w:r w:rsidR="006C5129">
        <w:rPr>
          <w:rFonts w:ascii="Optima" w:hAnsi="Optima"/>
          <w:sz w:val="20"/>
        </w:rPr>
        <w:t>). C-DEBI postdoctoral fellow.</w:t>
      </w:r>
    </w:p>
    <w:p w14:paraId="1A64233E" w14:textId="6CFD3ED1" w:rsidR="00F864CE" w:rsidRDefault="00F864CE" w:rsidP="00F864CE">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sidR="001725D5">
        <w:rPr>
          <w:rFonts w:ascii="Optima" w:hAnsi="Optima"/>
          <w:sz w:val="20"/>
        </w:rPr>
        <w:t>Senior Manager, Capture6 (direct CO2 air capture company)</w:t>
      </w:r>
      <w:r w:rsidR="00054F0D">
        <w:rPr>
          <w:rFonts w:ascii="Optima" w:hAnsi="Optima"/>
          <w:sz w:val="20"/>
        </w:rPr>
        <w:t>.</w:t>
      </w:r>
    </w:p>
    <w:p w14:paraId="7E90E820" w14:textId="3838917C" w:rsidR="006C5129" w:rsidRDefault="006C5129" w:rsidP="006C5129">
      <w:pPr>
        <w:spacing w:after="40"/>
        <w:rPr>
          <w:rFonts w:ascii="Optima" w:hAnsi="Optima"/>
          <w:sz w:val="20"/>
        </w:rPr>
      </w:pPr>
      <w:r>
        <w:rPr>
          <w:rFonts w:ascii="Optima" w:hAnsi="Optima"/>
          <w:sz w:val="20"/>
        </w:rPr>
        <w:t xml:space="preserve">8. David </w:t>
      </w:r>
      <w:proofErr w:type="spellStart"/>
      <w:r>
        <w:rPr>
          <w:rFonts w:ascii="Optima" w:hAnsi="Optima"/>
          <w:sz w:val="20"/>
        </w:rPr>
        <w:t>Shis</w:t>
      </w:r>
      <w:proofErr w:type="spellEnd"/>
      <w:r>
        <w:rPr>
          <w:rFonts w:ascii="Optima" w:hAnsi="Optima"/>
          <w:sz w:val="20"/>
        </w:rPr>
        <w:t xml:space="preserve"> (2019), jointly advised with Jonathan </w:t>
      </w:r>
      <w:proofErr w:type="spellStart"/>
      <w:r>
        <w:rPr>
          <w:rFonts w:ascii="Optima" w:hAnsi="Optima"/>
          <w:sz w:val="20"/>
        </w:rPr>
        <w:t>S</w:t>
      </w:r>
      <w:r w:rsidR="00F0624B">
        <w:rPr>
          <w:rFonts w:ascii="Optima" w:hAnsi="Optima"/>
          <w:sz w:val="20"/>
        </w:rPr>
        <w:t>i</w:t>
      </w:r>
      <w:r>
        <w:rPr>
          <w:rFonts w:ascii="Optima" w:hAnsi="Optima"/>
          <w:sz w:val="20"/>
        </w:rPr>
        <w:t>lberg</w:t>
      </w:r>
      <w:proofErr w:type="spellEnd"/>
    </w:p>
    <w:p w14:paraId="06D673A6" w14:textId="732A2507" w:rsidR="00F864CE" w:rsidRDefault="00F864CE" w:rsidP="00F864CE">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Pr>
          <w:rFonts w:ascii="Optima" w:hAnsi="Optima"/>
          <w:sz w:val="20"/>
        </w:rPr>
        <w:t xml:space="preserve">Scientist II, </w:t>
      </w:r>
      <w:proofErr w:type="spellStart"/>
      <w:r>
        <w:rPr>
          <w:rFonts w:ascii="Optima" w:hAnsi="Optima"/>
          <w:sz w:val="20"/>
        </w:rPr>
        <w:t>TeraPore</w:t>
      </w:r>
      <w:proofErr w:type="spellEnd"/>
      <w:r>
        <w:rPr>
          <w:rFonts w:ascii="Optima" w:hAnsi="Optima"/>
          <w:sz w:val="20"/>
        </w:rPr>
        <w:t xml:space="preserve"> Technologies.</w:t>
      </w:r>
    </w:p>
    <w:p w14:paraId="1CD65B53" w14:textId="786E023C" w:rsidR="001A1742" w:rsidRDefault="001A1742" w:rsidP="006C5129">
      <w:pPr>
        <w:spacing w:after="40"/>
        <w:rPr>
          <w:rFonts w:ascii="Optima" w:hAnsi="Optima"/>
          <w:sz w:val="20"/>
        </w:rPr>
      </w:pPr>
      <w:r>
        <w:rPr>
          <w:rFonts w:ascii="Optima" w:hAnsi="Optima"/>
          <w:sz w:val="20"/>
        </w:rPr>
        <w:t xml:space="preserve">9. Ana </w:t>
      </w:r>
      <w:proofErr w:type="spellStart"/>
      <w:r>
        <w:rPr>
          <w:rFonts w:ascii="Optima" w:hAnsi="Optima"/>
          <w:sz w:val="20"/>
        </w:rPr>
        <w:t>Giraldo</w:t>
      </w:r>
      <w:proofErr w:type="spellEnd"/>
      <w:r>
        <w:rPr>
          <w:rFonts w:ascii="Optima" w:hAnsi="Optima"/>
          <w:sz w:val="20"/>
        </w:rPr>
        <w:t>-Silva (2020-present), Rice University Academy Postdoctoral Fellow</w:t>
      </w:r>
    </w:p>
    <w:p w14:paraId="108B5263" w14:textId="10526B59" w:rsidR="001725D5" w:rsidRDefault="00217BD6" w:rsidP="006C5129">
      <w:pPr>
        <w:spacing w:after="40"/>
        <w:rPr>
          <w:rFonts w:ascii="Optima" w:hAnsi="Optima"/>
          <w:sz w:val="20"/>
        </w:rPr>
      </w:pPr>
      <w:r>
        <w:rPr>
          <w:rFonts w:ascii="Optima" w:hAnsi="Optima"/>
          <w:sz w:val="20"/>
        </w:rPr>
        <w:t>10. Xiao Chen, (2020-present).</w:t>
      </w:r>
    </w:p>
    <w:p w14:paraId="44ECDD32" w14:textId="33EEC5F2" w:rsidR="001725D5" w:rsidRDefault="001725D5" w:rsidP="006C5129">
      <w:pPr>
        <w:spacing w:after="40"/>
        <w:rPr>
          <w:rFonts w:ascii="Optima" w:hAnsi="Optima"/>
          <w:sz w:val="20"/>
        </w:rPr>
      </w:pPr>
      <w:r>
        <w:rPr>
          <w:rFonts w:ascii="Optima" w:hAnsi="Optima"/>
          <w:sz w:val="20"/>
        </w:rPr>
        <w:t xml:space="preserve">11. </w:t>
      </w:r>
      <w:proofErr w:type="spellStart"/>
      <w:r>
        <w:rPr>
          <w:rFonts w:ascii="Optima" w:hAnsi="Optima"/>
          <w:sz w:val="20"/>
        </w:rPr>
        <w:t>Bezaye</w:t>
      </w:r>
      <w:proofErr w:type="spellEnd"/>
      <w:r>
        <w:rPr>
          <w:rFonts w:ascii="Optima" w:hAnsi="Optima"/>
          <w:sz w:val="20"/>
        </w:rPr>
        <w:t xml:space="preserve"> </w:t>
      </w:r>
      <w:proofErr w:type="spellStart"/>
      <w:r>
        <w:rPr>
          <w:rFonts w:ascii="Optima" w:hAnsi="Optima"/>
          <w:sz w:val="20"/>
        </w:rPr>
        <w:t>Tessema</w:t>
      </w:r>
      <w:proofErr w:type="spellEnd"/>
      <w:r>
        <w:rPr>
          <w:rFonts w:ascii="Optima" w:hAnsi="Optima"/>
          <w:sz w:val="20"/>
        </w:rPr>
        <w:t>, (2022-present), jointly advised with Ken Medlock at the Baker Institute Center for Energy Studies.</w:t>
      </w:r>
    </w:p>
    <w:p w14:paraId="458ECB6A" w14:textId="60984FDC" w:rsidR="001725D5" w:rsidRDefault="001725D5" w:rsidP="006C5129">
      <w:pPr>
        <w:spacing w:after="40"/>
        <w:rPr>
          <w:rFonts w:ascii="Optima" w:hAnsi="Optima"/>
          <w:sz w:val="20"/>
        </w:rPr>
      </w:pPr>
      <w:r>
        <w:rPr>
          <w:rFonts w:ascii="Optima" w:hAnsi="Optima"/>
          <w:sz w:val="20"/>
        </w:rPr>
        <w:t>12. Carolyn Cornell, (2022-present), jointly advised with Pedro Alvarez in Civil and Environmental Engineering.</w:t>
      </w:r>
    </w:p>
    <w:p w14:paraId="4E3C90AD" w14:textId="0ABAA1BA" w:rsidR="00DB3070" w:rsidRDefault="00DB3070" w:rsidP="006C5129">
      <w:pPr>
        <w:spacing w:after="40"/>
        <w:rPr>
          <w:rFonts w:ascii="Optima" w:hAnsi="Optima"/>
          <w:sz w:val="20"/>
        </w:rPr>
      </w:pPr>
      <w:r>
        <w:rPr>
          <w:rFonts w:ascii="Optima" w:hAnsi="Optima"/>
          <w:sz w:val="20"/>
        </w:rPr>
        <w:t>13. Al</w:t>
      </w:r>
      <w:r w:rsidR="007F0481">
        <w:rPr>
          <w:rFonts w:ascii="Optima" w:hAnsi="Optima"/>
          <w:sz w:val="20"/>
        </w:rPr>
        <w:t>exandria (Allie)</w:t>
      </w:r>
      <w:r>
        <w:rPr>
          <w:rFonts w:ascii="Optima" w:hAnsi="Optima"/>
          <w:sz w:val="20"/>
        </w:rPr>
        <w:t xml:space="preserve"> </w:t>
      </w:r>
      <w:proofErr w:type="spellStart"/>
      <w:r>
        <w:rPr>
          <w:rFonts w:ascii="Optima" w:hAnsi="Optima"/>
          <w:sz w:val="20"/>
        </w:rPr>
        <w:t>Igwe</w:t>
      </w:r>
      <w:proofErr w:type="spellEnd"/>
      <w:r>
        <w:rPr>
          <w:rFonts w:ascii="Optima" w:hAnsi="Optima"/>
          <w:sz w:val="20"/>
        </w:rPr>
        <w:t xml:space="preserve">, (starting August 2023), jointly advised with </w:t>
      </w:r>
      <w:proofErr w:type="spellStart"/>
      <w:r>
        <w:rPr>
          <w:rFonts w:ascii="Optima" w:hAnsi="Optima"/>
          <w:sz w:val="20"/>
        </w:rPr>
        <w:t>Joff</w:t>
      </w:r>
      <w:proofErr w:type="spellEnd"/>
      <w:r>
        <w:rPr>
          <w:rFonts w:ascii="Optima" w:hAnsi="Optima"/>
          <w:sz w:val="20"/>
        </w:rPr>
        <w:t xml:space="preserve"> </w:t>
      </w:r>
      <w:proofErr w:type="spellStart"/>
      <w:r>
        <w:rPr>
          <w:rFonts w:ascii="Optima" w:hAnsi="Optima"/>
          <w:sz w:val="20"/>
        </w:rPr>
        <w:t>Silberg</w:t>
      </w:r>
      <w:proofErr w:type="spellEnd"/>
      <w:r>
        <w:rPr>
          <w:rFonts w:ascii="Optima" w:hAnsi="Optima"/>
          <w:sz w:val="20"/>
        </w:rPr>
        <w:t xml:space="preserve"> and James Chappell (Biosciences)</w:t>
      </w:r>
    </w:p>
    <w:p w14:paraId="7DFD5836" w14:textId="74C5457E"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GRADUATE THESES ADVISED</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r w:rsidRPr="00C4241F">
        <w:rPr>
          <w:rFonts w:ascii="Optima" w:hAnsi="Optima"/>
          <w:b/>
          <w:sz w:val="22"/>
        </w:rPr>
        <w:t xml:space="preserve"> </w:t>
      </w:r>
    </w:p>
    <w:p w14:paraId="7B2E02DB" w14:textId="77777777" w:rsidR="006A7700" w:rsidRPr="00C4241F" w:rsidRDefault="006A7700" w:rsidP="006A7700">
      <w:pPr>
        <w:spacing w:after="40"/>
        <w:rPr>
          <w:rFonts w:ascii="Optima" w:hAnsi="Optima"/>
          <w:sz w:val="20"/>
        </w:rPr>
      </w:pPr>
      <w:r w:rsidRPr="00C4241F">
        <w:rPr>
          <w:rFonts w:ascii="Optima" w:hAnsi="Optima"/>
          <w:sz w:val="20"/>
        </w:rPr>
        <w:t>1. Morgan Gallagher (2004-2010)</w:t>
      </w:r>
    </w:p>
    <w:p w14:paraId="2F30737C" w14:textId="77777777" w:rsidR="006A7700" w:rsidRDefault="006A7700" w:rsidP="006A7700">
      <w:pPr>
        <w:spacing w:after="40"/>
        <w:ind w:left="540" w:hanging="180"/>
        <w:rPr>
          <w:rFonts w:ascii="Optima" w:hAnsi="Optima" w:cs="TimesNewRoman"/>
          <w:sz w:val="20"/>
        </w:rPr>
      </w:pPr>
      <w:r w:rsidRPr="00C4241F">
        <w:rPr>
          <w:rFonts w:ascii="Optima" w:hAnsi="Optima"/>
          <w:i/>
          <w:sz w:val="20"/>
        </w:rPr>
        <w:t>PhD Thesis</w:t>
      </w:r>
      <w:r w:rsidRPr="00C4241F">
        <w:rPr>
          <w:rFonts w:ascii="Optima" w:hAnsi="Optima"/>
          <w:sz w:val="20"/>
        </w:rPr>
        <w:t xml:space="preserve">: "The Coupling of Carbon and Nitrogen Cycles in Agriculture: Crop Ecosystem Oxidative Ratio and the Effects of Fertilization on Biofuel Feedstock Quality," </w:t>
      </w:r>
      <w:r w:rsidRPr="00C4241F">
        <w:rPr>
          <w:rFonts w:ascii="Optima" w:hAnsi="Optima" w:cs="TimesNewRoman"/>
          <w:i/>
          <w:sz w:val="20"/>
        </w:rPr>
        <w:t>defended November 2010</w:t>
      </w:r>
      <w:r w:rsidRPr="00C4241F">
        <w:rPr>
          <w:rFonts w:ascii="Optima" w:hAnsi="Optima" w:cs="TimesNewRoman"/>
          <w:sz w:val="20"/>
        </w:rPr>
        <w:t>.</w:t>
      </w:r>
    </w:p>
    <w:p w14:paraId="53DFC38F" w14:textId="1668AD39" w:rsidR="00DC5C26" w:rsidRPr="00DC5C26" w:rsidRDefault="00DC5C26" w:rsidP="00DC5C26">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Pr>
          <w:rFonts w:ascii="Optima" w:hAnsi="Optima"/>
          <w:sz w:val="20"/>
        </w:rPr>
        <w:t>Professional development coordinator, Texas A&amp;M University</w:t>
      </w:r>
      <w:r w:rsidRPr="00C4241F">
        <w:rPr>
          <w:rFonts w:ascii="Optima" w:hAnsi="Optima"/>
          <w:sz w:val="20"/>
        </w:rPr>
        <w:t>.</w:t>
      </w:r>
    </w:p>
    <w:p w14:paraId="3E831B47" w14:textId="77777777" w:rsidR="006A7700" w:rsidRPr="00C4241F" w:rsidRDefault="006A7700" w:rsidP="006A7700">
      <w:pPr>
        <w:rPr>
          <w:rFonts w:ascii="Optima" w:hAnsi="Optima"/>
          <w:sz w:val="20"/>
        </w:rPr>
      </w:pPr>
      <w:r w:rsidRPr="00C4241F">
        <w:rPr>
          <w:rFonts w:ascii="Optima" w:hAnsi="Optima"/>
          <w:sz w:val="20"/>
        </w:rPr>
        <w:t xml:space="preserve">2. </w:t>
      </w:r>
      <w:proofErr w:type="spellStart"/>
      <w:r w:rsidRPr="00C4241F">
        <w:rPr>
          <w:rFonts w:ascii="Optima" w:hAnsi="Optima"/>
          <w:sz w:val="20"/>
        </w:rPr>
        <w:t>Fanwei</w:t>
      </w:r>
      <w:proofErr w:type="spellEnd"/>
      <w:r w:rsidRPr="00C4241F">
        <w:rPr>
          <w:rFonts w:ascii="Optima" w:hAnsi="Optima"/>
          <w:sz w:val="20"/>
        </w:rPr>
        <w:t xml:space="preserve"> Zeng (2005-2010) </w:t>
      </w:r>
    </w:p>
    <w:p w14:paraId="46BA36C1" w14:textId="77777777" w:rsidR="006A7700" w:rsidRDefault="006A7700" w:rsidP="006A7700">
      <w:pPr>
        <w:spacing w:after="40"/>
        <w:ind w:left="540" w:hanging="180"/>
        <w:rPr>
          <w:rFonts w:ascii="Optima" w:hAnsi="Optima" w:cs="TimesNewRoman"/>
          <w:sz w:val="20"/>
        </w:rPr>
      </w:pPr>
      <w:r w:rsidRPr="00C4241F">
        <w:rPr>
          <w:rFonts w:ascii="Optima" w:hAnsi="Optima"/>
          <w:i/>
          <w:sz w:val="20"/>
        </w:rPr>
        <w:t>PhD Thesis</w:t>
      </w:r>
      <w:r w:rsidRPr="00C4241F">
        <w:rPr>
          <w:rFonts w:ascii="Optima" w:hAnsi="Optima"/>
          <w:sz w:val="20"/>
        </w:rPr>
        <w:t xml:space="preserve">: "The Effects of Land Use and Human Activities on Carbon Cycling in Texas Rivers", </w:t>
      </w:r>
      <w:r w:rsidRPr="00C4241F">
        <w:rPr>
          <w:rFonts w:ascii="Optima" w:hAnsi="Optima" w:cs="TimesNewRoman"/>
          <w:i/>
          <w:sz w:val="20"/>
        </w:rPr>
        <w:t>defended November 2010</w:t>
      </w:r>
      <w:r w:rsidRPr="00C4241F">
        <w:rPr>
          <w:rFonts w:ascii="Optima" w:hAnsi="Optima" w:cs="TimesNewRoman"/>
          <w:sz w:val="20"/>
        </w:rPr>
        <w:t xml:space="preserve"> </w:t>
      </w:r>
    </w:p>
    <w:p w14:paraId="48CA2724" w14:textId="45D856AA" w:rsidR="00DC5C26" w:rsidRPr="00DC5C26" w:rsidRDefault="00DC5C26" w:rsidP="00DC5C26">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Pr>
          <w:rFonts w:ascii="Optima" w:hAnsi="Optima"/>
          <w:sz w:val="20"/>
        </w:rPr>
        <w:t>Senior operations research analyst, Nobilis</w:t>
      </w:r>
      <w:r w:rsidRPr="00C4241F">
        <w:rPr>
          <w:rFonts w:ascii="Optima" w:hAnsi="Optima"/>
          <w:sz w:val="20"/>
        </w:rPr>
        <w:t>.</w:t>
      </w:r>
    </w:p>
    <w:p w14:paraId="773B89FE" w14:textId="77777777" w:rsidR="006A7700" w:rsidRPr="00C4241F" w:rsidRDefault="006A7700" w:rsidP="006A7700">
      <w:pPr>
        <w:rPr>
          <w:rFonts w:ascii="Optima" w:hAnsi="Optima"/>
          <w:sz w:val="20"/>
        </w:rPr>
      </w:pPr>
      <w:r w:rsidRPr="00C4241F">
        <w:rPr>
          <w:rFonts w:ascii="Optima" w:hAnsi="Optima"/>
          <w:sz w:val="20"/>
        </w:rPr>
        <w:t>3. Hao Sun (2006-</w:t>
      </w:r>
      <w:r w:rsidR="00626BC3" w:rsidRPr="00C4241F">
        <w:rPr>
          <w:rFonts w:ascii="Optima" w:hAnsi="Optima"/>
          <w:sz w:val="20"/>
        </w:rPr>
        <w:t>2011</w:t>
      </w:r>
      <w:r w:rsidRPr="00C4241F">
        <w:rPr>
          <w:rFonts w:ascii="Optima" w:hAnsi="Optima"/>
          <w:sz w:val="20"/>
        </w:rPr>
        <w:t>)</w:t>
      </w:r>
    </w:p>
    <w:p w14:paraId="4229CFA2" w14:textId="77777777" w:rsidR="006A7700" w:rsidRDefault="006A7700" w:rsidP="006A7700">
      <w:pPr>
        <w:spacing w:after="40"/>
        <w:ind w:left="540" w:hanging="180"/>
        <w:rPr>
          <w:rFonts w:ascii="Optima" w:hAnsi="Optima"/>
          <w:i/>
          <w:sz w:val="20"/>
        </w:rPr>
      </w:pPr>
      <w:proofErr w:type="spellStart"/>
      <w:r w:rsidRPr="00C4241F">
        <w:rPr>
          <w:rFonts w:ascii="Optima" w:hAnsi="Optima"/>
          <w:i/>
          <w:sz w:val="20"/>
        </w:rPr>
        <w:t>Coadvised</w:t>
      </w:r>
      <w:proofErr w:type="spellEnd"/>
      <w:r w:rsidRPr="00C4241F">
        <w:rPr>
          <w:rFonts w:ascii="Optima" w:hAnsi="Optima"/>
          <w:i/>
          <w:sz w:val="20"/>
        </w:rPr>
        <w:t xml:space="preserve"> w. Kyriacos </w:t>
      </w:r>
      <w:proofErr w:type="spellStart"/>
      <w:r w:rsidRPr="00C4241F">
        <w:rPr>
          <w:rFonts w:ascii="Optima" w:hAnsi="Optima"/>
          <w:i/>
          <w:sz w:val="20"/>
        </w:rPr>
        <w:t>Zygourakis</w:t>
      </w:r>
      <w:proofErr w:type="spellEnd"/>
      <w:r w:rsidRPr="00C4241F">
        <w:rPr>
          <w:rFonts w:ascii="Optima" w:hAnsi="Optima"/>
          <w:i/>
          <w:sz w:val="20"/>
        </w:rPr>
        <w:t xml:space="preserve"> in Chemical and Biomolecular Engineering)</w:t>
      </w:r>
    </w:p>
    <w:p w14:paraId="423675E2" w14:textId="749B644F" w:rsidR="00DC5C26" w:rsidRPr="00DC5C26" w:rsidRDefault="00DC5C26" w:rsidP="00DC5C26">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Pr>
          <w:rFonts w:ascii="Optima" w:hAnsi="Optima"/>
          <w:sz w:val="20"/>
        </w:rPr>
        <w:t>Petroleum engineer, Chevron.</w:t>
      </w:r>
    </w:p>
    <w:p w14:paraId="590F4527" w14:textId="6E9650F6" w:rsidR="006A7700" w:rsidRPr="00C4241F" w:rsidRDefault="00626BC3" w:rsidP="006A7700">
      <w:pPr>
        <w:rPr>
          <w:rFonts w:ascii="Optima" w:hAnsi="Optima"/>
          <w:sz w:val="20"/>
        </w:rPr>
      </w:pPr>
      <w:r w:rsidRPr="00C4241F">
        <w:rPr>
          <w:rFonts w:ascii="Optima" w:hAnsi="Optima"/>
          <w:sz w:val="20"/>
        </w:rPr>
        <w:t>4</w:t>
      </w:r>
      <w:r w:rsidR="006A7700" w:rsidRPr="00C4241F">
        <w:rPr>
          <w:rFonts w:ascii="Optima" w:hAnsi="Optima"/>
          <w:sz w:val="20"/>
        </w:rPr>
        <w:t xml:space="preserve">. </w:t>
      </w:r>
      <w:proofErr w:type="spellStart"/>
      <w:r w:rsidR="006A7700" w:rsidRPr="00C4241F">
        <w:rPr>
          <w:rFonts w:ascii="Optima" w:hAnsi="Optima"/>
          <w:sz w:val="20"/>
        </w:rPr>
        <w:t>Zuolin</w:t>
      </w:r>
      <w:proofErr w:type="spellEnd"/>
      <w:r w:rsidR="006A7700" w:rsidRPr="00C4241F">
        <w:rPr>
          <w:rFonts w:ascii="Optima" w:hAnsi="Optima"/>
          <w:sz w:val="20"/>
        </w:rPr>
        <w:t xml:space="preserve"> Liu (2011-</w:t>
      </w:r>
      <w:r w:rsidR="00D3497D">
        <w:rPr>
          <w:rFonts w:ascii="Optima" w:hAnsi="Optima"/>
          <w:sz w:val="20"/>
        </w:rPr>
        <w:t>2016</w:t>
      </w:r>
      <w:r w:rsidR="006A7700" w:rsidRPr="00C4241F">
        <w:rPr>
          <w:rFonts w:ascii="Optima" w:hAnsi="Optima"/>
          <w:sz w:val="20"/>
        </w:rPr>
        <w:t>)</w:t>
      </w:r>
    </w:p>
    <w:p w14:paraId="39DCD810" w14:textId="77777777" w:rsidR="006A7700" w:rsidRDefault="006A7700" w:rsidP="006A7700">
      <w:pPr>
        <w:spacing w:after="40"/>
        <w:ind w:left="540" w:hanging="180"/>
        <w:rPr>
          <w:rFonts w:ascii="Optima" w:hAnsi="Optima"/>
          <w:i/>
          <w:sz w:val="20"/>
        </w:rPr>
      </w:pPr>
      <w:proofErr w:type="spellStart"/>
      <w:r w:rsidRPr="00C4241F">
        <w:rPr>
          <w:rFonts w:ascii="Optima" w:hAnsi="Optima"/>
          <w:i/>
          <w:sz w:val="20"/>
        </w:rPr>
        <w:t>Coadvised</w:t>
      </w:r>
      <w:proofErr w:type="spellEnd"/>
      <w:r w:rsidRPr="00C4241F">
        <w:rPr>
          <w:rFonts w:ascii="Optima" w:hAnsi="Optima"/>
          <w:i/>
          <w:sz w:val="20"/>
        </w:rPr>
        <w:t xml:space="preserve"> w. Brandon Dugan</w:t>
      </w:r>
    </w:p>
    <w:p w14:paraId="65B5AFE3" w14:textId="4A64E83F" w:rsidR="00DC5C26" w:rsidRPr="00DC5C26" w:rsidRDefault="00DC5C26" w:rsidP="00DC5C26">
      <w:pPr>
        <w:spacing w:after="40"/>
        <w:ind w:left="540" w:hanging="180"/>
        <w:rPr>
          <w:rFonts w:ascii="Optima" w:hAnsi="Optima"/>
          <w:sz w:val="20"/>
        </w:rPr>
      </w:pPr>
      <w:r w:rsidRPr="00C4241F">
        <w:rPr>
          <w:rFonts w:ascii="Optima" w:hAnsi="Optima"/>
          <w:i/>
          <w:sz w:val="20"/>
        </w:rPr>
        <w:lastRenderedPageBreak/>
        <w:t>Current position</w:t>
      </w:r>
      <w:r w:rsidRPr="00C4241F">
        <w:rPr>
          <w:rFonts w:ascii="Optima" w:hAnsi="Optima"/>
          <w:sz w:val="20"/>
        </w:rPr>
        <w:t xml:space="preserve">: </w:t>
      </w:r>
      <w:r>
        <w:rPr>
          <w:rFonts w:ascii="Optima" w:hAnsi="Optima"/>
          <w:sz w:val="20"/>
        </w:rPr>
        <w:t xml:space="preserve">Software developer, </w:t>
      </w:r>
      <w:r w:rsidR="00021A0A">
        <w:rPr>
          <w:rFonts w:ascii="Optima" w:hAnsi="Optima"/>
          <w:sz w:val="20"/>
        </w:rPr>
        <w:t>IBM</w:t>
      </w:r>
      <w:r w:rsidRPr="00C4241F">
        <w:rPr>
          <w:rFonts w:ascii="Optima" w:hAnsi="Optima"/>
          <w:sz w:val="20"/>
        </w:rPr>
        <w:t>.</w:t>
      </w:r>
    </w:p>
    <w:p w14:paraId="6859B10E" w14:textId="60865633" w:rsidR="00626BC3" w:rsidRDefault="00626BC3" w:rsidP="00626BC3">
      <w:pPr>
        <w:spacing w:after="40"/>
        <w:rPr>
          <w:rFonts w:ascii="Optima" w:hAnsi="Optima"/>
          <w:sz w:val="20"/>
        </w:rPr>
      </w:pPr>
      <w:r w:rsidRPr="00C4241F">
        <w:rPr>
          <w:rFonts w:ascii="Optima" w:hAnsi="Optima"/>
          <w:sz w:val="20"/>
        </w:rPr>
        <w:t>5. Lacey Pyle (2012-</w:t>
      </w:r>
      <w:r w:rsidR="00257027">
        <w:rPr>
          <w:rFonts w:ascii="Optima" w:hAnsi="Optima"/>
          <w:sz w:val="20"/>
        </w:rPr>
        <w:t>2017</w:t>
      </w:r>
      <w:r w:rsidRPr="00C4241F">
        <w:rPr>
          <w:rFonts w:ascii="Optima" w:hAnsi="Optima"/>
          <w:sz w:val="20"/>
        </w:rPr>
        <w:t>)</w:t>
      </w:r>
    </w:p>
    <w:p w14:paraId="0629786D" w14:textId="1FD65DBC" w:rsidR="00DC5C26" w:rsidRPr="00C4241F" w:rsidRDefault="00DC5C26" w:rsidP="00DC5C26">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Pr>
          <w:rFonts w:ascii="Optima" w:hAnsi="Optima"/>
          <w:sz w:val="20"/>
        </w:rPr>
        <w:t xml:space="preserve">Chief soil scientist, </w:t>
      </w:r>
      <w:proofErr w:type="spellStart"/>
      <w:r>
        <w:rPr>
          <w:rFonts w:ascii="Optima" w:hAnsi="Optima"/>
          <w:sz w:val="20"/>
        </w:rPr>
        <w:t>Arva</w:t>
      </w:r>
      <w:proofErr w:type="spellEnd"/>
      <w:r>
        <w:rPr>
          <w:rFonts w:ascii="Optima" w:hAnsi="Optima"/>
          <w:sz w:val="20"/>
        </w:rPr>
        <w:t xml:space="preserve"> Intelligence</w:t>
      </w:r>
      <w:r w:rsidRPr="00C4241F">
        <w:rPr>
          <w:rFonts w:ascii="Optima" w:hAnsi="Optima"/>
          <w:sz w:val="20"/>
        </w:rPr>
        <w:t>.</w:t>
      </w:r>
    </w:p>
    <w:p w14:paraId="6F250E02" w14:textId="6C1F96D7" w:rsidR="008742FA" w:rsidRPr="002A7F1B" w:rsidRDefault="008742FA" w:rsidP="00626BC3">
      <w:pPr>
        <w:spacing w:after="40"/>
        <w:rPr>
          <w:rFonts w:ascii="Optima" w:hAnsi="Optima"/>
          <w:sz w:val="20"/>
          <w:lang w:val="it-IT"/>
        </w:rPr>
      </w:pPr>
      <w:r w:rsidRPr="002A7F1B">
        <w:rPr>
          <w:rFonts w:ascii="Optima" w:hAnsi="Optima"/>
          <w:sz w:val="20"/>
          <w:lang w:val="it-IT"/>
        </w:rPr>
        <w:t xml:space="preserve">6. Giovambattista Sorrenti, </w:t>
      </w:r>
      <w:r w:rsidR="00BE449F" w:rsidRPr="002A7F1B">
        <w:rPr>
          <w:rFonts w:ascii="Optima" w:hAnsi="Optima"/>
          <w:sz w:val="20"/>
          <w:lang w:val="it-IT"/>
        </w:rPr>
        <w:t>(</w:t>
      </w:r>
      <w:r w:rsidRPr="002A7F1B">
        <w:rPr>
          <w:rFonts w:ascii="Optima" w:hAnsi="Optima"/>
          <w:sz w:val="20"/>
          <w:lang w:val="it-IT"/>
        </w:rPr>
        <w:t>2013-2015</w:t>
      </w:r>
      <w:r w:rsidR="00BE449F" w:rsidRPr="002A7F1B">
        <w:rPr>
          <w:rFonts w:ascii="Optima" w:hAnsi="Optima"/>
          <w:sz w:val="20"/>
          <w:lang w:val="it-IT"/>
        </w:rPr>
        <w:t>)</w:t>
      </w:r>
      <w:r w:rsidRPr="002A7F1B">
        <w:rPr>
          <w:rFonts w:ascii="Optima" w:hAnsi="Optima"/>
          <w:sz w:val="20"/>
          <w:lang w:val="it-IT"/>
        </w:rPr>
        <w:t>, U. Bologna</w:t>
      </w:r>
    </w:p>
    <w:p w14:paraId="50F7A3E9" w14:textId="16268C69" w:rsidR="008742FA" w:rsidRPr="002A7F1B" w:rsidRDefault="008742FA" w:rsidP="00626BC3">
      <w:pPr>
        <w:spacing w:after="40"/>
        <w:rPr>
          <w:rFonts w:ascii="Optima" w:hAnsi="Optima"/>
          <w:i/>
          <w:sz w:val="20"/>
          <w:lang w:val="it-IT"/>
        </w:rPr>
      </w:pPr>
      <w:r w:rsidRPr="002A7F1B">
        <w:rPr>
          <w:rFonts w:ascii="Optima" w:hAnsi="Optima"/>
          <w:i/>
          <w:sz w:val="20"/>
          <w:lang w:val="it-IT"/>
        </w:rPr>
        <w:t xml:space="preserve">      </w:t>
      </w:r>
      <w:proofErr w:type="spellStart"/>
      <w:r w:rsidRPr="002A7F1B">
        <w:rPr>
          <w:rFonts w:ascii="Optima" w:hAnsi="Optima"/>
          <w:i/>
          <w:sz w:val="20"/>
          <w:lang w:val="it-IT"/>
        </w:rPr>
        <w:t>Coadvised</w:t>
      </w:r>
      <w:proofErr w:type="spellEnd"/>
      <w:r w:rsidRPr="002A7F1B">
        <w:rPr>
          <w:rFonts w:ascii="Optima" w:hAnsi="Optima"/>
          <w:i/>
          <w:sz w:val="20"/>
          <w:lang w:val="it-IT"/>
        </w:rPr>
        <w:t xml:space="preserve"> w. Moreno Toselli</w:t>
      </w:r>
    </w:p>
    <w:p w14:paraId="43A5E380" w14:textId="766B9933" w:rsidR="00DC5C26" w:rsidRPr="00DC5C26" w:rsidRDefault="00DC5C26" w:rsidP="00DC5C26">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Pr>
          <w:rFonts w:ascii="Optima" w:hAnsi="Optima"/>
          <w:sz w:val="20"/>
        </w:rPr>
        <w:t xml:space="preserve">Export manager, </w:t>
      </w:r>
      <w:proofErr w:type="spellStart"/>
      <w:r>
        <w:rPr>
          <w:rFonts w:ascii="Optima" w:hAnsi="Optima"/>
          <w:sz w:val="20"/>
        </w:rPr>
        <w:t>Sicma</w:t>
      </w:r>
      <w:proofErr w:type="spellEnd"/>
      <w:r>
        <w:rPr>
          <w:rFonts w:ascii="Optima" w:hAnsi="Optima"/>
          <w:sz w:val="20"/>
        </w:rPr>
        <w:t xml:space="preserve"> </w:t>
      </w:r>
      <w:proofErr w:type="spellStart"/>
      <w:r>
        <w:rPr>
          <w:rFonts w:ascii="Optima" w:hAnsi="Optima"/>
          <w:sz w:val="20"/>
        </w:rPr>
        <w:t>srl</w:t>
      </w:r>
      <w:proofErr w:type="spellEnd"/>
      <w:r w:rsidRPr="00C4241F">
        <w:rPr>
          <w:rFonts w:ascii="Optima" w:hAnsi="Optima"/>
          <w:sz w:val="20"/>
        </w:rPr>
        <w:t>.</w:t>
      </w:r>
    </w:p>
    <w:p w14:paraId="53EA5EB8" w14:textId="7F3FF479" w:rsidR="00F4467D" w:rsidRPr="00C4241F" w:rsidRDefault="008742FA" w:rsidP="00626BC3">
      <w:pPr>
        <w:spacing w:after="40"/>
        <w:rPr>
          <w:rFonts w:ascii="Optima" w:hAnsi="Optima"/>
          <w:sz w:val="20"/>
        </w:rPr>
      </w:pPr>
      <w:r w:rsidRPr="00C4241F">
        <w:rPr>
          <w:rFonts w:ascii="Optima" w:hAnsi="Optima"/>
          <w:sz w:val="20"/>
        </w:rPr>
        <w:t>7</w:t>
      </w:r>
      <w:r w:rsidR="00F4467D" w:rsidRPr="00C4241F">
        <w:rPr>
          <w:rFonts w:ascii="Optima" w:hAnsi="Optima"/>
          <w:sz w:val="20"/>
        </w:rPr>
        <w:t>. Hsiao-Ying Cheng (2013-</w:t>
      </w:r>
      <w:r w:rsidR="00B90EAC">
        <w:rPr>
          <w:rFonts w:ascii="Optima" w:hAnsi="Optima"/>
          <w:sz w:val="20"/>
        </w:rPr>
        <w:t>2018</w:t>
      </w:r>
      <w:r w:rsidR="00F4467D" w:rsidRPr="00C4241F">
        <w:rPr>
          <w:rFonts w:ascii="Optima" w:hAnsi="Optima"/>
          <w:sz w:val="20"/>
        </w:rPr>
        <w:t>)</w:t>
      </w:r>
    </w:p>
    <w:p w14:paraId="6140A39D" w14:textId="77777777" w:rsidR="00F4467D" w:rsidRDefault="00F4467D" w:rsidP="00626BC3">
      <w:pPr>
        <w:spacing w:after="40"/>
        <w:rPr>
          <w:rFonts w:ascii="Optima" w:hAnsi="Optima"/>
          <w:i/>
          <w:sz w:val="20"/>
        </w:rPr>
      </w:pPr>
      <w:r w:rsidRPr="00C4241F">
        <w:rPr>
          <w:rFonts w:ascii="Optima" w:hAnsi="Optima"/>
          <w:sz w:val="20"/>
        </w:rPr>
        <w:t xml:space="preserve">     </w:t>
      </w:r>
      <w:proofErr w:type="spellStart"/>
      <w:r w:rsidRPr="00C4241F">
        <w:rPr>
          <w:rFonts w:ascii="Optima" w:hAnsi="Optima"/>
          <w:i/>
          <w:sz w:val="20"/>
        </w:rPr>
        <w:t>Coadvised</w:t>
      </w:r>
      <w:proofErr w:type="spellEnd"/>
      <w:r w:rsidRPr="00C4241F">
        <w:rPr>
          <w:rFonts w:ascii="Optima" w:hAnsi="Optima"/>
          <w:i/>
          <w:sz w:val="20"/>
        </w:rPr>
        <w:t xml:space="preserve"> w. </w:t>
      </w:r>
      <w:proofErr w:type="spellStart"/>
      <w:r w:rsidRPr="00C4241F">
        <w:rPr>
          <w:rFonts w:ascii="Optima" w:hAnsi="Optima"/>
          <w:i/>
          <w:sz w:val="20"/>
        </w:rPr>
        <w:t>Joff</w:t>
      </w:r>
      <w:proofErr w:type="spellEnd"/>
      <w:r w:rsidRPr="00C4241F">
        <w:rPr>
          <w:rFonts w:ascii="Optima" w:hAnsi="Optima"/>
          <w:i/>
          <w:sz w:val="20"/>
        </w:rPr>
        <w:t xml:space="preserve"> </w:t>
      </w:r>
      <w:proofErr w:type="spellStart"/>
      <w:r w:rsidRPr="00C4241F">
        <w:rPr>
          <w:rFonts w:ascii="Optima" w:hAnsi="Optima"/>
          <w:i/>
          <w:sz w:val="20"/>
        </w:rPr>
        <w:t>Silberg</w:t>
      </w:r>
      <w:proofErr w:type="spellEnd"/>
      <w:r w:rsidRPr="00C4241F">
        <w:rPr>
          <w:rFonts w:ascii="Optima" w:hAnsi="Optima"/>
          <w:i/>
          <w:sz w:val="20"/>
        </w:rPr>
        <w:t xml:space="preserve"> in </w:t>
      </w:r>
      <w:r w:rsidR="00D363AC" w:rsidRPr="00C4241F">
        <w:rPr>
          <w:rFonts w:ascii="Optima" w:hAnsi="Optima"/>
          <w:i/>
          <w:sz w:val="20"/>
        </w:rPr>
        <w:t>Biochemistry &amp; Cell Biology/</w:t>
      </w:r>
      <w:r w:rsidRPr="00C4241F">
        <w:rPr>
          <w:rFonts w:ascii="Optima" w:hAnsi="Optima"/>
          <w:i/>
          <w:sz w:val="20"/>
        </w:rPr>
        <w:t>Bioengineering</w:t>
      </w:r>
    </w:p>
    <w:p w14:paraId="29421F07" w14:textId="16C658DB" w:rsidR="00DC5C26" w:rsidRPr="00C4241F" w:rsidRDefault="00DC5C26" w:rsidP="00DC5C26">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Pr>
          <w:rFonts w:ascii="Optima" w:hAnsi="Optima"/>
          <w:sz w:val="20"/>
        </w:rPr>
        <w:t>Assay development scientist, Applied Materials</w:t>
      </w:r>
    </w:p>
    <w:p w14:paraId="07D1B806" w14:textId="77E05F28" w:rsidR="00135F59" w:rsidRPr="00C4241F" w:rsidRDefault="008742FA" w:rsidP="00626BC3">
      <w:pPr>
        <w:spacing w:after="40"/>
        <w:rPr>
          <w:rFonts w:ascii="Optima" w:hAnsi="Optima"/>
          <w:sz w:val="20"/>
        </w:rPr>
      </w:pPr>
      <w:r w:rsidRPr="00C4241F">
        <w:rPr>
          <w:rFonts w:ascii="Optima" w:hAnsi="Optima"/>
          <w:sz w:val="20"/>
        </w:rPr>
        <w:t>8</w:t>
      </w:r>
      <w:r w:rsidR="00135F59" w:rsidRPr="00C4241F">
        <w:rPr>
          <w:rFonts w:ascii="Optima" w:hAnsi="Optima"/>
          <w:sz w:val="20"/>
        </w:rPr>
        <w:t>. Loredana Suciu (2013-</w:t>
      </w:r>
      <w:r w:rsidR="00A829B0">
        <w:rPr>
          <w:rFonts w:ascii="Optima" w:hAnsi="Optima"/>
          <w:sz w:val="20"/>
        </w:rPr>
        <w:t>2020</w:t>
      </w:r>
      <w:r w:rsidR="00135F59" w:rsidRPr="00C4241F">
        <w:rPr>
          <w:rFonts w:ascii="Optima" w:hAnsi="Optima"/>
          <w:sz w:val="20"/>
        </w:rPr>
        <w:t>)</w:t>
      </w:r>
    </w:p>
    <w:p w14:paraId="138D6692" w14:textId="77777777" w:rsidR="00135F59" w:rsidRDefault="00135F59" w:rsidP="00626BC3">
      <w:pPr>
        <w:spacing w:after="40"/>
        <w:rPr>
          <w:rFonts w:ascii="Optima" w:hAnsi="Optima"/>
          <w:i/>
          <w:sz w:val="20"/>
        </w:rPr>
      </w:pPr>
      <w:r w:rsidRPr="00C4241F">
        <w:rPr>
          <w:rFonts w:ascii="Optima" w:hAnsi="Optima"/>
          <w:sz w:val="20"/>
        </w:rPr>
        <w:t xml:space="preserve">     </w:t>
      </w:r>
      <w:proofErr w:type="spellStart"/>
      <w:r w:rsidRPr="00C4241F">
        <w:rPr>
          <w:rFonts w:ascii="Optima" w:hAnsi="Optima"/>
          <w:i/>
          <w:sz w:val="20"/>
        </w:rPr>
        <w:t>Coadvised</w:t>
      </w:r>
      <w:proofErr w:type="spellEnd"/>
      <w:r w:rsidRPr="00C4241F">
        <w:rPr>
          <w:rFonts w:ascii="Optima" w:hAnsi="Optima"/>
          <w:i/>
          <w:sz w:val="20"/>
        </w:rPr>
        <w:t xml:space="preserve"> w. Rob Griffin in Civil and Environmental Engineering</w:t>
      </w:r>
    </w:p>
    <w:p w14:paraId="538FC380" w14:textId="1628475D" w:rsidR="00DC5C26" w:rsidRDefault="00DC5C26" w:rsidP="00074B28">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sidR="00BF6B1F">
        <w:rPr>
          <w:rFonts w:ascii="Optima" w:hAnsi="Optima"/>
          <w:sz w:val="20"/>
        </w:rPr>
        <w:t>Air Quality Scientist, AECOM (consulting firm)</w:t>
      </w:r>
      <w:r w:rsidRPr="00C4241F">
        <w:rPr>
          <w:rFonts w:ascii="Optima" w:hAnsi="Optima"/>
          <w:sz w:val="20"/>
        </w:rPr>
        <w:t>.</w:t>
      </w:r>
    </w:p>
    <w:p w14:paraId="37242DD8" w14:textId="42541636" w:rsidR="00FF0309" w:rsidRPr="00BF6B1F" w:rsidRDefault="00FF0309" w:rsidP="00626BC3">
      <w:pPr>
        <w:spacing w:after="40"/>
        <w:rPr>
          <w:rFonts w:ascii="Optima" w:hAnsi="Optima"/>
          <w:sz w:val="20"/>
        </w:rPr>
      </w:pPr>
      <w:r w:rsidRPr="00BF6B1F">
        <w:rPr>
          <w:rFonts w:ascii="Optima" w:hAnsi="Optima"/>
          <w:sz w:val="20"/>
        </w:rPr>
        <w:t xml:space="preserve">9. </w:t>
      </w:r>
      <w:proofErr w:type="spellStart"/>
      <w:r w:rsidRPr="00BF6B1F">
        <w:rPr>
          <w:rFonts w:ascii="Optima" w:hAnsi="Optima"/>
          <w:sz w:val="20"/>
        </w:rPr>
        <w:t>Ilenne</w:t>
      </w:r>
      <w:proofErr w:type="spellEnd"/>
      <w:r w:rsidRPr="00BF6B1F">
        <w:rPr>
          <w:rFonts w:ascii="Optima" w:hAnsi="Optima"/>
          <w:sz w:val="20"/>
        </w:rPr>
        <w:t xml:space="preserve"> del Valle </w:t>
      </w:r>
      <w:proofErr w:type="spellStart"/>
      <w:r w:rsidRPr="00BF6B1F">
        <w:rPr>
          <w:rFonts w:ascii="Optima" w:hAnsi="Optima"/>
          <w:sz w:val="20"/>
        </w:rPr>
        <w:t>Kestra</w:t>
      </w:r>
      <w:proofErr w:type="spellEnd"/>
      <w:r w:rsidRPr="00BF6B1F">
        <w:rPr>
          <w:rFonts w:ascii="Optima" w:hAnsi="Optima"/>
          <w:sz w:val="20"/>
        </w:rPr>
        <w:t xml:space="preserve"> (2015-</w:t>
      </w:r>
      <w:r w:rsidR="0047138A" w:rsidRPr="00BF6B1F">
        <w:rPr>
          <w:rFonts w:ascii="Optima" w:hAnsi="Optima"/>
          <w:sz w:val="20"/>
        </w:rPr>
        <w:t>2021</w:t>
      </w:r>
      <w:r w:rsidRPr="00BF6B1F">
        <w:rPr>
          <w:rFonts w:ascii="Optima" w:hAnsi="Optima"/>
          <w:sz w:val="20"/>
        </w:rPr>
        <w:t>)</w:t>
      </w:r>
    </w:p>
    <w:p w14:paraId="733E7307" w14:textId="2EE4DB3A" w:rsidR="00FF0309" w:rsidRDefault="00FF0309" w:rsidP="00FF0309">
      <w:pPr>
        <w:spacing w:after="40"/>
        <w:rPr>
          <w:rFonts w:ascii="Optima" w:hAnsi="Optima"/>
          <w:i/>
          <w:sz w:val="20"/>
        </w:rPr>
      </w:pPr>
      <w:r w:rsidRPr="00BF6B1F">
        <w:rPr>
          <w:rFonts w:ascii="Optima" w:hAnsi="Optima"/>
          <w:sz w:val="20"/>
        </w:rPr>
        <w:t xml:space="preserve">     </w:t>
      </w:r>
      <w:proofErr w:type="spellStart"/>
      <w:r w:rsidRPr="00C4241F">
        <w:rPr>
          <w:rFonts w:ascii="Optima" w:hAnsi="Optima"/>
          <w:i/>
          <w:sz w:val="20"/>
        </w:rPr>
        <w:t>Coadvised</w:t>
      </w:r>
      <w:proofErr w:type="spellEnd"/>
      <w:r w:rsidRPr="00C4241F">
        <w:rPr>
          <w:rFonts w:ascii="Optima" w:hAnsi="Optima"/>
          <w:i/>
          <w:sz w:val="20"/>
        </w:rPr>
        <w:t xml:space="preserve"> w. </w:t>
      </w:r>
      <w:proofErr w:type="spellStart"/>
      <w:r w:rsidRPr="00C4241F">
        <w:rPr>
          <w:rFonts w:ascii="Optima" w:hAnsi="Optima"/>
          <w:i/>
          <w:sz w:val="20"/>
        </w:rPr>
        <w:t>Joff</w:t>
      </w:r>
      <w:proofErr w:type="spellEnd"/>
      <w:r w:rsidRPr="00C4241F">
        <w:rPr>
          <w:rFonts w:ascii="Optima" w:hAnsi="Optima"/>
          <w:i/>
          <w:sz w:val="20"/>
        </w:rPr>
        <w:t xml:space="preserve"> </w:t>
      </w:r>
      <w:proofErr w:type="spellStart"/>
      <w:r w:rsidRPr="00C4241F">
        <w:rPr>
          <w:rFonts w:ascii="Optima" w:hAnsi="Optima"/>
          <w:i/>
          <w:sz w:val="20"/>
        </w:rPr>
        <w:t>Silberg</w:t>
      </w:r>
      <w:proofErr w:type="spellEnd"/>
      <w:r w:rsidRPr="00C4241F">
        <w:rPr>
          <w:rFonts w:ascii="Optima" w:hAnsi="Optima"/>
          <w:i/>
          <w:sz w:val="20"/>
        </w:rPr>
        <w:t xml:space="preserve"> in Biochemistry &amp; Cell Biology/Bioengineering</w:t>
      </w:r>
    </w:p>
    <w:p w14:paraId="1CBB1019" w14:textId="7F3104BF" w:rsidR="0047138A" w:rsidRPr="0047138A" w:rsidRDefault="0047138A" w:rsidP="00FF0309">
      <w:pPr>
        <w:spacing w:after="40"/>
        <w:rPr>
          <w:rFonts w:ascii="Optima" w:hAnsi="Optima"/>
          <w:iCs/>
          <w:sz w:val="20"/>
        </w:rPr>
      </w:pPr>
      <w:r>
        <w:rPr>
          <w:rFonts w:ascii="Optima" w:hAnsi="Optima"/>
          <w:i/>
          <w:sz w:val="20"/>
        </w:rPr>
        <w:t xml:space="preserve">    Current position: </w:t>
      </w:r>
      <w:r>
        <w:rPr>
          <w:rFonts w:ascii="Optima" w:hAnsi="Optima"/>
          <w:iCs/>
          <w:sz w:val="20"/>
        </w:rPr>
        <w:t>postdoctoral scholar, ORNL</w:t>
      </w:r>
    </w:p>
    <w:p w14:paraId="01FF8C24" w14:textId="51BB6C72" w:rsidR="00FF0309" w:rsidRDefault="00FF0309" w:rsidP="00626BC3">
      <w:pPr>
        <w:spacing w:after="40"/>
        <w:rPr>
          <w:rFonts w:ascii="Optima" w:hAnsi="Optima"/>
          <w:sz w:val="20"/>
        </w:rPr>
      </w:pPr>
      <w:r>
        <w:rPr>
          <w:rFonts w:ascii="Optima" w:hAnsi="Optima"/>
          <w:sz w:val="20"/>
        </w:rPr>
        <w:t xml:space="preserve">10. Emily </w:t>
      </w:r>
      <w:proofErr w:type="spellStart"/>
      <w:r>
        <w:rPr>
          <w:rFonts w:ascii="Optima" w:hAnsi="Optima"/>
          <w:sz w:val="20"/>
        </w:rPr>
        <w:t>Fulk</w:t>
      </w:r>
      <w:proofErr w:type="spellEnd"/>
      <w:r>
        <w:rPr>
          <w:rFonts w:ascii="Optima" w:hAnsi="Optima"/>
          <w:sz w:val="20"/>
        </w:rPr>
        <w:t xml:space="preserve"> (2017- present)</w:t>
      </w:r>
    </w:p>
    <w:p w14:paraId="7F9CB217" w14:textId="2971FB35" w:rsidR="00CA1A9E" w:rsidRDefault="00FF0309" w:rsidP="00626BC3">
      <w:pPr>
        <w:spacing w:after="40"/>
        <w:rPr>
          <w:rFonts w:ascii="Optima" w:hAnsi="Optima"/>
          <w:i/>
          <w:sz w:val="20"/>
        </w:rPr>
      </w:pPr>
      <w:r w:rsidRPr="00C4241F">
        <w:rPr>
          <w:rFonts w:ascii="Optima" w:hAnsi="Optima"/>
          <w:sz w:val="20"/>
        </w:rPr>
        <w:t xml:space="preserve">     </w:t>
      </w:r>
      <w:proofErr w:type="spellStart"/>
      <w:r w:rsidRPr="00C4241F">
        <w:rPr>
          <w:rFonts w:ascii="Optima" w:hAnsi="Optima"/>
          <w:i/>
          <w:sz w:val="20"/>
        </w:rPr>
        <w:t>Coadvised</w:t>
      </w:r>
      <w:proofErr w:type="spellEnd"/>
      <w:r w:rsidRPr="00C4241F">
        <w:rPr>
          <w:rFonts w:ascii="Optima" w:hAnsi="Optima"/>
          <w:i/>
          <w:sz w:val="20"/>
        </w:rPr>
        <w:t xml:space="preserve"> w. </w:t>
      </w:r>
      <w:proofErr w:type="spellStart"/>
      <w:r w:rsidRPr="00C4241F">
        <w:rPr>
          <w:rFonts w:ascii="Optima" w:hAnsi="Optima"/>
          <w:i/>
          <w:sz w:val="20"/>
        </w:rPr>
        <w:t>Joff</w:t>
      </w:r>
      <w:proofErr w:type="spellEnd"/>
      <w:r w:rsidRPr="00C4241F">
        <w:rPr>
          <w:rFonts w:ascii="Optima" w:hAnsi="Optima"/>
          <w:i/>
          <w:sz w:val="20"/>
        </w:rPr>
        <w:t xml:space="preserve"> </w:t>
      </w:r>
      <w:proofErr w:type="spellStart"/>
      <w:r w:rsidRPr="00C4241F">
        <w:rPr>
          <w:rFonts w:ascii="Optima" w:hAnsi="Optima"/>
          <w:i/>
          <w:sz w:val="20"/>
        </w:rPr>
        <w:t>Silberg</w:t>
      </w:r>
      <w:proofErr w:type="spellEnd"/>
      <w:r w:rsidRPr="00C4241F">
        <w:rPr>
          <w:rFonts w:ascii="Optima" w:hAnsi="Optima"/>
          <w:i/>
          <w:sz w:val="20"/>
        </w:rPr>
        <w:t xml:space="preserve"> in Biochemistry &amp; Cell Biology/Bioengineering</w:t>
      </w:r>
    </w:p>
    <w:p w14:paraId="33842AE6" w14:textId="59B2628C" w:rsidR="00912527" w:rsidRDefault="00912527" w:rsidP="00626BC3">
      <w:pPr>
        <w:spacing w:after="40"/>
        <w:rPr>
          <w:rFonts w:ascii="Optima" w:hAnsi="Optima"/>
          <w:sz w:val="20"/>
        </w:rPr>
      </w:pPr>
      <w:r>
        <w:rPr>
          <w:rFonts w:ascii="Optima" w:hAnsi="Optima"/>
          <w:sz w:val="20"/>
        </w:rPr>
        <w:t xml:space="preserve">11. Li </w:t>
      </w:r>
      <w:proofErr w:type="spellStart"/>
      <w:r>
        <w:rPr>
          <w:rFonts w:ascii="Optima" w:hAnsi="Optima"/>
          <w:sz w:val="20"/>
        </w:rPr>
        <w:t>Chieh</w:t>
      </w:r>
      <w:proofErr w:type="spellEnd"/>
      <w:r>
        <w:rPr>
          <w:rFonts w:ascii="Optima" w:hAnsi="Optima"/>
          <w:sz w:val="20"/>
        </w:rPr>
        <w:t xml:space="preserve"> Lu (2019-present)</w:t>
      </w:r>
    </w:p>
    <w:p w14:paraId="02D706E7" w14:textId="739FEDDE" w:rsidR="00912527" w:rsidRPr="00912527" w:rsidRDefault="00912527" w:rsidP="00626BC3">
      <w:pPr>
        <w:spacing w:after="40"/>
        <w:rPr>
          <w:rFonts w:ascii="Optima" w:hAnsi="Optima"/>
          <w:i/>
          <w:sz w:val="20"/>
        </w:rPr>
      </w:pPr>
      <w:r w:rsidRPr="00C4241F">
        <w:rPr>
          <w:rFonts w:ascii="Optima" w:hAnsi="Optima"/>
          <w:sz w:val="20"/>
        </w:rPr>
        <w:t xml:space="preserve">     </w:t>
      </w:r>
      <w:proofErr w:type="spellStart"/>
      <w:r w:rsidRPr="00C4241F">
        <w:rPr>
          <w:rFonts w:ascii="Optima" w:hAnsi="Optima"/>
          <w:i/>
          <w:sz w:val="20"/>
        </w:rPr>
        <w:t>Coadvised</w:t>
      </w:r>
      <w:proofErr w:type="spellEnd"/>
      <w:r w:rsidRPr="00C4241F">
        <w:rPr>
          <w:rFonts w:ascii="Optima" w:hAnsi="Optima"/>
          <w:i/>
          <w:sz w:val="20"/>
        </w:rPr>
        <w:t xml:space="preserve"> w. </w:t>
      </w:r>
      <w:proofErr w:type="spellStart"/>
      <w:r w:rsidRPr="00C4241F">
        <w:rPr>
          <w:rFonts w:ascii="Optima" w:hAnsi="Optima"/>
          <w:i/>
          <w:sz w:val="20"/>
        </w:rPr>
        <w:t>Joff</w:t>
      </w:r>
      <w:proofErr w:type="spellEnd"/>
      <w:r w:rsidRPr="00C4241F">
        <w:rPr>
          <w:rFonts w:ascii="Optima" w:hAnsi="Optima"/>
          <w:i/>
          <w:sz w:val="20"/>
        </w:rPr>
        <w:t xml:space="preserve"> </w:t>
      </w:r>
      <w:proofErr w:type="spellStart"/>
      <w:r w:rsidRPr="00C4241F">
        <w:rPr>
          <w:rFonts w:ascii="Optima" w:hAnsi="Optima"/>
          <w:i/>
          <w:sz w:val="20"/>
        </w:rPr>
        <w:t>Silberg</w:t>
      </w:r>
      <w:proofErr w:type="spellEnd"/>
      <w:r w:rsidRPr="00C4241F">
        <w:rPr>
          <w:rFonts w:ascii="Optima" w:hAnsi="Optima"/>
          <w:i/>
          <w:sz w:val="20"/>
        </w:rPr>
        <w:t xml:space="preserve"> in Biochemistry &amp; Cell Biology/Bioengineering</w:t>
      </w:r>
    </w:p>
    <w:p w14:paraId="14EFC83E" w14:textId="4DE1B50F" w:rsidR="00912527" w:rsidRDefault="00912527" w:rsidP="00626BC3">
      <w:pPr>
        <w:spacing w:after="40"/>
        <w:rPr>
          <w:rFonts w:ascii="Optima" w:hAnsi="Optima"/>
          <w:sz w:val="20"/>
        </w:rPr>
      </w:pPr>
      <w:r>
        <w:rPr>
          <w:rFonts w:ascii="Optima" w:hAnsi="Optima"/>
          <w:sz w:val="20"/>
        </w:rPr>
        <w:t>12. Swetha Sridhar (2020-present)</w:t>
      </w:r>
    </w:p>
    <w:p w14:paraId="706E7CB0" w14:textId="5D7C435F" w:rsidR="00912527" w:rsidRPr="00912527" w:rsidRDefault="00912527" w:rsidP="00626BC3">
      <w:pPr>
        <w:spacing w:after="40"/>
        <w:rPr>
          <w:rFonts w:ascii="Optima" w:hAnsi="Optima"/>
          <w:i/>
          <w:sz w:val="20"/>
        </w:rPr>
      </w:pPr>
      <w:r w:rsidRPr="00C4241F">
        <w:rPr>
          <w:rFonts w:ascii="Optima" w:hAnsi="Optima"/>
          <w:sz w:val="20"/>
        </w:rPr>
        <w:t xml:space="preserve">     </w:t>
      </w:r>
      <w:proofErr w:type="spellStart"/>
      <w:r w:rsidRPr="00C4241F">
        <w:rPr>
          <w:rFonts w:ascii="Optima" w:hAnsi="Optima"/>
          <w:i/>
          <w:sz w:val="20"/>
        </w:rPr>
        <w:t>Coadvised</w:t>
      </w:r>
      <w:proofErr w:type="spellEnd"/>
      <w:r w:rsidRPr="00C4241F">
        <w:rPr>
          <w:rFonts w:ascii="Optima" w:hAnsi="Optima"/>
          <w:i/>
          <w:sz w:val="20"/>
        </w:rPr>
        <w:t xml:space="preserve"> w. </w:t>
      </w:r>
      <w:r>
        <w:rPr>
          <w:rFonts w:ascii="Optima" w:hAnsi="Optima"/>
          <w:i/>
          <w:sz w:val="20"/>
        </w:rPr>
        <w:t>Caroline Ajo-Franklin</w:t>
      </w:r>
      <w:r w:rsidRPr="00C4241F">
        <w:rPr>
          <w:rFonts w:ascii="Optima" w:hAnsi="Optima"/>
          <w:i/>
          <w:sz w:val="20"/>
        </w:rPr>
        <w:t xml:space="preserve"> in Biochemistry &amp; Cell Biology/Bioengineering</w:t>
      </w:r>
    </w:p>
    <w:p w14:paraId="1F363E36" w14:textId="50A8A3F6" w:rsidR="005F465C" w:rsidRPr="00042408" w:rsidRDefault="005F465C"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STUDENT AWARDS</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p>
    <w:p w14:paraId="7EFD70DC" w14:textId="77777777" w:rsidR="005F465C" w:rsidRPr="00C4241F" w:rsidRDefault="005F465C" w:rsidP="005F465C">
      <w:pPr>
        <w:spacing w:after="40"/>
        <w:rPr>
          <w:rFonts w:ascii="Optima" w:hAnsi="Optima"/>
          <w:i/>
          <w:sz w:val="22"/>
          <w:u w:val="single"/>
        </w:rPr>
      </w:pPr>
      <w:r w:rsidRPr="00C4241F">
        <w:rPr>
          <w:rFonts w:ascii="Optima" w:hAnsi="Optima"/>
          <w:i/>
          <w:sz w:val="22"/>
          <w:u w:val="single"/>
        </w:rPr>
        <w:t>Undergraduate students</w:t>
      </w:r>
    </w:p>
    <w:p w14:paraId="5BDFA08E" w14:textId="3CA41ABD" w:rsidR="005F465C" w:rsidRPr="00C136B8" w:rsidRDefault="005F465C" w:rsidP="00C136B8">
      <w:pPr>
        <w:pStyle w:val="ListParagraph"/>
        <w:numPr>
          <w:ilvl w:val="0"/>
          <w:numId w:val="15"/>
        </w:numPr>
        <w:spacing w:after="40"/>
        <w:rPr>
          <w:rFonts w:ascii="Optima" w:hAnsi="Optima"/>
          <w:sz w:val="22"/>
        </w:rPr>
      </w:pPr>
      <w:r w:rsidRPr="00C136B8">
        <w:rPr>
          <w:rFonts w:ascii="Optima" w:hAnsi="Optima"/>
          <w:i/>
          <w:sz w:val="22"/>
        </w:rPr>
        <w:t>Nita Clark</w:t>
      </w:r>
      <w:r w:rsidRPr="00C136B8">
        <w:rPr>
          <w:rFonts w:ascii="Optima" w:hAnsi="Optima"/>
          <w:sz w:val="22"/>
        </w:rPr>
        <w:t>: Morris K. Udall Fellowship, 2007.</w:t>
      </w:r>
    </w:p>
    <w:p w14:paraId="2D1F5283" w14:textId="05CC5F7C" w:rsidR="005F465C" w:rsidRDefault="005F465C" w:rsidP="00C136B8">
      <w:pPr>
        <w:pStyle w:val="ListParagraph"/>
        <w:numPr>
          <w:ilvl w:val="0"/>
          <w:numId w:val="15"/>
        </w:numPr>
        <w:spacing w:after="40"/>
        <w:rPr>
          <w:rFonts w:ascii="Optima" w:hAnsi="Optima"/>
          <w:sz w:val="22"/>
        </w:rPr>
      </w:pPr>
      <w:r w:rsidRPr="00C136B8">
        <w:rPr>
          <w:rFonts w:ascii="Optima" w:hAnsi="Optima"/>
          <w:i/>
          <w:sz w:val="22"/>
        </w:rPr>
        <w:t>Jeremy Caves</w:t>
      </w:r>
      <w:r w:rsidRPr="00C136B8">
        <w:rPr>
          <w:rFonts w:ascii="Optima" w:hAnsi="Optima"/>
          <w:sz w:val="22"/>
        </w:rPr>
        <w:t xml:space="preserve">: Morris K. Udall Fellowship, 2008; Outstanding Undergraduate Student in Earth Science, 2008; Houston Geological Society Outstanding Student award, 2008; </w:t>
      </w:r>
      <w:proofErr w:type="spellStart"/>
      <w:r w:rsidRPr="00C136B8">
        <w:rPr>
          <w:rFonts w:ascii="Optima" w:hAnsi="Optima"/>
          <w:sz w:val="22"/>
        </w:rPr>
        <w:t>Torkild</w:t>
      </w:r>
      <w:proofErr w:type="spellEnd"/>
      <w:r w:rsidRPr="00C136B8">
        <w:rPr>
          <w:rFonts w:ascii="Optima" w:hAnsi="Optima"/>
          <w:sz w:val="22"/>
        </w:rPr>
        <w:t xml:space="preserve"> </w:t>
      </w:r>
      <w:proofErr w:type="spellStart"/>
      <w:r w:rsidRPr="00C136B8">
        <w:rPr>
          <w:rFonts w:ascii="Optima" w:hAnsi="Optima"/>
          <w:sz w:val="22"/>
        </w:rPr>
        <w:t>Rieber</w:t>
      </w:r>
      <w:proofErr w:type="spellEnd"/>
      <w:r w:rsidRPr="00C136B8">
        <w:rPr>
          <w:rFonts w:ascii="Optima" w:hAnsi="Optima"/>
          <w:sz w:val="22"/>
        </w:rPr>
        <w:t xml:space="preserve"> Award in Geology, 2009; Wagoner Foreign Study Scholarship, 2009.</w:t>
      </w:r>
    </w:p>
    <w:p w14:paraId="25AD26C9" w14:textId="2EA25B9A" w:rsidR="005F465C" w:rsidRDefault="005F465C" w:rsidP="00C136B8">
      <w:pPr>
        <w:pStyle w:val="ListParagraph"/>
        <w:numPr>
          <w:ilvl w:val="0"/>
          <w:numId w:val="15"/>
        </w:numPr>
        <w:spacing w:after="40"/>
        <w:rPr>
          <w:rFonts w:ascii="Optima" w:hAnsi="Optima"/>
          <w:sz w:val="22"/>
        </w:rPr>
      </w:pPr>
      <w:r w:rsidRPr="00C136B8">
        <w:rPr>
          <w:rFonts w:ascii="Optima" w:hAnsi="Optima"/>
          <w:i/>
          <w:sz w:val="22"/>
        </w:rPr>
        <w:t xml:space="preserve">Chase </w:t>
      </w:r>
      <w:proofErr w:type="spellStart"/>
      <w:r w:rsidRPr="00C136B8">
        <w:rPr>
          <w:rFonts w:ascii="Optima" w:hAnsi="Optima"/>
          <w:i/>
          <w:sz w:val="22"/>
        </w:rPr>
        <w:t>LeCroy</w:t>
      </w:r>
      <w:proofErr w:type="spellEnd"/>
      <w:r w:rsidRPr="00C136B8">
        <w:rPr>
          <w:rFonts w:ascii="Optima" w:hAnsi="Optima"/>
          <w:sz w:val="22"/>
        </w:rPr>
        <w:t xml:space="preserve">: </w:t>
      </w:r>
      <w:proofErr w:type="spellStart"/>
      <w:r w:rsidRPr="00C136B8">
        <w:rPr>
          <w:rFonts w:ascii="Optima" w:hAnsi="Optima"/>
          <w:sz w:val="22"/>
        </w:rPr>
        <w:t>Torkild</w:t>
      </w:r>
      <w:proofErr w:type="spellEnd"/>
      <w:r w:rsidRPr="00C136B8">
        <w:rPr>
          <w:rFonts w:ascii="Optima" w:hAnsi="Optima"/>
          <w:sz w:val="22"/>
        </w:rPr>
        <w:t xml:space="preserve"> </w:t>
      </w:r>
      <w:proofErr w:type="spellStart"/>
      <w:r w:rsidRPr="00C136B8">
        <w:rPr>
          <w:rFonts w:ascii="Optima" w:hAnsi="Optima"/>
          <w:sz w:val="22"/>
        </w:rPr>
        <w:t>Rieber</w:t>
      </w:r>
      <w:proofErr w:type="spellEnd"/>
      <w:r w:rsidRPr="00C136B8">
        <w:rPr>
          <w:rFonts w:ascii="Optima" w:hAnsi="Optima"/>
          <w:sz w:val="22"/>
        </w:rPr>
        <w:t xml:space="preserve"> Award in Geology, 2011.</w:t>
      </w:r>
    </w:p>
    <w:p w14:paraId="7EB5B386" w14:textId="2C1FD287" w:rsidR="005F465C" w:rsidRDefault="005F465C" w:rsidP="00C136B8">
      <w:pPr>
        <w:pStyle w:val="ListParagraph"/>
        <w:numPr>
          <w:ilvl w:val="0"/>
          <w:numId w:val="15"/>
        </w:numPr>
        <w:spacing w:after="40"/>
        <w:rPr>
          <w:rFonts w:ascii="Optima" w:hAnsi="Optima"/>
          <w:sz w:val="22"/>
        </w:rPr>
      </w:pPr>
      <w:r w:rsidRPr="00C136B8">
        <w:rPr>
          <w:rFonts w:ascii="Optima" w:hAnsi="Optima"/>
          <w:i/>
          <w:sz w:val="22"/>
        </w:rPr>
        <w:t>Victoria Chuang</w:t>
      </w:r>
      <w:r w:rsidRPr="00C136B8">
        <w:rPr>
          <w:rFonts w:ascii="Optima" w:hAnsi="Optima"/>
          <w:sz w:val="22"/>
        </w:rPr>
        <w:t xml:space="preserve">: DAAD RISE Scholarship, summer 2011; Eugen </w:t>
      </w:r>
      <w:proofErr w:type="spellStart"/>
      <w:r w:rsidRPr="00C136B8">
        <w:rPr>
          <w:rFonts w:ascii="Optima" w:hAnsi="Optima"/>
          <w:sz w:val="22"/>
        </w:rPr>
        <w:t>Merten</w:t>
      </w:r>
      <w:proofErr w:type="spellEnd"/>
      <w:r w:rsidRPr="00C136B8">
        <w:rPr>
          <w:rFonts w:ascii="Optima" w:hAnsi="Optima"/>
          <w:sz w:val="22"/>
        </w:rPr>
        <w:t xml:space="preserve"> Memorial Prize in Geology &amp; Geophysics, 2011; </w:t>
      </w:r>
      <w:proofErr w:type="spellStart"/>
      <w:r w:rsidRPr="00C136B8">
        <w:rPr>
          <w:rFonts w:ascii="Optima" w:hAnsi="Optima"/>
          <w:sz w:val="22"/>
        </w:rPr>
        <w:t>Torkild</w:t>
      </w:r>
      <w:proofErr w:type="spellEnd"/>
      <w:r w:rsidRPr="00C136B8">
        <w:rPr>
          <w:rFonts w:ascii="Optima" w:hAnsi="Optima"/>
          <w:sz w:val="22"/>
        </w:rPr>
        <w:t xml:space="preserve"> </w:t>
      </w:r>
      <w:proofErr w:type="spellStart"/>
      <w:r w:rsidRPr="00C136B8">
        <w:rPr>
          <w:rFonts w:ascii="Optima" w:hAnsi="Optima"/>
          <w:sz w:val="22"/>
        </w:rPr>
        <w:t>Rieber</w:t>
      </w:r>
      <w:proofErr w:type="spellEnd"/>
      <w:r w:rsidRPr="00C136B8">
        <w:rPr>
          <w:rFonts w:ascii="Optima" w:hAnsi="Optima"/>
          <w:sz w:val="22"/>
        </w:rPr>
        <w:t xml:space="preserve"> Award in Geology, 2012; Wagoner Foreign Study Scholarship, 2012.</w:t>
      </w:r>
    </w:p>
    <w:p w14:paraId="1BB518F6" w14:textId="3031278C" w:rsidR="005F465C" w:rsidRDefault="005F465C" w:rsidP="00C136B8">
      <w:pPr>
        <w:pStyle w:val="ListParagraph"/>
        <w:numPr>
          <w:ilvl w:val="0"/>
          <w:numId w:val="15"/>
        </w:numPr>
        <w:spacing w:after="40"/>
        <w:rPr>
          <w:rFonts w:ascii="Optima" w:hAnsi="Optima"/>
          <w:sz w:val="22"/>
        </w:rPr>
      </w:pPr>
      <w:r w:rsidRPr="00C136B8">
        <w:rPr>
          <w:rFonts w:ascii="Optima" w:hAnsi="Optima"/>
          <w:i/>
          <w:sz w:val="22"/>
        </w:rPr>
        <w:t xml:space="preserve">Frasier </w:t>
      </w:r>
      <w:proofErr w:type="spellStart"/>
      <w:r w:rsidRPr="00C136B8">
        <w:rPr>
          <w:rFonts w:ascii="Optima" w:hAnsi="Optima"/>
          <w:i/>
          <w:sz w:val="22"/>
        </w:rPr>
        <w:t>Liljestrand</w:t>
      </w:r>
      <w:proofErr w:type="spellEnd"/>
      <w:r w:rsidRPr="00C136B8">
        <w:rPr>
          <w:rFonts w:ascii="Optima" w:hAnsi="Optima"/>
          <w:i/>
          <w:sz w:val="22"/>
        </w:rPr>
        <w:t>:</w:t>
      </w:r>
      <w:r w:rsidRPr="00C136B8">
        <w:rPr>
          <w:rFonts w:ascii="Optima" w:hAnsi="Optima"/>
          <w:sz w:val="22"/>
        </w:rPr>
        <w:t xml:space="preserve"> </w:t>
      </w:r>
      <w:proofErr w:type="spellStart"/>
      <w:r w:rsidRPr="00C136B8">
        <w:rPr>
          <w:rFonts w:ascii="Optima" w:hAnsi="Optima"/>
          <w:sz w:val="22"/>
        </w:rPr>
        <w:t>Torkild</w:t>
      </w:r>
      <w:proofErr w:type="spellEnd"/>
      <w:r w:rsidRPr="00C136B8">
        <w:rPr>
          <w:rFonts w:ascii="Optima" w:hAnsi="Optima"/>
          <w:sz w:val="22"/>
        </w:rPr>
        <w:t xml:space="preserve"> </w:t>
      </w:r>
      <w:proofErr w:type="spellStart"/>
      <w:r w:rsidRPr="00C136B8">
        <w:rPr>
          <w:rFonts w:ascii="Optima" w:hAnsi="Optima"/>
          <w:sz w:val="22"/>
        </w:rPr>
        <w:t>Rieber</w:t>
      </w:r>
      <w:proofErr w:type="spellEnd"/>
      <w:r w:rsidRPr="00C136B8">
        <w:rPr>
          <w:rFonts w:ascii="Optima" w:hAnsi="Optima"/>
          <w:sz w:val="22"/>
        </w:rPr>
        <w:t xml:space="preserve"> Award in Geology, 2011; HGS Award, 2013.</w:t>
      </w:r>
    </w:p>
    <w:p w14:paraId="0D8B63D2" w14:textId="14390AA5" w:rsidR="005F465C" w:rsidRDefault="005F465C" w:rsidP="00C136B8">
      <w:pPr>
        <w:pStyle w:val="ListParagraph"/>
        <w:numPr>
          <w:ilvl w:val="0"/>
          <w:numId w:val="15"/>
        </w:numPr>
        <w:spacing w:after="40"/>
        <w:rPr>
          <w:rFonts w:ascii="Optima" w:hAnsi="Optima"/>
          <w:sz w:val="22"/>
        </w:rPr>
      </w:pPr>
      <w:r w:rsidRPr="00C136B8">
        <w:rPr>
          <w:rFonts w:ascii="Optima" w:hAnsi="Optima"/>
          <w:i/>
          <w:sz w:val="22"/>
        </w:rPr>
        <w:t>Laura Rodriguez:</w:t>
      </w:r>
      <w:r w:rsidRPr="00C136B8">
        <w:rPr>
          <w:rFonts w:ascii="Optima" w:hAnsi="Optima"/>
          <w:sz w:val="22"/>
        </w:rPr>
        <w:t xml:space="preserve"> Chevron Minority Scholarship, 2011.</w:t>
      </w:r>
    </w:p>
    <w:p w14:paraId="0A2AC550" w14:textId="1F8C9075" w:rsidR="00AF0817" w:rsidRPr="00C136B8" w:rsidRDefault="00AF0817" w:rsidP="00C136B8">
      <w:pPr>
        <w:pStyle w:val="ListParagraph"/>
        <w:numPr>
          <w:ilvl w:val="0"/>
          <w:numId w:val="15"/>
        </w:numPr>
        <w:spacing w:after="40"/>
        <w:rPr>
          <w:rFonts w:ascii="Optima" w:hAnsi="Optima"/>
          <w:sz w:val="22"/>
        </w:rPr>
      </w:pPr>
      <w:r>
        <w:rPr>
          <w:rFonts w:ascii="Optima" w:hAnsi="Optima"/>
          <w:i/>
          <w:sz w:val="22"/>
        </w:rPr>
        <w:t xml:space="preserve">Jared Nierenberg: </w:t>
      </w:r>
      <w:r>
        <w:rPr>
          <w:rFonts w:ascii="Optima" w:hAnsi="Optima"/>
          <w:sz w:val="22"/>
        </w:rPr>
        <w:t xml:space="preserve">Eugene </w:t>
      </w:r>
      <w:proofErr w:type="spellStart"/>
      <w:r>
        <w:rPr>
          <w:rFonts w:ascii="Optima" w:hAnsi="Optima"/>
          <w:sz w:val="22"/>
        </w:rPr>
        <w:t>Merten</w:t>
      </w:r>
      <w:proofErr w:type="spellEnd"/>
      <w:r>
        <w:rPr>
          <w:rFonts w:ascii="Optima" w:hAnsi="Optima"/>
          <w:sz w:val="22"/>
        </w:rPr>
        <w:t xml:space="preserve"> Memorial Prize in Geology and Geophysics, 2018; DAAD RISE Scholarship, summer 2019; HGS Award, 2019.</w:t>
      </w:r>
    </w:p>
    <w:p w14:paraId="37812996" w14:textId="77777777" w:rsidR="005F465C" w:rsidRPr="00E825BF" w:rsidRDefault="005F465C" w:rsidP="00BE449F">
      <w:pPr>
        <w:spacing w:after="40"/>
        <w:ind w:left="270" w:hanging="270"/>
        <w:rPr>
          <w:rFonts w:ascii="Optima" w:hAnsi="Optima"/>
          <w:sz w:val="22"/>
          <w:u w:val="single"/>
        </w:rPr>
      </w:pPr>
      <w:r w:rsidRPr="00E825BF">
        <w:rPr>
          <w:rFonts w:ascii="Optima" w:hAnsi="Optima"/>
          <w:i/>
          <w:sz w:val="22"/>
          <w:u w:val="single"/>
        </w:rPr>
        <w:t>Graduate students</w:t>
      </w:r>
    </w:p>
    <w:p w14:paraId="71251F1B" w14:textId="5F95A440" w:rsidR="005F465C" w:rsidRPr="00C136B8" w:rsidRDefault="005F465C" w:rsidP="00C136B8">
      <w:pPr>
        <w:pStyle w:val="ListParagraph"/>
        <w:numPr>
          <w:ilvl w:val="0"/>
          <w:numId w:val="16"/>
        </w:numPr>
        <w:spacing w:after="40"/>
        <w:rPr>
          <w:rFonts w:ascii="Optima" w:hAnsi="Optima"/>
          <w:sz w:val="22"/>
        </w:rPr>
      </w:pPr>
      <w:r w:rsidRPr="00C136B8">
        <w:rPr>
          <w:rFonts w:ascii="Optima" w:hAnsi="Optima"/>
          <w:i/>
          <w:sz w:val="22"/>
        </w:rPr>
        <w:t>Morgan Gallagher</w:t>
      </w:r>
      <w:r w:rsidR="000349DA">
        <w:rPr>
          <w:rFonts w:ascii="Optima" w:hAnsi="Optima"/>
          <w:sz w:val="22"/>
        </w:rPr>
        <w:t>:</w:t>
      </w:r>
      <w:r w:rsidRPr="00C136B8">
        <w:rPr>
          <w:rFonts w:ascii="Optima" w:hAnsi="Optima"/>
          <w:sz w:val="22"/>
        </w:rPr>
        <w:t xml:space="preserve"> AGU Outstanding Student Paper Award –</w:t>
      </w:r>
      <w:proofErr w:type="spellStart"/>
      <w:r w:rsidRPr="00C136B8">
        <w:rPr>
          <w:rFonts w:ascii="Optima" w:hAnsi="Optima"/>
          <w:sz w:val="22"/>
        </w:rPr>
        <w:t>Biogeosciences</w:t>
      </w:r>
      <w:proofErr w:type="spellEnd"/>
      <w:r w:rsidRPr="00C136B8">
        <w:rPr>
          <w:rFonts w:ascii="Optima" w:hAnsi="Optima"/>
          <w:sz w:val="22"/>
        </w:rPr>
        <w:t xml:space="preserve"> 2006; Edgar </w:t>
      </w:r>
      <w:proofErr w:type="spellStart"/>
      <w:r w:rsidRPr="00C136B8">
        <w:rPr>
          <w:rFonts w:ascii="Optima" w:hAnsi="Optima"/>
          <w:sz w:val="22"/>
        </w:rPr>
        <w:t>O’Rear</w:t>
      </w:r>
      <w:proofErr w:type="spellEnd"/>
      <w:r w:rsidRPr="00C136B8">
        <w:rPr>
          <w:rFonts w:ascii="Optima" w:hAnsi="Optima"/>
          <w:sz w:val="22"/>
        </w:rPr>
        <w:t xml:space="preserve"> Travel Grant, 2009; Douglas and Martha </w:t>
      </w:r>
      <w:r w:rsidR="00FB35D4" w:rsidRPr="00C136B8">
        <w:rPr>
          <w:rFonts w:ascii="Optima" w:hAnsi="Optima"/>
          <w:sz w:val="22"/>
        </w:rPr>
        <w:t>Lou Brou</w:t>
      </w:r>
      <w:r w:rsidRPr="00C136B8">
        <w:rPr>
          <w:rFonts w:ascii="Optima" w:hAnsi="Optima"/>
          <w:sz w:val="22"/>
        </w:rPr>
        <w:t>ssard Fellowship, 2009; Chevron Minority Scholarship, 2009; Department Service Award/Chairman’s Service Award, 2009.</w:t>
      </w:r>
    </w:p>
    <w:p w14:paraId="382730D1" w14:textId="4A8CEE7F" w:rsidR="005F465C" w:rsidRDefault="005F465C" w:rsidP="00C136B8">
      <w:pPr>
        <w:pStyle w:val="ListParagraph"/>
        <w:numPr>
          <w:ilvl w:val="0"/>
          <w:numId w:val="16"/>
        </w:numPr>
        <w:spacing w:after="40"/>
        <w:rPr>
          <w:rFonts w:ascii="Optima" w:hAnsi="Optima"/>
          <w:sz w:val="22"/>
        </w:rPr>
      </w:pPr>
      <w:proofErr w:type="spellStart"/>
      <w:r w:rsidRPr="00C136B8">
        <w:rPr>
          <w:rFonts w:ascii="Optima" w:hAnsi="Optima"/>
          <w:i/>
          <w:sz w:val="22"/>
        </w:rPr>
        <w:t>Fanwei</w:t>
      </w:r>
      <w:proofErr w:type="spellEnd"/>
      <w:r w:rsidRPr="00C136B8">
        <w:rPr>
          <w:rFonts w:ascii="Optima" w:hAnsi="Optima"/>
          <w:i/>
          <w:sz w:val="22"/>
        </w:rPr>
        <w:t xml:space="preserve"> Zeng</w:t>
      </w:r>
      <w:r w:rsidRPr="00C136B8">
        <w:rPr>
          <w:rFonts w:ascii="Optima" w:hAnsi="Optima"/>
          <w:sz w:val="22"/>
        </w:rPr>
        <w:t>: Watt Fellowship, 2005; Mills Bennett Award 2008-9; BP America 2008 Summer Funding Award; Chevron Minority Fellowship, 2008.</w:t>
      </w:r>
    </w:p>
    <w:p w14:paraId="52888BE1" w14:textId="481EFC26" w:rsidR="005F465C" w:rsidRDefault="005F465C" w:rsidP="00C136B8">
      <w:pPr>
        <w:pStyle w:val="ListParagraph"/>
        <w:numPr>
          <w:ilvl w:val="0"/>
          <w:numId w:val="16"/>
        </w:numPr>
        <w:spacing w:after="40"/>
        <w:rPr>
          <w:rFonts w:ascii="Optima" w:hAnsi="Optima"/>
          <w:sz w:val="22"/>
        </w:rPr>
      </w:pPr>
      <w:r w:rsidRPr="00C136B8">
        <w:rPr>
          <w:rFonts w:ascii="Optima" w:hAnsi="Optima"/>
          <w:i/>
          <w:sz w:val="22"/>
        </w:rPr>
        <w:t xml:space="preserve">Kate </w:t>
      </w:r>
      <w:proofErr w:type="spellStart"/>
      <w:r w:rsidRPr="00C136B8">
        <w:rPr>
          <w:rFonts w:ascii="Optima" w:hAnsi="Optima"/>
          <w:i/>
          <w:sz w:val="22"/>
        </w:rPr>
        <w:t>Ziegelgruber</w:t>
      </w:r>
      <w:proofErr w:type="spellEnd"/>
      <w:r w:rsidRPr="00C136B8">
        <w:rPr>
          <w:rFonts w:ascii="Optima" w:hAnsi="Optima"/>
          <w:sz w:val="22"/>
        </w:rPr>
        <w:t>: Chevron Scholarship, 2011.</w:t>
      </w:r>
    </w:p>
    <w:p w14:paraId="5B6B1B4A" w14:textId="797879E7" w:rsidR="005F465C" w:rsidRDefault="005F465C" w:rsidP="00C136B8">
      <w:pPr>
        <w:pStyle w:val="ListParagraph"/>
        <w:numPr>
          <w:ilvl w:val="0"/>
          <w:numId w:val="16"/>
        </w:numPr>
        <w:spacing w:after="40"/>
        <w:rPr>
          <w:rFonts w:ascii="Optima" w:hAnsi="Optima"/>
          <w:sz w:val="22"/>
        </w:rPr>
      </w:pPr>
      <w:r w:rsidRPr="00C136B8">
        <w:rPr>
          <w:rFonts w:ascii="Optima" w:hAnsi="Optima"/>
          <w:i/>
          <w:sz w:val="22"/>
        </w:rPr>
        <w:t>Lacey Pyle</w:t>
      </w:r>
      <w:r w:rsidRPr="00C136B8">
        <w:rPr>
          <w:rFonts w:ascii="Optima" w:hAnsi="Optima"/>
          <w:sz w:val="22"/>
        </w:rPr>
        <w:t>: Sam and Helen Worden fellowship, 2012-2013; Alliances for Graduate Education and the Professoriate Program Fellowship, 2012-2013; Houston Geologic</w:t>
      </w:r>
      <w:r w:rsidR="003B6673" w:rsidRPr="00C136B8">
        <w:rPr>
          <w:rFonts w:ascii="Optima" w:hAnsi="Optima"/>
          <w:sz w:val="22"/>
        </w:rPr>
        <w:t>al Society Calvert Scholarship;</w:t>
      </w:r>
      <w:r w:rsidRPr="00C136B8">
        <w:rPr>
          <w:rFonts w:ascii="Optima" w:hAnsi="Optima"/>
          <w:sz w:val="22"/>
        </w:rPr>
        <w:t xml:space="preserve"> SIPES Found</w:t>
      </w:r>
      <w:r w:rsidR="003B6673" w:rsidRPr="00C136B8">
        <w:rPr>
          <w:rFonts w:ascii="Optima" w:hAnsi="Optima"/>
          <w:sz w:val="22"/>
        </w:rPr>
        <w:t>ation Earth Science Scholarship;</w:t>
      </w:r>
      <w:r w:rsidRPr="00C136B8">
        <w:rPr>
          <w:rFonts w:ascii="Optima" w:hAnsi="Optima"/>
          <w:sz w:val="22"/>
        </w:rPr>
        <w:t xml:space="preserve"> Department service award, 2014; Graduate Education for Minorities Program Fellowship, 2015-2016; Carl Storm Fellowship (Gordon</w:t>
      </w:r>
      <w:r w:rsidR="003B6673" w:rsidRPr="00C136B8">
        <w:rPr>
          <w:rFonts w:ascii="Optima" w:hAnsi="Optima"/>
          <w:sz w:val="22"/>
        </w:rPr>
        <w:t xml:space="preserve"> Conference travel award), 2016;</w:t>
      </w:r>
      <w:r w:rsidR="00042408" w:rsidRPr="00C136B8">
        <w:rPr>
          <w:rFonts w:ascii="Optima" w:hAnsi="Optima"/>
          <w:sz w:val="22"/>
        </w:rPr>
        <w:t xml:space="preserve"> Mills Bennett Hydrology </w:t>
      </w:r>
      <w:r w:rsidR="00042408" w:rsidRPr="00C136B8">
        <w:rPr>
          <w:rFonts w:ascii="Optima" w:hAnsi="Optima"/>
          <w:sz w:val="22"/>
        </w:rPr>
        <w:lastRenderedPageBreak/>
        <w:t>Fellowship, 2016; Goldschmid</w:t>
      </w:r>
      <w:r w:rsidR="00FB35D4" w:rsidRPr="00C136B8">
        <w:rPr>
          <w:rFonts w:ascii="Optima" w:hAnsi="Optima"/>
          <w:sz w:val="22"/>
        </w:rPr>
        <w:t>t Conference Travel Grant, 2016; Douglas and Martha Lou Broussard Fellowship, 2017.</w:t>
      </w:r>
    </w:p>
    <w:p w14:paraId="7C12A6A8" w14:textId="105496BD" w:rsidR="00C136B8" w:rsidRDefault="00C136B8" w:rsidP="00C136B8">
      <w:pPr>
        <w:pStyle w:val="ListParagraph"/>
        <w:numPr>
          <w:ilvl w:val="0"/>
          <w:numId w:val="16"/>
        </w:numPr>
        <w:spacing w:after="40"/>
        <w:rPr>
          <w:rFonts w:ascii="Optima" w:hAnsi="Optima"/>
          <w:sz w:val="22"/>
        </w:rPr>
      </w:pPr>
      <w:r>
        <w:rPr>
          <w:rFonts w:ascii="Optima" w:hAnsi="Optima"/>
          <w:i/>
          <w:sz w:val="22"/>
        </w:rPr>
        <w:t>Shelly Cheng</w:t>
      </w:r>
      <w:r>
        <w:rPr>
          <w:rFonts w:ascii="Optima" w:hAnsi="Optima"/>
          <w:sz w:val="22"/>
        </w:rPr>
        <w:t xml:space="preserve">: </w:t>
      </w:r>
      <w:r w:rsidR="002457AF">
        <w:rPr>
          <w:rFonts w:ascii="Optima" w:hAnsi="Optima"/>
          <w:sz w:val="22"/>
        </w:rPr>
        <w:t>Best student presentation, Synthetic Biology Gordon Research Conference 2017.</w:t>
      </w:r>
    </w:p>
    <w:p w14:paraId="35FDEFD2" w14:textId="4453C150" w:rsidR="00C136B8" w:rsidRDefault="002E3839" w:rsidP="00D203EC">
      <w:pPr>
        <w:pStyle w:val="ListParagraph"/>
        <w:numPr>
          <w:ilvl w:val="0"/>
          <w:numId w:val="16"/>
        </w:numPr>
        <w:spacing w:after="40"/>
        <w:rPr>
          <w:rFonts w:ascii="Optima" w:hAnsi="Optima"/>
          <w:sz w:val="22"/>
        </w:rPr>
      </w:pPr>
      <w:r>
        <w:rPr>
          <w:rFonts w:ascii="Optima" w:hAnsi="Optima"/>
          <w:i/>
          <w:sz w:val="22"/>
        </w:rPr>
        <w:t xml:space="preserve">Emily </w:t>
      </w:r>
      <w:proofErr w:type="spellStart"/>
      <w:r>
        <w:rPr>
          <w:rFonts w:ascii="Optima" w:hAnsi="Optima"/>
          <w:i/>
          <w:sz w:val="22"/>
        </w:rPr>
        <w:t>Fulk</w:t>
      </w:r>
      <w:proofErr w:type="spellEnd"/>
      <w:r w:rsidRPr="002E3839">
        <w:rPr>
          <w:rFonts w:ascii="Optima" w:hAnsi="Optima"/>
          <w:sz w:val="22"/>
        </w:rPr>
        <w:t>:</w:t>
      </w:r>
      <w:r>
        <w:rPr>
          <w:rFonts w:ascii="Optima" w:hAnsi="Optima"/>
          <w:sz w:val="22"/>
        </w:rPr>
        <w:t xml:space="preserve"> Rice Institute of Biosciences and Bioengineering student travel award, 2018.</w:t>
      </w:r>
    </w:p>
    <w:p w14:paraId="4AB08591" w14:textId="16660ED0" w:rsidR="007043F9" w:rsidRDefault="007043F9" w:rsidP="00D203EC">
      <w:pPr>
        <w:pStyle w:val="ListParagraph"/>
        <w:numPr>
          <w:ilvl w:val="0"/>
          <w:numId w:val="16"/>
        </w:numPr>
        <w:spacing w:after="40"/>
        <w:rPr>
          <w:rFonts w:ascii="Optima" w:hAnsi="Optima"/>
          <w:sz w:val="22"/>
        </w:rPr>
      </w:pPr>
      <w:proofErr w:type="spellStart"/>
      <w:r>
        <w:rPr>
          <w:rFonts w:ascii="Optima" w:hAnsi="Optima"/>
          <w:i/>
          <w:sz w:val="22"/>
        </w:rPr>
        <w:t>Ilenne</w:t>
      </w:r>
      <w:proofErr w:type="spellEnd"/>
      <w:r>
        <w:rPr>
          <w:rFonts w:ascii="Optima" w:hAnsi="Optima"/>
          <w:i/>
          <w:sz w:val="22"/>
        </w:rPr>
        <w:t xml:space="preserve"> del Valle</w:t>
      </w:r>
      <w:r w:rsidRPr="007043F9">
        <w:rPr>
          <w:rFonts w:ascii="Optima" w:hAnsi="Optima"/>
          <w:sz w:val="22"/>
        </w:rPr>
        <w:t>:</w:t>
      </w:r>
      <w:r>
        <w:rPr>
          <w:rFonts w:ascii="Optima" w:hAnsi="Optima"/>
          <w:i/>
          <w:sz w:val="22"/>
        </w:rPr>
        <w:t xml:space="preserve"> </w:t>
      </w:r>
      <w:r>
        <w:rPr>
          <w:rFonts w:ascii="Optima" w:hAnsi="Optima"/>
          <w:sz w:val="22"/>
        </w:rPr>
        <w:t>Parkinson Travel Grant, Soil Ecology Society, June 2019.</w:t>
      </w:r>
    </w:p>
    <w:p w14:paraId="4F76AA0A" w14:textId="5E138C5B" w:rsidR="007043F9" w:rsidRDefault="007043F9" w:rsidP="00D203EC">
      <w:pPr>
        <w:pStyle w:val="ListParagraph"/>
        <w:numPr>
          <w:ilvl w:val="0"/>
          <w:numId w:val="16"/>
        </w:numPr>
        <w:spacing w:after="40"/>
        <w:rPr>
          <w:rFonts w:ascii="Optima" w:hAnsi="Optima"/>
          <w:sz w:val="22"/>
        </w:rPr>
      </w:pPr>
      <w:proofErr w:type="spellStart"/>
      <w:r>
        <w:rPr>
          <w:rFonts w:ascii="Optima" w:hAnsi="Optima"/>
          <w:i/>
          <w:sz w:val="22"/>
        </w:rPr>
        <w:t>Ilenne</w:t>
      </w:r>
      <w:proofErr w:type="spellEnd"/>
      <w:r>
        <w:rPr>
          <w:rFonts w:ascii="Optima" w:hAnsi="Optima"/>
          <w:i/>
          <w:sz w:val="22"/>
        </w:rPr>
        <w:t xml:space="preserve"> del Valle</w:t>
      </w:r>
      <w:r w:rsidRPr="007043F9">
        <w:rPr>
          <w:rFonts w:ascii="Optima" w:hAnsi="Optima"/>
          <w:sz w:val="22"/>
        </w:rPr>
        <w:t>:</w:t>
      </w:r>
      <w:r>
        <w:rPr>
          <w:rFonts w:ascii="Optima" w:hAnsi="Optima"/>
          <w:sz w:val="22"/>
        </w:rPr>
        <w:t xml:space="preserve"> Runner up best student presentation, Soil Ecology Society, June 2019.</w:t>
      </w:r>
    </w:p>
    <w:p w14:paraId="5503E1DD" w14:textId="60473148" w:rsidR="00A10328" w:rsidRDefault="00A10328" w:rsidP="00D203EC">
      <w:pPr>
        <w:pStyle w:val="ListParagraph"/>
        <w:numPr>
          <w:ilvl w:val="0"/>
          <w:numId w:val="16"/>
        </w:numPr>
        <w:spacing w:after="40"/>
        <w:rPr>
          <w:rFonts w:ascii="Optima" w:hAnsi="Optima"/>
          <w:sz w:val="22"/>
        </w:rPr>
      </w:pPr>
      <w:r>
        <w:rPr>
          <w:rFonts w:ascii="Optima" w:hAnsi="Optima"/>
          <w:i/>
          <w:sz w:val="22"/>
        </w:rPr>
        <w:t xml:space="preserve">Emily </w:t>
      </w:r>
      <w:proofErr w:type="spellStart"/>
      <w:r>
        <w:rPr>
          <w:rFonts w:ascii="Optima" w:hAnsi="Optima"/>
          <w:i/>
          <w:sz w:val="22"/>
        </w:rPr>
        <w:t>Fulk</w:t>
      </w:r>
      <w:proofErr w:type="spellEnd"/>
      <w:r w:rsidRPr="00A10328">
        <w:rPr>
          <w:rFonts w:ascii="Optima" w:hAnsi="Optima"/>
          <w:sz w:val="22"/>
        </w:rPr>
        <w:t>:</w:t>
      </w:r>
      <w:r>
        <w:rPr>
          <w:rFonts w:ascii="Optima" w:hAnsi="Optima"/>
          <w:sz w:val="22"/>
        </w:rPr>
        <w:t xml:space="preserve"> Best student presentation, Soil Biology and Biochemistry Division, Soil Science Society of America, November 2019.</w:t>
      </w:r>
    </w:p>
    <w:p w14:paraId="6C657527" w14:textId="1E8A95F6" w:rsidR="005303DA" w:rsidRPr="005303DA" w:rsidRDefault="00A10328" w:rsidP="005303DA">
      <w:pPr>
        <w:pStyle w:val="ListParagraph"/>
        <w:numPr>
          <w:ilvl w:val="0"/>
          <w:numId w:val="16"/>
        </w:numPr>
        <w:spacing w:after="40"/>
        <w:rPr>
          <w:rFonts w:ascii="Optima" w:hAnsi="Optima"/>
          <w:sz w:val="22"/>
        </w:rPr>
      </w:pPr>
      <w:proofErr w:type="spellStart"/>
      <w:r>
        <w:rPr>
          <w:rFonts w:ascii="Optima" w:hAnsi="Optima"/>
          <w:i/>
          <w:sz w:val="22"/>
        </w:rPr>
        <w:t>Ilenne</w:t>
      </w:r>
      <w:proofErr w:type="spellEnd"/>
      <w:r>
        <w:rPr>
          <w:rFonts w:ascii="Optima" w:hAnsi="Optima"/>
          <w:i/>
          <w:sz w:val="22"/>
        </w:rPr>
        <w:t xml:space="preserve"> Del Valle</w:t>
      </w:r>
      <w:r w:rsidRPr="00A10328">
        <w:rPr>
          <w:rFonts w:ascii="Optima" w:hAnsi="Optima"/>
          <w:sz w:val="22"/>
        </w:rPr>
        <w:t>:</w:t>
      </w:r>
      <w:r>
        <w:rPr>
          <w:rFonts w:ascii="Optima" w:hAnsi="Optima"/>
          <w:sz w:val="22"/>
        </w:rPr>
        <w:t xml:space="preserve"> Runner up best </w:t>
      </w:r>
      <w:r w:rsidR="003A2E71">
        <w:rPr>
          <w:rFonts w:ascii="Optima" w:hAnsi="Optima"/>
          <w:sz w:val="22"/>
        </w:rPr>
        <w:t>student presentation, Soil Biology and Biochemistry Division, Soil Science Society of America, November 2019.</w:t>
      </w:r>
    </w:p>
    <w:p w14:paraId="32A49ED8" w14:textId="1E8A95F6" w:rsidR="006A7700" w:rsidRPr="00C4241F"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THESIS COMMITTEE PARTICIPATION</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706E99F6" w14:textId="3EF14F59" w:rsidR="006A7700" w:rsidRPr="00E43468" w:rsidRDefault="006A7700" w:rsidP="00E43468">
      <w:pPr>
        <w:pStyle w:val="ListParagraph"/>
        <w:numPr>
          <w:ilvl w:val="0"/>
          <w:numId w:val="14"/>
        </w:numPr>
        <w:spacing w:after="40"/>
        <w:rPr>
          <w:rFonts w:ascii="Optima" w:hAnsi="Optima"/>
          <w:sz w:val="20"/>
        </w:rPr>
      </w:pPr>
      <w:r w:rsidRPr="00E43468">
        <w:rPr>
          <w:rFonts w:ascii="Optima" w:hAnsi="Optima"/>
          <w:sz w:val="20"/>
        </w:rPr>
        <w:t xml:space="preserve">Karen </w:t>
      </w:r>
      <w:proofErr w:type="spellStart"/>
      <w:r w:rsidRPr="00E43468">
        <w:rPr>
          <w:rFonts w:ascii="Optima" w:hAnsi="Optima"/>
          <w:sz w:val="20"/>
        </w:rPr>
        <w:t>Hammes</w:t>
      </w:r>
      <w:proofErr w:type="spellEnd"/>
      <w:r w:rsidRPr="00E43468">
        <w:rPr>
          <w:rFonts w:ascii="Optima" w:hAnsi="Optima"/>
          <w:sz w:val="20"/>
        </w:rPr>
        <w:t>, U. Zurich:  Ph.D. reader, 2007</w:t>
      </w:r>
      <w:r w:rsidR="00671DF9">
        <w:rPr>
          <w:rFonts w:ascii="Optima" w:hAnsi="Optima"/>
          <w:sz w:val="20"/>
        </w:rPr>
        <w:t>.</w:t>
      </w:r>
    </w:p>
    <w:p w14:paraId="5E1555DF" w14:textId="423D2640" w:rsidR="006A7700" w:rsidRDefault="006A7700" w:rsidP="006A7700">
      <w:pPr>
        <w:pStyle w:val="ListParagraph"/>
        <w:numPr>
          <w:ilvl w:val="0"/>
          <w:numId w:val="14"/>
        </w:numPr>
        <w:spacing w:after="40"/>
        <w:rPr>
          <w:rFonts w:ascii="Optima" w:hAnsi="Optima"/>
          <w:sz w:val="20"/>
        </w:rPr>
      </w:pPr>
      <w:r w:rsidRPr="00E43468">
        <w:rPr>
          <w:rFonts w:ascii="Optima" w:hAnsi="Optima"/>
          <w:sz w:val="20"/>
        </w:rPr>
        <w:t xml:space="preserve">Lori </w:t>
      </w:r>
      <w:proofErr w:type="spellStart"/>
      <w:r w:rsidRPr="00E43468">
        <w:rPr>
          <w:rFonts w:ascii="Optima" w:hAnsi="Optima"/>
          <w:sz w:val="20"/>
        </w:rPr>
        <w:t>Ziolkowski</w:t>
      </w:r>
      <w:proofErr w:type="spellEnd"/>
      <w:r w:rsidRPr="00E43468">
        <w:rPr>
          <w:rFonts w:ascii="Optima" w:hAnsi="Optima"/>
          <w:sz w:val="20"/>
        </w:rPr>
        <w:t>, U.C. Irvine:  Ph.D. committee member, 2009</w:t>
      </w:r>
      <w:r w:rsidR="00671DF9">
        <w:rPr>
          <w:rFonts w:ascii="Optima" w:hAnsi="Optima"/>
          <w:sz w:val="20"/>
        </w:rPr>
        <w:t>.</w:t>
      </w:r>
    </w:p>
    <w:p w14:paraId="738C2E3D" w14:textId="2DE195D0" w:rsidR="006A7700" w:rsidRPr="00E43468" w:rsidRDefault="006A7700" w:rsidP="006A7700">
      <w:pPr>
        <w:pStyle w:val="ListParagraph"/>
        <w:numPr>
          <w:ilvl w:val="0"/>
          <w:numId w:val="14"/>
        </w:numPr>
        <w:spacing w:after="40"/>
        <w:rPr>
          <w:rFonts w:ascii="Optima" w:hAnsi="Optima"/>
          <w:sz w:val="20"/>
        </w:rPr>
      </w:pPr>
      <w:proofErr w:type="spellStart"/>
      <w:r w:rsidRPr="00E43468">
        <w:rPr>
          <w:rFonts w:ascii="Optima" w:hAnsi="Optima"/>
          <w:sz w:val="20"/>
        </w:rPr>
        <w:t>Jianwen</w:t>
      </w:r>
      <w:proofErr w:type="spellEnd"/>
      <w:r w:rsidRPr="00E43468">
        <w:rPr>
          <w:rFonts w:ascii="Optima" w:hAnsi="Optima"/>
          <w:sz w:val="20"/>
        </w:rPr>
        <w:t xml:space="preserve"> Zou, Rice U. Ecology and Evolutionary Biology PhD. committee member, 2006</w:t>
      </w:r>
      <w:r w:rsidR="00671DF9">
        <w:rPr>
          <w:rFonts w:ascii="Optima" w:hAnsi="Optima"/>
          <w:sz w:val="20"/>
        </w:rPr>
        <w:t>.</w:t>
      </w:r>
    </w:p>
    <w:p w14:paraId="5EB64136" w14:textId="4F3E8E30" w:rsidR="00E43468" w:rsidRDefault="006A7700" w:rsidP="006A7700">
      <w:pPr>
        <w:pStyle w:val="ListParagraph"/>
        <w:numPr>
          <w:ilvl w:val="0"/>
          <w:numId w:val="14"/>
        </w:numPr>
        <w:spacing w:after="40"/>
        <w:rPr>
          <w:rFonts w:ascii="Optima" w:hAnsi="Optima"/>
          <w:sz w:val="20"/>
        </w:rPr>
      </w:pPr>
      <w:proofErr w:type="spellStart"/>
      <w:r w:rsidRPr="00E43468">
        <w:rPr>
          <w:rFonts w:ascii="Optima" w:hAnsi="Optima"/>
          <w:sz w:val="20"/>
        </w:rPr>
        <w:t>Somereet</w:t>
      </w:r>
      <w:proofErr w:type="spellEnd"/>
      <w:r w:rsidRPr="00E43468">
        <w:rPr>
          <w:rFonts w:ascii="Optima" w:hAnsi="Optima"/>
          <w:sz w:val="20"/>
        </w:rPr>
        <w:t xml:space="preserve"> </w:t>
      </w:r>
      <w:proofErr w:type="spellStart"/>
      <w:r w:rsidRPr="00E43468">
        <w:rPr>
          <w:rFonts w:ascii="Optima" w:hAnsi="Optima"/>
          <w:sz w:val="20"/>
        </w:rPr>
        <w:t>Nijjer</w:t>
      </w:r>
      <w:proofErr w:type="spellEnd"/>
      <w:r w:rsidRPr="00E43468">
        <w:rPr>
          <w:rFonts w:ascii="Optima" w:hAnsi="Optima"/>
          <w:sz w:val="20"/>
        </w:rPr>
        <w:t>, Rice U. Ecology and Evolutionary Biology PhD. committee member, 2006</w:t>
      </w:r>
      <w:r w:rsidR="00671DF9">
        <w:rPr>
          <w:rFonts w:ascii="Optima" w:hAnsi="Optima"/>
          <w:sz w:val="20"/>
        </w:rPr>
        <w:t>.</w:t>
      </w:r>
    </w:p>
    <w:p w14:paraId="45448AF1" w14:textId="2E46051A" w:rsidR="006A7700" w:rsidRDefault="006A7700" w:rsidP="006A7700">
      <w:pPr>
        <w:pStyle w:val="ListParagraph"/>
        <w:numPr>
          <w:ilvl w:val="0"/>
          <w:numId w:val="14"/>
        </w:numPr>
        <w:spacing w:after="40"/>
        <w:rPr>
          <w:rFonts w:ascii="Optima" w:hAnsi="Optima"/>
          <w:sz w:val="20"/>
        </w:rPr>
      </w:pPr>
      <w:r w:rsidRPr="00E43468">
        <w:rPr>
          <w:rFonts w:ascii="Optima" w:hAnsi="Optima"/>
          <w:sz w:val="20"/>
        </w:rPr>
        <w:t>Brandi Boyd, Rice U. Earth Science, M.S. committee member, 2007</w:t>
      </w:r>
      <w:r w:rsidR="00671DF9">
        <w:rPr>
          <w:rFonts w:ascii="Optima" w:hAnsi="Optima"/>
          <w:sz w:val="20"/>
        </w:rPr>
        <w:t>.</w:t>
      </w:r>
    </w:p>
    <w:p w14:paraId="71931F4E" w14:textId="7C0D88CC" w:rsidR="006A7700" w:rsidRDefault="006A7700" w:rsidP="006A7700">
      <w:pPr>
        <w:pStyle w:val="ListParagraph"/>
        <w:numPr>
          <w:ilvl w:val="0"/>
          <w:numId w:val="14"/>
        </w:numPr>
        <w:spacing w:after="40"/>
        <w:rPr>
          <w:rFonts w:ascii="Optima" w:hAnsi="Optima"/>
          <w:sz w:val="20"/>
        </w:rPr>
      </w:pPr>
      <w:proofErr w:type="spellStart"/>
      <w:r w:rsidRPr="004B325B">
        <w:rPr>
          <w:rFonts w:ascii="Optima" w:hAnsi="Optima"/>
          <w:sz w:val="20"/>
        </w:rPr>
        <w:t>Shagun</w:t>
      </w:r>
      <w:proofErr w:type="spellEnd"/>
      <w:r w:rsidRPr="004B325B">
        <w:rPr>
          <w:rFonts w:ascii="Optima" w:hAnsi="Optima"/>
          <w:sz w:val="20"/>
        </w:rPr>
        <w:t xml:space="preserve"> Bhat, Rice U. Civil and Environ. Engineerin</w:t>
      </w:r>
      <w:r w:rsidR="004B325B">
        <w:rPr>
          <w:rFonts w:ascii="Optima" w:hAnsi="Optima"/>
          <w:sz w:val="20"/>
        </w:rPr>
        <w:t>g, Ph.D. committee member, 2007</w:t>
      </w:r>
      <w:r w:rsidR="00671DF9">
        <w:rPr>
          <w:rFonts w:ascii="Optima" w:hAnsi="Optima"/>
          <w:sz w:val="20"/>
        </w:rPr>
        <w:t>.</w:t>
      </w:r>
    </w:p>
    <w:p w14:paraId="3424F8C9" w14:textId="6F0709BD" w:rsidR="006A7700" w:rsidRDefault="006A7700" w:rsidP="006A7700">
      <w:pPr>
        <w:pStyle w:val="ListParagraph"/>
        <w:numPr>
          <w:ilvl w:val="0"/>
          <w:numId w:val="14"/>
        </w:numPr>
        <w:spacing w:after="40"/>
        <w:rPr>
          <w:rFonts w:ascii="Optima" w:hAnsi="Optima"/>
          <w:sz w:val="20"/>
        </w:rPr>
      </w:pPr>
      <w:r w:rsidRPr="004B325B">
        <w:rPr>
          <w:rFonts w:ascii="Optima" w:hAnsi="Optima"/>
          <w:sz w:val="20"/>
        </w:rPr>
        <w:t xml:space="preserve">Brad </w:t>
      </w:r>
      <w:proofErr w:type="spellStart"/>
      <w:r w:rsidRPr="004B325B">
        <w:rPr>
          <w:rFonts w:ascii="Optima" w:hAnsi="Optima"/>
          <w:sz w:val="20"/>
        </w:rPr>
        <w:t>Michalchuk</w:t>
      </w:r>
      <w:proofErr w:type="spellEnd"/>
      <w:r w:rsidRPr="004B325B">
        <w:rPr>
          <w:rFonts w:ascii="Optima" w:hAnsi="Optima"/>
          <w:sz w:val="20"/>
        </w:rPr>
        <w:t>, Rice U. Earth Science, M.S. committee member, 2008</w:t>
      </w:r>
      <w:r w:rsidR="00671DF9">
        <w:rPr>
          <w:rFonts w:ascii="Optima" w:hAnsi="Optima"/>
          <w:sz w:val="20"/>
        </w:rPr>
        <w:t>.</w:t>
      </w:r>
    </w:p>
    <w:p w14:paraId="0968FDD5" w14:textId="35BEAD31" w:rsidR="006A7700" w:rsidRDefault="006A7700" w:rsidP="006A7700">
      <w:pPr>
        <w:pStyle w:val="ListParagraph"/>
        <w:numPr>
          <w:ilvl w:val="0"/>
          <w:numId w:val="14"/>
        </w:numPr>
        <w:spacing w:after="40"/>
        <w:rPr>
          <w:rFonts w:ascii="Optima" w:hAnsi="Optima"/>
          <w:sz w:val="20"/>
        </w:rPr>
      </w:pPr>
      <w:r w:rsidRPr="004B325B">
        <w:rPr>
          <w:rFonts w:ascii="Optima" w:hAnsi="Optima"/>
          <w:sz w:val="20"/>
        </w:rPr>
        <w:t>Mark G. Little, Rice U. Earth Science, Ph.D. committee member, 2008</w:t>
      </w:r>
      <w:r w:rsidR="00671DF9">
        <w:rPr>
          <w:rFonts w:ascii="Optima" w:hAnsi="Optima"/>
          <w:sz w:val="20"/>
        </w:rPr>
        <w:t>.</w:t>
      </w:r>
    </w:p>
    <w:p w14:paraId="1BDE7A72" w14:textId="52A241AF" w:rsidR="006A7700" w:rsidRDefault="006A7700" w:rsidP="006A7700">
      <w:pPr>
        <w:pStyle w:val="ListParagraph"/>
        <w:numPr>
          <w:ilvl w:val="0"/>
          <w:numId w:val="14"/>
        </w:numPr>
        <w:spacing w:after="40"/>
        <w:rPr>
          <w:rFonts w:ascii="Optima" w:hAnsi="Optima"/>
          <w:sz w:val="20"/>
        </w:rPr>
      </w:pPr>
      <w:r w:rsidRPr="004B325B">
        <w:rPr>
          <w:rFonts w:ascii="Optima" w:hAnsi="Optima"/>
          <w:sz w:val="20"/>
        </w:rPr>
        <w:t xml:space="preserve">Walter </w:t>
      </w:r>
      <w:proofErr w:type="spellStart"/>
      <w:r w:rsidRPr="004B325B">
        <w:rPr>
          <w:rFonts w:ascii="Optima" w:hAnsi="Optima"/>
          <w:sz w:val="20"/>
        </w:rPr>
        <w:t>O'Hayer</w:t>
      </w:r>
      <w:proofErr w:type="spellEnd"/>
      <w:r w:rsidRPr="004B325B">
        <w:rPr>
          <w:rFonts w:ascii="Optima" w:hAnsi="Optima"/>
          <w:sz w:val="20"/>
        </w:rPr>
        <w:t>, Rice U. Earth Science, M.S. committee member, 2008</w:t>
      </w:r>
      <w:r w:rsidR="00671DF9">
        <w:rPr>
          <w:rFonts w:ascii="Optima" w:hAnsi="Optima"/>
          <w:sz w:val="20"/>
        </w:rPr>
        <w:t>.</w:t>
      </w:r>
    </w:p>
    <w:p w14:paraId="410C2561" w14:textId="0A49F756" w:rsidR="006A7700" w:rsidRDefault="006A7700" w:rsidP="006A7700">
      <w:pPr>
        <w:pStyle w:val="ListParagraph"/>
        <w:numPr>
          <w:ilvl w:val="0"/>
          <w:numId w:val="14"/>
        </w:numPr>
        <w:spacing w:after="40"/>
        <w:rPr>
          <w:rFonts w:ascii="Optima" w:hAnsi="Optima"/>
          <w:sz w:val="20"/>
        </w:rPr>
      </w:pPr>
      <w:r w:rsidRPr="004B325B">
        <w:rPr>
          <w:rFonts w:ascii="Optima" w:hAnsi="Optima"/>
          <w:sz w:val="20"/>
        </w:rPr>
        <w:t>Kristi Millikan, Rice U. Earth Science, Ph.D. committee member, 2009</w:t>
      </w:r>
      <w:r w:rsidR="00671DF9">
        <w:rPr>
          <w:rFonts w:ascii="Optima" w:hAnsi="Optima"/>
          <w:sz w:val="20"/>
        </w:rPr>
        <w:t>.</w:t>
      </w:r>
    </w:p>
    <w:p w14:paraId="0A02DC66" w14:textId="6E533CA2" w:rsidR="006A7700" w:rsidRDefault="006A7700" w:rsidP="006A7700">
      <w:pPr>
        <w:pStyle w:val="ListParagraph"/>
        <w:numPr>
          <w:ilvl w:val="0"/>
          <w:numId w:val="14"/>
        </w:numPr>
        <w:spacing w:after="40"/>
        <w:rPr>
          <w:rFonts w:ascii="Optima" w:hAnsi="Optima"/>
          <w:sz w:val="20"/>
        </w:rPr>
      </w:pPr>
      <w:r w:rsidRPr="004B325B">
        <w:rPr>
          <w:rFonts w:ascii="Optima" w:hAnsi="Optima"/>
          <w:sz w:val="20"/>
        </w:rPr>
        <w:t>Davin Wallace, Rice U. Earth Science, Ph.D. committee member, 2010</w:t>
      </w:r>
      <w:r w:rsidR="00671DF9">
        <w:rPr>
          <w:rFonts w:ascii="Optima" w:hAnsi="Optima"/>
          <w:sz w:val="20"/>
        </w:rPr>
        <w:t>.</w:t>
      </w:r>
    </w:p>
    <w:p w14:paraId="2ACDE695" w14:textId="720614A7" w:rsidR="006A7700" w:rsidRPr="004B325B" w:rsidRDefault="006A7700" w:rsidP="006A7700">
      <w:pPr>
        <w:pStyle w:val="ListParagraph"/>
        <w:numPr>
          <w:ilvl w:val="0"/>
          <w:numId w:val="14"/>
        </w:numPr>
        <w:spacing w:after="40"/>
        <w:rPr>
          <w:rFonts w:ascii="Optima" w:hAnsi="Optima"/>
          <w:sz w:val="20"/>
        </w:rPr>
      </w:pPr>
      <w:r w:rsidRPr="004B325B">
        <w:rPr>
          <w:rFonts w:ascii="Optima" w:hAnsi="Optima"/>
          <w:color w:val="000000"/>
          <w:sz w:val="20"/>
        </w:rPr>
        <w:t xml:space="preserve">Yuling Jia, Rice U. Civil and </w:t>
      </w:r>
      <w:proofErr w:type="spellStart"/>
      <w:r w:rsidRPr="004B325B">
        <w:rPr>
          <w:rFonts w:ascii="Optima" w:hAnsi="Optima"/>
          <w:color w:val="000000"/>
          <w:sz w:val="20"/>
        </w:rPr>
        <w:t>Envrion</w:t>
      </w:r>
      <w:proofErr w:type="spellEnd"/>
      <w:r w:rsidRPr="004B325B">
        <w:rPr>
          <w:rFonts w:ascii="Optima" w:hAnsi="Optima"/>
          <w:color w:val="000000"/>
          <w:sz w:val="20"/>
        </w:rPr>
        <w:t xml:space="preserve">. Engineering, Ph.D. </w:t>
      </w:r>
      <w:proofErr w:type="spellStart"/>
      <w:r w:rsidRPr="004B325B">
        <w:rPr>
          <w:rFonts w:ascii="Optima" w:hAnsi="Optima"/>
          <w:color w:val="000000"/>
          <w:sz w:val="20"/>
        </w:rPr>
        <w:t>commitee</w:t>
      </w:r>
      <w:proofErr w:type="spellEnd"/>
      <w:r w:rsidRPr="004B325B">
        <w:rPr>
          <w:rFonts w:ascii="Optima" w:hAnsi="Optima"/>
          <w:color w:val="000000"/>
          <w:sz w:val="20"/>
        </w:rPr>
        <w:t xml:space="preserve"> member, 2010</w:t>
      </w:r>
      <w:r w:rsidR="00671DF9">
        <w:rPr>
          <w:rFonts w:ascii="Optima" w:hAnsi="Optima"/>
          <w:color w:val="000000"/>
          <w:sz w:val="20"/>
        </w:rPr>
        <w:t>.</w:t>
      </w:r>
    </w:p>
    <w:p w14:paraId="5B8DC482" w14:textId="38B77B68" w:rsidR="00222982" w:rsidRPr="004B325B" w:rsidRDefault="00222982" w:rsidP="004B325B">
      <w:pPr>
        <w:pStyle w:val="ListParagraph"/>
        <w:numPr>
          <w:ilvl w:val="0"/>
          <w:numId w:val="14"/>
        </w:numPr>
        <w:spacing w:after="40"/>
        <w:rPr>
          <w:rFonts w:ascii="Optima" w:hAnsi="Optima"/>
          <w:sz w:val="20"/>
        </w:rPr>
      </w:pPr>
      <w:r w:rsidRPr="004B325B">
        <w:rPr>
          <w:rFonts w:ascii="Optima" w:hAnsi="Optima"/>
          <w:color w:val="000000"/>
          <w:sz w:val="20"/>
        </w:rPr>
        <w:t xml:space="preserve">Rebecca </w:t>
      </w:r>
      <w:proofErr w:type="spellStart"/>
      <w:r w:rsidRPr="004B325B">
        <w:rPr>
          <w:rFonts w:ascii="Optima" w:hAnsi="Optima"/>
          <w:color w:val="000000"/>
          <w:sz w:val="20"/>
        </w:rPr>
        <w:t>Minzoni</w:t>
      </w:r>
      <w:proofErr w:type="spellEnd"/>
      <w:r w:rsidRPr="004B325B">
        <w:rPr>
          <w:rFonts w:ascii="Optima" w:hAnsi="Optima"/>
          <w:color w:val="000000"/>
          <w:sz w:val="20"/>
        </w:rPr>
        <w:t>, Rice U. Earth Science Ph.D. committee member, 2010-15</w:t>
      </w:r>
      <w:r w:rsidR="00671DF9">
        <w:rPr>
          <w:rFonts w:ascii="Optima" w:hAnsi="Optima"/>
          <w:color w:val="000000"/>
          <w:sz w:val="20"/>
        </w:rPr>
        <w:t>.</w:t>
      </w:r>
    </w:p>
    <w:p w14:paraId="3813BE71" w14:textId="6949365D" w:rsidR="006A7700" w:rsidRDefault="006A7700" w:rsidP="006A7700">
      <w:pPr>
        <w:pStyle w:val="ListParagraph"/>
        <w:numPr>
          <w:ilvl w:val="0"/>
          <w:numId w:val="14"/>
        </w:numPr>
        <w:spacing w:after="40"/>
        <w:rPr>
          <w:rFonts w:ascii="Optima" w:hAnsi="Optima"/>
          <w:sz w:val="20"/>
        </w:rPr>
      </w:pPr>
      <w:r w:rsidRPr="004B325B">
        <w:rPr>
          <w:rFonts w:ascii="Optima" w:hAnsi="Optima"/>
          <w:sz w:val="20"/>
        </w:rPr>
        <w:t>Dong Li, Rice U. Civil and Environ. Engineering, Ph.D. committee member, 2011</w:t>
      </w:r>
      <w:r w:rsidR="00671DF9">
        <w:rPr>
          <w:rFonts w:ascii="Optima" w:hAnsi="Optima"/>
          <w:sz w:val="20"/>
        </w:rPr>
        <w:t>.</w:t>
      </w:r>
    </w:p>
    <w:p w14:paraId="687DC67F" w14:textId="7B864670" w:rsidR="006A7700" w:rsidRDefault="006A7700" w:rsidP="006A7700">
      <w:pPr>
        <w:pStyle w:val="ListParagraph"/>
        <w:numPr>
          <w:ilvl w:val="0"/>
          <w:numId w:val="14"/>
        </w:numPr>
        <w:spacing w:after="40"/>
        <w:rPr>
          <w:rFonts w:ascii="Optima" w:hAnsi="Optima"/>
          <w:sz w:val="20"/>
        </w:rPr>
      </w:pPr>
      <w:proofErr w:type="spellStart"/>
      <w:r w:rsidRPr="004B325B">
        <w:rPr>
          <w:rFonts w:ascii="Optima" w:hAnsi="Optima"/>
          <w:color w:val="000000"/>
          <w:sz w:val="20"/>
        </w:rPr>
        <w:t>Kabindra</w:t>
      </w:r>
      <w:proofErr w:type="spellEnd"/>
      <w:r w:rsidRPr="004B325B">
        <w:rPr>
          <w:rFonts w:ascii="Optima" w:hAnsi="Optima"/>
          <w:color w:val="000000"/>
          <w:sz w:val="20"/>
        </w:rPr>
        <w:t xml:space="preserve"> Shakya, </w:t>
      </w:r>
      <w:r w:rsidRPr="004B325B">
        <w:rPr>
          <w:rFonts w:ascii="Optima" w:hAnsi="Optima"/>
          <w:sz w:val="20"/>
        </w:rPr>
        <w:t>Rice U. Civil and Environ. Engineering, Ph.D. committee member, 2011</w:t>
      </w:r>
      <w:r w:rsidR="00671DF9">
        <w:rPr>
          <w:rFonts w:ascii="Optima" w:hAnsi="Optima"/>
          <w:sz w:val="20"/>
        </w:rPr>
        <w:t>.</w:t>
      </w:r>
    </w:p>
    <w:p w14:paraId="3C34E0FC" w14:textId="0B05E09B" w:rsidR="006A7700" w:rsidRPr="004B325B" w:rsidRDefault="006A7700" w:rsidP="006A7700">
      <w:pPr>
        <w:pStyle w:val="ListParagraph"/>
        <w:numPr>
          <w:ilvl w:val="0"/>
          <w:numId w:val="14"/>
        </w:numPr>
        <w:spacing w:after="40"/>
        <w:rPr>
          <w:rFonts w:ascii="Optima" w:hAnsi="Optima"/>
          <w:sz w:val="20"/>
        </w:rPr>
      </w:pPr>
      <w:r w:rsidRPr="004B325B">
        <w:rPr>
          <w:rFonts w:ascii="Optima" w:hAnsi="Optima"/>
          <w:color w:val="000000"/>
          <w:sz w:val="20"/>
        </w:rPr>
        <w:t xml:space="preserve">Kerri Crawford, Rice U. Ecology and Evolutionary Biology, Ph.D. </w:t>
      </w:r>
      <w:proofErr w:type="spellStart"/>
      <w:r w:rsidRPr="004B325B">
        <w:rPr>
          <w:rFonts w:ascii="Optima" w:hAnsi="Optima"/>
          <w:color w:val="000000"/>
          <w:sz w:val="20"/>
        </w:rPr>
        <w:t>commitee</w:t>
      </w:r>
      <w:proofErr w:type="spellEnd"/>
      <w:r w:rsidRPr="004B325B">
        <w:rPr>
          <w:rFonts w:ascii="Optima" w:hAnsi="Optima"/>
          <w:color w:val="000000"/>
          <w:sz w:val="20"/>
        </w:rPr>
        <w:t xml:space="preserve"> member, 2011</w:t>
      </w:r>
      <w:r w:rsidR="00671DF9">
        <w:rPr>
          <w:rFonts w:ascii="Optima" w:hAnsi="Optima"/>
          <w:color w:val="000000"/>
          <w:sz w:val="20"/>
        </w:rPr>
        <w:t>.</w:t>
      </w:r>
    </w:p>
    <w:p w14:paraId="377CA7F1" w14:textId="515A29E4" w:rsidR="004B325B" w:rsidRPr="004B325B" w:rsidRDefault="006A7700" w:rsidP="006A7700">
      <w:pPr>
        <w:pStyle w:val="ListParagraph"/>
        <w:numPr>
          <w:ilvl w:val="0"/>
          <w:numId w:val="14"/>
        </w:numPr>
        <w:spacing w:after="40"/>
        <w:rPr>
          <w:rFonts w:ascii="Optima" w:hAnsi="Optima"/>
          <w:sz w:val="20"/>
        </w:rPr>
      </w:pPr>
      <w:r w:rsidRPr="004B325B">
        <w:rPr>
          <w:rFonts w:ascii="Optima" w:hAnsi="Optima"/>
          <w:color w:val="000000"/>
          <w:sz w:val="20"/>
        </w:rPr>
        <w:t>Wei</w:t>
      </w:r>
      <w:r w:rsidR="004B325B">
        <w:rPr>
          <w:rFonts w:ascii="Optima" w:hAnsi="Optima"/>
          <w:color w:val="000000"/>
          <w:sz w:val="20"/>
        </w:rPr>
        <w:t xml:space="preserve"> Tang, Rice U. Civil &amp; Environmental</w:t>
      </w:r>
      <w:r w:rsidRPr="004B325B">
        <w:rPr>
          <w:rFonts w:ascii="Optima" w:hAnsi="Optima"/>
          <w:color w:val="000000"/>
          <w:sz w:val="20"/>
        </w:rPr>
        <w:t xml:space="preserve"> Engineering, Ph.D. </w:t>
      </w:r>
      <w:proofErr w:type="spellStart"/>
      <w:r w:rsidRPr="004B325B">
        <w:rPr>
          <w:rFonts w:ascii="Optima" w:hAnsi="Optima"/>
          <w:color w:val="000000"/>
          <w:sz w:val="20"/>
        </w:rPr>
        <w:t>commitee</w:t>
      </w:r>
      <w:proofErr w:type="spellEnd"/>
      <w:r w:rsidRPr="004B325B">
        <w:rPr>
          <w:rFonts w:ascii="Optima" w:hAnsi="Optima"/>
          <w:color w:val="000000"/>
          <w:sz w:val="20"/>
        </w:rPr>
        <w:t xml:space="preserve"> member, 2011</w:t>
      </w:r>
      <w:r w:rsidR="00671DF9">
        <w:rPr>
          <w:rFonts w:ascii="Optima" w:hAnsi="Optima"/>
          <w:color w:val="000000"/>
          <w:sz w:val="20"/>
        </w:rPr>
        <w:t>.</w:t>
      </w:r>
    </w:p>
    <w:p w14:paraId="6ECD4F57" w14:textId="228E8A3E" w:rsidR="006A7700" w:rsidRPr="004B325B" w:rsidRDefault="006A7700" w:rsidP="006A7700">
      <w:pPr>
        <w:pStyle w:val="ListParagraph"/>
        <w:numPr>
          <w:ilvl w:val="0"/>
          <w:numId w:val="14"/>
        </w:numPr>
        <w:spacing w:after="40"/>
        <w:rPr>
          <w:rFonts w:ascii="Optima" w:hAnsi="Optima"/>
          <w:sz w:val="20"/>
        </w:rPr>
      </w:pPr>
      <w:r w:rsidRPr="004B325B">
        <w:rPr>
          <w:rFonts w:ascii="Optima" w:hAnsi="Optima"/>
          <w:color w:val="000000"/>
          <w:sz w:val="20"/>
        </w:rPr>
        <w:t>Rosa Dominguez</w:t>
      </w:r>
      <w:r w:rsidR="004B325B">
        <w:rPr>
          <w:rFonts w:ascii="Optima" w:hAnsi="Optima"/>
          <w:color w:val="000000"/>
          <w:sz w:val="20"/>
        </w:rPr>
        <w:t>-</w:t>
      </w:r>
      <w:proofErr w:type="spellStart"/>
      <w:r w:rsidR="004B325B">
        <w:rPr>
          <w:rFonts w:ascii="Optima" w:hAnsi="Optima"/>
          <w:color w:val="000000"/>
          <w:sz w:val="20"/>
        </w:rPr>
        <w:t>Faus</w:t>
      </w:r>
      <w:proofErr w:type="spellEnd"/>
      <w:r w:rsidR="004B325B">
        <w:rPr>
          <w:rFonts w:ascii="Optima" w:hAnsi="Optima"/>
          <w:color w:val="000000"/>
          <w:sz w:val="20"/>
        </w:rPr>
        <w:t>, Rice U. Civil &amp; Environmental</w:t>
      </w:r>
      <w:r w:rsidRPr="004B325B">
        <w:rPr>
          <w:rFonts w:ascii="Optima" w:hAnsi="Optima"/>
          <w:color w:val="000000"/>
          <w:sz w:val="20"/>
        </w:rPr>
        <w:t xml:space="preserve">. Engineering, Ph.D. </w:t>
      </w:r>
      <w:proofErr w:type="spellStart"/>
      <w:r w:rsidRPr="004B325B">
        <w:rPr>
          <w:rFonts w:ascii="Optima" w:hAnsi="Optima"/>
          <w:color w:val="000000"/>
          <w:sz w:val="20"/>
        </w:rPr>
        <w:t>commitee</w:t>
      </w:r>
      <w:proofErr w:type="spellEnd"/>
      <w:r w:rsidRPr="004B325B">
        <w:rPr>
          <w:rFonts w:ascii="Optima" w:hAnsi="Optima"/>
          <w:color w:val="000000"/>
          <w:sz w:val="20"/>
        </w:rPr>
        <w:t xml:space="preserve"> member, 2011</w:t>
      </w:r>
    </w:p>
    <w:p w14:paraId="72A654B8" w14:textId="7C02EE97" w:rsidR="004B325B" w:rsidRPr="004B325B" w:rsidRDefault="006A7700" w:rsidP="006A7700">
      <w:pPr>
        <w:pStyle w:val="ListParagraph"/>
        <w:numPr>
          <w:ilvl w:val="0"/>
          <w:numId w:val="14"/>
        </w:numPr>
        <w:spacing w:after="40"/>
        <w:rPr>
          <w:rFonts w:ascii="Optima" w:hAnsi="Optima"/>
          <w:sz w:val="20"/>
        </w:rPr>
      </w:pPr>
      <w:r w:rsidRPr="004B325B">
        <w:rPr>
          <w:rFonts w:ascii="Optima" w:hAnsi="Optima"/>
          <w:color w:val="000000"/>
          <w:sz w:val="20"/>
        </w:rPr>
        <w:t>Lizette Leon-Rodriguez, Rice U. Earth Science Ph.D. committee member, 2011</w:t>
      </w:r>
      <w:r w:rsidR="00671DF9">
        <w:rPr>
          <w:rFonts w:ascii="Optima" w:hAnsi="Optima"/>
          <w:color w:val="000000"/>
          <w:sz w:val="20"/>
        </w:rPr>
        <w:t>.</w:t>
      </w:r>
    </w:p>
    <w:p w14:paraId="73302719" w14:textId="17881483" w:rsidR="004B325B" w:rsidRPr="004B325B" w:rsidRDefault="00183381" w:rsidP="006A7700">
      <w:pPr>
        <w:pStyle w:val="ListParagraph"/>
        <w:numPr>
          <w:ilvl w:val="0"/>
          <w:numId w:val="14"/>
        </w:numPr>
        <w:spacing w:after="40"/>
        <w:rPr>
          <w:rFonts w:ascii="Optima" w:hAnsi="Optima"/>
          <w:sz w:val="20"/>
        </w:rPr>
      </w:pPr>
      <w:r w:rsidRPr="004B325B">
        <w:rPr>
          <w:rFonts w:ascii="Optima" w:hAnsi="Optima"/>
          <w:color w:val="000000"/>
          <w:sz w:val="20"/>
        </w:rPr>
        <w:t xml:space="preserve">Lukas </w:t>
      </w:r>
      <w:proofErr w:type="spellStart"/>
      <w:r w:rsidRPr="004B325B">
        <w:rPr>
          <w:rFonts w:ascii="Optima" w:hAnsi="Optima"/>
          <w:color w:val="000000"/>
          <w:sz w:val="20"/>
        </w:rPr>
        <w:t>Dereske</w:t>
      </w:r>
      <w:proofErr w:type="spellEnd"/>
      <w:r w:rsidRPr="004B325B">
        <w:rPr>
          <w:rFonts w:ascii="Optima" w:hAnsi="Optima"/>
          <w:color w:val="000000"/>
          <w:sz w:val="20"/>
        </w:rPr>
        <w:t>, Rice U. Ecology and Evolutionary Biology PhD committee member, 2011</w:t>
      </w:r>
      <w:r w:rsidR="00671DF9">
        <w:rPr>
          <w:rFonts w:ascii="Optima" w:hAnsi="Optima"/>
          <w:color w:val="000000"/>
          <w:sz w:val="20"/>
        </w:rPr>
        <w:t>.</w:t>
      </w:r>
    </w:p>
    <w:p w14:paraId="2BFC3685" w14:textId="59570FB8" w:rsidR="00220DB5" w:rsidRPr="00220DB5" w:rsidRDefault="00973508" w:rsidP="006A7700">
      <w:pPr>
        <w:pStyle w:val="ListParagraph"/>
        <w:numPr>
          <w:ilvl w:val="0"/>
          <w:numId w:val="14"/>
        </w:numPr>
        <w:spacing w:after="40"/>
        <w:rPr>
          <w:rFonts w:ascii="Optima" w:hAnsi="Optima"/>
          <w:sz w:val="20"/>
        </w:rPr>
      </w:pPr>
      <w:r w:rsidRPr="004B325B">
        <w:rPr>
          <w:rFonts w:ascii="Optima" w:hAnsi="Optima"/>
          <w:color w:val="000000"/>
          <w:sz w:val="20"/>
        </w:rPr>
        <w:t>Andrew Davitt, Rice U. Ecology and Evolutionary Biology PhD committee member, 2009</w:t>
      </w:r>
      <w:r w:rsidR="00671DF9">
        <w:rPr>
          <w:rFonts w:ascii="Optima" w:hAnsi="Optima"/>
          <w:color w:val="000000"/>
          <w:sz w:val="20"/>
        </w:rPr>
        <w:t>.</w:t>
      </w:r>
    </w:p>
    <w:p w14:paraId="4ACC6F97" w14:textId="49BFACDA" w:rsidR="00222982" w:rsidRPr="00220DB5" w:rsidRDefault="00222982" w:rsidP="006A7700">
      <w:pPr>
        <w:pStyle w:val="ListParagraph"/>
        <w:numPr>
          <w:ilvl w:val="0"/>
          <w:numId w:val="14"/>
        </w:numPr>
        <w:spacing w:after="40"/>
        <w:rPr>
          <w:rFonts w:ascii="Optima" w:hAnsi="Optima"/>
          <w:sz w:val="20"/>
        </w:rPr>
      </w:pPr>
      <w:proofErr w:type="spellStart"/>
      <w:r w:rsidRPr="00220DB5">
        <w:rPr>
          <w:rFonts w:ascii="Optima" w:hAnsi="Optima"/>
          <w:color w:val="000000"/>
          <w:sz w:val="20"/>
        </w:rPr>
        <w:t>Onja</w:t>
      </w:r>
      <w:proofErr w:type="spellEnd"/>
      <w:r w:rsidRPr="00220DB5">
        <w:rPr>
          <w:rFonts w:ascii="Optima" w:hAnsi="Optima"/>
          <w:color w:val="000000"/>
          <w:sz w:val="20"/>
        </w:rPr>
        <w:t xml:space="preserve"> </w:t>
      </w:r>
      <w:proofErr w:type="spellStart"/>
      <w:r w:rsidRPr="00220DB5">
        <w:rPr>
          <w:rFonts w:ascii="Optima" w:hAnsi="Optima"/>
          <w:color w:val="000000"/>
          <w:sz w:val="20"/>
        </w:rPr>
        <w:t>Razafindratsima</w:t>
      </w:r>
      <w:proofErr w:type="spellEnd"/>
      <w:r w:rsidRPr="00220DB5">
        <w:rPr>
          <w:rFonts w:ascii="Optima" w:hAnsi="Optima"/>
          <w:color w:val="000000"/>
          <w:sz w:val="20"/>
        </w:rPr>
        <w:t xml:space="preserve">, Rice U. Ecology </w:t>
      </w:r>
      <w:r w:rsidR="00220DB5">
        <w:rPr>
          <w:rFonts w:ascii="Optima" w:hAnsi="Optima"/>
          <w:color w:val="000000"/>
          <w:sz w:val="20"/>
        </w:rPr>
        <w:t>&amp;</w:t>
      </w:r>
      <w:r w:rsidRPr="00220DB5">
        <w:rPr>
          <w:rFonts w:ascii="Optima" w:hAnsi="Optima"/>
          <w:color w:val="000000"/>
          <w:sz w:val="20"/>
        </w:rPr>
        <w:t xml:space="preserve"> Evolutionary Biology, Ph.D. committee member, 2012-15</w:t>
      </w:r>
      <w:r w:rsidR="00671DF9">
        <w:rPr>
          <w:rFonts w:ascii="Optima" w:hAnsi="Optima"/>
          <w:color w:val="000000"/>
          <w:sz w:val="20"/>
        </w:rPr>
        <w:t>.</w:t>
      </w:r>
    </w:p>
    <w:p w14:paraId="53CF1146" w14:textId="64E89597" w:rsidR="00220DB5" w:rsidRDefault="00222982" w:rsidP="00220DB5">
      <w:pPr>
        <w:pStyle w:val="ListParagraph"/>
        <w:numPr>
          <w:ilvl w:val="0"/>
          <w:numId w:val="14"/>
        </w:numPr>
        <w:spacing w:after="40"/>
        <w:rPr>
          <w:rFonts w:ascii="Optima" w:hAnsi="Optima"/>
          <w:color w:val="000000"/>
          <w:sz w:val="20"/>
        </w:rPr>
      </w:pPr>
      <w:r w:rsidRPr="00220DB5">
        <w:rPr>
          <w:rFonts w:ascii="Optima" w:hAnsi="Optima"/>
          <w:color w:val="000000"/>
          <w:sz w:val="20"/>
        </w:rPr>
        <w:t>Elizabeth K. Williams, Tulane, PhD committee member, 2012-14</w:t>
      </w:r>
      <w:r w:rsidR="00671DF9">
        <w:rPr>
          <w:rFonts w:ascii="Optima" w:hAnsi="Optima"/>
          <w:color w:val="000000"/>
          <w:sz w:val="20"/>
        </w:rPr>
        <w:t>.</w:t>
      </w:r>
    </w:p>
    <w:p w14:paraId="705EE281" w14:textId="117F8A48" w:rsidR="00220DB5" w:rsidRDefault="00BE4111" w:rsidP="00220DB5">
      <w:pPr>
        <w:pStyle w:val="ListParagraph"/>
        <w:numPr>
          <w:ilvl w:val="0"/>
          <w:numId w:val="14"/>
        </w:numPr>
        <w:spacing w:after="40"/>
        <w:rPr>
          <w:rFonts w:ascii="Optima" w:hAnsi="Optima"/>
          <w:color w:val="000000"/>
          <w:sz w:val="20"/>
        </w:rPr>
      </w:pPr>
      <w:r w:rsidRPr="00C4241F">
        <w:rPr>
          <w:rFonts w:ascii="Optima" w:hAnsi="Optima"/>
          <w:color w:val="000000"/>
          <w:sz w:val="20"/>
        </w:rPr>
        <w:t>Li Chen, Rice U Civil and Environmental Engineering, committee member, 2013</w:t>
      </w:r>
      <w:r w:rsidR="00671DF9">
        <w:rPr>
          <w:rFonts w:ascii="Optima" w:hAnsi="Optima"/>
          <w:color w:val="000000"/>
          <w:sz w:val="20"/>
        </w:rPr>
        <w:t>.</w:t>
      </w:r>
    </w:p>
    <w:p w14:paraId="318FFD4D" w14:textId="516B03D9" w:rsidR="00220DB5" w:rsidRDefault="00BE4111" w:rsidP="00220DB5">
      <w:pPr>
        <w:pStyle w:val="ListParagraph"/>
        <w:numPr>
          <w:ilvl w:val="0"/>
          <w:numId w:val="14"/>
        </w:numPr>
        <w:spacing w:after="40"/>
        <w:rPr>
          <w:rFonts w:ascii="Optima" w:hAnsi="Optima"/>
          <w:color w:val="000000"/>
          <w:sz w:val="20"/>
        </w:rPr>
      </w:pPr>
      <w:r w:rsidRPr="00C4241F">
        <w:rPr>
          <w:rFonts w:ascii="Optima" w:hAnsi="Optima"/>
          <w:color w:val="000000"/>
          <w:sz w:val="20"/>
        </w:rPr>
        <w:t xml:space="preserve">Inna </w:t>
      </w:r>
      <w:proofErr w:type="spellStart"/>
      <w:r w:rsidRPr="00C4241F">
        <w:rPr>
          <w:rFonts w:ascii="Optima" w:hAnsi="Optima"/>
          <w:color w:val="000000"/>
          <w:sz w:val="20"/>
        </w:rPr>
        <w:t>Kurganskaya</w:t>
      </w:r>
      <w:proofErr w:type="spellEnd"/>
      <w:r w:rsidRPr="00C4241F">
        <w:rPr>
          <w:rFonts w:ascii="Optima" w:hAnsi="Optima"/>
          <w:color w:val="000000"/>
          <w:sz w:val="20"/>
        </w:rPr>
        <w:t>, Rice U. Earth Science Ph.D. committee member, 2013</w:t>
      </w:r>
      <w:r w:rsidR="00671DF9">
        <w:rPr>
          <w:rFonts w:ascii="Optima" w:hAnsi="Optima"/>
          <w:color w:val="000000"/>
          <w:sz w:val="20"/>
        </w:rPr>
        <w:t>.</w:t>
      </w:r>
    </w:p>
    <w:p w14:paraId="0AA6EFC0" w14:textId="230D5462" w:rsidR="00220DB5" w:rsidRDefault="00183381" w:rsidP="00220DB5">
      <w:pPr>
        <w:pStyle w:val="ListParagraph"/>
        <w:numPr>
          <w:ilvl w:val="0"/>
          <w:numId w:val="14"/>
        </w:numPr>
        <w:spacing w:after="40"/>
        <w:rPr>
          <w:rFonts w:ascii="Optima" w:hAnsi="Optima"/>
          <w:color w:val="000000"/>
          <w:sz w:val="20"/>
        </w:rPr>
      </w:pPr>
      <w:r w:rsidRPr="00C4241F">
        <w:rPr>
          <w:rFonts w:ascii="Optima" w:hAnsi="Optima"/>
          <w:color w:val="000000"/>
          <w:sz w:val="20"/>
        </w:rPr>
        <w:t>Benjamin Lash, Rice U. Civil and Environmental Engineering M.S. committee member, 2013</w:t>
      </w:r>
      <w:r w:rsidR="00671DF9">
        <w:rPr>
          <w:rFonts w:ascii="Optima" w:hAnsi="Optima"/>
          <w:color w:val="000000"/>
          <w:sz w:val="20"/>
        </w:rPr>
        <w:t>.</w:t>
      </w:r>
    </w:p>
    <w:p w14:paraId="4DB9249E" w14:textId="74F9826C" w:rsidR="00220DB5" w:rsidRDefault="00191B7C" w:rsidP="00220DB5">
      <w:pPr>
        <w:pStyle w:val="ListParagraph"/>
        <w:numPr>
          <w:ilvl w:val="0"/>
          <w:numId w:val="14"/>
        </w:numPr>
        <w:spacing w:after="40"/>
        <w:rPr>
          <w:rFonts w:ascii="Optima" w:hAnsi="Optima"/>
          <w:color w:val="000000"/>
          <w:sz w:val="20"/>
        </w:rPr>
      </w:pPr>
      <w:r w:rsidRPr="00C4241F">
        <w:rPr>
          <w:rFonts w:ascii="Optima" w:hAnsi="Optima"/>
          <w:color w:val="000000"/>
          <w:sz w:val="20"/>
        </w:rPr>
        <w:t xml:space="preserve">Benjamin </w:t>
      </w:r>
      <w:proofErr w:type="spellStart"/>
      <w:r w:rsidRPr="00C4241F">
        <w:rPr>
          <w:rFonts w:ascii="Optima" w:hAnsi="Optima"/>
          <w:color w:val="000000"/>
          <w:sz w:val="20"/>
        </w:rPr>
        <w:t>Slotnick</w:t>
      </w:r>
      <w:proofErr w:type="spellEnd"/>
      <w:r w:rsidRPr="00C4241F">
        <w:rPr>
          <w:rFonts w:ascii="Optima" w:hAnsi="Optima"/>
          <w:color w:val="000000"/>
          <w:sz w:val="20"/>
        </w:rPr>
        <w:t>, Rice U. Earth Science</w:t>
      </w:r>
      <w:r w:rsidR="003A1694" w:rsidRPr="00C4241F">
        <w:rPr>
          <w:rFonts w:ascii="Optima" w:hAnsi="Optima"/>
          <w:color w:val="000000"/>
          <w:sz w:val="20"/>
        </w:rPr>
        <w:t xml:space="preserve"> Ph.D. committee member, 2013-2015</w:t>
      </w:r>
      <w:r w:rsidR="00671DF9">
        <w:rPr>
          <w:rFonts w:ascii="Optima" w:hAnsi="Optima"/>
          <w:color w:val="000000"/>
          <w:sz w:val="20"/>
        </w:rPr>
        <w:t>.</w:t>
      </w:r>
    </w:p>
    <w:p w14:paraId="6BDCF8BD" w14:textId="0AAEF4FF" w:rsidR="00220DB5" w:rsidRDefault="003A1694" w:rsidP="00220DB5">
      <w:pPr>
        <w:pStyle w:val="ListParagraph"/>
        <w:numPr>
          <w:ilvl w:val="0"/>
          <w:numId w:val="14"/>
        </w:numPr>
        <w:spacing w:after="40"/>
        <w:rPr>
          <w:rFonts w:ascii="Optima" w:hAnsi="Optima"/>
          <w:color w:val="000000"/>
          <w:sz w:val="20"/>
        </w:rPr>
      </w:pPr>
      <w:r w:rsidRPr="00C4241F">
        <w:rPr>
          <w:rFonts w:ascii="Optima" w:hAnsi="Optima"/>
          <w:color w:val="000000"/>
          <w:sz w:val="20"/>
        </w:rPr>
        <w:t>Matthew Norwood, TAMU Oceanography Ph.D. committee member, 2013-2015</w:t>
      </w:r>
      <w:r w:rsidR="00671DF9">
        <w:rPr>
          <w:rFonts w:ascii="Optima" w:hAnsi="Optima"/>
          <w:color w:val="000000"/>
          <w:sz w:val="20"/>
        </w:rPr>
        <w:t>.</w:t>
      </w:r>
    </w:p>
    <w:p w14:paraId="7C8281F2" w14:textId="55286B73" w:rsidR="00220DB5" w:rsidRDefault="00191B7C" w:rsidP="00220DB5">
      <w:pPr>
        <w:pStyle w:val="ListParagraph"/>
        <w:numPr>
          <w:ilvl w:val="0"/>
          <w:numId w:val="14"/>
        </w:numPr>
        <w:spacing w:after="40"/>
        <w:rPr>
          <w:rFonts w:ascii="Optima" w:hAnsi="Optima"/>
          <w:color w:val="000000"/>
          <w:sz w:val="20"/>
        </w:rPr>
      </w:pPr>
      <w:r w:rsidRPr="00C4241F">
        <w:rPr>
          <w:rFonts w:ascii="Optima" w:hAnsi="Optima"/>
          <w:color w:val="000000"/>
          <w:sz w:val="20"/>
        </w:rPr>
        <w:t>Danielle Goodspeed, Rice U. Biochemistry and Cell Biolog</w:t>
      </w:r>
      <w:r w:rsidR="00BE4111" w:rsidRPr="00C4241F">
        <w:rPr>
          <w:rFonts w:ascii="Optima" w:hAnsi="Optima"/>
          <w:color w:val="000000"/>
          <w:sz w:val="20"/>
        </w:rPr>
        <w:t>y Ph.D. committee member, 2014</w:t>
      </w:r>
      <w:r w:rsidR="00671DF9">
        <w:rPr>
          <w:rFonts w:ascii="Optima" w:hAnsi="Optima"/>
          <w:color w:val="000000"/>
          <w:sz w:val="20"/>
        </w:rPr>
        <w:t>.</w:t>
      </w:r>
    </w:p>
    <w:p w14:paraId="391BBC74" w14:textId="1FDF50B8" w:rsidR="00873026" w:rsidRDefault="00BE4111" w:rsidP="00873026">
      <w:pPr>
        <w:pStyle w:val="ListParagraph"/>
        <w:numPr>
          <w:ilvl w:val="0"/>
          <w:numId w:val="14"/>
        </w:numPr>
        <w:spacing w:after="40"/>
        <w:rPr>
          <w:rFonts w:ascii="Optima" w:hAnsi="Optima"/>
          <w:color w:val="000000"/>
          <w:sz w:val="20"/>
        </w:rPr>
      </w:pPr>
      <w:r w:rsidRPr="00C4241F">
        <w:rPr>
          <w:rFonts w:ascii="Optima" w:hAnsi="Optima"/>
          <w:color w:val="000000"/>
          <w:sz w:val="20"/>
        </w:rPr>
        <w:t>Agar</w:t>
      </w:r>
      <w:r w:rsidR="00D47C89">
        <w:rPr>
          <w:rFonts w:ascii="Optima" w:hAnsi="Optima"/>
          <w:color w:val="000000"/>
          <w:sz w:val="20"/>
        </w:rPr>
        <w:t xml:space="preserve"> </w:t>
      </w:r>
      <w:proofErr w:type="spellStart"/>
      <w:r w:rsidR="00D47C89">
        <w:rPr>
          <w:rFonts w:ascii="Optima" w:hAnsi="Optima"/>
          <w:color w:val="000000"/>
          <w:sz w:val="20"/>
        </w:rPr>
        <w:t>Woda</w:t>
      </w:r>
      <w:proofErr w:type="spellEnd"/>
      <w:r w:rsidRPr="00C4241F">
        <w:rPr>
          <w:rFonts w:ascii="Optima" w:hAnsi="Optima"/>
          <w:color w:val="000000"/>
          <w:sz w:val="20"/>
        </w:rPr>
        <w:t>, Rice U. Earth Science M.S. committee member, 2014</w:t>
      </w:r>
      <w:r w:rsidR="00671DF9">
        <w:rPr>
          <w:rFonts w:ascii="Optima" w:hAnsi="Optima"/>
          <w:color w:val="000000"/>
          <w:sz w:val="20"/>
        </w:rPr>
        <w:t>.</w:t>
      </w:r>
    </w:p>
    <w:p w14:paraId="60C6C2E8" w14:textId="0BE8FF1B" w:rsidR="00873026" w:rsidRDefault="001C49A7" w:rsidP="00873026">
      <w:pPr>
        <w:pStyle w:val="ListParagraph"/>
        <w:numPr>
          <w:ilvl w:val="0"/>
          <w:numId w:val="14"/>
        </w:numPr>
        <w:spacing w:after="40"/>
        <w:rPr>
          <w:rFonts w:ascii="Optima" w:hAnsi="Optima"/>
          <w:color w:val="000000"/>
          <w:sz w:val="20"/>
        </w:rPr>
      </w:pPr>
      <w:proofErr w:type="spellStart"/>
      <w:r w:rsidRPr="00C4241F">
        <w:rPr>
          <w:rFonts w:ascii="Optima" w:hAnsi="Optima"/>
          <w:color w:val="000000"/>
          <w:sz w:val="20"/>
        </w:rPr>
        <w:t>Basak</w:t>
      </w:r>
      <w:proofErr w:type="spellEnd"/>
      <w:r w:rsidRPr="00C4241F">
        <w:rPr>
          <w:rFonts w:ascii="Optima" w:hAnsi="Optima"/>
          <w:color w:val="000000"/>
          <w:sz w:val="20"/>
        </w:rPr>
        <w:t xml:space="preserve"> </w:t>
      </w:r>
      <w:proofErr w:type="spellStart"/>
      <w:r w:rsidRPr="00C4241F">
        <w:rPr>
          <w:rFonts w:ascii="Optima" w:hAnsi="Optima"/>
          <w:color w:val="000000"/>
          <w:sz w:val="20"/>
        </w:rPr>
        <w:t>Karakuk</w:t>
      </w:r>
      <w:proofErr w:type="spellEnd"/>
      <w:r w:rsidRPr="00C4241F">
        <w:rPr>
          <w:rFonts w:ascii="Optima" w:hAnsi="Optima"/>
          <w:color w:val="000000"/>
          <w:sz w:val="20"/>
        </w:rPr>
        <w:t xml:space="preserve"> </w:t>
      </w:r>
      <w:proofErr w:type="spellStart"/>
      <w:r w:rsidRPr="00C4241F">
        <w:rPr>
          <w:rFonts w:ascii="Optima" w:hAnsi="Optima"/>
          <w:color w:val="000000"/>
          <w:sz w:val="20"/>
        </w:rPr>
        <w:t>Cevik</w:t>
      </w:r>
      <w:proofErr w:type="spellEnd"/>
      <w:r w:rsidRPr="00C4241F">
        <w:rPr>
          <w:rFonts w:ascii="Optima" w:hAnsi="Optima"/>
          <w:color w:val="000000"/>
          <w:sz w:val="20"/>
        </w:rPr>
        <w:t>, Rice U. Civil and Environ. Engineering Ph.D. committee member, 2015-</w:t>
      </w:r>
      <w:r w:rsidR="003D2564" w:rsidRPr="00C4241F">
        <w:rPr>
          <w:rFonts w:ascii="Optima" w:hAnsi="Optima"/>
          <w:color w:val="000000"/>
          <w:sz w:val="20"/>
        </w:rPr>
        <w:t>2016</w:t>
      </w:r>
    </w:p>
    <w:p w14:paraId="12274B97" w14:textId="4408426C" w:rsidR="00873026" w:rsidRPr="00873026" w:rsidRDefault="00873026" w:rsidP="00873026">
      <w:pPr>
        <w:pStyle w:val="ListParagraph"/>
        <w:numPr>
          <w:ilvl w:val="0"/>
          <w:numId w:val="14"/>
        </w:numPr>
        <w:spacing w:after="40"/>
        <w:rPr>
          <w:rFonts w:ascii="Optima" w:hAnsi="Optima"/>
          <w:color w:val="000000"/>
          <w:sz w:val="20"/>
        </w:rPr>
      </w:pPr>
      <w:proofErr w:type="spellStart"/>
      <w:r w:rsidRPr="00873026">
        <w:rPr>
          <w:rFonts w:ascii="Optima" w:hAnsi="Optima"/>
          <w:color w:val="000000"/>
          <w:sz w:val="20"/>
        </w:rPr>
        <w:t>Taminulosala</w:t>
      </w:r>
      <w:proofErr w:type="spellEnd"/>
      <w:r w:rsidRPr="00873026">
        <w:rPr>
          <w:rFonts w:ascii="Optima" w:hAnsi="Optima"/>
          <w:color w:val="000000"/>
          <w:sz w:val="20"/>
        </w:rPr>
        <w:t xml:space="preserve"> </w:t>
      </w:r>
      <w:proofErr w:type="spellStart"/>
      <w:r w:rsidRPr="00873026">
        <w:rPr>
          <w:rFonts w:ascii="Optima" w:hAnsi="Optima"/>
          <w:color w:val="000000"/>
          <w:sz w:val="20"/>
        </w:rPr>
        <w:t>Longjohn</w:t>
      </w:r>
      <w:proofErr w:type="spellEnd"/>
      <w:r w:rsidRPr="00873026">
        <w:rPr>
          <w:rFonts w:ascii="Optima" w:hAnsi="Optima"/>
          <w:color w:val="000000"/>
          <w:sz w:val="20"/>
        </w:rPr>
        <w:t>, Rice U. Earth Science M</w:t>
      </w:r>
      <w:r w:rsidR="007C37B9">
        <w:rPr>
          <w:rFonts w:ascii="Optima" w:hAnsi="Optima"/>
          <w:color w:val="000000"/>
          <w:sz w:val="20"/>
        </w:rPr>
        <w:t>.S. committee member, 2016-2017</w:t>
      </w:r>
    </w:p>
    <w:p w14:paraId="2FE38FBD" w14:textId="734B5B96" w:rsidR="00873026" w:rsidRDefault="00873026" w:rsidP="00873026">
      <w:pPr>
        <w:pStyle w:val="ListParagraph"/>
        <w:numPr>
          <w:ilvl w:val="0"/>
          <w:numId w:val="14"/>
        </w:numPr>
        <w:spacing w:after="40"/>
        <w:rPr>
          <w:rFonts w:ascii="Optima" w:hAnsi="Optima"/>
          <w:color w:val="000000"/>
          <w:sz w:val="20"/>
        </w:rPr>
      </w:pPr>
      <w:r>
        <w:rPr>
          <w:rFonts w:ascii="Optima" w:hAnsi="Optima"/>
          <w:color w:val="000000"/>
          <w:sz w:val="20"/>
        </w:rPr>
        <w:t xml:space="preserve">Heath </w:t>
      </w:r>
      <w:r w:rsidR="001C49A7" w:rsidRPr="00C4241F">
        <w:rPr>
          <w:rFonts w:ascii="Optima" w:hAnsi="Optima"/>
          <w:color w:val="000000"/>
          <w:sz w:val="20"/>
        </w:rPr>
        <w:t>Hopson, Rice U. Earth Science M.S. committee member, 2016</w:t>
      </w:r>
      <w:r>
        <w:rPr>
          <w:rFonts w:ascii="Optima" w:hAnsi="Optima"/>
          <w:color w:val="000000"/>
          <w:sz w:val="20"/>
        </w:rPr>
        <w:t>-2018</w:t>
      </w:r>
    </w:p>
    <w:p w14:paraId="6CB2E52C" w14:textId="706C4838" w:rsidR="00873026" w:rsidRDefault="00873026" w:rsidP="00873026">
      <w:pPr>
        <w:pStyle w:val="ListParagraph"/>
        <w:numPr>
          <w:ilvl w:val="0"/>
          <w:numId w:val="14"/>
        </w:numPr>
        <w:spacing w:after="40"/>
        <w:rPr>
          <w:rFonts w:ascii="Optima" w:hAnsi="Optima"/>
          <w:color w:val="000000"/>
          <w:sz w:val="20"/>
        </w:rPr>
      </w:pPr>
      <w:r>
        <w:rPr>
          <w:rFonts w:ascii="Optima" w:hAnsi="Optima"/>
          <w:color w:val="000000"/>
          <w:sz w:val="20"/>
        </w:rPr>
        <w:t xml:space="preserve">Emily </w:t>
      </w:r>
      <w:r w:rsidR="001C49A7" w:rsidRPr="00C4241F">
        <w:rPr>
          <w:rFonts w:ascii="Optima" w:hAnsi="Optima"/>
          <w:color w:val="000000"/>
          <w:sz w:val="20"/>
        </w:rPr>
        <w:t xml:space="preserve">Schultz, Rice U. </w:t>
      </w:r>
      <w:proofErr w:type="spellStart"/>
      <w:r w:rsidR="001C49A7" w:rsidRPr="00C4241F">
        <w:rPr>
          <w:rFonts w:ascii="Optima" w:hAnsi="Optima"/>
          <w:color w:val="000000"/>
          <w:sz w:val="20"/>
        </w:rPr>
        <w:t>BioSciences</w:t>
      </w:r>
      <w:proofErr w:type="spellEnd"/>
      <w:r w:rsidR="001C49A7" w:rsidRPr="00C4241F">
        <w:rPr>
          <w:rFonts w:ascii="Optima" w:hAnsi="Optima"/>
          <w:color w:val="000000"/>
          <w:sz w:val="20"/>
        </w:rPr>
        <w:t xml:space="preserve"> Ph.D. </w:t>
      </w:r>
      <w:r w:rsidR="00CB4347">
        <w:rPr>
          <w:rFonts w:ascii="Optima" w:hAnsi="Optima"/>
          <w:color w:val="000000"/>
          <w:sz w:val="20"/>
        </w:rPr>
        <w:t>committee member, 2015-2019.</w:t>
      </w:r>
    </w:p>
    <w:p w14:paraId="7C24A800" w14:textId="09E66B79" w:rsidR="00873026" w:rsidRDefault="00752393" w:rsidP="00873026">
      <w:pPr>
        <w:pStyle w:val="ListParagraph"/>
        <w:numPr>
          <w:ilvl w:val="0"/>
          <w:numId w:val="14"/>
        </w:numPr>
        <w:spacing w:after="40"/>
        <w:rPr>
          <w:rFonts w:ascii="Optima" w:hAnsi="Optima"/>
          <w:color w:val="000000"/>
          <w:sz w:val="20"/>
        </w:rPr>
      </w:pPr>
      <w:proofErr w:type="spellStart"/>
      <w:r>
        <w:rPr>
          <w:rFonts w:ascii="Optima" w:hAnsi="Optima"/>
          <w:color w:val="000000"/>
          <w:sz w:val="20"/>
        </w:rPr>
        <w:t>Quazi</w:t>
      </w:r>
      <w:proofErr w:type="spellEnd"/>
      <w:r>
        <w:rPr>
          <w:rFonts w:ascii="Optima" w:hAnsi="Optima"/>
          <w:color w:val="000000"/>
          <w:sz w:val="20"/>
        </w:rPr>
        <w:t xml:space="preserve"> Rasool, Rice U. Civil and Environmental Engineering Ph.D</w:t>
      </w:r>
      <w:r w:rsidR="00CB4347">
        <w:rPr>
          <w:rFonts w:ascii="Optima" w:hAnsi="Optima"/>
          <w:color w:val="000000"/>
          <w:sz w:val="20"/>
        </w:rPr>
        <w:t>. committee member, 2015-2018.</w:t>
      </w:r>
    </w:p>
    <w:p w14:paraId="4D9A02C9" w14:textId="0D291187" w:rsidR="00873026" w:rsidRDefault="000A2AE3" w:rsidP="00873026">
      <w:pPr>
        <w:pStyle w:val="ListParagraph"/>
        <w:numPr>
          <w:ilvl w:val="0"/>
          <w:numId w:val="14"/>
        </w:numPr>
        <w:spacing w:after="40"/>
        <w:rPr>
          <w:rFonts w:ascii="Optima" w:hAnsi="Optima"/>
          <w:color w:val="000000"/>
          <w:sz w:val="20"/>
        </w:rPr>
      </w:pPr>
      <w:r w:rsidRPr="00C4241F">
        <w:rPr>
          <w:rFonts w:ascii="Optima" w:hAnsi="Optima"/>
          <w:color w:val="000000"/>
          <w:sz w:val="20"/>
        </w:rPr>
        <w:t xml:space="preserve">Therese </w:t>
      </w:r>
      <w:proofErr w:type="spellStart"/>
      <w:r w:rsidRPr="00C4241F">
        <w:rPr>
          <w:rFonts w:ascii="Optima" w:hAnsi="Optima"/>
          <w:color w:val="000000"/>
          <w:sz w:val="20"/>
        </w:rPr>
        <w:t>Lamperty</w:t>
      </w:r>
      <w:proofErr w:type="spellEnd"/>
      <w:r w:rsidRPr="00C4241F">
        <w:rPr>
          <w:rFonts w:ascii="Optima" w:hAnsi="Optima"/>
          <w:color w:val="000000"/>
          <w:sz w:val="20"/>
        </w:rPr>
        <w:t xml:space="preserve">, Rice U. </w:t>
      </w:r>
      <w:proofErr w:type="spellStart"/>
      <w:r w:rsidRPr="00C4241F">
        <w:rPr>
          <w:rFonts w:ascii="Optima" w:hAnsi="Optima"/>
          <w:color w:val="000000"/>
          <w:sz w:val="20"/>
        </w:rPr>
        <w:t>BioSciences</w:t>
      </w:r>
      <w:proofErr w:type="spellEnd"/>
      <w:r w:rsidRPr="00C4241F">
        <w:rPr>
          <w:rFonts w:ascii="Optima" w:hAnsi="Optima"/>
          <w:color w:val="000000"/>
          <w:sz w:val="20"/>
        </w:rPr>
        <w:t xml:space="preserve"> Ph.D. committee member, 2016-</w:t>
      </w:r>
      <w:r w:rsidR="00C65CF6">
        <w:rPr>
          <w:rFonts w:ascii="Optima" w:hAnsi="Optima"/>
          <w:color w:val="000000"/>
          <w:sz w:val="20"/>
        </w:rPr>
        <w:t>2020</w:t>
      </w:r>
      <w:r w:rsidRPr="00C4241F">
        <w:rPr>
          <w:rFonts w:ascii="Optima" w:hAnsi="Optima"/>
          <w:color w:val="000000"/>
          <w:sz w:val="20"/>
        </w:rPr>
        <w:t>.</w:t>
      </w:r>
    </w:p>
    <w:p w14:paraId="49B41B3B" w14:textId="0CA61197" w:rsidR="00873026" w:rsidRDefault="00BB3904" w:rsidP="00873026">
      <w:pPr>
        <w:pStyle w:val="ListParagraph"/>
        <w:numPr>
          <w:ilvl w:val="0"/>
          <w:numId w:val="14"/>
        </w:numPr>
        <w:spacing w:after="40"/>
        <w:rPr>
          <w:rFonts w:ascii="Optima" w:hAnsi="Optima"/>
          <w:color w:val="000000"/>
          <w:sz w:val="20"/>
        </w:rPr>
      </w:pPr>
      <w:r>
        <w:rPr>
          <w:rFonts w:ascii="Optima" w:hAnsi="Optima"/>
          <w:color w:val="000000"/>
          <w:sz w:val="20"/>
        </w:rPr>
        <w:t xml:space="preserve">Benjamin Schulze, Rice U. Civil </w:t>
      </w:r>
      <w:r w:rsidR="00873026">
        <w:rPr>
          <w:rFonts w:ascii="Optima" w:hAnsi="Optima"/>
          <w:color w:val="000000"/>
          <w:sz w:val="20"/>
        </w:rPr>
        <w:t>&amp;</w:t>
      </w:r>
      <w:r>
        <w:rPr>
          <w:rFonts w:ascii="Optima" w:hAnsi="Optima"/>
          <w:color w:val="000000"/>
          <w:sz w:val="20"/>
        </w:rPr>
        <w:t xml:space="preserve"> Environmental Engineering M</w:t>
      </w:r>
      <w:r w:rsidR="007C37B9">
        <w:rPr>
          <w:rFonts w:ascii="Optima" w:hAnsi="Optima"/>
          <w:color w:val="000000"/>
          <w:sz w:val="20"/>
        </w:rPr>
        <w:t>.S. committee member, 2017-2018</w:t>
      </w:r>
    </w:p>
    <w:p w14:paraId="459071FA" w14:textId="4244E792" w:rsidR="00B33D8F" w:rsidRDefault="00B33D8F" w:rsidP="00873026">
      <w:pPr>
        <w:pStyle w:val="ListParagraph"/>
        <w:numPr>
          <w:ilvl w:val="0"/>
          <w:numId w:val="14"/>
        </w:numPr>
        <w:spacing w:after="40"/>
        <w:rPr>
          <w:rFonts w:ascii="Optima" w:hAnsi="Optima"/>
          <w:color w:val="000000"/>
          <w:sz w:val="20"/>
        </w:rPr>
      </w:pPr>
      <w:r>
        <w:rPr>
          <w:rFonts w:ascii="Optima" w:hAnsi="Optima"/>
          <w:color w:val="000000"/>
          <w:sz w:val="20"/>
        </w:rPr>
        <w:t>Tierra Moore, U. Penn E</w:t>
      </w:r>
      <w:r w:rsidR="00C950FC">
        <w:rPr>
          <w:rFonts w:ascii="Optima" w:hAnsi="Optima"/>
          <w:color w:val="000000"/>
          <w:sz w:val="20"/>
        </w:rPr>
        <w:t>arth &amp; Environmental Sciences Ph.D</w:t>
      </w:r>
      <w:r w:rsidR="00CB4347">
        <w:rPr>
          <w:rFonts w:ascii="Optima" w:hAnsi="Optima"/>
          <w:color w:val="000000"/>
          <w:sz w:val="20"/>
        </w:rPr>
        <w:t>. committee member, 2017-2018.</w:t>
      </w:r>
    </w:p>
    <w:p w14:paraId="54F312F1" w14:textId="46445DFC" w:rsidR="00E825BF" w:rsidRDefault="00E825BF" w:rsidP="00873026">
      <w:pPr>
        <w:pStyle w:val="ListParagraph"/>
        <w:numPr>
          <w:ilvl w:val="0"/>
          <w:numId w:val="14"/>
        </w:numPr>
        <w:spacing w:after="40"/>
        <w:rPr>
          <w:rFonts w:ascii="Optima" w:hAnsi="Optima"/>
          <w:color w:val="000000"/>
          <w:sz w:val="20"/>
        </w:rPr>
      </w:pPr>
      <w:proofErr w:type="spellStart"/>
      <w:r w:rsidRPr="00873026">
        <w:rPr>
          <w:rFonts w:ascii="Optima" w:hAnsi="Optima"/>
          <w:color w:val="000000"/>
          <w:sz w:val="20"/>
        </w:rPr>
        <w:t>Boda</w:t>
      </w:r>
      <w:proofErr w:type="spellEnd"/>
      <w:r w:rsidRPr="00873026">
        <w:rPr>
          <w:rFonts w:ascii="Optima" w:hAnsi="Optima"/>
          <w:color w:val="000000"/>
          <w:sz w:val="20"/>
        </w:rPr>
        <w:t xml:space="preserve"> </w:t>
      </w:r>
      <w:r w:rsidR="007C37B9">
        <w:rPr>
          <w:rFonts w:ascii="Optima" w:hAnsi="Optima"/>
          <w:color w:val="000000"/>
          <w:sz w:val="20"/>
        </w:rPr>
        <w:t xml:space="preserve">Li, Rice U. Earth, Environmental &amp; </w:t>
      </w:r>
      <w:r w:rsidRPr="00873026">
        <w:rPr>
          <w:rFonts w:ascii="Optima" w:hAnsi="Optima"/>
          <w:color w:val="000000"/>
          <w:sz w:val="20"/>
        </w:rPr>
        <w:t>Planetary Sciences Ph.D.</w:t>
      </w:r>
      <w:r w:rsidR="007C37B9">
        <w:rPr>
          <w:rFonts w:ascii="Optima" w:hAnsi="Optima"/>
          <w:color w:val="000000"/>
          <w:sz w:val="20"/>
        </w:rPr>
        <w:t xml:space="preserve"> committee member, 2017-present</w:t>
      </w:r>
    </w:p>
    <w:p w14:paraId="42F19D54" w14:textId="4C229A6A" w:rsidR="00CB4347" w:rsidRDefault="00CB4347" w:rsidP="00873026">
      <w:pPr>
        <w:pStyle w:val="ListParagraph"/>
        <w:numPr>
          <w:ilvl w:val="0"/>
          <w:numId w:val="14"/>
        </w:numPr>
        <w:spacing w:after="40"/>
        <w:rPr>
          <w:rFonts w:ascii="Optima" w:hAnsi="Optima"/>
          <w:color w:val="000000"/>
          <w:sz w:val="20"/>
        </w:rPr>
      </w:pPr>
      <w:proofErr w:type="spellStart"/>
      <w:r>
        <w:rPr>
          <w:rFonts w:ascii="Optima" w:hAnsi="Optima"/>
          <w:color w:val="000000"/>
          <w:sz w:val="20"/>
        </w:rPr>
        <w:t>Yanwan</w:t>
      </w:r>
      <w:proofErr w:type="spellEnd"/>
      <w:r>
        <w:rPr>
          <w:rFonts w:ascii="Optima" w:hAnsi="Optima"/>
          <w:color w:val="000000"/>
          <w:sz w:val="20"/>
        </w:rPr>
        <w:t xml:space="preserve"> Dai, Rice U </w:t>
      </w:r>
      <w:proofErr w:type="spellStart"/>
      <w:r>
        <w:rPr>
          <w:rFonts w:ascii="Optima" w:hAnsi="Optima"/>
          <w:color w:val="000000"/>
          <w:sz w:val="20"/>
        </w:rPr>
        <w:t>BioSciences</w:t>
      </w:r>
      <w:proofErr w:type="spellEnd"/>
      <w:r>
        <w:rPr>
          <w:rFonts w:ascii="Optima" w:hAnsi="Optima"/>
          <w:color w:val="000000"/>
          <w:sz w:val="20"/>
        </w:rPr>
        <w:t xml:space="preserve"> Ph.D. committee member, 2019-present.</w:t>
      </w:r>
    </w:p>
    <w:p w14:paraId="6B454859" w14:textId="5BF57BD6" w:rsidR="00C71E81" w:rsidRDefault="00C71E81" w:rsidP="00873026">
      <w:pPr>
        <w:pStyle w:val="ListParagraph"/>
        <w:numPr>
          <w:ilvl w:val="0"/>
          <w:numId w:val="14"/>
        </w:numPr>
        <w:spacing w:after="40"/>
        <w:rPr>
          <w:rFonts w:ascii="Optima" w:hAnsi="Optima"/>
          <w:color w:val="000000"/>
          <w:sz w:val="20"/>
        </w:rPr>
      </w:pPr>
      <w:r>
        <w:rPr>
          <w:rFonts w:ascii="Optima" w:hAnsi="Optima"/>
          <w:color w:val="000000"/>
          <w:sz w:val="20"/>
        </w:rPr>
        <w:lastRenderedPageBreak/>
        <w:t>Katie Ulrich, Rice U Anthropology Ph.D. committee member, 2019-present.</w:t>
      </w:r>
    </w:p>
    <w:p w14:paraId="2D4AEB21" w14:textId="72D40455" w:rsidR="00A75C4A" w:rsidRDefault="00A75C4A" w:rsidP="00873026">
      <w:pPr>
        <w:pStyle w:val="ListParagraph"/>
        <w:numPr>
          <w:ilvl w:val="0"/>
          <w:numId w:val="14"/>
        </w:numPr>
        <w:spacing w:after="40"/>
        <w:rPr>
          <w:rFonts w:ascii="Optima" w:hAnsi="Optima"/>
          <w:color w:val="000000"/>
          <w:sz w:val="20"/>
        </w:rPr>
      </w:pPr>
      <w:r>
        <w:rPr>
          <w:rFonts w:ascii="Optima" w:hAnsi="Optima"/>
          <w:color w:val="000000"/>
          <w:sz w:val="20"/>
        </w:rPr>
        <w:t>David Valerio, Rice U Earth, Enviro</w:t>
      </w:r>
      <w:r w:rsidR="00671DF9">
        <w:rPr>
          <w:rFonts w:ascii="Optima" w:hAnsi="Optima"/>
          <w:color w:val="000000"/>
          <w:sz w:val="20"/>
        </w:rPr>
        <w:t>n.</w:t>
      </w:r>
      <w:r>
        <w:rPr>
          <w:rFonts w:ascii="Optima" w:hAnsi="Optima"/>
          <w:color w:val="000000"/>
          <w:sz w:val="20"/>
        </w:rPr>
        <w:t xml:space="preserve"> Planetary Sciences Ph.D.</w:t>
      </w:r>
      <w:r w:rsidR="000349DA">
        <w:rPr>
          <w:rFonts w:ascii="Optima" w:hAnsi="Optima"/>
          <w:color w:val="000000"/>
          <w:sz w:val="20"/>
        </w:rPr>
        <w:t xml:space="preserve"> committee member, 2019-</w:t>
      </w:r>
      <w:r w:rsidR="00671DF9">
        <w:rPr>
          <w:rFonts w:ascii="Optima" w:hAnsi="Optima"/>
          <w:color w:val="000000"/>
          <w:sz w:val="20"/>
        </w:rPr>
        <w:t>2021</w:t>
      </w:r>
      <w:r w:rsidR="000349DA">
        <w:rPr>
          <w:rFonts w:ascii="Optima" w:hAnsi="Optima"/>
          <w:color w:val="000000"/>
          <w:sz w:val="20"/>
        </w:rPr>
        <w:t>.</w:t>
      </w:r>
    </w:p>
    <w:p w14:paraId="0A5295D3" w14:textId="58CE32D9" w:rsidR="00781390" w:rsidRDefault="00781390" w:rsidP="00873026">
      <w:pPr>
        <w:pStyle w:val="ListParagraph"/>
        <w:numPr>
          <w:ilvl w:val="0"/>
          <w:numId w:val="14"/>
        </w:numPr>
        <w:spacing w:after="40"/>
        <w:rPr>
          <w:rFonts w:ascii="Optima" w:hAnsi="Optima"/>
          <w:color w:val="000000"/>
          <w:sz w:val="20"/>
        </w:rPr>
      </w:pPr>
      <w:r>
        <w:rPr>
          <w:rFonts w:ascii="Optima" w:hAnsi="Optima"/>
          <w:color w:val="000000"/>
          <w:sz w:val="20"/>
        </w:rPr>
        <w:t xml:space="preserve">Caleigh </w:t>
      </w:r>
      <w:proofErr w:type="spellStart"/>
      <w:r>
        <w:rPr>
          <w:rFonts w:ascii="Optima" w:hAnsi="Optima"/>
          <w:color w:val="000000"/>
          <w:sz w:val="20"/>
        </w:rPr>
        <w:t>Roleck</w:t>
      </w:r>
      <w:proofErr w:type="spellEnd"/>
      <w:r>
        <w:rPr>
          <w:rFonts w:ascii="Optima" w:hAnsi="Optima"/>
          <w:color w:val="000000"/>
          <w:sz w:val="20"/>
        </w:rPr>
        <w:t>, Rice U SSPB Ph.D. committee member, 2020-present.</w:t>
      </w:r>
    </w:p>
    <w:p w14:paraId="6C1EE982" w14:textId="5028BC2C" w:rsidR="00074B28" w:rsidRPr="00873026" w:rsidRDefault="00F051DD" w:rsidP="00873026">
      <w:pPr>
        <w:pStyle w:val="ListParagraph"/>
        <w:numPr>
          <w:ilvl w:val="0"/>
          <w:numId w:val="14"/>
        </w:numPr>
        <w:spacing w:after="40"/>
        <w:rPr>
          <w:rFonts w:ascii="Optima" w:hAnsi="Optima"/>
          <w:color w:val="000000"/>
          <w:sz w:val="20"/>
        </w:rPr>
      </w:pPr>
      <w:r>
        <w:rPr>
          <w:rFonts w:ascii="Optima" w:hAnsi="Optima"/>
          <w:color w:val="000000"/>
          <w:sz w:val="20"/>
        </w:rPr>
        <w:t>Will Larsen, Rice U Earth, Environmental &amp; Planetary Sciences committee member, 2021-present.</w:t>
      </w:r>
    </w:p>
    <w:p w14:paraId="4C85449D" w14:textId="7FF7C2AF" w:rsidR="006A7700" w:rsidRPr="00C4241F"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UNDERGRADUATE STUDENTS ADVISED</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72565D73"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 xml:space="preserve">Rachel Deco, Geology and Planetary Science major, </w:t>
      </w:r>
      <w:proofErr w:type="spellStart"/>
      <w:r w:rsidRPr="00C71A29">
        <w:rPr>
          <w:rFonts w:ascii="Optima" w:hAnsi="Optima"/>
          <w:sz w:val="20"/>
        </w:rPr>
        <w:t>CalTech</w:t>
      </w:r>
      <w:proofErr w:type="spellEnd"/>
      <w:r w:rsidRPr="00C71A29">
        <w:rPr>
          <w:rFonts w:ascii="Optima" w:hAnsi="Optima"/>
          <w:sz w:val="20"/>
        </w:rPr>
        <w:t xml:space="preserve"> (2002-2004)</w:t>
      </w:r>
    </w:p>
    <w:p w14:paraId="764C04E7"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Nita Clark, Coastal Studies Major, Louisiana State University (summer 2005)</w:t>
      </w:r>
    </w:p>
    <w:p w14:paraId="5D650322" w14:textId="77777777" w:rsidR="001731DC" w:rsidRPr="00C71A29" w:rsidRDefault="001731DC" w:rsidP="001731DC">
      <w:pPr>
        <w:pStyle w:val="ListParagraph"/>
        <w:numPr>
          <w:ilvl w:val="0"/>
          <w:numId w:val="13"/>
        </w:numPr>
        <w:spacing w:after="40"/>
        <w:rPr>
          <w:rFonts w:ascii="Optima" w:hAnsi="Optima"/>
          <w:b/>
          <w:sz w:val="20"/>
        </w:rPr>
      </w:pPr>
      <w:proofErr w:type="spellStart"/>
      <w:r w:rsidRPr="00C71A29">
        <w:rPr>
          <w:rFonts w:ascii="Optima" w:hAnsi="Optima"/>
          <w:sz w:val="20"/>
        </w:rPr>
        <w:t>LaQuanti</w:t>
      </w:r>
      <w:proofErr w:type="spellEnd"/>
      <w:r w:rsidRPr="00C71A29">
        <w:rPr>
          <w:rFonts w:ascii="Optima" w:hAnsi="Optima"/>
          <w:sz w:val="20"/>
        </w:rPr>
        <w:t xml:space="preserve"> </w:t>
      </w:r>
      <w:proofErr w:type="spellStart"/>
      <w:r w:rsidRPr="00C71A29">
        <w:rPr>
          <w:rFonts w:ascii="Optima" w:hAnsi="Optima"/>
          <w:sz w:val="20"/>
        </w:rPr>
        <w:t>Calligan</w:t>
      </w:r>
      <w:proofErr w:type="spellEnd"/>
      <w:r w:rsidRPr="00C71A29">
        <w:rPr>
          <w:rFonts w:ascii="Optima" w:hAnsi="Optima"/>
          <w:sz w:val="20"/>
        </w:rPr>
        <w:t>, Chemistry Major, Texas Southern University (2006-2008)</w:t>
      </w:r>
    </w:p>
    <w:p w14:paraId="07361AE1" w14:textId="77777777" w:rsidR="001731DC" w:rsidRPr="00C71A29" w:rsidRDefault="001731DC" w:rsidP="001731DC">
      <w:pPr>
        <w:pStyle w:val="ListParagraph"/>
        <w:numPr>
          <w:ilvl w:val="0"/>
          <w:numId w:val="13"/>
        </w:numPr>
        <w:spacing w:after="40"/>
        <w:rPr>
          <w:rFonts w:ascii="Optima" w:hAnsi="Optima"/>
          <w:b/>
          <w:sz w:val="20"/>
        </w:rPr>
      </w:pPr>
      <w:r>
        <w:rPr>
          <w:rFonts w:ascii="Optima" w:hAnsi="Optima"/>
          <w:sz w:val="20"/>
        </w:rPr>
        <w:t xml:space="preserve">Sarita </w:t>
      </w:r>
      <w:r w:rsidRPr="00C4241F">
        <w:rPr>
          <w:rFonts w:ascii="Optima" w:hAnsi="Optima"/>
          <w:sz w:val="20"/>
        </w:rPr>
        <w:t>Minor, Biochemistry major, Univ. Houston (summer 2007)</w:t>
      </w:r>
    </w:p>
    <w:p w14:paraId="41B1CFF4"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Krystle Hodge, Chemistry major, Univ. Houston (summer 2007)</w:t>
      </w:r>
    </w:p>
    <w:p w14:paraId="5D838F8B"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Jeremy Caves, Earth Sciences major (2007-2009)</w:t>
      </w:r>
    </w:p>
    <w:p w14:paraId="1B26A16A"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Lacey Pyle, Earth Science major (2007-2010)</w:t>
      </w:r>
    </w:p>
    <w:p w14:paraId="340B11C9"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Joshua Ozer, Century Scholar, Rice University (2007)</w:t>
      </w:r>
    </w:p>
    <w:p w14:paraId="27B6214A"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Lila Kerr, Century Scholar, Rice University (</w:t>
      </w:r>
      <w:r>
        <w:rPr>
          <w:rFonts w:ascii="Optima" w:hAnsi="Optima"/>
          <w:sz w:val="20"/>
        </w:rPr>
        <w:t>2008)</w:t>
      </w:r>
    </w:p>
    <w:p w14:paraId="1127E27C"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Timothy Kinney, Physics major, Rice University (2009-2010)</w:t>
      </w:r>
    </w:p>
    <w:p w14:paraId="42287747" w14:textId="77777777" w:rsidR="001731DC" w:rsidRPr="00F83EAC" w:rsidRDefault="001731DC" w:rsidP="001731DC">
      <w:pPr>
        <w:pStyle w:val="ListParagraph"/>
        <w:numPr>
          <w:ilvl w:val="0"/>
          <w:numId w:val="13"/>
        </w:numPr>
        <w:spacing w:after="40"/>
        <w:rPr>
          <w:rFonts w:ascii="Optima" w:hAnsi="Optima"/>
          <w:b/>
          <w:sz w:val="20"/>
        </w:rPr>
      </w:pPr>
      <w:r w:rsidRPr="00C71A29">
        <w:rPr>
          <w:rFonts w:ascii="Optima" w:hAnsi="Optima"/>
          <w:sz w:val="20"/>
        </w:rPr>
        <w:t xml:space="preserve">Victoria </w:t>
      </w:r>
      <w:proofErr w:type="spellStart"/>
      <w:r w:rsidRPr="00C71A29">
        <w:rPr>
          <w:rFonts w:ascii="Optima" w:hAnsi="Optima"/>
          <w:sz w:val="20"/>
        </w:rPr>
        <w:t>Solorzano</w:t>
      </w:r>
      <w:proofErr w:type="spellEnd"/>
      <w:r w:rsidRPr="00C71A29">
        <w:rPr>
          <w:rFonts w:ascii="Optima" w:hAnsi="Optima"/>
          <w:sz w:val="20"/>
        </w:rPr>
        <w:t>, Chemical &amp; Biomolecular Eng. major, Rice Univ. (summer 2009)</w:t>
      </w:r>
    </w:p>
    <w:p w14:paraId="2574BC88"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 xml:space="preserve">Chase </w:t>
      </w:r>
      <w:proofErr w:type="spellStart"/>
      <w:r w:rsidRPr="00F83EAC">
        <w:rPr>
          <w:rFonts w:ascii="Optima" w:hAnsi="Optima"/>
          <w:sz w:val="20"/>
        </w:rPr>
        <w:t>LeCroy</w:t>
      </w:r>
      <w:proofErr w:type="spellEnd"/>
      <w:r w:rsidRPr="00F83EAC">
        <w:rPr>
          <w:rFonts w:ascii="Optima" w:hAnsi="Optima"/>
          <w:sz w:val="20"/>
        </w:rPr>
        <w:t>, Earth Science major, Rice University (2009-2011)</w:t>
      </w:r>
    </w:p>
    <w:p w14:paraId="0A7169CD"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Felix Alberto Eyzaguirre, Chemical &amp; Biomolecular Eng. Major, Rice Univ.</w:t>
      </w:r>
      <w:r w:rsidRPr="00F83EAC">
        <w:rPr>
          <w:rFonts w:ascii="Optima" w:hAnsi="Optima"/>
          <w:b/>
          <w:sz w:val="20"/>
        </w:rPr>
        <w:t xml:space="preserve"> </w:t>
      </w:r>
      <w:r w:rsidRPr="00F83EAC">
        <w:rPr>
          <w:rFonts w:ascii="Optima" w:hAnsi="Optima"/>
          <w:sz w:val="20"/>
        </w:rPr>
        <w:t>(2010-2011)</w:t>
      </w:r>
    </w:p>
    <w:p w14:paraId="3BF4A062"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Victoria Chuang, Earth Science major, Rice Univ., (2009-2012)</w:t>
      </w:r>
    </w:p>
    <w:p w14:paraId="32B9B14F" w14:textId="77777777" w:rsidR="001731DC" w:rsidRPr="00F83EAC" w:rsidRDefault="001731DC" w:rsidP="001731DC">
      <w:pPr>
        <w:pStyle w:val="ListParagraph"/>
        <w:numPr>
          <w:ilvl w:val="0"/>
          <w:numId w:val="13"/>
        </w:numPr>
        <w:spacing w:after="40"/>
        <w:rPr>
          <w:rFonts w:ascii="Optima" w:hAnsi="Optima"/>
          <w:sz w:val="20"/>
        </w:rPr>
      </w:pPr>
      <w:r w:rsidRPr="00F83EAC">
        <w:rPr>
          <w:rFonts w:ascii="Optima" w:hAnsi="Optima"/>
          <w:sz w:val="20"/>
        </w:rPr>
        <w:t>Nathaniel R. Adams Jr., Earth Science and Civil &amp; Environ. Major, Rice Univ. (2010-2012)</w:t>
      </w:r>
    </w:p>
    <w:p w14:paraId="18D3F825" w14:textId="2D1CEA20"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 xml:space="preserve">John Nicholas </w:t>
      </w:r>
      <w:proofErr w:type="spellStart"/>
      <w:r w:rsidRPr="00F83EAC">
        <w:rPr>
          <w:rFonts w:ascii="Optima" w:hAnsi="Optima"/>
          <w:sz w:val="20"/>
        </w:rPr>
        <w:t>Irza</w:t>
      </w:r>
      <w:proofErr w:type="spellEnd"/>
      <w:r w:rsidRPr="00F83EAC">
        <w:rPr>
          <w:rFonts w:ascii="Optima" w:hAnsi="Optima"/>
          <w:sz w:val="20"/>
        </w:rPr>
        <w:t xml:space="preserve">, </w:t>
      </w:r>
      <w:r w:rsidR="00F74CFF">
        <w:rPr>
          <w:rFonts w:ascii="Optima" w:hAnsi="Optima"/>
          <w:sz w:val="20"/>
        </w:rPr>
        <w:t>Civil and Environmental Engineering major</w:t>
      </w:r>
      <w:r w:rsidRPr="00F83EAC">
        <w:rPr>
          <w:rFonts w:ascii="Optima" w:hAnsi="Optima"/>
          <w:sz w:val="20"/>
        </w:rPr>
        <w:t>, Rice Univ. (summer 2011)</w:t>
      </w:r>
    </w:p>
    <w:p w14:paraId="16E3721E"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 xml:space="preserve">Frasier </w:t>
      </w:r>
      <w:proofErr w:type="spellStart"/>
      <w:r w:rsidRPr="00F83EAC">
        <w:rPr>
          <w:rFonts w:ascii="Optima" w:hAnsi="Optima"/>
          <w:sz w:val="20"/>
        </w:rPr>
        <w:t>Liljestrand</w:t>
      </w:r>
      <w:proofErr w:type="spellEnd"/>
      <w:r w:rsidRPr="00F83EAC">
        <w:rPr>
          <w:rFonts w:ascii="Optima" w:hAnsi="Optima"/>
          <w:sz w:val="20"/>
        </w:rPr>
        <w:t>, Earth Science Major, Rice Univ. (2011-2013)</w:t>
      </w:r>
    </w:p>
    <w:p w14:paraId="2E9DB819"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 xml:space="preserve">Rachael </w:t>
      </w:r>
      <w:proofErr w:type="spellStart"/>
      <w:r w:rsidRPr="00F83EAC">
        <w:rPr>
          <w:rFonts w:ascii="Optima" w:hAnsi="Optima"/>
          <w:sz w:val="20"/>
        </w:rPr>
        <w:t>Startin</w:t>
      </w:r>
      <w:proofErr w:type="spellEnd"/>
      <w:r w:rsidRPr="00F83EAC">
        <w:rPr>
          <w:rFonts w:ascii="Optima" w:hAnsi="Optima"/>
          <w:sz w:val="20"/>
        </w:rPr>
        <w:t>, Chemical &amp; Biomolecular Engineering major, Rice Univ. (summer 2011)</w:t>
      </w:r>
    </w:p>
    <w:p w14:paraId="73AC70B2"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 xml:space="preserve">Agar </w:t>
      </w:r>
      <w:proofErr w:type="spellStart"/>
      <w:r w:rsidRPr="00F83EAC">
        <w:rPr>
          <w:rFonts w:ascii="Optima" w:hAnsi="Optima"/>
          <w:sz w:val="20"/>
        </w:rPr>
        <w:t>Woda</w:t>
      </w:r>
      <w:proofErr w:type="spellEnd"/>
      <w:r w:rsidRPr="00F83EAC">
        <w:rPr>
          <w:rFonts w:ascii="Optima" w:hAnsi="Optima"/>
          <w:sz w:val="20"/>
        </w:rPr>
        <w:t>, Chemical &amp; Biomolecular Engineering major, Rice Univ. (2011-2013)</w:t>
      </w:r>
    </w:p>
    <w:p w14:paraId="396C3FCC"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Laura Rodriguez, Earth Science major, Rice Univ., (2011-2013)</w:t>
      </w:r>
    </w:p>
    <w:p w14:paraId="08D83494"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Tierra Moore, Earth Science major, Rice Univ., (2011-2015)</w:t>
      </w:r>
    </w:p>
    <w:p w14:paraId="6965BF78"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Amy Hilton, Earth Science major, Rice Univ., (2012-2014)</w:t>
      </w:r>
    </w:p>
    <w:p w14:paraId="5E248255" w14:textId="77777777" w:rsidR="000B0466" w:rsidRPr="000B0466" w:rsidRDefault="001731DC" w:rsidP="000B0466">
      <w:pPr>
        <w:pStyle w:val="ListParagraph"/>
        <w:numPr>
          <w:ilvl w:val="0"/>
          <w:numId w:val="13"/>
        </w:numPr>
        <w:spacing w:after="40"/>
        <w:rPr>
          <w:rFonts w:ascii="Optima" w:hAnsi="Optima"/>
          <w:b/>
          <w:sz w:val="20"/>
          <w:szCs w:val="20"/>
        </w:rPr>
      </w:pPr>
      <w:r w:rsidRPr="000B0466">
        <w:rPr>
          <w:rFonts w:ascii="Optima" w:hAnsi="Optima"/>
          <w:sz w:val="20"/>
          <w:szCs w:val="20"/>
        </w:rPr>
        <w:t>Leila Wahab, Earth Science major, Rice Univ., (2015-</w:t>
      </w:r>
      <w:r w:rsidR="00F74CFF" w:rsidRPr="000B0466">
        <w:rPr>
          <w:rFonts w:ascii="Optima" w:hAnsi="Optima"/>
          <w:sz w:val="20"/>
          <w:szCs w:val="20"/>
        </w:rPr>
        <w:t>2018</w:t>
      </w:r>
      <w:r w:rsidRPr="000B0466">
        <w:rPr>
          <w:rFonts w:ascii="Optima" w:hAnsi="Optima"/>
          <w:sz w:val="20"/>
          <w:szCs w:val="20"/>
        </w:rPr>
        <w:t>)</w:t>
      </w:r>
    </w:p>
    <w:p w14:paraId="014E44F6" w14:textId="7B2FCC2B" w:rsidR="000B0466" w:rsidRPr="000B0466" w:rsidRDefault="000B0466" w:rsidP="000B0466">
      <w:pPr>
        <w:pStyle w:val="ListParagraph"/>
        <w:spacing w:after="40"/>
        <w:ind w:left="900"/>
        <w:rPr>
          <w:rFonts w:ascii="Optima" w:hAnsi="Optima"/>
          <w:b/>
          <w:sz w:val="20"/>
          <w:szCs w:val="20"/>
        </w:rPr>
      </w:pPr>
      <w:r w:rsidRPr="000B0466">
        <w:rPr>
          <w:rFonts w:ascii="Optima" w:hAnsi="Optima"/>
          <w:sz w:val="20"/>
          <w:szCs w:val="20"/>
        </w:rPr>
        <w:t xml:space="preserve">Thesis DOI: </w:t>
      </w:r>
      <w:r>
        <w:rPr>
          <w:rFonts w:ascii="Optima" w:hAnsi="Optima"/>
          <w:sz w:val="20"/>
          <w:szCs w:val="20"/>
        </w:rPr>
        <w:t>https://doi.org/10.25611/t7d4-zj62</w:t>
      </w:r>
    </w:p>
    <w:p w14:paraId="6D6F56F8"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 xml:space="preserve">Larisa </w:t>
      </w:r>
      <w:proofErr w:type="spellStart"/>
      <w:r w:rsidRPr="00F83EAC">
        <w:rPr>
          <w:rFonts w:ascii="Optima" w:hAnsi="Optima"/>
          <w:sz w:val="20"/>
        </w:rPr>
        <w:t>LaMere</w:t>
      </w:r>
      <w:proofErr w:type="spellEnd"/>
      <w:r w:rsidRPr="00F83EAC">
        <w:rPr>
          <w:rFonts w:ascii="Optima" w:hAnsi="Optima"/>
          <w:sz w:val="20"/>
        </w:rPr>
        <w:t>, Earth Science major, Rice Univ., (2014-2016)</w:t>
      </w:r>
    </w:p>
    <w:p w14:paraId="6867D750" w14:textId="6642D0FF" w:rsidR="00321752" w:rsidRPr="00321752" w:rsidRDefault="00321752" w:rsidP="00321752">
      <w:pPr>
        <w:pStyle w:val="ListParagraph"/>
        <w:numPr>
          <w:ilvl w:val="0"/>
          <w:numId w:val="13"/>
        </w:numPr>
        <w:spacing w:after="40"/>
        <w:rPr>
          <w:rFonts w:ascii="Optima" w:hAnsi="Optima"/>
          <w:b/>
          <w:sz w:val="20"/>
        </w:rPr>
      </w:pPr>
      <w:r>
        <w:rPr>
          <w:rFonts w:ascii="Optima" w:hAnsi="Optima"/>
          <w:sz w:val="20"/>
        </w:rPr>
        <w:t xml:space="preserve">Amy </w:t>
      </w:r>
      <w:proofErr w:type="spellStart"/>
      <w:r>
        <w:rPr>
          <w:rFonts w:ascii="Optima" w:hAnsi="Optima"/>
          <w:sz w:val="20"/>
        </w:rPr>
        <w:t>Kuritsky</w:t>
      </w:r>
      <w:proofErr w:type="spellEnd"/>
      <w:r>
        <w:rPr>
          <w:rFonts w:ascii="Optima" w:hAnsi="Optima"/>
          <w:sz w:val="20"/>
        </w:rPr>
        <w:t>, Environmental Science and Anthropology major, Rice Univ. (2017-</w:t>
      </w:r>
      <w:r w:rsidR="00F74CFF">
        <w:rPr>
          <w:rFonts w:ascii="Optima" w:hAnsi="Optima"/>
          <w:sz w:val="20"/>
        </w:rPr>
        <w:t>2019</w:t>
      </w:r>
      <w:r>
        <w:rPr>
          <w:rFonts w:ascii="Optima" w:hAnsi="Optima"/>
          <w:sz w:val="20"/>
        </w:rPr>
        <w:t>)</w:t>
      </w:r>
    </w:p>
    <w:p w14:paraId="5CB5D95A" w14:textId="711D60E1" w:rsidR="001731DC" w:rsidRPr="00A44E6E" w:rsidRDefault="001731DC" w:rsidP="001731DC">
      <w:pPr>
        <w:pStyle w:val="ListParagraph"/>
        <w:numPr>
          <w:ilvl w:val="0"/>
          <w:numId w:val="13"/>
        </w:numPr>
        <w:spacing w:after="40"/>
        <w:rPr>
          <w:rFonts w:ascii="Optima" w:hAnsi="Optima"/>
          <w:b/>
          <w:sz w:val="20"/>
        </w:rPr>
      </w:pPr>
      <w:r>
        <w:rPr>
          <w:rFonts w:ascii="Optima" w:hAnsi="Optima"/>
          <w:sz w:val="20"/>
        </w:rPr>
        <w:t xml:space="preserve">Sam </w:t>
      </w:r>
      <w:proofErr w:type="spellStart"/>
      <w:r>
        <w:rPr>
          <w:rFonts w:ascii="Optima" w:hAnsi="Optima"/>
          <w:sz w:val="20"/>
        </w:rPr>
        <w:t>Zapp</w:t>
      </w:r>
      <w:proofErr w:type="spellEnd"/>
      <w:r>
        <w:rPr>
          <w:rFonts w:ascii="Optima" w:hAnsi="Optima"/>
          <w:sz w:val="20"/>
        </w:rPr>
        <w:t xml:space="preserve">, </w:t>
      </w:r>
      <w:r w:rsidRPr="00F83EAC">
        <w:rPr>
          <w:rFonts w:ascii="Optima" w:hAnsi="Optima"/>
          <w:sz w:val="20"/>
        </w:rPr>
        <w:t>Earth, Environmental and Planetary Sciences major, Rice Univ., (2017-</w:t>
      </w:r>
      <w:r w:rsidR="00F74CFF">
        <w:rPr>
          <w:rFonts w:ascii="Optima" w:hAnsi="Optima"/>
          <w:sz w:val="20"/>
        </w:rPr>
        <w:t>2018</w:t>
      </w:r>
      <w:r w:rsidRPr="00F83EAC">
        <w:rPr>
          <w:rFonts w:ascii="Optima" w:hAnsi="Optima"/>
          <w:sz w:val="20"/>
        </w:rPr>
        <w:t>)</w:t>
      </w:r>
    </w:p>
    <w:p w14:paraId="0B8D9487" w14:textId="0A100CA1" w:rsidR="00A44E6E" w:rsidRPr="003733AD" w:rsidRDefault="00A44E6E" w:rsidP="00A44E6E">
      <w:pPr>
        <w:pStyle w:val="ListParagraph"/>
        <w:numPr>
          <w:ilvl w:val="0"/>
          <w:numId w:val="13"/>
        </w:numPr>
        <w:spacing w:after="40"/>
        <w:rPr>
          <w:rFonts w:ascii="Optima" w:hAnsi="Optima"/>
          <w:b/>
          <w:sz w:val="20"/>
        </w:rPr>
      </w:pPr>
      <w:r>
        <w:rPr>
          <w:rFonts w:ascii="Optima" w:hAnsi="Optima"/>
          <w:sz w:val="20"/>
        </w:rPr>
        <w:t xml:space="preserve">Jennifer Kroeger, </w:t>
      </w:r>
      <w:r w:rsidRPr="00F83EAC">
        <w:rPr>
          <w:rFonts w:ascii="Optima" w:hAnsi="Optima"/>
          <w:sz w:val="20"/>
        </w:rPr>
        <w:t>Earth, Environmental and Planetary Sciences major, Rice Univ., (2017-</w:t>
      </w:r>
      <w:r w:rsidR="00F74CFF">
        <w:rPr>
          <w:rFonts w:ascii="Optima" w:hAnsi="Optima"/>
          <w:sz w:val="20"/>
        </w:rPr>
        <w:t>2019</w:t>
      </w:r>
      <w:r w:rsidRPr="00F83EAC">
        <w:rPr>
          <w:rFonts w:ascii="Optima" w:hAnsi="Optima"/>
          <w:sz w:val="20"/>
        </w:rPr>
        <w:t>)</w:t>
      </w:r>
    </w:p>
    <w:p w14:paraId="1A273287" w14:textId="6CCA12F9" w:rsidR="003733AD" w:rsidRPr="000B0466" w:rsidRDefault="003733AD" w:rsidP="003733AD">
      <w:pPr>
        <w:pStyle w:val="ListParagraph"/>
        <w:spacing w:after="40"/>
        <w:rPr>
          <w:rFonts w:ascii="Optima" w:hAnsi="Optima"/>
          <w:b/>
          <w:sz w:val="20"/>
          <w:szCs w:val="20"/>
        </w:rPr>
      </w:pPr>
      <w:r>
        <w:rPr>
          <w:rFonts w:ascii="Optima" w:hAnsi="Optima"/>
          <w:sz w:val="20"/>
          <w:szCs w:val="20"/>
        </w:rPr>
        <w:t xml:space="preserve">    </w:t>
      </w:r>
      <w:r w:rsidRPr="000B0466">
        <w:rPr>
          <w:rFonts w:ascii="Optima" w:hAnsi="Optima"/>
          <w:sz w:val="20"/>
          <w:szCs w:val="20"/>
        </w:rPr>
        <w:t xml:space="preserve">Thesis DOI: </w:t>
      </w:r>
      <w:r>
        <w:rPr>
          <w:rFonts w:ascii="Optima" w:hAnsi="Optima"/>
          <w:sz w:val="20"/>
          <w:szCs w:val="20"/>
        </w:rPr>
        <w:t>https://doi.org/10.25611/t7d4-zj62</w:t>
      </w:r>
    </w:p>
    <w:p w14:paraId="372580FA" w14:textId="22F2418D" w:rsidR="001731DC" w:rsidRPr="00767FE2" w:rsidRDefault="001731DC" w:rsidP="001731DC">
      <w:pPr>
        <w:pStyle w:val="ListParagraph"/>
        <w:numPr>
          <w:ilvl w:val="0"/>
          <w:numId w:val="13"/>
        </w:numPr>
        <w:spacing w:after="40"/>
        <w:rPr>
          <w:rFonts w:ascii="Optima" w:hAnsi="Optima"/>
          <w:b/>
          <w:sz w:val="20"/>
        </w:rPr>
      </w:pPr>
      <w:r w:rsidRPr="00F83EAC">
        <w:rPr>
          <w:rFonts w:ascii="Optima" w:hAnsi="Optima"/>
          <w:sz w:val="20"/>
        </w:rPr>
        <w:t>Kendra Baldwin, Earth, Environmental and Planetary Sciences major, Rice Univ., (2017-</w:t>
      </w:r>
      <w:r w:rsidR="00F74CFF">
        <w:rPr>
          <w:rFonts w:ascii="Optima" w:hAnsi="Optima"/>
          <w:sz w:val="20"/>
        </w:rPr>
        <w:t>2019</w:t>
      </w:r>
      <w:r w:rsidRPr="00F83EAC">
        <w:rPr>
          <w:rFonts w:ascii="Optima" w:hAnsi="Optima"/>
          <w:sz w:val="20"/>
        </w:rPr>
        <w:t>)</w:t>
      </w:r>
    </w:p>
    <w:p w14:paraId="4DD55F6D" w14:textId="076DF78E" w:rsidR="00767FE2" w:rsidRPr="00F83EAC" w:rsidRDefault="00767FE2" w:rsidP="001731DC">
      <w:pPr>
        <w:pStyle w:val="ListParagraph"/>
        <w:numPr>
          <w:ilvl w:val="0"/>
          <w:numId w:val="13"/>
        </w:numPr>
        <w:spacing w:after="40"/>
        <w:rPr>
          <w:rFonts w:ascii="Optima" w:hAnsi="Optima"/>
          <w:b/>
          <w:sz w:val="20"/>
        </w:rPr>
      </w:pPr>
      <w:r>
        <w:rPr>
          <w:rFonts w:ascii="Optima" w:hAnsi="Optima"/>
          <w:sz w:val="20"/>
        </w:rPr>
        <w:t>Victoria Miller, Anthropology major, Rice Univ, (2018-</w:t>
      </w:r>
      <w:r w:rsidR="00E53CDE">
        <w:rPr>
          <w:rFonts w:ascii="Optima" w:hAnsi="Optima"/>
          <w:sz w:val="20"/>
        </w:rPr>
        <w:t>2020</w:t>
      </w:r>
      <w:r>
        <w:rPr>
          <w:rFonts w:ascii="Optima" w:hAnsi="Optima"/>
          <w:sz w:val="20"/>
        </w:rPr>
        <w:t>)</w:t>
      </w:r>
    </w:p>
    <w:p w14:paraId="34D1D77B" w14:textId="56B5D58F" w:rsidR="001731DC" w:rsidRPr="00F83EAC" w:rsidRDefault="001731DC" w:rsidP="001731DC">
      <w:pPr>
        <w:pStyle w:val="ListParagraph"/>
        <w:numPr>
          <w:ilvl w:val="0"/>
          <w:numId w:val="13"/>
        </w:numPr>
        <w:spacing w:after="40"/>
        <w:rPr>
          <w:rFonts w:ascii="Optima" w:hAnsi="Optima"/>
          <w:b/>
          <w:sz w:val="20"/>
        </w:rPr>
      </w:pPr>
      <w:proofErr w:type="spellStart"/>
      <w:r w:rsidRPr="00F83EAC">
        <w:rPr>
          <w:rFonts w:ascii="Optima" w:hAnsi="Optima"/>
          <w:sz w:val="20"/>
        </w:rPr>
        <w:t>Naod</w:t>
      </w:r>
      <w:proofErr w:type="spellEnd"/>
      <w:r w:rsidRPr="00F83EAC">
        <w:rPr>
          <w:rFonts w:ascii="Optima" w:hAnsi="Optima"/>
          <w:sz w:val="20"/>
        </w:rPr>
        <w:t xml:space="preserve"> Araya, Earth, Environmental and Planetary Sciences major, Rice Univ. (2018-</w:t>
      </w:r>
      <w:r w:rsidR="003B74F1">
        <w:rPr>
          <w:rFonts w:ascii="Optima" w:hAnsi="Optima"/>
          <w:sz w:val="20"/>
        </w:rPr>
        <w:t>2019</w:t>
      </w:r>
      <w:r w:rsidRPr="00F83EAC">
        <w:rPr>
          <w:rFonts w:ascii="Optima" w:hAnsi="Optima"/>
          <w:sz w:val="20"/>
        </w:rPr>
        <w:t>)</w:t>
      </w:r>
    </w:p>
    <w:p w14:paraId="7144494C" w14:textId="32FCBFFD" w:rsidR="001731DC" w:rsidRPr="009B4C4E" w:rsidRDefault="001731DC" w:rsidP="001731DC">
      <w:pPr>
        <w:pStyle w:val="ListParagraph"/>
        <w:numPr>
          <w:ilvl w:val="0"/>
          <w:numId w:val="13"/>
        </w:numPr>
        <w:spacing w:after="40"/>
        <w:rPr>
          <w:rFonts w:ascii="Optima" w:hAnsi="Optima"/>
          <w:b/>
          <w:sz w:val="20"/>
        </w:rPr>
      </w:pPr>
      <w:r w:rsidRPr="00F83EAC">
        <w:rPr>
          <w:rFonts w:ascii="Optima" w:hAnsi="Optima"/>
          <w:sz w:val="20"/>
        </w:rPr>
        <w:t>Abril Dominguez, undeclared major, Rice Univ., (2</w:t>
      </w:r>
      <w:r w:rsidR="003B74F1">
        <w:rPr>
          <w:rFonts w:ascii="Optima" w:hAnsi="Optima"/>
          <w:sz w:val="20"/>
        </w:rPr>
        <w:t>0</w:t>
      </w:r>
      <w:r w:rsidRPr="00F83EAC">
        <w:rPr>
          <w:rFonts w:ascii="Optima" w:hAnsi="Optima"/>
          <w:sz w:val="20"/>
        </w:rPr>
        <w:t>18-</w:t>
      </w:r>
      <w:r w:rsidR="00882109">
        <w:rPr>
          <w:rFonts w:ascii="Optima" w:hAnsi="Optima"/>
          <w:sz w:val="20"/>
        </w:rPr>
        <w:t>2019</w:t>
      </w:r>
      <w:r w:rsidRPr="00F83EAC">
        <w:rPr>
          <w:rFonts w:ascii="Optima" w:hAnsi="Optima"/>
          <w:sz w:val="20"/>
        </w:rPr>
        <w:t>)</w:t>
      </w:r>
    </w:p>
    <w:p w14:paraId="3C4B8E68" w14:textId="0521D3E3" w:rsidR="009B4C4E" w:rsidRPr="000B0466" w:rsidRDefault="009B4C4E" w:rsidP="009B4C4E">
      <w:pPr>
        <w:pStyle w:val="ListParagraph"/>
        <w:numPr>
          <w:ilvl w:val="0"/>
          <w:numId w:val="13"/>
        </w:numPr>
        <w:spacing w:after="40"/>
        <w:rPr>
          <w:rFonts w:ascii="Optima" w:hAnsi="Optima"/>
          <w:b/>
          <w:sz w:val="20"/>
        </w:rPr>
      </w:pPr>
      <w:r>
        <w:rPr>
          <w:rFonts w:ascii="Optima" w:hAnsi="Optima"/>
          <w:sz w:val="20"/>
        </w:rPr>
        <w:t xml:space="preserve">Jared Nirenberg, </w:t>
      </w:r>
      <w:r w:rsidRPr="00F83EAC">
        <w:rPr>
          <w:rFonts w:ascii="Optima" w:hAnsi="Optima"/>
          <w:sz w:val="20"/>
        </w:rPr>
        <w:t>Environmental and Planetary Sciences major, Rice Univ. (2018-</w:t>
      </w:r>
      <w:r w:rsidR="000B0466">
        <w:rPr>
          <w:rFonts w:ascii="Optima" w:hAnsi="Optima"/>
          <w:sz w:val="20"/>
        </w:rPr>
        <w:t>2020</w:t>
      </w:r>
      <w:r w:rsidRPr="00F83EAC">
        <w:rPr>
          <w:rFonts w:ascii="Optima" w:hAnsi="Optima"/>
          <w:sz w:val="20"/>
        </w:rPr>
        <w:t>)</w:t>
      </w:r>
      <w:r w:rsidR="00650746">
        <w:rPr>
          <w:rFonts w:ascii="Optima" w:hAnsi="Optima"/>
          <w:sz w:val="20"/>
        </w:rPr>
        <w:t>.</w:t>
      </w:r>
    </w:p>
    <w:p w14:paraId="3716D03A" w14:textId="52075B66" w:rsidR="000B0466" w:rsidRPr="000B0466" w:rsidRDefault="000B0466" w:rsidP="000B0466">
      <w:pPr>
        <w:ind w:left="900"/>
        <w:rPr>
          <w:rFonts w:ascii="Optima" w:hAnsi="Optima"/>
          <w:sz w:val="20"/>
          <w:szCs w:val="20"/>
        </w:rPr>
      </w:pPr>
      <w:r w:rsidRPr="000B0466">
        <w:rPr>
          <w:rFonts w:ascii="Optima" w:hAnsi="Optima"/>
          <w:sz w:val="20"/>
          <w:szCs w:val="20"/>
        </w:rPr>
        <w:t xml:space="preserve">Thesis DOI: </w:t>
      </w:r>
      <w:hyperlink r:id="rId27" w:tgtFrame="_blank" w:history="1">
        <w:r w:rsidRPr="000B0466">
          <w:rPr>
            <w:rStyle w:val="Hyperlink"/>
            <w:rFonts w:ascii="Optima" w:hAnsi="Optima"/>
            <w:color w:val="auto"/>
            <w:sz w:val="20"/>
            <w:szCs w:val="20"/>
            <w:u w:val="none"/>
          </w:rPr>
          <w:t>https://doi.org/10.25611/5098-yx37</w:t>
        </w:r>
      </w:hyperlink>
    </w:p>
    <w:p w14:paraId="6F01D357" w14:textId="408F99E3" w:rsidR="009B4C4E" w:rsidRPr="009B4C4E" w:rsidRDefault="009B4C4E" w:rsidP="009B4C4E">
      <w:pPr>
        <w:pStyle w:val="ListParagraph"/>
        <w:numPr>
          <w:ilvl w:val="0"/>
          <w:numId w:val="13"/>
        </w:numPr>
        <w:spacing w:after="40"/>
        <w:rPr>
          <w:rFonts w:ascii="Optima" w:hAnsi="Optima"/>
          <w:b/>
          <w:sz w:val="20"/>
        </w:rPr>
      </w:pPr>
      <w:r>
        <w:rPr>
          <w:rFonts w:ascii="Optima" w:hAnsi="Optima"/>
          <w:sz w:val="20"/>
        </w:rPr>
        <w:t xml:space="preserve">Martina </w:t>
      </w:r>
      <w:proofErr w:type="spellStart"/>
      <w:r>
        <w:rPr>
          <w:rFonts w:ascii="Optima" w:hAnsi="Optima"/>
          <w:sz w:val="20"/>
        </w:rPr>
        <w:t>Faciane</w:t>
      </w:r>
      <w:proofErr w:type="spellEnd"/>
      <w:r w:rsidR="000B0466">
        <w:rPr>
          <w:rFonts w:ascii="Optima" w:hAnsi="Optima"/>
          <w:sz w:val="20"/>
        </w:rPr>
        <w:t>,</w:t>
      </w:r>
      <w:r w:rsidRPr="00F83EAC">
        <w:rPr>
          <w:rFonts w:ascii="Optima" w:hAnsi="Optima"/>
          <w:sz w:val="20"/>
        </w:rPr>
        <w:t xml:space="preserve"> </w:t>
      </w:r>
      <w:r w:rsidR="008E427B">
        <w:rPr>
          <w:rFonts w:ascii="Optima" w:hAnsi="Optima"/>
          <w:sz w:val="20"/>
        </w:rPr>
        <w:t xml:space="preserve">Earth Science </w:t>
      </w:r>
      <w:r w:rsidRPr="00F83EAC">
        <w:rPr>
          <w:rFonts w:ascii="Optima" w:hAnsi="Optima"/>
          <w:sz w:val="20"/>
        </w:rPr>
        <w:t>major, Rice Univ., (2</w:t>
      </w:r>
      <w:r w:rsidR="00AE0309">
        <w:rPr>
          <w:rFonts w:ascii="Optima" w:hAnsi="Optima"/>
          <w:sz w:val="20"/>
        </w:rPr>
        <w:t>0</w:t>
      </w:r>
      <w:r w:rsidRPr="00F83EAC">
        <w:rPr>
          <w:rFonts w:ascii="Optima" w:hAnsi="Optima"/>
          <w:sz w:val="20"/>
        </w:rPr>
        <w:t>18-</w:t>
      </w:r>
      <w:r w:rsidR="000B0466">
        <w:rPr>
          <w:rFonts w:ascii="Optima" w:hAnsi="Optima"/>
          <w:sz w:val="20"/>
        </w:rPr>
        <w:t>2020</w:t>
      </w:r>
      <w:r w:rsidRPr="00F83EAC">
        <w:rPr>
          <w:rFonts w:ascii="Optima" w:hAnsi="Optima"/>
          <w:sz w:val="20"/>
        </w:rPr>
        <w:t>)</w:t>
      </w:r>
      <w:r w:rsidR="00650746">
        <w:rPr>
          <w:rFonts w:ascii="Optima" w:hAnsi="Optima"/>
          <w:sz w:val="20"/>
        </w:rPr>
        <w:t>.</w:t>
      </w:r>
    </w:p>
    <w:p w14:paraId="2CC2CC68" w14:textId="395186BD" w:rsidR="009B4C4E" w:rsidRPr="009B4C4E" w:rsidRDefault="009B4C4E" w:rsidP="009B4C4E">
      <w:pPr>
        <w:pStyle w:val="ListParagraph"/>
        <w:numPr>
          <w:ilvl w:val="0"/>
          <w:numId w:val="13"/>
        </w:numPr>
        <w:spacing w:after="40"/>
        <w:rPr>
          <w:rFonts w:ascii="Optima" w:hAnsi="Optima"/>
          <w:b/>
          <w:sz w:val="20"/>
        </w:rPr>
      </w:pPr>
      <w:r>
        <w:rPr>
          <w:rFonts w:ascii="Optima" w:hAnsi="Optima"/>
          <w:sz w:val="20"/>
        </w:rPr>
        <w:t xml:space="preserve">Solana Buchanan, </w:t>
      </w:r>
      <w:r w:rsidRPr="00F83EAC">
        <w:rPr>
          <w:rFonts w:ascii="Optima" w:hAnsi="Optima"/>
          <w:sz w:val="20"/>
        </w:rPr>
        <w:t>E</w:t>
      </w:r>
      <w:r w:rsidR="003B74F1">
        <w:rPr>
          <w:rFonts w:ascii="Optima" w:hAnsi="Optima"/>
          <w:sz w:val="20"/>
        </w:rPr>
        <w:t>arth, E</w:t>
      </w:r>
      <w:r w:rsidRPr="00F83EAC">
        <w:rPr>
          <w:rFonts w:ascii="Optima" w:hAnsi="Optima"/>
          <w:sz w:val="20"/>
        </w:rPr>
        <w:t>nvironmental and Planetary Sciences major, Rice Univ. (2018-</w:t>
      </w:r>
      <w:r w:rsidR="003B74F1">
        <w:rPr>
          <w:rFonts w:ascii="Optima" w:hAnsi="Optima"/>
          <w:sz w:val="20"/>
        </w:rPr>
        <w:t>2019</w:t>
      </w:r>
      <w:r w:rsidRPr="00F83EAC">
        <w:rPr>
          <w:rFonts w:ascii="Optima" w:hAnsi="Optima"/>
          <w:sz w:val="20"/>
        </w:rPr>
        <w:t>)</w:t>
      </w:r>
      <w:r w:rsidR="00650746">
        <w:rPr>
          <w:rFonts w:ascii="Optima" w:hAnsi="Optima"/>
          <w:sz w:val="20"/>
        </w:rPr>
        <w:t>.</w:t>
      </w:r>
    </w:p>
    <w:p w14:paraId="0E3D8F8B" w14:textId="07AAC539" w:rsidR="00BB39F6" w:rsidRPr="00AE0309" w:rsidRDefault="00BB39F6" w:rsidP="009B4C4E">
      <w:pPr>
        <w:pStyle w:val="ListParagraph"/>
        <w:numPr>
          <w:ilvl w:val="0"/>
          <w:numId w:val="13"/>
        </w:numPr>
        <w:spacing w:after="40"/>
        <w:rPr>
          <w:rFonts w:ascii="Optima" w:hAnsi="Optima"/>
          <w:b/>
          <w:sz w:val="20"/>
        </w:rPr>
      </w:pPr>
      <w:r>
        <w:rPr>
          <w:rFonts w:ascii="Optima" w:hAnsi="Optima"/>
          <w:sz w:val="20"/>
        </w:rPr>
        <w:t xml:space="preserve">Ella </w:t>
      </w:r>
      <w:proofErr w:type="spellStart"/>
      <w:r>
        <w:rPr>
          <w:rFonts w:ascii="Optima" w:hAnsi="Optima"/>
          <w:sz w:val="20"/>
        </w:rPr>
        <w:t>Bartel</w:t>
      </w:r>
      <w:proofErr w:type="spellEnd"/>
      <w:r>
        <w:rPr>
          <w:rFonts w:ascii="Optima" w:hAnsi="Optima"/>
          <w:sz w:val="20"/>
        </w:rPr>
        <w:t xml:space="preserve"> Matsuda, Environmental Science and Eco/Evo Biology major, Rice Univ. (2018-</w:t>
      </w:r>
      <w:r w:rsidR="00F74CFF">
        <w:rPr>
          <w:rFonts w:ascii="Optima" w:hAnsi="Optima"/>
          <w:sz w:val="20"/>
        </w:rPr>
        <w:t>2019</w:t>
      </w:r>
      <w:r>
        <w:rPr>
          <w:rFonts w:ascii="Optima" w:hAnsi="Optima"/>
          <w:sz w:val="20"/>
        </w:rPr>
        <w:t>)</w:t>
      </w:r>
      <w:r w:rsidR="00650746">
        <w:rPr>
          <w:rFonts w:ascii="Optima" w:hAnsi="Optima"/>
          <w:sz w:val="20"/>
        </w:rPr>
        <w:t>.</w:t>
      </w:r>
    </w:p>
    <w:p w14:paraId="6D4E1E8E" w14:textId="344C7634" w:rsidR="00AE0309" w:rsidRPr="00AE0309" w:rsidRDefault="00AE0309" w:rsidP="00AE0309">
      <w:pPr>
        <w:pStyle w:val="ListParagraph"/>
        <w:numPr>
          <w:ilvl w:val="0"/>
          <w:numId w:val="13"/>
        </w:numPr>
        <w:spacing w:after="40"/>
        <w:rPr>
          <w:rFonts w:ascii="Optima" w:hAnsi="Optima"/>
          <w:sz w:val="20"/>
        </w:rPr>
      </w:pPr>
      <w:r w:rsidRPr="00AE0309">
        <w:rPr>
          <w:rFonts w:ascii="Optima" w:hAnsi="Optima"/>
          <w:sz w:val="20"/>
        </w:rPr>
        <w:t xml:space="preserve">Jackie Richards, </w:t>
      </w:r>
      <w:r w:rsidRPr="00F83EAC">
        <w:rPr>
          <w:rFonts w:ascii="Optima" w:hAnsi="Optima"/>
          <w:sz w:val="20"/>
        </w:rPr>
        <w:t>Earth, Environmental and Planetary Sciences major, Rice Univ. (2018-</w:t>
      </w:r>
      <w:r w:rsidR="000B0466">
        <w:rPr>
          <w:rFonts w:ascii="Optima" w:hAnsi="Optima"/>
          <w:sz w:val="20"/>
        </w:rPr>
        <w:t>2020</w:t>
      </w:r>
      <w:r w:rsidRPr="00F83EAC">
        <w:rPr>
          <w:rFonts w:ascii="Optima" w:hAnsi="Optima"/>
          <w:sz w:val="20"/>
        </w:rPr>
        <w:t>)</w:t>
      </w:r>
      <w:r w:rsidR="00650746">
        <w:rPr>
          <w:rFonts w:ascii="Optima" w:hAnsi="Optima"/>
          <w:sz w:val="20"/>
        </w:rPr>
        <w:t>.</w:t>
      </w:r>
    </w:p>
    <w:p w14:paraId="16D027DA" w14:textId="39A55914" w:rsidR="00AE0309" w:rsidRPr="00650746" w:rsidRDefault="00AE0309" w:rsidP="00AE0309">
      <w:pPr>
        <w:pStyle w:val="ListParagraph"/>
        <w:numPr>
          <w:ilvl w:val="0"/>
          <w:numId w:val="13"/>
        </w:numPr>
        <w:spacing w:after="40"/>
        <w:rPr>
          <w:rFonts w:ascii="Optima" w:hAnsi="Optima"/>
          <w:b/>
          <w:sz w:val="20"/>
        </w:rPr>
      </w:pPr>
      <w:r w:rsidRPr="00AE0309">
        <w:rPr>
          <w:rFonts w:ascii="Optima" w:hAnsi="Optima"/>
          <w:sz w:val="20"/>
        </w:rPr>
        <w:t>Annelise Goldman</w:t>
      </w:r>
      <w:r>
        <w:rPr>
          <w:rFonts w:ascii="Optima" w:hAnsi="Optima"/>
          <w:sz w:val="20"/>
        </w:rPr>
        <w:t xml:space="preserve">, </w:t>
      </w:r>
      <w:r w:rsidR="00811271">
        <w:rPr>
          <w:rFonts w:ascii="Optima" w:hAnsi="Optima"/>
          <w:sz w:val="20"/>
        </w:rPr>
        <w:t>Biosciences</w:t>
      </w:r>
      <w:r>
        <w:rPr>
          <w:rFonts w:ascii="Optima" w:hAnsi="Optima"/>
          <w:sz w:val="20"/>
        </w:rPr>
        <w:t xml:space="preserve"> major, Rice U., </w:t>
      </w:r>
      <w:r w:rsidR="00F74CFF">
        <w:rPr>
          <w:rFonts w:ascii="Optima" w:hAnsi="Optima"/>
          <w:sz w:val="20"/>
        </w:rPr>
        <w:t>(</w:t>
      </w:r>
      <w:r>
        <w:rPr>
          <w:rFonts w:ascii="Optima" w:hAnsi="Optima"/>
          <w:sz w:val="20"/>
        </w:rPr>
        <w:t>2019-present</w:t>
      </w:r>
      <w:r w:rsidR="00F74CFF">
        <w:rPr>
          <w:rFonts w:ascii="Optima" w:hAnsi="Optima"/>
          <w:sz w:val="20"/>
        </w:rPr>
        <w:t>)</w:t>
      </w:r>
      <w:r>
        <w:rPr>
          <w:rFonts w:ascii="Optima" w:hAnsi="Optima"/>
          <w:sz w:val="20"/>
        </w:rPr>
        <w:t>.</w:t>
      </w:r>
    </w:p>
    <w:p w14:paraId="4AFEB1B2" w14:textId="547B161A" w:rsidR="00650746" w:rsidRPr="00650746" w:rsidRDefault="00650746" w:rsidP="00AE0309">
      <w:pPr>
        <w:pStyle w:val="ListParagraph"/>
        <w:numPr>
          <w:ilvl w:val="0"/>
          <w:numId w:val="13"/>
        </w:numPr>
        <w:spacing w:after="40"/>
        <w:rPr>
          <w:rFonts w:ascii="Optima" w:hAnsi="Optima"/>
          <w:b/>
          <w:sz w:val="20"/>
        </w:rPr>
      </w:pPr>
      <w:r>
        <w:rPr>
          <w:rFonts w:ascii="Optima" w:hAnsi="Optima"/>
          <w:sz w:val="20"/>
        </w:rPr>
        <w:t xml:space="preserve">Cassia Lewandowski, </w:t>
      </w:r>
      <w:r w:rsidR="0039327E">
        <w:rPr>
          <w:rFonts w:ascii="Optima" w:hAnsi="Optima"/>
          <w:sz w:val="20"/>
        </w:rPr>
        <w:t xml:space="preserve">Civil and Environmental Engineering </w:t>
      </w:r>
      <w:r>
        <w:rPr>
          <w:rFonts w:ascii="Optima" w:hAnsi="Optima"/>
          <w:sz w:val="20"/>
        </w:rPr>
        <w:t>major, Rice U. (2019-</w:t>
      </w:r>
      <w:r w:rsidR="000B0466">
        <w:rPr>
          <w:rFonts w:ascii="Optima" w:hAnsi="Optima"/>
          <w:sz w:val="20"/>
        </w:rPr>
        <w:t>2020)</w:t>
      </w:r>
      <w:r>
        <w:rPr>
          <w:rFonts w:ascii="Optima" w:hAnsi="Optima"/>
          <w:sz w:val="20"/>
        </w:rPr>
        <w:t>.</w:t>
      </w:r>
    </w:p>
    <w:p w14:paraId="441A454D" w14:textId="6C0A5F44" w:rsidR="00650746" w:rsidRPr="00650746" w:rsidRDefault="00650746" w:rsidP="00AE0309">
      <w:pPr>
        <w:pStyle w:val="ListParagraph"/>
        <w:numPr>
          <w:ilvl w:val="0"/>
          <w:numId w:val="13"/>
        </w:numPr>
        <w:spacing w:after="40"/>
        <w:rPr>
          <w:rFonts w:ascii="Optima" w:hAnsi="Optima"/>
          <w:b/>
          <w:sz w:val="20"/>
        </w:rPr>
      </w:pPr>
      <w:r>
        <w:rPr>
          <w:rFonts w:ascii="Optima" w:hAnsi="Optima"/>
          <w:sz w:val="20"/>
        </w:rPr>
        <w:t xml:space="preserve">Sara </w:t>
      </w:r>
      <w:proofErr w:type="spellStart"/>
      <w:r>
        <w:rPr>
          <w:rFonts w:ascii="Optima" w:hAnsi="Optima"/>
          <w:sz w:val="20"/>
        </w:rPr>
        <w:t>Swackhammer</w:t>
      </w:r>
      <w:proofErr w:type="spellEnd"/>
      <w:r>
        <w:rPr>
          <w:rFonts w:ascii="Optima" w:hAnsi="Optima"/>
          <w:sz w:val="20"/>
        </w:rPr>
        <w:t>, Chemistry major, Rice U. (2019-</w:t>
      </w:r>
      <w:r w:rsidR="00590896">
        <w:rPr>
          <w:rFonts w:ascii="Optima" w:hAnsi="Optima"/>
          <w:sz w:val="20"/>
        </w:rPr>
        <w:t>2020</w:t>
      </w:r>
      <w:r>
        <w:rPr>
          <w:rFonts w:ascii="Optima" w:hAnsi="Optima"/>
          <w:sz w:val="20"/>
        </w:rPr>
        <w:t>).</w:t>
      </w:r>
    </w:p>
    <w:p w14:paraId="279079C0" w14:textId="6A61C233" w:rsidR="00650746" w:rsidRPr="002132B0" w:rsidRDefault="00650746" w:rsidP="004A208B">
      <w:pPr>
        <w:pStyle w:val="ListParagraph"/>
        <w:numPr>
          <w:ilvl w:val="0"/>
          <w:numId w:val="13"/>
        </w:numPr>
        <w:spacing w:after="40"/>
        <w:rPr>
          <w:rFonts w:ascii="Optima" w:hAnsi="Optima"/>
          <w:b/>
          <w:sz w:val="20"/>
        </w:rPr>
      </w:pPr>
      <w:r>
        <w:rPr>
          <w:rFonts w:ascii="Optima" w:hAnsi="Optima"/>
          <w:sz w:val="20"/>
        </w:rPr>
        <w:t>Samantha Breaux, Environmental Science major, Rice U., (2019-</w:t>
      </w:r>
      <w:r w:rsidR="00590896">
        <w:rPr>
          <w:rFonts w:ascii="Optima" w:hAnsi="Optima"/>
          <w:sz w:val="20"/>
        </w:rPr>
        <w:t>2021</w:t>
      </w:r>
      <w:r>
        <w:rPr>
          <w:rFonts w:ascii="Optima" w:hAnsi="Optima"/>
          <w:sz w:val="20"/>
        </w:rPr>
        <w:t>).</w:t>
      </w:r>
    </w:p>
    <w:p w14:paraId="3A29C3D2" w14:textId="6F4A15B8" w:rsidR="002132B0" w:rsidRPr="00A63CE8" w:rsidRDefault="002132B0" w:rsidP="004A208B">
      <w:pPr>
        <w:pStyle w:val="ListParagraph"/>
        <w:numPr>
          <w:ilvl w:val="0"/>
          <w:numId w:val="13"/>
        </w:numPr>
        <w:spacing w:after="40"/>
        <w:rPr>
          <w:rFonts w:ascii="Optima" w:hAnsi="Optima"/>
          <w:b/>
          <w:sz w:val="20"/>
        </w:rPr>
      </w:pPr>
      <w:proofErr w:type="spellStart"/>
      <w:r>
        <w:rPr>
          <w:rFonts w:ascii="Optima" w:hAnsi="Optima"/>
          <w:sz w:val="20"/>
        </w:rPr>
        <w:t>Lingkun</w:t>
      </w:r>
      <w:proofErr w:type="spellEnd"/>
      <w:r>
        <w:rPr>
          <w:rFonts w:ascii="Optima" w:hAnsi="Optima"/>
          <w:sz w:val="20"/>
        </w:rPr>
        <w:t xml:space="preserve"> Guo, Environmental Science major, Rice U., (2020-present).</w:t>
      </w:r>
    </w:p>
    <w:p w14:paraId="2B8FDA2C" w14:textId="495238EE" w:rsidR="00A63CE8" w:rsidRPr="00952B1B" w:rsidRDefault="00A63CE8" w:rsidP="004A208B">
      <w:pPr>
        <w:pStyle w:val="ListParagraph"/>
        <w:numPr>
          <w:ilvl w:val="0"/>
          <w:numId w:val="13"/>
        </w:numPr>
        <w:spacing w:after="40"/>
        <w:rPr>
          <w:rFonts w:ascii="Optima" w:hAnsi="Optima"/>
          <w:b/>
          <w:sz w:val="20"/>
        </w:rPr>
      </w:pPr>
      <w:r>
        <w:rPr>
          <w:rFonts w:ascii="Optima" w:hAnsi="Optima"/>
          <w:sz w:val="20"/>
        </w:rPr>
        <w:t xml:space="preserve">Tyler </w:t>
      </w:r>
      <w:proofErr w:type="spellStart"/>
      <w:r>
        <w:rPr>
          <w:rFonts w:ascii="Optima" w:hAnsi="Optima"/>
          <w:sz w:val="20"/>
        </w:rPr>
        <w:t>Sakakeeny</w:t>
      </w:r>
      <w:proofErr w:type="spellEnd"/>
      <w:r>
        <w:rPr>
          <w:rFonts w:ascii="Optima" w:hAnsi="Optima"/>
          <w:sz w:val="20"/>
        </w:rPr>
        <w:t>, Environmental Science major, Rice U., (2020-</w:t>
      </w:r>
      <w:r w:rsidR="00EC77F6">
        <w:rPr>
          <w:rFonts w:ascii="Optima" w:hAnsi="Optima"/>
          <w:sz w:val="20"/>
        </w:rPr>
        <w:t>2020</w:t>
      </w:r>
      <w:r>
        <w:rPr>
          <w:rFonts w:ascii="Optima" w:hAnsi="Optima"/>
          <w:sz w:val="20"/>
        </w:rPr>
        <w:t>.</w:t>
      </w:r>
    </w:p>
    <w:p w14:paraId="2D55CA4B" w14:textId="68F90157" w:rsidR="00952B1B" w:rsidRPr="00ED7DFB" w:rsidRDefault="00952B1B" w:rsidP="00952B1B">
      <w:pPr>
        <w:pStyle w:val="ListParagraph"/>
        <w:numPr>
          <w:ilvl w:val="0"/>
          <w:numId w:val="13"/>
        </w:numPr>
        <w:spacing w:after="40"/>
        <w:rPr>
          <w:rFonts w:ascii="Optima" w:hAnsi="Optima"/>
          <w:b/>
          <w:sz w:val="20"/>
        </w:rPr>
      </w:pPr>
      <w:r>
        <w:rPr>
          <w:rFonts w:ascii="Optima" w:hAnsi="Optima"/>
          <w:sz w:val="20"/>
        </w:rPr>
        <w:t xml:space="preserve">Ling </w:t>
      </w:r>
      <w:proofErr w:type="spellStart"/>
      <w:r>
        <w:rPr>
          <w:rFonts w:ascii="Optima" w:hAnsi="Optima"/>
          <w:sz w:val="20"/>
        </w:rPr>
        <w:t>DeBellis</w:t>
      </w:r>
      <w:proofErr w:type="spellEnd"/>
      <w:r>
        <w:rPr>
          <w:rFonts w:ascii="Optima" w:hAnsi="Optima"/>
          <w:sz w:val="20"/>
        </w:rPr>
        <w:t xml:space="preserve">, </w:t>
      </w:r>
      <w:r w:rsidR="008E427B">
        <w:rPr>
          <w:rFonts w:ascii="Optima" w:hAnsi="Optima"/>
          <w:sz w:val="20"/>
        </w:rPr>
        <w:t>Biosciences</w:t>
      </w:r>
      <w:r>
        <w:rPr>
          <w:rFonts w:ascii="Optima" w:hAnsi="Optima"/>
          <w:sz w:val="20"/>
        </w:rPr>
        <w:t xml:space="preserve"> major, Rice U., (2020-</w:t>
      </w:r>
      <w:r w:rsidR="00EC77F6">
        <w:rPr>
          <w:rFonts w:ascii="Optima" w:hAnsi="Optima"/>
          <w:sz w:val="20"/>
        </w:rPr>
        <w:t>2021</w:t>
      </w:r>
      <w:r>
        <w:rPr>
          <w:rFonts w:ascii="Optima" w:hAnsi="Optima"/>
          <w:sz w:val="20"/>
        </w:rPr>
        <w:t>).</w:t>
      </w:r>
    </w:p>
    <w:p w14:paraId="7E946F4E" w14:textId="496B1420" w:rsidR="00ED7DFB" w:rsidRPr="001E4A4E" w:rsidRDefault="00ED7DFB" w:rsidP="00952B1B">
      <w:pPr>
        <w:pStyle w:val="ListParagraph"/>
        <w:numPr>
          <w:ilvl w:val="0"/>
          <w:numId w:val="13"/>
        </w:numPr>
        <w:spacing w:after="40"/>
        <w:rPr>
          <w:rFonts w:ascii="Optima" w:hAnsi="Optima"/>
          <w:b/>
          <w:sz w:val="20"/>
        </w:rPr>
      </w:pPr>
      <w:r>
        <w:rPr>
          <w:rFonts w:ascii="Optima" w:hAnsi="Optima"/>
          <w:sz w:val="20"/>
        </w:rPr>
        <w:t xml:space="preserve">Danielle </w:t>
      </w:r>
      <w:proofErr w:type="spellStart"/>
      <w:r>
        <w:rPr>
          <w:rFonts w:ascii="Optima" w:hAnsi="Optima"/>
          <w:sz w:val="20"/>
        </w:rPr>
        <w:t>Keranen</w:t>
      </w:r>
      <w:proofErr w:type="spellEnd"/>
      <w:r>
        <w:rPr>
          <w:rFonts w:ascii="Optima" w:hAnsi="Optima"/>
          <w:sz w:val="20"/>
        </w:rPr>
        <w:t>, Civil and Environmental Engineering Major, Rice U., (2021-present)</w:t>
      </w:r>
    </w:p>
    <w:p w14:paraId="5DDDA08B" w14:textId="725EDE05" w:rsidR="001E4A4E" w:rsidRPr="00EC77F6" w:rsidRDefault="001E4A4E" w:rsidP="00952B1B">
      <w:pPr>
        <w:pStyle w:val="ListParagraph"/>
        <w:numPr>
          <w:ilvl w:val="0"/>
          <w:numId w:val="13"/>
        </w:numPr>
        <w:spacing w:after="40"/>
        <w:rPr>
          <w:rFonts w:ascii="Optima" w:hAnsi="Optima"/>
          <w:b/>
          <w:sz w:val="20"/>
        </w:rPr>
      </w:pPr>
      <w:r>
        <w:rPr>
          <w:rFonts w:ascii="Optima" w:hAnsi="Optima"/>
          <w:sz w:val="20"/>
        </w:rPr>
        <w:t>Janae Washington, Environmental Science, IUPUI, (summer REU 2021)</w:t>
      </w:r>
    </w:p>
    <w:p w14:paraId="3C7864AC" w14:textId="429173A0" w:rsidR="00EC77F6" w:rsidRPr="00EC77F6" w:rsidRDefault="00EC77F6" w:rsidP="00952B1B">
      <w:pPr>
        <w:pStyle w:val="ListParagraph"/>
        <w:numPr>
          <w:ilvl w:val="0"/>
          <w:numId w:val="13"/>
        </w:numPr>
        <w:spacing w:after="40"/>
        <w:rPr>
          <w:rFonts w:ascii="Optima" w:hAnsi="Optima"/>
          <w:b/>
          <w:sz w:val="20"/>
          <w:lang w:val="it-IT"/>
        </w:rPr>
      </w:pPr>
      <w:r w:rsidRPr="00EC77F6">
        <w:rPr>
          <w:rFonts w:ascii="Optima" w:hAnsi="Optima"/>
          <w:sz w:val="20"/>
          <w:lang w:val="it-IT"/>
        </w:rPr>
        <w:lastRenderedPageBreak/>
        <w:t xml:space="preserve">Diego De La Fuente, </w:t>
      </w:r>
      <w:proofErr w:type="spellStart"/>
      <w:r w:rsidRPr="00EC77F6">
        <w:rPr>
          <w:rFonts w:ascii="Optima" w:hAnsi="Optima"/>
          <w:sz w:val="20"/>
          <w:lang w:val="it-IT"/>
        </w:rPr>
        <w:t>Economics</w:t>
      </w:r>
      <w:proofErr w:type="spellEnd"/>
      <w:r w:rsidRPr="00EC77F6">
        <w:rPr>
          <w:rFonts w:ascii="Optima" w:hAnsi="Optima"/>
          <w:sz w:val="20"/>
          <w:lang w:val="it-IT"/>
        </w:rPr>
        <w:t xml:space="preserve"> Major, Rice U</w:t>
      </w:r>
      <w:r>
        <w:rPr>
          <w:rFonts w:ascii="Optima" w:hAnsi="Optima"/>
          <w:sz w:val="20"/>
          <w:lang w:val="it-IT"/>
        </w:rPr>
        <w:t>., (2021)</w:t>
      </w:r>
    </w:p>
    <w:p w14:paraId="7D362D81" w14:textId="227CAC32" w:rsidR="00E722D5" w:rsidRPr="00FF582D" w:rsidRDefault="00E722D5" w:rsidP="00952B1B">
      <w:pPr>
        <w:pStyle w:val="ListParagraph"/>
        <w:numPr>
          <w:ilvl w:val="0"/>
          <w:numId w:val="13"/>
        </w:numPr>
        <w:spacing w:after="40"/>
        <w:rPr>
          <w:rFonts w:ascii="Optima" w:hAnsi="Optima"/>
          <w:b/>
          <w:sz w:val="20"/>
        </w:rPr>
      </w:pPr>
      <w:r>
        <w:rPr>
          <w:rFonts w:ascii="Optima" w:hAnsi="Optima"/>
          <w:sz w:val="20"/>
        </w:rPr>
        <w:t xml:space="preserve">Anja </w:t>
      </w:r>
      <w:proofErr w:type="spellStart"/>
      <w:r>
        <w:rPr>
          <w:rFonts w:ascii="Optima" w:hAnsi="Optima"/>
          <w:sz w:val="20"/>
        </w:rPr>
        <w:t>Hartge</w:t>
      </w:r>
      <w:proofErr w:type="spellEnd"/>
      <w:r>
        <w:rPr>
          <w:rFonts w:ascii="Optima" w:hAnsi="Optima"/>
          <w:sz w:val="20"/>
        </w:rPr>
        <w:t>, Environmental Science major, Rice U., (2021-present)</w:t>
      </w:r>
    </w:p>
    <w:p w14:paraId="4E5A0DE7" w14:textId="142986CD" w:rsidR="00FF582D" w:rsidRPr="00943803" w:rsidRDefault="00FF582D" w:rsidP="00952B1B">
      <w:pPr>
        <w:pStyle w:val="ListParagraph"/>
        <w:numPr>
          <w:ilvl w:val="0"/>
          <w:numId w:val="13"/>
        </w:numPr>
        <w:spacing w:after="40"/>
        <w:rPr>
          <w:rFonts w:ascii="Optima" w:hAnsi="Optima"/>
          <w:b/>
          <w:sz w:val="20"/>
        </w:rPr>
      </w:pPr>
      <w:r>
        <w:rPr>
          <w:rFonts w:ascii="Optima" w:hAnsi="Optima"/>
          <w:sz w:val="20"/>
        </w:rPr>
        <w:t>Trisha Gupta, Environmental Science major, Rice U., (2021)</w:t>
      </w:r>
    </w:p>
    <w:p w14:paraId="182520D8" w14:textId="7175A316" w:rsidR="00943803" w:rsidRPr="002064B5" w:rsidRDefault="00943803" w:rsidP="00952B1B">
      <w:pPr>
        <w:pStyle w:val="ListParagraph"/>
        <w:numPr>
          <w:ilvl w:val="0"/>
          <w:numId w:val="13"/>
        </w:numPr>
        <w:spacing w:after="40"/>
        <w:rPr>
          <w:rFonts w:ascii="Optima" w:hAnsi="Optima"/>
          <w:b/>
          <w:sz w:val="20"/>
        </w:rPr>
      </w:pPr>
      <w:r>
        <w:rPr>
          <w:rFonts w:ascii="Optima" w:hAnsi="Optima"/>
          <w:sz w:val="20"/>
        </w:rPr>
        <w:t>Bikram Singh, Environmental Science major, Rice U., (2021-</w:t>
      </w:r>
      <w:r w:rsidR="00DF1D2C">
        <w:rPr>
          <w:rFonts w:ascii="Optima" w:hAnsi="Optima"/>
          <w:sz w:val="20"/>
        </w:rPr>
        <w:t>2022)</w:t>
      </w:r>
    </w:p>
    <w:p w14:paraId="5A524A69" w14:textId="170A7AE0" w:rsidR="00344B3C" w:rsidRPr="005C5456" w:rsidRDefault="002064B5" w:rsidP="00344B3C">
      <w:pPr>
        <w:pStyle w:val="ListParagraph"/>
        <w:numPr>
          <w:ilvl w:val="0"/>
          <w:numId w:val="13"/>
        </w:numPr>
        <w:spacing w:after="40"/>
        <w:rPr>
          <w:rFonts w:ascii="Optima" w:hAnsi="Optima"/>
          <w:b/>
          <w:sz w:val="20"/>
        </w:rPr>
      </w:pPr>
      <w:r>
        <w:rPr>
          <w:rFonts w:ascii="Optima" w:hAnsi="Optima"/>
          <w:sz w:val="20"/>
        </w:rPr>
        <w:t>Kathryn Phung, Chemistry major, Rice U., (2022-present)</w:t>
      </w:r>
    </w:p>
    <w:p w14:paraId="422760E1" w14:textId="60F07815" w:rsidR="005C5456" w:rsidRPr="005C5456" w:rsidRDefault="005C5456" w:rsidP="005C5456">
      <w:pPr>
        <w:pStyle w:val="ListParagraph"/>
        <w:numPr>
          <w:ilvl w:val="0"/>
          <w:numId w:val="13"/>
        </w:numPr>
        <w:spacing w:after="40"/>
        <w:rPr>
          <w:rFonts w:ascii="Optima" w:hAnsi="Optima"/>
          <w:b/>
          <w:sz w:val="20"/>
        </w:rPr>
      </w:pPr>
      <w:r>
        <w:rPr>
          <w:rFonts w:ascii="Optima" w:hAnsi="Optima"/>
          <w:sz w:val="20"/>
        </w:rPr>
        <w:t xml:space="preserve">Daniela </w:t>
      </w:r>
      <w:proofErr w:type="spellStart"/>
      <w:r>
        <w:rPr>
          <w:rFonts w:ascii="Optima" w:hAnsi="Optima"/>
          <w:sz w:val="20"/>
        </w:rPr>
        <w:t>Najmias</w:t>
      </w:r>
      <w:proofErr w:type="spellEnd"/>
      <w:r>
        <w:rPr>
          <w:rFonts w:ascii="Optima" w:hAnsi="Optima"/>
          <w:sz w:val="20"/>
        </w:rPr>
        <w:t>, undeclared major, Rice U., (2022-present).</w:t>
      </w:r>
    </w:p>
    <w:p w14:paraId="7EF081FC" w14:textId="4F5FB8AC" w:rsidR="005F465C" w:rsidRPr="00C4241F" w:rsidRDefault="00375CB3"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K-12</w:t>
      </w:r>
      <w:r w:rsidR="005F465C" w:rsidRPr="00C4241F">
        <w:rPr>
          <w:rFonts w:ascii="Optima" w:hAnsi="Optima"/>
          <w:b/>
          <w:sz w:val="22"/>
        </w:rPr>
        <w:t xml:space="preserve"> TEACHERS MENTORED</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69882EF4" w14:textId="237B4574" w:rsidR="00B5370A" w:rsidRPr="00C4241F" w:rsidRDefault="00B5370A" w:rsidP="001C31B5">
      <w:pPr>
        <w:pStyle w:val="ListParagraph"/>
        <w:numPr>
          <w:ilvl w:val="0"/>
          <w:numId w:val="10"/>
        </w:numPr>
        <w:spacing w:after="40"/>
        <w:ind w:left="270" w:firstLine="90"/>
        <w:rPr>
          <w:rFonts w:ascii="Optima" w:hAnsi="Optima"/>
          <w:sz w:val="20"/>
        </w:rPr>
      </w:pPr>
      <w:r w:rsidRPr="00C4241F">
        <w:rPr>
          <w:rFonts w:ascii="Optima" w:hAnsi="Optima"/>
          <w:sz w:val="20"/>
        </w:rPr>
        <w:t>Michelle R. Dean, Bellaire High School, Houston ISD, Summer 2009</w:t>
      </w:r>
    </w:p>
    <w:p w14:paraId="22132B4C" w14:textId="07252C35" w:rsidR="002B424C" w:rsidRPr="00C4241F" w:rsidRDefault="002B424C" w:rsidP="001C31B5">
      <w:pPr>
        <w:pStyle w:val="ListParagraph"/>
        <w:numPr>
          <w:ilvl w:val="0"/>
          <w:numId w:val="10"/>
        </w:numPr>
        <w:spacing w:after="40"/>
        <w:ind w:left="270" w:firstLine="90"/>
        <w:rPr>
          <w:rFonts w:ascii="Optima" w:hAnsi="Optima"/>
          <w:sz w:val="20"/>
        </w:rPr>
      </w:pPr>
      <w:r w:rsidRPr="00C4241F">
        <w:rPr>
          <w:rFonts w:ascii="Optima" w:hAnsi="Optima"/>
          <w:sz w:val="20"/>
        </w:rPr>
        <w:t>Irene Fong, Pin Oak Middle School, Houston ISD, Summer 2013</w:t>
      </w:r>
    </w:p>
    <w:p w14:paraId="2726DBD2" w14:textId="77777777" w:rsidR="00B5370A" w:rsidRPr="00C4241F" w:rsidRDefault="00B5370A" w:rsidP="001C31B5">
      <w:pPr>
        <w:pStyle w:val="ListParagraph"/>
        <w:numPr>
          <w:ilvl w:val="0"/>
          <w:numId w:val="10"/>
        </w:numPr>
        <w:spacing w:after="40"/>
        <w:ind w:left="270" w:firstLine="90"/>
        <w:rPr>
          <w:rFonts w:ascii="Optima" w:hAnsi="Optima"/>
          <w:sz w:val="20"/>
        </w:rPr>
      </w:pPr>
      <w:r w:rsidRPr="00C4241F">
        <w:rPr>
          <w:rFonts w:ascii="Optima" w:hAnsi="Optima"/>
          <w:sz w:val="20"/>
        </w:rPr>
        <w:t>Laura Driver, Cinco Ranch High School, Katy ISD, Summer 2013, 2014</w:t>
      </w:r>
    </w:p>
    <w:p w14:paraId="18CBDFDB" w14:textId="3DA19E0C" w:rsidR="00B5370A" w:rsidRPr="00C4241F" w:rsidRDefault="00B5370A" w:rsidP="001C31B5">
      <w:pPr>
        <w:pStyle w:val="ListParagraph"/>
        <w:numPr>
          <w:ilvl w:val="0"/>
          <w:numId w:val="10"/>
        </w:numPr>
        <w:spacing w:after="40"/>
        <w:ind w:left="270" w:firstLine="90"/>
        <w:rPr>
          <w:rFonts w:ascii="Optima" w:hAnsi="Optima"/>
          <w:sz w:val="20"/>
        </w:rPr>
      </w:pPr>
      <w:proofErr w:type="spellStart"/>
      <w:r w:rsidRPr="00C4241F">
        <w:rPr>
          <w:rFonts w:ascii="Optima" w:hAnsi="Optima"/>
          <w:sz w:val="20"/>
        </w:rPr>
        <w:t>Yokira</w:t>
      </w:r>
      <w:proofErr w:type="spellEnd"/>
      <w:r w:rsidRPr="00C4241F">
        <w:rPr>
          <w:rFonts w:ascii="Optima" w:hAnsi="Optima"/>
          <w:sz w:val="20"/>
        </w:rPr>
        <w:t xml:space="preserve"> Shorter, </w:t>
      </w:r>
      <w:proofErr w:type="spellStart"/>
      <w:r w:rsidRPr="00C4241F">
        <w:rPr>
          <w:rFonts w:ascii="Optima" w:hAnsi="Optima"/>
          <w:sz w:val="20"/>
        </w:rPr>
        <w:t>Liestman</w:t>
      </w:r>
      <w:proofErr w:type="spellEnd"/>
      <w:r w:rsidRPr="00C4241F">
        <w:rPr>
          <w:rFonts w:ascii="Optima" w:hAnsi="Optima"/>
          <w:sz w:val="20"/>
        </w:rPr>
        <w:t xml:space="preserve"> Elementary</w:t>
      </w:r>
      <w:r w:rsidR="00A92EDC" w:rsidRPr="00C4241F">
        <w:rPr>
          <w:rFonts w:ascii="Optima" w:hAnsi="Optima"/>
          <w:sz w:val="20"/>
        </w:rPr>
        <w:t xml:space="preserve"> School</w:t>
      </w:r>
      <w:r w:rsidRPr="00C4241F">
        <w:rPr>
          <w:rFonts w:ascii="Optima" w:hAnsi="Optima"/>
          <w:sz w:val="20"/>
        </w:rPr>
        <w:t>, Alief ISD, Summer 2014</w:t>
      </w:r>
    </w:p>
    <w:p w14:paraId="6BB78B78" w14:textId="7A09E64E" w:rsidR="005F465C" w:rsidRPr="00C4241F" w:rsidRDefault="00B5370A" w:rsidP="001C31B5">
      <w:pPr>
        <w:pStyle w:val="ListParagraph"/>
        <w:numPr>
          <w:ilvl w:val="0"/>
          <w:numId w:val="10"/>
        </w:numPr>
        <w:spacing w:after="40"/>
        <w:ind w:left="270" w:firstLine="90"/>
        <w:rPr>
          <w:rFonts w:ascii="Optima" w:hAnsi="Optima"/>
          <w:sz w:val="20"/>
        </w:rPr>
      </w:pPr>
      <w:proofErr w:type="spellStart"/>
      <w:r w:rsidRPr="00C4241F">
        <w:rPr>
          <w:rFonts w:ascii="Optima" w:hAnsi="Optima"/>
          <w:sz w:val="20"/>
        </w:rPr>
        <w:t>Isias</w:t>
      </w:r>
      <w:proofErr w:type="spellEnd"/>
      <w:r w:rsidRPr="00C4241F">
        <w:rPr>
          <w:rFonts w:ascii="Optima" w:hAnsi="Optima"/>
          <w:sz w:val="20"/>
        </w:rPr>
        <w:t xml:space="preserve"> </w:t>
      </w:r>
      <w:proofErr w:type="spellStart"/>
      <w:r w:rsidRPr="00C4241F">
        <w:rPr>
          <w:rFonts w:ascii="Optima" w:hAnsi="Optima"/>
          <w:sz w:val="20"/>
        </w:rPr>
        <w:t>Cerdas</w:t>
      </w:r>
      <w:proofErr w:type="spellEnd"/>
      <w:r w:rsidR="005F465C" w:rsidRPr="00C4241F">
        <w:rPr>
          <w:rFonts w:ascii="Optima" w:hAnsi="Optima"/>
          <w:sz w:val="20"/>
        </w:rPr>
        <w:t>, Sam Houston Elementary School, Galena Park ISD</w:t>
      </w:r>
      <w:r w:rsidRPr="00C4241F">
        <w:rPr>
          <w:rFonts w:ascii="Optima" w:hAnsi="Optima"/>
          <w:sz w:val="20"/>
        </w:rPr>
        <w:t>, Summer 2015</w:t>
      </w:r>
    </w:p>
    <w:p w14:paraId="3C2ED473" w14:textId="0A3FC264" w:rsidR="006B7F52" w:rsidRDefault="00A92EDC" w:rsidP="001C31B5">
      <w:pPr>
        <w:pStyle w:val="ListParagraph"/>
        <w:numPr>
          <w:ilvl w:val="0"/>
          <w:numId w:val="10"/>
        </w:numPr>
        <w:spacing w:after="40"/>
        <w:ind w:left="270" w:firstLine="90"/>
        <w:rPr>
          <w:rFonts w:ascii="Optima" w:hAnsi="Optima"/>
          <w:sz w:val="20"/>
        </w:rPr>
      </w:pPr>
      <w:r w:rsidRPr="00C4241F">
        <w:rPr>
          <w:rFonts w:ascii="Optima" w:hAnsi="Optima"/>
          <w:sz w:val="20"/>
        </w:rPr>
        <w:t xml:space="preserve">Natalie Johnson, </w:t>
      </w:r>
      <w:proofErr w:type="spellStart"/>
      <w:r w:rsidRPr="00C4241F">
        <w:rPr>
          <w:rFonts w:ascii="Optima" w:hAnsi="Optima"/>
          <w:sz w:val="20"/>
        </w:rPr>
        <w:t>Beneke</w:t>
      </w:r>
      <w:proofErr w:type="spellEnd"/>
      <w:r w:rsidRPr="00C4241F">
        <w:rPr>
          <w:rFonts w:ascii="Optima" w:hAnsi="Optima"/>
          <w:sz w:val="20"/>
        </w:rPr>
        <w:t xml:space="preserve"> Elementary School, Spring ISD, Summer 2016.</w:t>
      </w:r>
    </w:p>
    <w:p w14:paraId="346110BE" w14:textId="24BA89D8" w:rsidR="00752393" w:rsidRDefault="00752393" w:rsidP="001C31B5">
      <w:pPr>
        <w:pStyle w:val="ListParagraph"/>
        <w:numPr>
          <w:ilvl w:val="0"/>
          <w:numId w:val="10"/>
        </w:numPr>
        <w:spacing w:after="40"/>
        <w:ind w:left="270" w:firstLine="90"/>
        <w:rPr>
          <w:rFonts w:ascii="Optima" w:hAnsi="Optima"/>
          <w:sz w:val="20"/>
        </w:rPr>
      </w:pPr>
      <w:r>
        <w:rPr>
          <w:rFonts w:ascii="Optima" w:hAnsi="Optima"/>
          <w:sz w:val="20"/>
        </w:rPr>
        <w:t xml:space="preserve">Chetan </w:t>
      </w:r>
      <w:proofErr w:type="spellStart"/>
      <w:r>
        <w:rPr>
          <w:rFonts w:ascii="Optima" w:hAnsi="Optima"/>
          <w:sz w:val="20"/>
        </w:rPr>
        <w:t>Sawheny</w:t>
      </w:r>
      <w:proofErr w:type="spellEnd"/>
      <w:r>
        <w:rPr>
          <w:rFonts w:ascii="Optima" w:hAnsi="Optima"/>
          <w:sz w:val="20"/>
        </w:rPr>
        <w:t>, Oates Elementary School, Houston ISD, Summer 2017.</w:t>
      </w:r>
    </w:p>
    <w:p w14:paraId="2E0FC076" w14:textId="467D0965" w:rsidR="004D0E1E" w:rsidRPr="004D6A44" w:rsidRDefault="007D1C32" w:rsidP="004D6A44">
      <w:pPr>
        <w:pStyle w:val="ListParagraph"/>
        <w:numPr>
          <w:ilvl w:val="0"/>
          <w:numId w:val="10"/>
        </w:numPr>
        <w:spacing w:after="40"/>
        <w:ind w:left="270" w:firstLine="90"/>
        <w:rPr>
          <w:rFonts w:ascii="Optima" w:hAnsi="Optima"/>
          <w:sz w:val="20"/>
        </w:rPr>
      </w:pPr>
      <w:r>
        <w:rPr>
          <w:rFonts w:ascii="Optima" w:hAnsi="Optima"/>
          <w:sz w:val="20"/>
        </w:rPr>
        <w:t xml:space="preserve">Melanie </w:t>
      </w:r>
      <w:r w:rsidR="00C944B0">
        <w:rPr>
          <w:rFonts w:ascii="Optima" w:hAnsi="Optima"/>
          <w:sz w:val="20"/>
        </w:rPr>
        <w:t>Smith, Willow Creek Elementary School, Tomball ISD, Summer 2018.</w:t>
      </w:r>
    </w:p>
    <w:p w14:paraId="280894FB" w14:textId="77777777" w:rsidR="006E672A" w:rsidRPr="008F2A63" w:rsidRDefault="006E672A" w:rsidP="006E672A">
      <w:pPr>
        <w:pStyle w:val="ListParagraph"/>
        <w:spacing w:after="40"/>
        <w:ind w:left="360"/>
        <w:rPr>
          <w:rFonts w:ascii="Optima" w:hAnsi="Optima"/>
          <w:sz w:val="20"/>
        </w:rPr>
      </w:pPr>
    </w:p>
    <w:p w14:paraId="63FA53AA" w14:textId="63879380" w:rsidR="006A7700" w:rsidRPr="00C4241F" w:rsidRDefault="006A7700" w:rsidP="00E041F7">
      <w:pPr>
        <w:widowControl w:val="0"/>
        <w:autoSpaceDE w:val="0"/>
        <w:autoSpaceDN w:val="0"/>
        <w:adjustRightInd w:val="0"/>
        <w:spacing w:before="160" w:after="60"/>
        <w:rPr>
          <w:rFonts w:ascii="Optima" w:hAnsi="Optima"/>
          <w:b/>
        </w:rPr>
      </w:pPr>
      <w:r w:rsidRPr="00C4241F">
        <w:rPr>
          <w:rFonts w:ascii="Optima" w:hAnsi="Optima"/>
          <w:b/>
          <w:sz w:val="22"/>
        </w:rPr>
        <w:t xml:space="preserve">TEACHING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5940"/>
      </w:tblGrid>
      <w:tr w:rsidR="006A7700" w:rsidRPr="00C4241F" w14:paraId="7DA18594"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7F7CBB40" w14:textId="77777777" w:rsidR="006A7700" w:rsidRPr="00C4241F" w:rsidRDefault="006A7700" w:rsidP="006A7700">
            <w:pPr>
              <w:spacing w:before="40" w:after="40"/>
              <w:ind w:left="36"/>
              <w:rPr>
                <w:rFonts w:ascii="Optima" w:hAnsi="Optima"/>
                <w:sz w:val="22"/>
              </w:rPr>
            </w:pPr>
            <w:r w:rsidRPr="00C4241F">
              <w:rPr>
                <w:rFonts w:ascii="Optima" w:hAnsi="Optima"/>
                <w:sz w:val="22"/>
              </w:rPr>
              <w:t>ESCI/BIOS/ENST 340: Global Biogeochemical Cycles</w:t>
            </w:r>
          </w:p>
        </w:tc>
        <w:tc>
          <w:tcPr>
            <w:tcW w:w="5940" w:type="dxa"/>
            <w:tcBorders>
              <w:top w:val="single" w:sz="4" w:space="0" w:color="auto"/>
              <w:left w:val="single" w:sz="4" w:space="0" w:color="auto"/>
              <w:bottom w:val="single" w:sz="4" w:space="0" w:color="auto"/>
              <w:right w:val="single" w:sz="4" w:space="0" w:color="auto"/>
            </w:tcBorders>
          </w:tcPr>
          <w:p w14:paraId="6F2871C5" w14:textId="2E93AEBD" w:rsidR="006A7700" w:rsidRPr="00C4241F" w:rsidRDefault="006A7700" w:rsidP="008F2A63">
            <w:pPr>
              <w:spacing w:before="40" w:after="40"/>
              <w:rPr>
                <w:rFonts w:ascii="Optima" w:hAnsi="Optima"/>
                <w:i/>
                <w:sz w:val="22"/>
              </w:rPr>
            </w:pPr>
            <w:r w:rsidRPr="00C4241F">
              <w:rPr>
                <w:rFonts w:ascii="Optima" w:hAnsi="Optima"/>
                <w:sz w:val="22"/>
              </w:rPr>
              <w:t>This junior/senior level course covers global-scale nutrient cycling, focusing</w:t>
            </w:r>
            <w:r w:rsidR="008F2A63">
              <w:rPr>
                <w:rFonts w:ascii="Optima" w:hAnsi="Optima"/>
                <w:sz w:val="22"/>
              </w:rPr>
              <w:t xml:space="preserve"> on major nutrients (C, N, P). </w:t>
            </w:r>
            <w:r w:rsidRPr="00C4241F">
              <w:rPr>
                <w:rFonts w:ascii="Optima" w:hAnsi="Optima"/>
                <w:sz w:val="22"/>
              </w:rPr>
              <w:t xml:space="preserve">I also introduce enough oceanic, atmospheric, and soil chemistry and physics to understand the mechanisms controlling major light element cycling in the Earth. </w:t>
            </w:r>
            <w:r w:rsidRPr="00C4241F">
              <w:rPr>
                <w:rFonts w:ascii="Optima" w:hAnsi="Optima"/>
                <w:i/>
                <w:sz w:val="22"/>
              </w:rPr>
              <w:t>3 credits; taught every fall from 2005-</w:t>
            </w:r>
            <w:r w:rsidR="00AB311A" w:rsidRPr="00C4241F">
              <w:rPr>
                <w:rFonts w:ascii="Optima" w:hAnsi="Optima"/>
                <w:i/>
                <w:sz w:val="22"/>
              </w:rPr>
              <w:t>2012 and then 2016-</w:t>
            </w:r>
            <w:r w:rsidR="0047138A">
              <w:rPr>
                <w:rFonts w:ascii="Optima" w:hAnsi="Optima"/>
                <w:i/>
                <w:sz w:val="22"/>
              </w:rPr>
              <w:t>2019</w:t>
            </w:r>
            <w:r w:rsidR="0060136D" w:rsidRPr="00C4241F">
              <w:rPr>
                <w:rFonts w:ascii="Optima" w:hAnsi="Optima"/>
                <w:i/>
                <w:sz w:val="22"/>
              </w:rPr>
              <w:t>.</w:t>
            </w:r>
          </w:p>
        </w:tc>
      </w:tr>
      <w:tr w:rsidR="006A7700" w:rsidRPr="00C4241F" w14:paraId="63302785"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388E7813" w14:textId="77777777" w:rsidR="006A7700" w:rsidRPr="00C4241F" w:rsidRDefault="006A7700" w:rsidP="006A7700">
            <w:pPr>
              <w:spacing w:before="40" w:after="40"/>
              <w:ind w:left="36"/>
              <w:rPr>
                <w:rFonts w:ascii="Optima" w:hAnsi="Optima"/>
                <w:sz w:val="22"/>
              </w:rPr>
            </w:pPr>
            <w:r w:rsidRPr="00C4241F">
              <w:rPr>
                <w:rFonts w:ascii="Optima" w:hAnsi="Optima"/>
                <w:sz w:val="22"/>
              </w:rPr>
              <w:t>CHEM/ESCI/ENST 425:  Organic Geochemistry</w:t>
            </w:r>
          </w:p>
        </w:tc>
        <w:tc>
          <w:tcPr>
            <w:tcW w:w="5940" w:type="dxa"/>
            <w:tcBorders>
              <w:top w:val="single" w:sz="4" w:space="0" w:color="auto"/>
              <w:left w:val="single" w:sz="4" w:space="0" w:color="auto"/>
              <w:bottom w:val="single" w:sz="4" w:space="0" w:color="auto"/>
              <w:right w:val="single" w:sz="4" w:space="0" w:color="auto"/>
            </w:tcBorders>
          </w:tcPr>
          <w:p w14:paraId="4CA14DBD" w14:textId="5D23F311" w:rsidR="006A7700" w:rsidRPr="00C4241F" w:rsidRDefault="006A7700" w:rsidP="008F2A63">
            <w:pPr>
              <w:spacing w:before="40" w:after="40"/>
              <w:rPr>
                <w:rFonts w:ascii="Optima" w:hAnsi="Optima"/>
                <w:i/>
                <w:sz w:val="22"/>
              </w:rPr>
            </w:pPr>
            <w:r w:rsidRPr="00C4241F">
              <w:rPr>
                <w:rFonts w:ascii="Optima" w:hAnsi="Optima"/>
                <w:sz w:val="22"/>
              </w:rPr>
              <w:t>This senior undergrad/intro grad course uses the history of the Earth and the Earth’s future climate as frameworks to study the o</w:t>
            </w:r>
            <w:r w:rsidR="008F2A63">
              <w:rPr>
                <w:rFonts w:ascii="Optima" w:hAnsi="Optima"/>
                <w:sz w:val="22"/>
              </w:rPr>
              <w:t xml:space="preserve">rganic chemistry of the Earth. </w:t>
            </w:r>
            <w:r w:rsidRPr="00C4241F">
              <w:rPr>
                <w:rFonts w:ascii="Optima" w:hAnsi="Optima"/>
                <w:sz w:val="22"/>
              </w:rPr>
              <w:t>We explore topics such as what can be learned about the very early history of life through molecular fossils preserved in ancient rocks, and the impact of fossil fuel CO</w:t>
            </w:r>
            <w:r w:rsidRPr="00C4241F">
              <w:rPr>
                <w:rFonts w:ascii="Optima" w:hAnsi="Optima"/>
                <w:sz w:val="22"/>
                <w:vertAlign w:val="subscript"/>
              </w:rPr>
              <w:t>2</w:t>
            </w:r>
            <w:r w:rsidRPr="00C4241F">
              <w:rPr>
                <w:rFonts w:ascii="Optima" w:hAnsi="Optima"/>
                <w:sz w:val="22"/>
              </w:rPr>
              <w:t xml:space="preserve"> on the chemistries of forests and grasslands.  This is a writing-intensive course involving the creation of a large portfolio of professional writing.  </w:t>
            </w:r>
            <w:r w:rsidR="008F2A63">
              <w:rPr>
                <w:rFonts w:ascii="Optima" w:hAnsi="Optima"/>
                <w:i/>
                <w:sz w:val="22"/>
              </w:rPr>
              <w:t>3 credits; taught every other year</w:t>
            </w:r>
            <w:r w:rsidRPr="00C4241F">
              <w:rPr>
                <w:rFonts w:ascii="Optima" w:hAnsi="Optima"/>
                <w:i/>
                <w:sz w:val="22"/>
              </w:rPr>
              <w:t xml:space="preserve"> from 2006-</w:t>
            </w:r>
            <w:r w:rsidR="0047138A">
              <w:rPr>
                <w:rFonts w:ascii="Optima" w:hAnsi="Optima"/>
                <w:i/>
                <w:sz w:val="22"/>
              </w:rPr>
              <w:t>2017</w:t>
            </w:r>
            <w:r w:rsidRPr="00C4241F">
              <w:rPr>
                <w:rFonts w:ascii="Optima" w:hAnsi="Optima"/>
                <w:i/>
                <w:sz w:val="22"/>
              </w:rPr>
              <w:t>.</w:t>
            </w:r>
          </w:p>
        </w:tc>
      </w:tr>
      <w:tr w:rsidR="00081C45" w:rsidRPr="00C4241F" w14:paraId="48F2165A"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67237490" w14:textId="0A506792" w:rsidR="00081C45" w:rsidRPr="00C4241F" w:rsidRDefault="00081C45" w:rsidP="006A7700">
            <w:pPr>
              <w:spacing w:before="40" w:after="40"/>
              <w:ind w:left="36"/>
              <w:rPr>
                <w:rFonts w:ascii="Optima" w:hAnsi="Optima"/>
                <w:sz w:val="22"/>
              </w:rPr>
            </w:pPr>
            <w:r w:rsidRPr="00C4241F">
              <w:rPr>
                <w:rFonts w:ascii="Optima" w:hAnsi="Optima"/>
                <w:sz w:val="22"/>
              </w:rPr>
              <w:t>ESCI 580: Pitching Your Science</w:t>
            </w:r>
          </w:p>
        </w:tc>
        <w:tc>
          <w:tcPr>
            <w:tcW w:w="5940" w:type="dxa"/>
            <w:tcBorders>
              <w:top w:val="single" w:sz="4" w:space="0" w:color="auto"/>
              <w:left w:val="single" w:sz="4" w:space="0" w:color="auto"/>
              <w:bottom w:val="single" w:sz="4" w:space="0" w:color="auto"/>
              <w:right w:val="single" w:sz="4" w:space="0" w:color="auto"/>
            </w:tcBorders>
          </w:tcPr>
          <w:p w14:paraId="563BA33C" w14:textId="7C0564F1" w:rsidR="00081C45" w:rsidRPr="00C4241F" w:rsidRDefault="00081C45" w:rsidP="008F2A63">
            <w:pPr>
              <w:spacing w:before="40" w:after="40"/>
              <w:rPr>
                <w:rFonts w:ascii="Optima" w:hAnsi="Optima"/>
                <w:i/>
                <w:sz w:val="22"/>
              </w:rPr>
            </w:pPr>
            <w:r w:rsidRPr="00C4241F">
              <w:rPr>
                <w:rFonts w:ascii="Optima" w:hAnsi="Optima"/>
                <w:sz w:val="22"/>
              </w:rPr>
              <w:t xml:space="preserve">This public speaking class prepares senior graduate students to communicate their research effectively to multiple audiences:  professional society meetings, potential employers, workplace supervisors, and the media. </w:t>
            </w:r>
            <w:r w:rsidRPr="00C4241F">
              <w:rPr>
                <w:rFonts w:ascii="Optima" w:hAnsi="Optima"/>
                <w:i/>
                <w:sz w:val="22"/>
              </w:rPr>
              <w:t xml:space="preserve">2 credits: taught </w:t>
            </w:r>
            <w:r w:rsidR="008F2A63">
              <w:rPr>
                <w:rFonts w:ascii="Optima" w:hAnsi="Optima"/>
                <w:i/>
                <w:sz w:val="22"/>
              </w:rPr>
              <w:t>2016-2017</w:t>
            </w:r>
            <w:r w:rsidRPr="00C4241F">
              <w:rPr>
                <w:rFonts w:ascii="Optima" w:hAnsi="Optima"/>
                <w:i/>
                <w:sz w:val="22"/>
              </w:rPr>
              <w:t>.</w:t>
            </w:r>
          </w:p>
        </w:tc>
      </w:tr>
      <w:tr w:rsidR="00D71EFB" w:rsidRPr="00C4241F" w14:paraId="25F7EFEC" w14:textId="77777777" w:rsidTr="00D71EFB">
        <w:trPr>
          <w:jc w:val="center"/>
        </w:trPr>
        <w:tc>
          <w:tcPr>
            <w:tcW w:w="3024" w:type="dxa"/>
            <w:tcBorders>
              <w:top w:val="single" w:sz="4" w:space="0" w:color="auto"/>
              <w:left w:val="single" w:sz="4" w:space="0" w:color="auto"/>
              <w:bottom w:val="single" w:sz="4" w:space="0" w:color="auto"/>
              <w:right w:val="single" w:sz="4" w:space="0" w:color="auto"/>
            </w:tcBorders>
          </w:tcPr>
          <w:p w14:paraId="4DE72E0E" w14:textId="77777777" w:rsidR="00D71EFB" w:rsidRPr="00C4241F" w:rsidRDefault="00D71EFB" w:rsidP="00D71EFB">
            <w:pPr>
              <w:spacing w:before="40" w:after="40"/>
              <w:ind w:left="36"/>
              <w:rPr>
                <w:rFonts w:ascii="Optima" w:hAnsi="Optima"/>
                <w:sz w:val="22"/>
              </w:rPr>
            </w:pPr>
            <w:r w:rsidRPr="00C4241F">
              <w:rPr>
                <w:rFonts w:ascii="Optima" w:hAnsi="Optima"/>
                <w:sz w:val="22"/>
              </w:rPr>
              <w:t xml:space="preserve">ESCI/ENST 102:  </w:t>
            </w:r>
          </w:p>
          <w:p w14:paraId="38DE9B10" w14:textId="77777777" w:rsidR="00D71EFB" w:rsidRPr="00C4241F" w:rsidRDefault="00D71EFB" w:rsidP="00D71EFB">
            <w:pPr>
              <w:spacing w:before="40" w:after="40"/>
              <w:ind w:left="36"/>
              <w:rPr>
                <w:rFonts w:ascii="Optima" w:hAnsi="Optima"/>
                <w:sz w:val="22"/>
              </w:rPr>
            </w:pPr>
            <w:r w:rsidRPr="00C4241F">
              <w:rPr>
                <w:rFonts w:ascii="Optima" w:hAnsi="Optima"/>
                <w:sz w:val="22"/>
              </w:rPr>
              <w:t>History of the Earth and Life</w:t>
            </w:r>
          </w:p>
          <w:p w14:paraId="4EEF95B2" w14:textId="77777777" w:rsidR="00D71EFB" w:rsidRPr="00C4241F" w:rsidRDefault="00D71EFB" w:rsidP="00D71EFB">
            <w:pPr>
              <w:spacing w:before="40" w:after="40"/>
              <w:ind w:left="36"/>
              <w:rPr>
                <w:rFonts w:ascii="Optima" w:hAnsi="Optima"/>
                <w:sz w:val="22"/>
              </w:rPr>
            </w:pPr>
          </w:p>
        </w:tc>
        <w:tc>
          <w:tcPr>
            <w:tcW w:w="5940" w:type="dxa"/>
            <w:tcBorders>
              <w:top w:val="single" w:sz="4" w:space="0" w:color="auto"/>
              <w:left w:val="single" w:sz="4" w:space="0" w:color="auto"/>
              <w:bottom w:val="single" w:sz="4" w:space="0" w:color="auto"/>
              <w:right w:val="single" w:sz="4" w:space="0" w:color="auto"/>
            </w:tcBorders>
          </w:tcPr>
          <w:p w14:paraId="584EA22F" w14:textId="77777777" w:rsidR="00D71EFB" w:rsidRPr="00C4241F" w:rsidRDefault="00D71EFB" w:rsidP="00D71EFB">
            <w:pPr>
              <w:spacing w:before="40" w:after="40"/>
              <w:rPr>
                <w:rFonts w:ascii="Optima" w:hAnsi="Optima"/>
                <w:sz w:val="22"/>
              </w:rPr>
            </w:pPr>
            <w:r w:rsidRPr="00C4241F">
              <w:rPr>
                <w:rFonts w:ascii="Optima" w:hAnsi="Optima"/>
                <w:sz w:val="22"/>
              </w:rPr>
              <w:t xml:space="preserve">This is an introductory Earth history course filling a natural science distribution requirement.  This class follows the themes of plate tectonics and the evolution of life, looking at how we use both theoretical frameworks to understand past and present Earth processes. </w:t>
            </w:r>
          </w:p>
          <w:p w14:paraId="5BB0BAB7" w14:textId="77777777" w:rsidR="00D71EFB" w:rsidRPr="00C4241F" w:rsidRDefault="00D71EFB" w:rsidP="00D71EFB">
            <w:pPr>
              <w:spacing w:before="40" w:after="40"/>
              <w:rPr>
                <w:rFonts w:ascii="Optima" w:hAnsi="Optima"/>
                <w:i/>
                <w:sz w:val="22"/>
              </w:rPr>
            </w:pPr>
            <w:r w:rsidRPr="00C4241F">
              <w:rPr>
                <w:rFonts w:ascii="Optima" w:hAnsi="Optima"/>
                <w:i/>
                <w:sz w:val="22"/>
              </w:rPr>
              <w:t>3 credits; co-taught every spring with Brandon Dugan from 2005-2012.</w:t>
            </w:r>
          </w:p>
        </w:tc>
      </w:tr>
      <w:tr w:rsidR="006A7700" w:rsidRPr="00C4241F" w14:paraId="24F66C94"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49690DAE" w14:textId="77777777" w:rsidR="006A7700" w:rsidRPr="00C4241F" w:rsidRDefault="006A7700" w:rsidP="006A7700">
            <w:pPr>
              <w:spacing w:before="40" w:after="40"/>
              <w:ind w:left="36"/>
              <w:rPr>
                <w:rFonts w:ascii="Optima" w:hAnsi="Optima"/>
                <w:sz w:val="22"/>
              </w:rPr>
            </w:pPr>
            <w:r w:rsidRPr="00C4241F">
              <w:rPr>
                <w:rFonts w:ascii="Optima" w:hAnsi="Optima"/>
                <w:sz w:val="22"/>
              </w:rPr>
              <w:t>ESCI 321: Earth Systems and Cycles</w:t>
            </w:r>
          </w:p>
        </w:tc>
        <w:tc>
          <w:tcPr>
            <w:tcW w:w="5940" w:type="dxa"/>
            <w:tcBorders>
              <w:top w:val="single" w:sz="4" w:space="0" w:color="auto"/>
              <w:left w:val="single" w:sz="4" w:space="0" w:color="auto"/>
              <w:bottom w:val="single" w:sz="4" w:space="0" w:color="auto"/>
              <w:right w:val="single" w:sz="4" w:space="0" w:color="auto"/>
            </w:tcBorders>
          </w:tcPr>
          <w:p w14:paraId="5E3EA96C" w14:textId="77777777" w:rsidR="006A7700" w:rsidRPr="00C4241F" w:rsidRDefault="006A7700" w:rsidP="006A7700">
            <w:pPr>
              <w:spacing w:before="40" w:after="40"/>
              <w:rPr>
                <w:rFonts w:ascii="Optima" w:hAnsi="Optima"/>
                <w:i/>
                <w:sz w:val="22"/>
              </w:rPr>
            </w:pPr>
            <w:r w:rsidRPr="00C4241F">
              <w:rPr>
                <w:rFonts w:ascii="Optima" w:hAnsi="Optima"/>
                <w:sz w:val="22"/>
              </w:rPr>
              <w:t xml:space="preserve">This is a required upper-division Earth Science major course covering biogeochemistry and sedimentary geology.  </w:t>
            </w:r>
            <w:r w:rsidRPr="00C4241F">
              <w:rPr>
                <w:rFonts w:ascii="Optima" w:hAnsi="Optima"/>
                <w:i/>
                <w:sz w:val="22"/>
              </w:rPr>
              <w:t xml:space="preserve">3 </w:t>
            </w:r>
            <w:proofErr w:type="gramStart"/>
            <w:r w:rsidRPr="00C4241F">
              <w:rPr>
                <w:rFonts w:ascii="Optima" w:hAnsi="Optima"/>
                <w:i/>
                <w:sz w:val="22"/>
              </w:rPr>
              <w:t>credits;  co</w:t>
            </w:r>
            <w:proofErr w:type="gramEnd"/>
            <w:r w:rsidRPr="00C4241F">
              <w:rPr>
                <w:rFonts w:ascii="Optima" w:hAnsi="Optima"/>
                <w:i/>
                <w:sz w:val="22"/>
              </w:rPr>
              <w:t>-taught 2010 with John Anderson.</w:t>
            </w:r>
          </w:p>
        </w:tc>
      </w:tr>
      <w:tr w:rsidR="006A7700" w:rsidRPr="00C4241F" w14:paraId="70AEF5EA"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1CB0232A" w14:textId="77777777" w:rsidR="006A7700" w:rsidRPr="00C4241F" w:rsidRDefault="006A7700" w:rsidP="006A7700">
            <w:pPr>
              <w:spacing w:before="40" w:after="40"/>
              <w:ind w:left="36"/>
              <w:rPr>
                <w:rFonts w:ascii="Optima" w:hAnsi="Optima"/>
                <w:sz w:val="22"/>
              </w:rPr>
            </w:pPr>
            <w:r w:rsidRPr="00C4241F">
              <w:rPr>
                <w:rFonts w:ascii="Optima" w:hAnsi="Optima"/>
                <w:sz w:val="22"/>
              </w:rPr>
              <w:lastRenderedPageBreak/>
              <w:t>ESCI 555:  Carbon and Climate</w:t>
            </w:r>
          </w:p>
        </w:tc>
        <w:tc>
          <w:tcPr>
            <w:tcW w:w="5940" w:type="dxa"/>
            <w:tcBorders>
              <w:top w:val="single" w:sz="4" w:space="0" w:color="auto"/>
              <w:left w:val="single" w:sz="4" w:space="0" w:color="auto"/>
              <w:bottom w:val="single" w:sz="4" w:space="0" w:color="auto"/>
              <w:right w:val="single" w:sz="4" w:space="0" w:color="auto"/>
            </w:tcBorders>
          </w:tcPr>
          <w:p w14:paraId="2C41BAFB" w14:textId="77777777" w:rsidR="006A7700" w:rsidRPr="00C4241F" w:rsidRDefault="006A7700" w:rsidP="006A7700">
            <w:pPr>
              <w:spacing w:before="40" w:after="40"/>
              <w:rPr>
                <w:rFonts w:ascii="Optima" w:hAnsi="Optima"/>
                <w:i/>
                <w:sz w:val="22"/>
              </w:rPr>
            </w:pPr>
            <w:r w:rsidRPr="00C4241F">
              <w:rPr>
                <w:rFonts w:ascii="Optima" w:hAnsi="Optima"/>
                <w:sz w:val="22"/>
              </w:rPr>
              <w:t xml:space="preserve">This course discusses feedbacks between the carbon cycle and Earth System climate.  </w:t>
            </w:r>
            <w:r w:rsidRPr="00C4241F">
              <w:rPr>
                <w:rFonts w:ascii="Optima" w:hAnsi="Optima"/>
                <w:i/>
                <w:sz w:val="22"/>
              </w:rPr>
              <w:t>3 credits taught in 2005.</w:t>
            </w:r>
          </w:p>
        </w:tc>
      </w:tr>
      <w:tr w:rsidR="006A7700" w:rsidRPr="00C4241F" w14:paraId="379614E3"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031CFDD5" w14:textId="77777777" w:rsidR="006A7700" w:rsidRPr="00C4241F" w:rsidRDefault="006A7700" w:rsidP="006A7700">
            <w:pPr>
              <w:spacing w:before="40" w:after="40"/>
              <w:ind w:left="36"/>
              <w:rPr>
                <w:rFonts w:ascii="Optima" w:hAnsi="Optima"/>
                <w:sz w:val="22"/>
              </w:rPr>
            </w:pPr>
            <w:r w:rsidRPr="00C4241F">
              <w:rPr>
                <w:rFonts w:ascii="Optima" w:hAnsi="Optima"/>
                <w:sz w:val="22"/>
              </w:rPr>
              <w:t>ENST 113:  Global Climate Change</w:t>
            </w:r>
          </w:p>
        </w:tc>
        <w:tc>
          <w:tcPr>
            <w:tcW w:w="5940" w:type="dxa"/>
            <w:tcBorders>
              <w:top w:val="single" w:sz="4" w:space="0" w:color="auto"/>
              <w:left w:val="single" w:sz="4" w:space="0" w:color="auto"/>
              <w:bottom w:val="single" w:sz="4" w:space="0" w:color="auto"/>
              <w:right w:val="single" w:sz="4" w:space="0" w:color="auto"/>
            </w:tcBorders>
          </w:tcPr>
          <w:p w14:paraId="0A42968B" w14:textId="77777777" w:rsidR="006A7700" w:rsidRPr="00C4241F" w:rsidRDefault="006A7700" w:rsidP="006A7700">
            <w:pPr>
              <w:spacing w:before="40" w:after="40"/>
              <w:rPr>
                <w:rFonts w:ascii="Optima" w:hAnsi="Optima"/>
                <w:sz w:val="22"/>
              </w:rPr>
            </w:pPr>
            <w:r w:rsidRPr="00C4241F">
              <w:rPr>
                <w:rFonts w:ascii="Optima" w:hAnsi="Optima"/>
                <w:sz w:val="22"/>
              </w:rPr>
              <w:t xml:space="preserve">This freshman seminar uses two popular science texts, </w:t>
            </w:r>
            <w:r w:rsidRPr="00C4241F">
              <w:rPr>
                <w:rFonts w:ascii="Optima" w:hAnsi="Optima"/>
                <w:i/>
                <w:sz w:val="22"/>
              </w:rPr>
              <w:t>Collapse</w:t>
            </w:r>
            <w:r w:rsidRPr="00C4241F">
              <w:rPr>
                <w:rFonts w:ascii="Optima" w:hAnsi="Optima"/>
                <w:sz w:val="22"/>
              </w:rPr>
              <w:t xml:space="preserve">, by Jared Diamond, and </w:t>
            </w:r>
            <w:r w:rsidRPr="00C4241F">
              <w:rPr>
                <w:rFonts w:ascii="Optima" w:hAnsi="Optima"/>
                <w:i/>
                <w:sz w:val="22"/>
              </w:rPr>
              <w:t>Plows, Plagues, and Petroleum</w:t>
            </w:r>
            <w:r w:rsidRPr="00C4241F">
              <w:rPr>
                <w:rFonts w:ascii="Optima" w:hAnsi="Optima"/>
                <w:sz w:val="22"/>
              </w:rPr>
              <w:t xml:space="preserve">, by William F. </w:t>
            </w:r>
            <w:proofErr w:type="spellStart"/>
            <w:r w:rsidRPr="00C4241F">
              <w:rPr>
                <w:rFonts w:ascii="Optima" w:hAnsi="Optima"/>
                <w:sz w:val="22"/>
              </w:rPr>
              <w:t>Ruddiman</w:t>
            </w:r>
            <w:proofErr w:type="spellEnd"/>
            <w:r w:rsidRPr="00C4241F">
              <w:rPr>
                <w:rFonts w:ascii="Optima" w:hAnsi="Optima"/>
                <w:sz w:val="22"/>
              </w:rPr>
              <w:t xml:space="preserve">, to introduce basic concepts of climate.  </w:t>
            </w:r>
            <w:r w:rsidRPr="00C4241F">
              <w:rPr>
                <w:rFonts w:ascii="Optima" w:hAnsi="Optima"/>
                <w:i/>
                <w:sz w:val="22"/>
              </w:rPr>
              <w:t>1 credit, co-taught with Brandon Dugan fall 2006.</w:t>
            </w:r>
          </w:p>
        </w:tc>
      </w:tr>
      <w:tr w:rsidR="006A7700" w:rsidRPr="00C4241F" w14:paraId="79FA550E"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13AC1064" w14:textId="77777777" w:rsidR="006A7700" w:rsidRPr="00C4241F" w:rsidRDefault="006A7700" w:rsidP="006A7700">
            <w:pPr>
              <w:spacing w:before="40" w:after="40"/>
              <w:ind w:left="36"/>
              <w:rPr>
                <w:rFonts w:ascii="Optima" w:hAnsi="Optima"/>
                <w:sz w:val="22"/>
              </w:rPr>
            </w:pPr>
            <w:r w:rsidRPr="00C4241F">
              <w:rPr>
                <w:rFonts w:ascii="Optima" w:hAnsi="Optima"/>
                <w:sz w:val="22"/>
              </w:rPr>
              <w:t>ENST 113:  Water Crisis</w:t>
            </w:r>
          </w:p>
        </w:tc>
        <w:tc>
          <w:tcPr>
            <w:tcW w:w="5940" w:type="dxa"/>
            <w:tcBorders>
              <w:top w:val="single" w:sz="4" w:space="0" w:color="auto"/>
              <w:left w:val="single" w:sz="4" w:space="0" w:color="auto"/>
              <w:bottom w:val="single" w:sz="4" w:space="0" w:color="auto"/>
              <w:right w:val="single" w:sz="4" w:space="0" w:color="auto"/>
            </w:tcBorders>
          </w:tcPr>
          <w:p w14:paraId="4AFD7EE8" w14:textId="77777777" w:rsidR="006A7700" w:rsidRPr="00C4241F" w:rsidRDefault="006A7700" w:rsidP="006A7700">
            <w:pPr>
              <w:spacing w:before="40" w:after="40"/>
              <w:rPr>
                <w:rFonts w:ascii="Optima" w:hAnsi="Optima"/>
                <w:i/>
                <w:sz w:val="22"/>
              </w:rPr>
            </w:pPr>
            <w:r w:rsidRPr="00C4241F">
              <w:rPr>
                <w:rFonts w:ascii="Optima" w:hAnsi="Optima"/>
                <w:sz w:val="22"/>
              </w:rPr>
              <w:t xml:space="preserve">This freshman seminar uses three popular science texts, </w:t>
            </w:r>
            <w:r w:rsidRPr="00C4241F">
              <w:rPr>
                <w:rFonts w:ascii="Optima" w:hAnsi="Optima"/>
                <w:i/>
                <w:sz w:val="22"/>
              </w:rPr>
              <w:t>Fresh Water</w:t>
            </w:r>
            <w:r w:rsidRPr="00C4241F">
              <w:rPr>
                <w:rFonts w:ascii="Optima" w:hAnsi="Optima"/>
                <w:sz w:val="22"/>
              </w:rPr>
              <w:t xml:space="preserve">, by E.C. </w:t>
            </w:r>
            <w:proofErr w:type="spellStart"/>
            <w:r w:rsidRPr="00C4241F">
              <w:rPr>
                <w:rFonts w:ascii="Optima" w:hAnsi="Optima"/>
                <w:sz w:val="22"/>
              </w:rPr>
              <w:t>Pielou</w:t>
            </w:r>
            <w:proofErr w:type="spellEnd"/>
            <w:r w:rsidRPr="00C4241F">
              <w:rPr>
                <w:rFonts w:ascii="Optima" w:hAnsi="Optima"/>
                <w:sz w:val="22"/>
              </w:rPr>
              <w:t xml:space="preserve">, </w:t>
            </w:r>
            <w:r w:rsidRPr="00C4241F">
              <w:rPr>
                <w:rFonts w:ascii="Optima" w:hAnsi="Optima"/>
                <w:i/>
                <w:sz w:val="22"/>
              </w:rPr>
              <w:t>Thirsty Planet</w:t>
            </w:r>
            <w:r w:rsidRPr="00C4241F">
              <w:rPr>
                <w:rFonts w:ascii="Optima" w:hAnsi="Optima"/>
                <w:sz w:val="22"/>
              </w:rPr>
              <w:t xml:space="preserve">, by C.E. Hunt, and </w:t>
            </w:r>
            <w:r w:rsidRPr="00C4241F">
              <w:rPr>
                <w:rFonts w:ascii="Optima" w:hAnsi="Optima"/>
                <w:i/>
                <w:sz w:val="22"/>
              </w:rPr>
              <w:t>Water</w:t>
            </w:r>
            <w:r w:rsidRPr="00C4241F">
              <w:rPr>
                <w:rFonts w:ascii="Optima" w:hAnsi="Optima"/>
                <w:sz w:val="22"/>
              </w:rPr>
              <w:t xml:space="preserve">, by </w:t>
            </w:r>
            <w:proofErr w:type="spellStart"/>
            <w:r w:rsidRPr="00C4241F">
              <w:rPr>
                <w:rFonts w:ascii="Optima" w:hAnsi="Optima"/>
                <w:sz w:val="22"/>
              </w:rPr>
              <w:t>Marq</w:t>
            </w:r>
            <w:proofErr w:type="spellEnd"/>
            <w:r w:rsidRPr="00C4241F">
              <w:rPr>
                <w:rFonts w:ascii="Optima" w:hAnsi="Optima"/>
                <w:sz w:val="22"/>
              </w:rPr>
              <w:t xml:space="preserve"> de Villiers, to introduce the hydrologic cycle.</w:t>
            </w:r>
            <w:r w:rsidRPr="00C4241F">
              <w:rPr>
                <w:rFonts w:ascii="Optima" w:hAnsi="Optima"/>
                <w:i/>
                <w:sz w:val="22"/>
              </w:rPr>
              <w:t>1 credit, co-taught with Brandon Dugan spring 2005.</w:t>
            </w:r>
          </w:p>
        </w:tc>
      </w:tr>
      <w:tr w:rsidR="006A7700" w:rsidRPr="00C4241F" w14:paraId="38EE4F52"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139E04EE" w14:textId="77777777" w:rsidR="006A7700" w:rsidRPr="00C4241F" w:rsidRDefault="006A7700" w:rsidP="006A7700">
            <w:pPr>
              <w:spacing w:before="40" w:after="40"/>
              <w:ind w:left="36"/>
              <w:rPr>
                <w:rFonts w:ascii="Optima" w:hAnsi="Optima"/>
                <w:sz w:val="22"/>
              </w:rPr>
            </w:pPr>
            <w:r w:rsidRPr="00C4241F">
              <w:rPr>
                <w:rFonts w:ascii="Optima" w:hAnsi="Optima"/>
                <w:sz w:val="22"/>
              </w:rPr>
              <w:t>ESCI 530:  CO</w:t>
            </w:r>
            <w:r w:rsidRPr="00C4241F">
              <w:rPr>
                <w:rFonts w:ascii="Optima" w:hAnsi="Optima"/>
                <w:sz w:val="22"/>
                <w:vertAlign w:val="subscript"/>
              </w:rPr>
              <w:t>2</w:t>
            </w:r>
            <w:r w:rsidRPr="00C4241F">
              <w:rPr>
                <w:rFonts w:ascii="Optima" w:hAnsi="Optima"/>
                <w:sz w:val="22"/>
              </w:rPr>
              <w:t xml:space="preserve"> Exchange Between the Atmosphere and Water Bodies</w:t>
            </w:r>
          </w:p>
        </w:tc>
        <w:tc>
          <w:tcPr>
            <w:tcW w:w="5940" w:type="dxa"/>
            <w:tcBorders>
              <w:top w:val="single" w:sz="4" w:space="0" w:color="auto"/>
              <w:left w:val="single" w:sz="4" w:space="0" w:color="auto"/>
              <w:bottom w:val="single" w:sz="4" w:space="0" w:color="auto"/>
              <w:right w:val="single" w:sz="4" w:space="0" w:color="auto"/>
            </w:tcBorders>
          </w:tcPr>
          <w:p w14:paraId="302FE844" w14:textId="77777777" w:rsidR="006A7700" w:rsidRPr="00C4241F" w:rsidRDefault="006A7700" w:rsidP="006A7700">
            <w:pPr>
              <w:spacing w:before="40" w:after="40"/>
              <w:rPr>
                <w:rFonts w:ascii="Optima" w:hAnsi="Optima"/>
                <w:i/>
                <w:sz w:val="22"/>
              </w:rPr>
            </w:pPr>
            <w:r w:rsidRPr="00C4241F">
              <w:rPr>
                <w:rFonts w:ascii="Optima" w:hAnsi="Optima"/>
                <w:sz w:val="22"/>
              </w:rPr>
              <w:t xml:space="preserve">This seminar uses </w:t>
            </w:r>
            <w:r w:rsidRPr="00C4241F">
              <w:rPr>
                <w:rFonts w:ascii="Optima" w:hAnsi="Optima"/>
                <w:i/>
                <w:sz w:val="22"/>
              </w:rPr>
              <w:t>Aquatic Chemistry</w:t>
            </w:r>
            <w:r w:rsidRPr="00C4241F">
              <w:rPr>
                <w:rFonts w:ascii="Optima" w:hAnsi="Optima"/>
                <w:sz w:val="22"/>
              </w:rPr>
              <w:t xml:space="preserve"> by Stumm and Morgan to begin discussion about the role of water in the carbon cycle. </w:t>
            </w:r>
            <w:r w:rsidRPr="00C4241F">
              <w:rPr>
                <w:rFonts w:ascii="Optima" w:hAnsi="Optima"/>
                <w:i/>
                <w:sz w:val="22"/>
              </w:rPr>
              <w:t>1 credit, taught spring 2007.</w:t>
            </w:r>
          </w:p>
        </w:tc>
      </w:tr>
      <w:tr w:rsidR="006A7700" w:rsidRPr="00C4241F" w14:paraId="52E936B6"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2965D5BB" w14:textId="77777777" w:rsidR="006A7700" w:rsidRPr="00C4241F" w:rsidRDefault="006A7700" w:rsidP="006A7700">
            <w:pPr>
              <w:spacing w:before="40" w:after="40"/>
              <w:ind w:left="36"/>
              <w:rPr>
                <w:rFonts w:ascii="Optima" w:hAnsi="Optima"/>
                <w:sz w:val="22"/>
              </w:rPr>
            </w:pPr>
            <w:r w:rsidRPr="00C4241F">
              <w:rPr>
                <w:rFonts w:ascii="Optima" w:hAnsi="Optima"/>
                <w:sz w:val="22"/>
              </w:rPr>
              <w:t>ESCI 530:  Texas Prairies</w:t>
            </w:r>
          </w:p>
          <w:p w14:paraId="42C531B6" w14:textId="77777777" w:rsidR="006A7700" w:rsidRPr="00C4241F" w:rsidRDefault="006A7700" w:rsidP="006A7700">
            <w:pPr>
              <w:spacing w:before="40" w:after="40"/>
              <w:jc w:val="right"/>
              <w:rPr>
                <w:rFonts w:ascii="Optima" w:hAnsi="Optima"/>
                <w:sz w:val="22"/>
              </w:rPr>
            </w:pPr>
          </w:p>
        </w:tc>
        <w:tc>
          <w:tcPr>
            <w:tcW w:w="5940" w:type="dxa"/>
            <w:tcBorders>
              <w:top w:val="single" w:sz="4" w:space="0" w:color="auto"/>
              <w:left w:val="single" w:sz="4" w:space="0" w:color="auto"/>
              <w:bottom w:val="single" w:sz="4" w:space="0" w:color="auto"/>
              <w:right w:val="single" w:sz="4" w:space="0" w:color="auto"/>
            </w:tcBorders>
          </w:tcPr>
          <w:p w14:paraId="2210F799" w14:textId="77777777" w:rsidR="006A7700" w:rsidRPr="00C4241F" w:rsidRDefault="006A7700" w:rsidP="006A7700">
            <w:pPr>
              <w:spacing w:before="40" w:after="40"/>
              <w:rPr>
                <w:rFonts w:ascii="Optima" w:hAnsi="Optima"/>
                <w:sz w:val="22"/>
              </w:rPr>
            </w:pPr>
            <w:r w:rsidRPr="00C4241F">
              <w:rPr>
                <w:rFonts w:ascii="Optima" w:hAnsi="Optima"/>
                <w:sz w:val="22"/>
              </w:rPr>
              <w:t xml:space="preserve">This seminar covers C, N, and nutrient cycling in prairies, focusing especially on regional prairies.  The course includes a field trip to the Katy Prairie Conservancy.  </w:t>
            </w:r>
          </w:p>
          <w:p w14:paraId="7FF7724F" w14:textId="77777777" w:rsidR="006A7700" w:rsidRPr="00C4241F" w:rsidRDefault="006A7700" w:rsidP="006A7700">
            <w:pPr>
              <w:spacing w:before="40" w:after="40"/>
              <w:rPr>
                <w:rFonts w:ascii="Optima" w:hAnsi="Optima"/>
                <w:sz w:val="22"/>
              </w:rPr>
            </w:pPr>
            <w:r w:rsidRPr="00C4241F">
              <w:rPr>
                <w:rFonts w:ascii="Optima" w:hAnsi="Optima"/>
                <w:i/>
                <w:sz w:val="22"/>
              </w:rPr>
              <w:t>1 credit, taught spring 2006.</w:t>
            </w:r>
          </w:p>
        </w:tc>
      </w:tr>
      <w:tr w:rsidR="0060136D" w:rsidRPr="00C4241F" w14:paraId="60192261"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57E4C140" w14:textId="77777777" w:rsidR="0060136D" w:rsidRPr="00C4241F" w:rsidRDefault="0060136D" w:rsidP="006A7700">
            <w:pPr>
              <w:spacing w:before="40" w:after="40"/>
              <w:ind w:left="36"/>
              <w:rPr>
                <w:rFonts w:ascii="Optima" w:hAnsi="Optima"/>
                <w:sz w:val="22"/>
              </w:rPr>
            </w:pPr>
            <w:r w:rsidRPr="00C4241F">
              <w:rPr>
                <w:rFonts w:ascii="Optima" w:hAnsi="Optima"/>
                <w:sz w:val="22"/>
              </w:rPr>
              <w:t>ESCI 514: Advanced Topics in Biogeochemistry</w:t>
            </w:r>
          </w:p>
        </w:tc>
        <w:tc>
          <w:tcPr>
            <w:tcW w:w="5940" w:type="dxa"/>
            <w:tcBorders>
              <w:top w:val="single" w:sz="4" w:space="0" w:color="auto"/>
              <w:left w:val="single" w:sz="4" w:space="0" w:color="auto"/>
              <w:bottom w:val="single" w:sz="4" w:space="0" w:color="auto"/>
              <w:right w:val="single" w:sz="4" w:space="0" w:color="auto"/>
            </w:tcBorders>
          </w:tcPr>
          <w:p w14:paraId="7DD6ABFB" w14:textId="77777777" w:rsidR="0060136D" w:rsidRPr="00C4241F" w:rsidRDefault="0060136D" w:rsidP="006A7700">
            <w:pPr>
              <w:spacing w:before="40" w:after="40"/>
              <w:rPr>
                <w:rFonts w:ascii="Optima" w:hAnsi="Optima"/>
                <w:sz w:val="22"/>
              </w:rPr>
            </w:pPr>
            <w:r w:rsidRPr="00C4241F">
              <w:rPr>
                <w:rFonts w:ascii="Optima" w:hAnsi="Optima"/>
                <w:sz w:val="22"/>
              </w:rPr>
              <w:t>This course is an introduction to biogeochemistry for graduate students with a strong background in the physical and biological sciences.</w:t>
            </w:r>
          </w:p>
          <w:p w14:paraId="2F90C66D" w14:textId="77777777" w:rsidR="006B63E0" w:rsidRPr="00C4241F" w:rsidRDefault="0060136D" w:rsidP="006A7700">
            <w:pPr>
              <w:spacing w:before="40" w:after="40"/>
              <w:rPr>
                <w:rFonts w:ascii="Optima" w:hAnsi="Optima"/>
                <w:sz w:val="22"/>
              </w:rPr>
            </w:pPr>
            <w:r w:rsidRPr="00C4241F">
              <w:rPr>
                <w:rFonts w:ascii="Optima" w:hAnsi="Optima"/>
                <w:i/>
                <w:sz w:val="22"/>
              </w:rPr>
              <w:t>3 credits; taught fall 2013</w:t>
            </w:r>
          </w:p>
        </w:tc>
      </w:tr>
      <w:tr w:rsidR="006B63E0" w:rsidRPr="00C4241F" w14:paraId="4B24ED7D"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3F48DAD3" w14:textId="77777777" w:rsidR="006B63E0" w:rsidRPr="00C4241F" w:rsidRDefault="006B63E0" w:rsidP="006A7700">
            <w:pPr>
              <w:spacing w:before="40" w:after="40"/>
              <w:ind w:left="36"/>
              <w:rPr>
                <w:rFonts w:ascii="Optima" w:hAnsi="Optima"/>
                <w:sz w:val="22"/>
              </w:rPr>
            </w:pPr>
            <w:r w:rsidRPr="00C4241F">
              <w:rPr>
                <w:rFonts w:ascii="Optima" w:hAnsi="Optima"/>
                <w:sz w:val="22"/>
              </w:rPr>
              <w:t>FWIS 187: History and Science of Houston’s Bayous</w:t>
            </w:r>
          </w:p>
        </w:tc>
        <w:tc>
          <w:tcPr>
            <w:tcW w:w="5940" w:type="dxa"/>
            <w:tcBorders>
              <w:top w:val="single" w:sz="4" w:space="0" w:color="auto"/>
              <w:left w:val="single" w:sz="4" w:space="0" w:color="auto"/>
              <w:bottom w:val="single" w:sz="4" w:space="0" w:color="auto"/>
              <w:right w:val="single" w:sz="4" w:space="0" w:color="auto"/>
            </w:tcBorders>
          </w:tcPr>
          <w:p w14:paraId="68FFA698" w14:textId="77777777" w:rsidR="006B63E0" w:rsidRPr="00C4241F" w:rsidRDefault="006B63E0" w:rsidP="006A7700">
            <w:pPr>
              <w:spacing w:before="40" w:after="40"/>
              <w:rPr>
                <w:rFonts w:ascii="Optima" w:hAnsi="Optima"/>
                <w:sz w:val="22"/>
              </w:rPr>
            </w:pPr>
            <w:r w:rsidRPr="00C4241F">
              <w:rPr>
                <w:rFonts w:ascii="Optima" w:hAnsi="Optima"/>
                <w:sz w:val="22"/>
              </w:rPr>
              <w:t>This freshman writing intensive seminar is a field-focused class on the complexities surrounding effective management of watersheds in cities.</w:t>
            </w:r>
          </w:p>
          <w:p w14:paraId="32A6FC2C" w14:textId="1BB0B804" w:rsidR="00B338E7" w:rsidRPr="00C4241F" w:rsidRDefault="00B338E7" w:rsidP="00731442">
            <w:pPr>
              <w:spacing w:before="40" w:after="40"/>
              <w:rPr>
                <w:rFonts w:ascii="Optima" w:hAnsi="Optima"/>
                <w:i/>
                <w:sz w:val="22"/>
              </w:rPr>
            </w:pPr>
            <w:r w:rsidRPr="00C4241F">
              <w:rPr>
                <w:rFonts w:ascii="Optima" w:hAnsi="Optima"/>
                <w:i/>
                <w:sz w:val="22"/>
              </w:rPr>
              <w:t>3 credits; taught</w:t>
            </w:r>
            <w:r w:rsidR="00731442">
              <w:rPr>
                <w:rFonts w:ascii="Optima" w:hAnsi="Optima"/>
                <w:i/>
                <w:sz w:val="22"/>
              </w:rPr>
              <w:t xml:space="preserve"> three times from</w:t>
            </w:r>
            <w:r w:rsidRPr="00C4241F">
              <w:rPr>
                <w:rFonts w:ascii="Optima" w:hAnsi="Optima"/>
                <w:i/>
                <w:sz w:val="22"/>
              </w:rPr>
              <w:t xml:space="preserve"> 2014</w:t>
            </w:r>
            <w:r w:rsidR="00731442">
              <w:rPr>
                <w:rFonts w:ascii="Optima" w:hAnsi="Optima"/>
                <w:i/>
                <w:sz w:val="22"/>
              </w:rPr>
              <w:t>-2015</w:t>
            </w:r>
            <w:r w:rsidRPr="00C4241F">
              <w:rPr>
                <w:rFonts w:ascii="Optima" w:hAnsi="Optima"/>
                <w:i/>
                <w:sz w:val="22"/>
              </w:rPr>
              <w:t>.</w:t>
            </w:r>
          </w:p>
        </w:tc>
      </w:tr>
      <w:tr w:rsidR="0077282A" w:rsidRPr="00C4241F" w14:paraId="38446EA3"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52A4B568" w14:textId="4D06AA54" w:rsidR="0077282A" w:rsidRPr="00C4241F" w:rsidRDefault="0077282A" w:rsidP="00475801">
            <w:pPr>
              <w:spacing w:before="40" w:after="40"/>
              <w:ind w:left="36"/>
              <w:rPr>
                <w:rFonts w:ascii="Optima" w:hAnsi="Optima"/>
                <w:sz w:val="22"/>
              </w:rPr>
            </w:pPr>
            <w:r>
              <w:rPr>
                <w:rFonts w:ascii="Optima" w:hAnsi="Optima"/>
                <w:sz w:val="22"/>
              </w:rPr>
              <w:t>ESCI</w:t>
            </w:r>
            <w:r w:rsidR="004A208B">
              <w:rPr>
                <w:rFonts w:ascii="Optima" w:hAnsi="Optima"/>
                <w:sz w:val="22"/>
              </w:rPr>
              <w:t>/EBIO</w:t>
            </w:r>
            <w:r>
              <w:rPr>
                <w:rFonts w:ascii="Optima" w:hAnsi="Optima"/>
                <w:sz w:val="22"/>
              </w:rPr>
              <w:t xml:space="preserve"> </w:t>
            </w:r>
            <w:r w:rsidR="008B7F6B">
              <w:rPr>
                <w:rFonts w:ascii="Optima" w:hAnsi="Optima"/>
                <w:sz w:val="22"/>
              </w:rPr>
              <w:t>49</w:t>
            </w:r>
            <w:r w:rsidR="00475801">
              <w:rPr>
                <w:rFonts w:ascii="Optima" w:hAnsi="Optima"/>
                <w:sz w:val="22"/>
              </w:rPr>
              <w:t>5</w:t>
            </w:r>
            <w:r w:rsidR="008B7F6B">
              <w:rPr>
                <w:rFonts w:ascii="Optima" w:hAnsi="Optima"/>
                <w:sz w:val="22"/>
              </w:rPr>
              <w:t>: Environmental Science Major Capstone</w:t>
            </w:r>
          </w:p>
        </w:tc>
        <w:tc>
          <w:tcPr>
            <w:tcW w:w="5940" w:type="dxa"/>
            <w:tcBorders>
              <w:top w:val="single" w:sz="4" w:space="0" w:color="auto"/>
              <w:left w:val="single" w:sz="4" w:space="0" w:color="auto"/>
              <w:bottom w:val="single" w:sz="4" w:space="0" w:color="auto"/>
              <w:right w:val="single" w:sz="4" w:space="0" w:color="auto"/>
            </w:tcBorders>
          </w:tcPr>
          <w:p w14:paraId="75FE6696" w14:textId="77777777" w:rsidR="0077282A" w:rsidRDefault="0077282A" w:rsidP="008B7F6B">
            <w:pPr>
              <w:rPr>
                <w:rFonts w:ascii="Optima" w:hAnsi="Optima"/>
                <w:sz w:val="22"/>
                <w:szCs w:val="22"/>
              </w:rPr>
            </w:pPr>
            <w:r w:rsidRPr="0077282A">
              <w:rPr>
                <w:rFonts w:ascii="Optima" w:hAnsi="Optima"/>
                <w:sz w:val="22"/>
                <w:szCs w:val="22"/>
              </w:rPr>
              <w:t xml:space="preserve">This senior level </w:t>
            </w:r>
            <w:r w:rsidR="008B7F6B">
              <w:rPr>
                <w:rFonts w:ascii="Optima" w:hAnsi="Optima"/>
                <w:sz w:val="22"/>
                <w:szCs w:val="22"/>
              </w:rPr>
              <w:t>under</w:t>
            </w:r>
            <w:r w:rsidRPr="0077282A">
              <w:rPr>
                <w:rFonts w:ascii="Optima" w:hAnsi="Optima"/>
                <w:sz w:val="22"/>
                <w:szCs w:val="22"/>
              </w:rPr>
              <w:t xml:space="preserve">graduate </w:t>
            </w:r>
            <w:r w:rsidR="008B7F6B">
              <w:rPr>
                <w:rFonts w:ascii="Optima" w:hAnsi="Optima"/>
                <w:sz w:val="22"/>
                <w:szCs w:val="22"/>
              </w:rPr>
              <w:t>capstone course is composed of 4 modules on topics in environmental science, with the topics varying according to student interest.  In each module students research the scientific and social dimensions of an environmental topic, interview an expert related to the topic, and write a synthetic review arguing their opinion on the topic, anchored in the literature.</w:t>
            </w:r>
          </w:p>
          <w:p w14:paraId="13D0471A" w14:textId="3BB27E35" w:rsidR="008F2A63" w:rsidRPr="008F2A63" w:rsidRDefault="008F2A63" w:rsidP="008B7F6B">
            <w:pPr>
              <w:rPr>
                <w:rFonts w:ascii="Optima" w:hAnsi="Optima"/>
                <w:i/>
                <w:sz w:val="22"/>
                <w:szCs w:val="22"/>
              </w:rPr>
            </w:pPr>
            <w:r>
              <w:rPr>
                <w:rFonts w:ascii="Optima" w:hAnsi="Optima"/>
                <w:i/>
                <w:sz w:val="22"/>
                <w:szCs w:val="22"/>
              </w:rPr>
              <w:t>3 credits, taught every spring from 2018-present.</w:t>
            </w:r>
          </w:p>
        </w:tc>
      </w:tr>
      <w:tr w:rsidR="004A208B" w:rsidRPr="00C4241F" w14:paraId="7CC5D844"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754FF42A" w14:textId="13C13BA6" w:rsidR="004A208B" w:rsidRDefault="004A208B" w:rsidP="00475801">
            <w:pPr>
              <w:spacing w:before="40" w:after="40"/>
              <w:ind w:left="36"/>
              <w:rPr>
                <w:rFonts w:ascii="Optima" w:hAnsi="Optima"/>
                <w:sz w:val="22"/>
              </w:rPr>
            </w:pPr>
            <w:r>
              <w:rPr>
                <w:rFonts w:ascii="Optima" w:hAnsi="Optima"/>
                <w:sz w:val="22"/>
              </w:rPr>
              <w:t>ESCI 103: Field Trips for the Earth and the Environment</w:t>
            </w:r>
          </w:p>
        </w:tc>
        <w:tc>
          <w:tcPr>
            <w:tcW w:w="5940" w:type="dxa"/>
            <w:tcBorders>
              <w:top w:val="single" w:sz="4" w:space="0" w:color="auto"/>
              <w:left w:val="single" w:sz="4" w:space="0" w:color="auto"/>
              <w:bottom w:val="single" w:sz="4" w:space="0" w:color="auto"/>
              <w:right w:val="single" w:sz="4" w:space="0" w:color="auto"/>
            </w:tcBorders>
          </w:tcPr>
          <w:p w14:paraId="1756ECC4" w14:textId="331C399E" w:rsidR="004A208B" w:rsidRPr="004A208B" w:rsidRDefault="004A208B" w:rsidP="004A208B">
            <w:pPr>
              <w:rPr>
                <w:rFonts w:ascii="Optima" w:hAnsi="Optima"/>
                <w:i/>
                <w:sz w:val="22"/>
                <w:szCs w:val="22"/>
              </w:rPr>
            </w:pPr>
            <w:r>
              <w:rPr>
                <w:rFonts w:ascii="Optima" w:hAnsi="Optima"/>
                <w:sz w:val="22"/>
                <w:szCs w:val="22"/>
              </w:rPr>
              <w:t xml:space="preserve">Freshman-only field trips course designed to introduce students to the breadth of Earth and Environmental field scholarship going on at Rice University. </w:t>
            </w:r>
            <w:r>
              <w:rPr>
                <w:rFonts w:ascii="Optima" w:hAnsi="Optima"/>
                <w:i/>
                <w:sz w:val="22"/>
                <w:szCs w:val="22"/>
              </w:rPr>
              <w:t>1 credit, Spring 2020.</w:t>
            </w:r>
          </w:p>
        </w:tc>
      </w:tr>
      <w:tr w:rsidR="009E461A" w:rsidRPr="00C4241F" w14:paraId="63F4551F"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204C1BEF" w14:textId="60518060" w:rsidR="009E461A" w:rsidRDefault="009E461A" w:rsidP="00475801">
            <w:pPr>
              <w:spacing w:before="40" w:after="40"/>
              <w:ind w:left="36"/>
              <w:rPr>
                <w:rFonts w:ascii="Optima" w:hAnsi="Optima"/>
                <w:sz w:val="22"/>
              </w:rPr>
            </w:pPr>
            <w:r>
              <w:rPr>
                <w:rFonts w:ascii="Optima" w:hAnsi="Optima"/>
                <w:sz w:val="22"/>
              </w:rPr>
              <w:t>E</w:t>
            </w:r>
            <w:r w:rsidR="0047138A">
              <w:rPr>
                <w:rFonts w:ascii="Optima" w:hAnsi="Optima"/>
                <w:sz w:val="22"/>
              </w:rPr>
              <w:t>EPS</w:t>
            </w:r>
            <w:r>
              <w:rPr>
                <w:rFonts w:ascii="Optima" w:hAnsi="Optima"/>
                <w:sz w:val="22"/>
              </w:rPr>
              <w:t xml:space="preserve"> 110: The Earth System, Environment, and Society</w:t>
            </w:r>
          </w:p>
        </w:tc>
        <w:tc>
          <w:tcPr>
            <w:tcW w:w="5940" w:type="dxa"/>
            <w:tcBorders>
              <w:top w:val="single" w:sz="4" w:space="0" w:color="auto"/>
              <w:left w:val="single" w:sz="4" w:space="0" w:color="auto"/>
              <w:bottom w:val="single" w:sz="4" w:space="0" w:color="auto"/>
              <w:right w:val="single" w:sz="4" w:space="0" w:color="auto"/>
            </w:tcBorders>
          </w:tcPr>
          <w:p w14:paraId="22D86DAD" w14:textId="6CD50010" w:rsidR="009E461A" w:rsidRPr="0047138A" w:rsidRDefault="009E461A" w:rsidP="004A208B">
            <w:pPr>
              <w:rPr>
                <w:rFonts w:ascii="Optima" w:hAnsi="Optima"/>
                <w:i/>
                <w:iCs/>
                <w:sz w:val="22"/>
                <w:szCs w:val="22"/>
              </w:rPr>
            </w:pPr>
            <w:r>
              <w:rPr>
                <w:rFonts w:ascii="Optima" w:hAnsi="Optima"/>
                <w:sz w:val="22"/>
                <w:szCs w:val="22"/>
              </w:rPr>
              <w:t>100-level introductory Earth Scie</w:t>
            </w:r>
            <w:r w:rsidR="00C71E81">
              <w:rPr>
                <w:rFonts w:ascii="Optima" w:hAnsi="Optima"/>
                <w:sz w:val="22"/>
                <w:szCs w:val="22"/>
              </w:rPr>
              <w:t>nce class taught from an enviro</w:t>
            </w:r>
            <w:r>
              <w:rPr>
                <w:rFonts w:ascii="Optima" w:hAnsi="Optima"/>
                <w:sz w:val="22"/>
                <w:szCs w:val="22"/>
              </w:rPr>
              <w:t>nmental lens</w:t>
            </w:r>
            <w:r w:rsidR="0047138A">
              <w:rPr>
                <w:rFonts w:ascii="Optima" w:hAnsi="Optima"/>
                <w:sz w:val="22"/>
                <w:szCs w:val="22"/>
              </w:rPr>
              <w:t xml:space="preserve">. </w:t>
            </w:r>
            <w:r w:rsidR="0047138A">
              <w:rPr>
                <w:rFonts w:ascii="Optima" w:hAnsi="Optima"/>
                <w:i/>
                <w:iCs/>
                <w:sz w:val="22"/>
                <w:szCs w:val="22"/>
              </w:rPr>
              <w:t>3 credits, taught every fall 2020-present.</w:t>
            </w:r>
          </w:p>
        </w:tc>
      </w:tr>
      <w:tr w:rsidR="0047138A" w:rsidRPr="00C4241F" w14:paraId="171686ED"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4C865267" w14:textId="48323576" w:rsidR="0047138A" w:rsidRDefault="0047138A" w:rsidP="00475801">
            <w:pPr>
              <w:spacing w:before="40" w:after="40"/>
              <w:ind w:left="36"/>
              <w:rPr>
                <w:rFonts w:ascii="Optima" w:hAnsi="Optima"/>
                <w:sz w:val="22"/>
              </w:rPr>
            </w:pPr>
            <w:r>
              <w:rPr>
                <w:rFonts w:ascii="Optima" w:hAnsi="Optima"/>
                <w:sz w:val="22"/>
              </w:rPr>
              <w:t>EEPS 43</w:t>
            </w:r>
            <w:r w:rsidR="00D2659D">
              <w:rPr>
                <w:rFonts w:ascii="Optima" w:hAnsi="Optima"/>
                <w:sz w:val="22"/>
              </w:rPr>
              <w:t>9/639 Geomicrobiology</w:t>
            </w:r>
          </w:p>
        </w:tc>
        <w:tc>
          <w:tcPr>
            <w:tcW w:w="5940" w:type="dxa"/>
            <w:tcBorders>
              <w:top w:val="single" w:sz="4" w:space="0" w:color="auto"/>
              <w:left w:val="single" w:sz="4" w:space="0" w:color="auto"/>
              <w:bottom w:val="single" w:sz="4" w:space="0" w:color="auto"/>
              <w:right w:val="single" w:sz="4" w:space="0" w:color="auto"/>
            </w:tcBorders>
          </w:tcPr>
          <w:p w14:paraId="58141FD8" w14:textId="701009BE" w:rsidR="0047138A" w:rsidRPr="00D2659D" w:rsidRDefault="00D2659D" w:rsidP="004A208B">
            <w:pPr>
              <w:rPr>
                <w:rFonts w:ascii="Optima" w:hAnsi="Optima"/>
                <w:i/>
                <w:iCs/>
                <w:sz w:val="22"/>
                <w:szCs w:val="22"/>
              </w:rPr>
            </w:pPr>
            <w:proofErr w:type="gramStart"/>
            <w:r>
              <w:rPr>
                <w:rFonts w:ascii="Optima" w:hAnsi="Optima"/>
                <w:sz w:val="22"/>
                <w:szCs w:val="22"/>
              </w:rPr>
              <w:t>Upper-level</w:t>
            </w:r>
            <w:proofErr w:type="gramEnd"/>
            <w:r>
              <w:rPr>
                <w:rFonts w:ascii="Optima" w:hAnsi="Optima"/>
                <w:sz w:val="22"/>
                <w:szCs w:val="22"/>
              </w:rPr>
              <w:t>/</w:t>
            </w:r>
            <w:r w:rsidRPr="00D2659D">
              <w:rPr>
                <w:rFonts w:ascii="Optima" w:hAnsi="Optima"/>
                <w:sz w:val="22"/>
                <w:szCs w:val="22"/>
              </w:rPr>
              <w:t xml:space="preserve">grad course examining the relationship between life and the Earth system at a microbial level, exploring topics like microbial control over the cycling of light </w:t>
            </w:r>
            <w:r>
              <w:rPr>
                <w:rFonts w:ascii="Optima" w:hAnsi="Optima"/>
                <w:sz w:val="22"/>
                <w:szCs w:val="22"/>
              </w:rPr>
              <w:t xml:space="preserve">and heavy </w:t>
            </w:r>
            <w:r w:rsidRPr="00D2659D">
              <w:rPr>
                <w:rFonts w:ascii="Optima" w:hAnsi="Optima"/>
                <w:sz w:val="22"/>
                <w:szCs w:val="22"/>
              </w:rPr>
              <w:t>elements in the Earth system</w:t>
            </w:r>
            <w:r>
              <w:rPr>
                <w:rFonts w:ascii="Optima" w:hAnsi="Optima"/>
                <w:sz w:val="22"/>
                <w:szCs w:val="22"/>
              </w:rPr>
              <w:t xml:space="preserve">. </w:t>
            </w:r>
            <w:r>
              <w:rPr>
                <w:rFonts w:ascii="Optima" w:hAnsi="Optima"/>
                <w:i/>
                <w:iCs/>
                <w:sz w:val="22"/>
                <w:szCs w:val="22"/>
              </w:rPr>
              <w:t>Taught every spring starting 2022.</w:t>
            </w:r>
          </w:p>
        </w:tc>
      </w:tr>
    </w:tbl>
    <w:p w14:paraId="5C579B49" w14:textId="77777777" w:rsidR="00AE4A93" w:rsidRPr="00C4241F" w:rsidRDefault="00AE4A93" w:rsidP="00AE4A93">
      <w:pPr>
        <w:spacing w:before="160" w:after="60"/>
        <w:jc w:val="both"/>
        <w:rPr>
          <w:rFonts w:ascii="Optima" w:hAnsi="Optima"/>
          <w:b/>
          <w:sz w:val="22"/>
        </w:rPr>
      </w:pPr>
      <w:r w:rsidRPr="00C4241F">
        <w:rPr>
          <w:rFonts w:ascii="Optima" w:hAnsi="Optima"/>
          <w:b/>
          <w:sz w:val="22"/>
        </w:rPr>
        <w:lastRenderedPageBreak/>
        <w:t xml:space="preserve">PROFESSIONAL </w:t>
      </w:r>
      <w:r>
        <w:rPr>
          <w:rFonts w:ascii="Optima" w:hAnsi="Optima"/>
          <w:b/>
          <w:sz w:val="22"/>
        </w:rPr>
        <w:t>SOCIETIES</w:t>
      </w:r>
      <w:r w:rsidRPr="00695C9E">
        <w:rPr>
          <w:rFonts w:ascii="Optima" w:hAnsi="Optima"/>
          <w:b/>
          <w:sz w:val="22"/>
        </w:rPr>
        <w:t xml:space="preserve"> </w:t>
      </w:r>
      <w:r w:rsidRPr="00695C9E">
        <w:rPr>
          <w:rFonts w:ascii="Optima" w:hAnsi="Optima"/>
          <w:b/>
          <w:sz w:val="28"/>
          <w:szCs w:val="28"/>
          <w:u w:val="single"/>
          <w:vertAlign w:val="superscript"/>
        </w:rPr>
        <w:t xml:space="preserve"> </w:t>
      </w:r>
      <w:r w:rsidRPr="00695C9E">
        <w:rPr>
          <w:rFonts w:ascii="Optima" w:hAnsi="Optima"/>
          <w:sz w:val="28"/>
          <w:szCs w:val="28"/>
          <w:u w:val="single"/>
          <w:vertAlign w:val="superscript"/>
        </w:rPr>
        <w:t xml:space="preserve">          </w:t>
      </w:r>
      <w:r w:rsidRPr="00695C9E">
        <w:rPr>
          <w:rFonts w:ascii="Optima" w:hAnsi="Optima"/>
          <w:sz w:val="28"/>
          <w:szCs w:val="28"/>
          <w:u w:val="single"/>
          <w:vertAlign w:val="superscript"/>
        </w:rPr>
        <w:tab/>
      </w:r>
      <w:r>
        <w:rPr>
          <w:rFonts w:ascii="Optima" w:hAnsi="Optima"/>
          <w:sz w:val="28"/>
          <w:szCs w:val="28"/>
          <w:u w:val="single"/>
          <w:vertAlign w:val="superscript"/>
        </w:rPr>
        <w:tab/>
      </w:r>
      <w:r>
        <w:rPr>
          <w:rFonts w:ascii="Optima" w:hAnsi="Optima"/>
          <w:sz w:val="28"/>
          <w:szCs w:val="28"/>
          <w:u w:val="single"/>
          <w:vertAlign w:val="superscript"/>
        </w:rPr>
        <w:tab/>
      </w:r>
      <w:r>
        <w:rPr>
          <w:rFonts w:ascii="Optima" w:hAnsi="Optima"/>
          <w:sz w:val="28"/>
          <w:szCs w:val="28"/>
          <w:u w:val="single"/>
          <w:vertAlign w:val="superscript"/>
        </w:rPr>
        <w:tab/>
      </w:r>
      <w:r w:rsidRPr="00695C9E">
        <w:rPr>
          <w:rFonts w:ascii="Optima" w:hAnsi="Optima"/>
          <w:sz w:val="28"/>
          <w:szCs w:val="28"/>
          <w:u w:val="single"/>
          <w:vertAlign w:val="superscript"/>
        </w:rPr>
        <w:tab/>
      </w:r>
      <w:r w:rsidRPr="00695C9E">
        <w:rPr>
          <w:rFonts w:ascii="Optima" w:hAnsi="Optima"/>
          <w:sz w:val="28"/>
          <w:szCs w:val="28"/>
          <w:u w:val="single"/>
          <w:vertAlign w:val="superscript"/>
        </w:rPr>
        <w:tab/>
      </w:r>
      <w:r w:rsidRPr="00695C9E">
        <w:rPr>
          <w:rFonts w:ascii="Optima" w:hAnsi="Optima"/>
          <w:sz w:val="28"/>
          <w:szCs w:val="28"/>
          <w:u w:val="single"/>
          <w:vertAlign w:val="superscript"/>
        </w:rPr>
        <w:tab/>
      </w:r>
      <w:r w:rsidRPr="00695C9E">
        <w:rPr>
          <w:rFonts w:ascii="Optima" w:hAnsi="Optima"/>
          <w:sz w:val="28"/>
          <w:szCs w:val="28"/>
          <w:u w:val="single"/>
          <w:vertAlign w:val="superscript"/>
        </w:rPr>
        <w:tab/>
      </w:r>
      <w:r w:rsidRPr="00695C9E">
        <w:rPr>
          <w:rFonts w:ascii="Optima" w:hAnsi="Optima"/>
          <w:sz w:val="28"/>
          <w:szCs w:val="28"/>
          <w:u w:val="single"/>
          <w:vertAlign w:val="superscript"/>
        </w:rPr>
        <w:tab/>
      </w:r>
    </w:p>
    <w:p w14:paraId="27ED220D" w14:textId="77777777" w:rsidR="00AE4A93" w:rsidRDefault="00AE4A93" w:rsidP="00AE4A93">
      <w:pPr>
        <w:tabs>
          <w:tab w:val="left" w:pos="7920"/>
        </w:tabs>
        <w:spacing w:after="40"/>
        <w:rPr>
          <w:rFonts w:ascii="Optima" w:hAnsi="Optima"/>
          <w:sz w:val="22"/>
        </w:rPr>
      </w:pPr>
      <w:r w:rsidRPr="00C4241F">
        <w:rPr>
          <w:rFonts w:ascii="Optima" w:hAnsi="Optima"/>
          <w:sz w:val="22"/>
        </w:rPr>
        <w:t>American Geophysical Union</w:t>
      </w:r>
      <w:r w:rsidRPr="00C4241F">
        <w:rPr>
          <w:rFonts w:ascii="Optima" w:hAnsi="Optima"/>
          <w:color w:val="000000"/>
          <w:sz w:val="22"/>
        </w:rPr>
        <w:t xml:space="preserve">, </w:t>
      </w:r>
      <w:r>
        <w:rPr>
          <w:rFonts w:ascii="Optima" w:hAnsi="Optima"/>
          <w:color w:val="000000"/>
          <w:sz w:val="22"/>
        </w:rPr>
        <w:t xml:space="preserve">European Geosciences Union, Geological Society of America, </w:t>
      </w:r>
      <w:r w:rsidRPr="00C4241F">
        <w:rPr>
          <w:rFonts w:ascii="Optima" w:hAnsi="Optima"/>
          <w:sz w:val="22"/>
        </w:rPr>
        <w:t>American Chemical Society</w:t>
      </w:r>
      <w:r w:rsidRPr="00C4241F">
        <w:rPr>
          <w:rFonts w:ascii="Optima" w:hAnsi="Optima"/>
          <w:color w:val="000000"/>
          <w:sz w:val="22"/>
        </w:rPr>
        <w:t xml:space="preserve">, </w:t>
      </w:r>
      <w:r>
        <w:rPr>
          <w:rFonts w:ascii="Optima" w:hAnsi="Optima"/>
          <w:color w:val="000000"/>
          <w:sz w:val="22"/>
        </w:rPr>
        <w:t xml:space="preserve">Soil Ecology Society, Geochemical Society, </w:t>
      </w:r>
      <w:r w:rsidRPr="00C4241F">
        <w:rPr>
          <w:rFonts w:ascii="Optima" w:hAnsi="Optima"/>
          <w:sz w:val="22"/>
        </w:rPr>
        <w:t>Ecological Society of America</w:t>
      </w:r>
      <w:r w:rsidRPr="00C4241F">
        <w:rPr>
          <w:rFonts w:ascii="Optima" w:hAnsi="Optima"/>
          <w:color w:val="000000"/>
          <w:sz w:val="22"/>
        </w:rPr>
        <w:t xml:space="preserve">, </w:t>
      </w:r>
      <w:r>
        <w:rPr>
          <w:rFonts w:ascii="Optima" w:hAnsi="Optima"/>
          <w:color w:val="000000"/>
          <w:sz w:val="22"/>
        </w:rPr>
        <w:t xml:space="preserve">International Society for Microbial Ecology, American Society for Microbiology, </w:t>
      </w:r>
      <w:r w:rsidRPr="00C4241F">
        <w:rPr>
          <w:rFonts w:ascii="Optima" w:hAnsi="Optima"/>
          <w:sz w:val="22"/>
        </w:rPr>
        <w:t>American Association of University Women</w:t>
      </w:r>
      <w:r>
        <w:rPr>
          <w:rFonts w:ascii="Optima" w:hAnsi="Optima"/>
          <w:sz w:val="22"/>
        </w:rPr>
        <w:t>.</w:t>
      </w:r>
    </w:p>
    <w:p w14:paraId="4F402117" w14:textId="77777777" w:rsidR="00AE4A93" w:rsidRPr="00C4241F" w:rsidRDefault="00AE4A93" w:rsidP="00AE4A93">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UNIVERSITY SERVICE</w:t>
      </w:r>
      <w:r>
        <w:rPr>
          <w:rFonts w:ascii="Optima" w:hAnsi="Optima"/>
          <w:b/>
          <w:sz w:val="22"/>
        </w:rPr>
        <w:t xml:space="preserve"> </w:t>
      </w:r>
      <w:r w:rsidRPr="001E5143">
        <w:rPr>
          <w:rFonts w:ascii="Optima" w:hAnsi="Optima"/>
          <w:b/>
          <w:sz w:val="28"/>
          <w:szCs w:val="28"/>
          <w:u w:val="single"/>
          <w:vertAlign w:val="superscript"/>
        </w:rPr>
        <w:t xml:space="preserve"> </w:t>
      </w:r>
      <w:r w:rsidRPr="001E5143">
        <w:rPr>
          <w:rFonts w:ascii="Optima" w:hAnsi="Optima"/>
          <w:sz w:val="28"/>
          <w:szCs w:val="28"/>
          <w:u w:val="single"/>
          <w:vertAlign w:val="superscript"/>
        </w:rPr>
        <w:t xml:space="preserve">          </w:t>
      </w:r>
      <w:r w:rsidRPr="001E5143">
        <w:rPr>
          <w:rFonts w:ascii="Optima" w:hAnsi="Optima"/>
          <w:sz w:val="28"/>
          <w:szCs w:val="28"/>
          <w:u w:val="single"/>
          <w:vertAlign w:val="superscript"/>
        </w:rPr>
        <w:tab/>
      </w:r>
    </w:p>
    <w:p w14:paraId="148337EC" w14:textId="4D8E4B90" w:rsidR="00396399" w:rsidRDefault="00396399" w:rsidP="00AE4A93">
      <w:pPr>
        <w:pStyle w:val="BodyTextIndent2"/>
        <w:rPr>
          <w:rFonts w:ascii="Optima" w:hAnsi="Optima"/>
          <w:iCs/>
          <w:sz w:val="22"/>
        </w:rPr>
      </w:pPr>
      <w:r>
        <w:rPr>
          <w:rFonts w:ascii="Optima" w:hAnsi="Optima"/>
          <w:i/>
          <w:sz w:val="22"/>
        </w:rPr>
        <w:t xml:space="preserve">Sustainability Institute Development Steering Committee, Chair: </w:t>
      </w:r>
      <w:r>
        <w:rPr>
          <w:rFonts w:ascii="Optima" w:hAnsi="Optima"/>
          <w:iCs/>
          <w:sz w:val="22"/>
        </w:rPr>
        <w:t xml:space="preserve">2022-present. </w:t>
      </w:r>
    </w:p>
    <w:p w14:paraId="6A425D6C" w14:textId="6FD9E06A" w:rsidR="00AE4A93" w:rsidRDefault="00AE4A93" w:rsidP="00AE4A93">
      <w:pPr>
        <w:pStyle w:val="BodyTextIndent2"/>
        <w:rPr>
          <w:rFonts w:ascii="Optima" w:hAnsi="Optima"/>
          <w:sz w:val="22"/>
        </w:rPr>
      </w:pPr>
      <w:r>
        <w:rPr>
          <w:rFonts w:ascii="Optima" w:hAnsi="Optima"/>
          <w:i/>
          <w:sz w:val="22"/>
        </w:rPr>
        <w:t>University-wide Promotion &amp; Tenure committee:</w:t>
      </w:r>
      <w:r>
        <w:rPr>
          <w:rFonts w:ascii="Optima" w:hAnsi="Optima"/>
          <w:sz w:val="22"/>
        </w:rPr>
        <w:t xml:space="preserve"> 2020-present.</w:t>
      </w:r>
    </w:p>
    <w:p w14:paraId="0F06F1EC" w14:textId="7710239C" w:rsidR="00AE4A93" w:rsidRPr="00884A8F" w:rsidRDefault="00AE4A93" w:rsidP="00AE4A93">
      <w:pPr>
        <w:pStyle w:val="BodyTextIndent2"/>
        <w:rPr>
          <w:rFonts w:ascii="Optima" w:hAnsi="Optima"/>
          <w:sz w:val="22"/>
        </w:rPr>
      </w:pPr>
      <w:r w:rsidRPr="00884A8F">
        <w:rPr>
          <w:rFonts w:ascii="Optima" w:hAnsi="Optima"/>
          <w:i/>
          <w:sz w:val="22"/>
        </w:rPr>
        <w:t>University-</w:t>
      </w:r>
      <w:r>
        <w:rPr>
          <w:rFonts w:ascii="Optima" w:hAnsi="Optima"/>
          <w:i/>
          <w:sz w:val="22"/>
        </w:rPr>
        <w:t>wide T</w:t>
      </w:r>
      <w:r w:rsidRPr="00884A8F">
        <w:rPr>
          <w:rFonts w:ascii="Optima" w:hAnsi="Optima"/>
          <w:i/>
          <w:sz w:val="22"/>
        </w:rPr>
        <w:t>eaching</w:t>
      </w:r>
      <w:r>
        <w:rPr>
          <w:rFonts w:ascii="Optima" w:hAnsi="Optima"/>
          <w:i/>
          <w:sz w:val="22"/>
        </w:rPr>
        <w:t xml:space="preserve"> Professor Promotion &amp; Tenure committee: </w:t>
      </w:r>
      <w:r>
        <w:rPr>
          <w:rFonts w:ascii="Optima" w:hAnsi="Optima"/>
          <w:sz w:val="22"/>
        </w:rPr>
        <w:t>2021-</w:t>
      </w:r>
      <w:r w:rsidR="001C0BF5">
        <w:rPr>
          <w:rFonts w:ascii="Optima" w:hAnsi="Optima"/>
          <w:sz w:val="22"/>
        </w:rPr>
        <w:t>2022</w:t>
      </w:r>
      <w:r>
        <w:rPr>
          <w:rFonts w:ascii="Optima" w:hAnsi="Optima"/>
          <w:sz w:val="22"/>
        </w:rPr>
        <w:t>.</w:t>
      </w:r>
    </w:p>
    <w:p w14:paraId="187B9D9D" w14:textId="6B9A0D5A" w:rsidR="00AE4A93" w:rsidRDefault="00AE4A93" w:rsidP="00AE4A93">
      <w:pPr>
        <w:pStyle w:val="BodyTextIndent2"/>
        <w:rPr>
          <w:rFonts w:ascii="Optima" w:hAnsi="Optima"/>
          <w:sz w:val="22"/>
        </w:rPr>
      </w:pPr>
      <w:r>
        <w:rPr>
          <w:rFonts w:ascii="Optima" w:hAnsi="Optima"/>
          <w:i/>
          <w:sz w:val="22"/>
        </w:rPr>
        <w:t>Environmental Institute Task Force:</w:t>
      </w:r>
      <w:r>
        <w:rPr>
          <w:rFonts w:ascii="Optima" w:hAnsi="Optima"/>
          <w:sz w:val="22"/>
        </w:rPr>
        <w:t xml:space="preserve"> Chair, 2019-2021</w:t>
      </w:r>
      <w:r w:rsidR="006F387E">
        <w:rPr>
          <w:rFonts w:ascii="Optima" w:hAnsi="Optima"/>
          <w:sz w:val="22"/>
        </w:rPr>
        <w:t>; member, 202</w:t>
      </w:r>
      <w:r w:rsidR="00396399">
        <w:rPr>
          <w:rFonts w:ascii="Optima" w:hAnsi="Optima"/>
          <w:sz w:val="22"/>
        </w:rPr>
        <w:t>1</w:t>
      </w:r>
      <w:r w:rsidR="006F387E">
        <w:rPr>
          <w:rFonts w:ascii="Optima" w:hAnsi="Optima"/>
          <w:sz w:val="22"/>
        </w:rPr>
        <w:t>-</w:t>
      </w:r>
      <w:r w:rsidR="00396399">
        <w:rPr>
          <w:rFonts w:ascii="Optima" w:hAnsi="Optima"/>
          <w:sz w:val="22"/>
        </w:rPr>
        <w:t>2022</w:t>
      </w:r>
      <w:r w:rsidR="006F387E">
        <w:rPr>
          <w:rFonts w:ascii="Optima" w:hAnsi="Optima"/>
          <w:sz w:val="22"/>
        </w:rPr>
        <w:t>.</w:t>
      </w:r>
    </w:p>
    <w:p w14:paraId="595A5053" w14:textId="5541B7BD" w:rsidR="00AE4A93" w:rsidRPr="004D6A44" w:rsidRDefault="00AE4A93" w:rsidP="00AE4A93">
      <w:pPr>
        <w:pStyle w:val="BodyTextIndent2"/>
        <w:rPr>
          <w:rFonts w:ascii="Optima" w:hAnsi="Optima"/>
          <w:iCs/>
          <w:sz w:val="22"/>
        </w:rPr>
      </w:pPr>
      <w:r>
        <w:rPr>
          <w:rFonts w:ascii="Optima" w:hAnsi="Optima"/>
          <w:i/>
          <w:sz w:val="22"/>
        </w:rPr>
        <w:t xml:space="preserve">School of Natural Sciences </w:t>
      </w:r>
      <w:r w:rsidR="00083EE7">
        <w:rPr>
          <w:rFonts w:ascii="Optima" w:hAnsi="Optima"/>
          <w:i/>
          <w:sz w:val="22"/>
        </w:rPr>
        <w:t xml:space="preserve">Earth, </w:t>
      </w:r>
      <w:r>
        <w:rPr>
          <w:rFonts w:ascii="Optima" w:hAnsi="Optima"/>
          <w:i/>
          <w:sz w:val="22"/>
        </w:rPr>
        <w:t>Environment</w:t>
      </w:r>
      <w:r w:rsidR="00083EE7">
        <w:rPr>
          <w:rFonts w:ascii="Optima" w:hAnsi="Optima"/>
          <w:i/>
          <w:sz w:val="22"/>
        </w:rPr>
        <w:t>, Ecosystems</w:t>
      </w:r>
      <w:r>
        <w:rPr>
          <w:rFonts w:ascii="Optima" w:hAnsi="Optima"/>
          <w:i/>
          <w:sz w:val="22"/>
        </w:rPr>
        <w:t xml:space="preserve"> &amp; Energy committee:</w:t>
      </w:r>
      <w:r>
        <w:rPr>
          <w:rFonts w:ascii="Optima" w:hAnsi="Optima"/>
          <w:iCs/>
          <w:sz w:val="22"/>
        </w:rPr>
        <w:t xml:space="preserve"> 2022-present.</w:t>
      </w:r>
    </w:p>
    <w:p w14:paraId="78C85425" w14:textId="40BA4AAE" w:rsidR="00AE4A93" w:rsidRDefault="00AE4A93" w:rsidP="00AE4A93">
      <w:pPr>
        <w:pStyle w:val="BodyTextIndent2"/>
        <w:rPr>
          <w:rFonts w:ascii="Optima" w:hAnsi="Optima"/>
          <w:sz w:val="22"/>
        </w:rPr>
      </w:pPr>
      <w:r w:rsidRPr="00C4241F">
        <w:rPr>
          <w:rFonts w:ascii="Optima" w:hAnsi="Optima"/>
          <w:i/>
          <w:sz w:val="22"/>
        </w:rPr>
        <w:t>Environmental Science Major:</w:t>
      </w:r>
      <w:r w:rsidRPr="00C4241F">
        <w:rPr>
          <w:rFonts w:ascii="Optima" w:hAnsi="Optima"/>
          <w:sz w:val="22"/>
        </w:rPr>
        <w:t xml:space="preserve"> </w:t>
      </w:r>
    </w:p>
    <w:p w14:paraId="38510109" w14:textId="77777777" w:rsidR="00AE4A93" w:rsidRPr="00D92146" w:rsidRDefault="00AE4A93" w:rsidP="00AE4A93">
      <w:pPr>
        <w:pStyle w:val="BodyTextIndent2"/>
        <w:ind w:hanging="360"/>
        <w:rPr>
          <w:rFonts w:ascii="Optima" w:hAnsi="Optima"/>
          <w:sz w:val="22"/>
        </w:rPr>
      </w:pPr>
      <w:r>
        <w:rPr>
          <w:rFonts w:ascii="Optima" w:hAnsi="Optima"/>
          <w:i/>
          <w:sz w:val="22"/>
        </w:rPr>
        <w:t>Director,</w:t>
      </w:r>
      <w:r>
        <w:rPr>
          <w:rFonts w:ascii="Optima" w:hAnsi="Optima"/>
          <w:sz w:val="22"/>
        </w:rPr>
        <w:t xml:space="preserve"> 2017-present. Manage all aspects of this multidepartment, interdisciplinary major.</w:t>
      </w:r>
    </w:p>
    <w:p w14:paraId="16A177D6" w14:textId="16950E81" w:rsidR="00AE4A93" w:rsidRPr="00D92146" w:rsidRDefault="00AE4A93" w:rsidP="00AE4A93">
      <w:pPr>
        <w:pStyle w:val="BodyTextIndent2"/>
        <w:ind w:hanging="360"/>
        <w:rPr>
          <w:rFonts w:ascii="Optima" w:hAnsi="Optima"/>
          <w:sz w:val="22"/>
        </w:rPr>
      </w:pPr>
      <w:r>
        <w:rPr>
          <w:rFonts w:ascii="Optima" w:hAnsi="Optima"/>
          <w:i/>
          <w:sz w:val="22"/>
        </w:rPr>
        <w:t xml:space="preserve">Major construction: </w:t>
      </w:r>
      <w:r w:rsidR="006F387E">
        <w:rPr>
          <w:rFonts w:ascii="Optima" w:hAnsi="Optima"/>
          <w:sz w:val="22"/>
        </w:rPr>
        <w:t xml:space="preserve">2015-2016: </w:t>
      </w:r>
      <w:proofErr w:type="spellStart"/>
      <w:r w:rsidRPr="00C4241F">
        <w:rPr>
          <w:rFonts w:ascii="Optima" w:hAnsi="Optima"/>
          <w:sz w:val="22"/>
        </w:rPr>
        <w:t>orking</w:t>
      </w:r>
      <w:proofErr w:type="spellEnd"/>
      <w:r w:rsidRPr="00C4241F">
        <w:rPr>
          <w:rFonts w:ascii="Optima" w:hAnsi="Optima"/>
          <w:sz w:val="22"/>
        </w:rPr>
        <w:t xml:space="preserve"> with team of faculty from 2 schools and multiple departments to create a stand-alone Environmental Science major at Rice.  Managed process through to Board of Trustees Approval in Spring 2016.</w:t>
      </w:r>
    </w:p>
    <w:p w14:paraId="4B7EFDBF" w14:textId="3D711121" w:rsidR="00AE4A93" w:rsidRPr="00C4241F" w:rsidRDefault="00AE4A93" w:rsidP="00AE4A93">
      <w:pPr>
        <w:pStyle w:val="BodyTextIndent2"/>
        <w:rPr>
          <w:rFonts w:ascii="Optima" w:hAnsi="Optima"/>
          <w:sz w:val="22"/>
        </w:rPr>
      </w:pPr>
      <w:r w:rsidRPr="00C4241F">
        <w:rPr>
          <w:rFonts w:ascii="Optima" w:hAnsi="Optima"/>
          <w:i/>
          <w:sz w:val="22"/>
        </w:rPr>
        <w:t>Department committees</w:t>
      </w:r>
      <w:r w:rsidRPr="00C4241F">
        <w:rPr>
          <w:rFonts w:ascii="Optima" w:hAnsi="Optima"/>
          <w:sz w:val="22"/>
        </w:rPr>
        <w:t>:  Department ombuds (</w:t>
      </w:r>
      <w:r>
        <w:rPr>
          <w:rFonts w:ascii="Optima" w:hAnsi="Optima"/>
          <w:sz w:val="22"/>
        </w:rPr>
        <w:t>2006-2019</w:t>
      </w:r>
      <w:r w:rsidRPr="00C4241F">
        <w:rPr>
          <w:rFonts w:ascii="Optima" w:hAnsi="Optima"/>
          <w:sz w:val="22"/>
        </w:rPr>
        <w:t xml:space="preserve">), </w:t>
      </w:r>
      <w:r>
        <w:rPr>
          <w:rFonts w:ascii="Optima" w:hAnsi="Optima"/>
          <w:sz w:val="22"/>
        </w:rPr>
        <w:t xml:space="preserve">Diversity, Equity, &amp; Inclusion Committee (2020-present); Field Trip Safety Committee (2018-present); </w:t>
      </w:r>
      <w:r w:rsidRPr="00C4241F">
        <w:rPr>
          <w:rFonts w:ascii="Optima" w:hAnsi="Optima"/>
          <w:sz w:val="22"/>
        </w:rPr>
        <w:t>Cha</w:t>
      </w:r>
      <w:r>
        <w:rPr>
          <w:rFonts w:ascii="Optima" w:hAnsi="Optima"/>
          <w:sz w:val="22"/>
        </w:rPr>
        <w:t>ir:</w:t>
      </w:r>
      <w:r w:rsidRPr="00C4241F">
        <w:rPr>
          <w:rFonts w:ascii="Optima" w:hAnsi="Optima"/>
          <w:sz w:val="22"/>
        </w:rPr>
        <w:t xml:space="preserve"> semi</w:t>
      </w:r>
      <w:r>
        <w:rPr>
          <w:rFonts w:ascii="Optima" w:hAnsi="Optima"/>
          <w:sz w:val="22"/>
        </w:rPr>
        <w:t>nar committee (2 years); member:</w:t>
      </w:r>
      <w:r w:rsidRPr="00C4241F">
        <w:rPr>
          <w:rFonts w:ascii="Optima" w:hAnsi="Optima"/>
          <w:sz w:val="22"/>
        </w:rPr>
        <w:t xml:space="preserve"> senior search committee (1 year), junior search committee (</w:t>
      </w:r>
      <w:r w:rsidR="006F387E">
        <w:rPr>
          <w:rFonts w:ascii="Optima" w:hAnsi="Optima"/>
          <w:sz w:val="22"/>
        </w:rPr>
        <w:t>9</w:t>
      </w:r>
      <w:r w:rsidRPr="00C4241F">
        <w:rPr>
          <w:rFonts w:ascii="Optima" w:hAnsi="Optima"/>
          <w:sz w:val="22"/>
        </w:rPr>
        <w:t xml:space="preserve"> years), graduate committee (3 years), Industry-Rice Earth Science Symposium (IRESS) committee (2 years)</w:t>
      </w:r>
      <w:r>
        <w:rPr>
          <w:rFonts w:ascii="Optima" w:hAnsi="Optima"/>
          <w:sz w:val="22"/>
        </w:rPr>
        <w:t>, Wiess/Pan fellowship committee (2017-2019), assistant professor mentoring committee (2019-present)</w:t>
      </w:r>
      <w:r w:rsidRPr="00C4241F">
        <w:rPr>
          <w:rFonts w:ascii="Optima" w:hAnsi="Optima"/>
          <w:sz w:val="22"/>
        </w:rPr>
        <w:t>.</w:t>
      </w:r>
      <w:r>
        <w:rPr>
          <w:rFonts w:ascii="Optima" w:hAnsi="Optima"/>
          <w:sz w:val="22"/>
        </w:rPr>
        <w:t xml:space="preserve"> EEPS department External Review Committee, 2022.</w:t>
      </w:r>
      <w:r w:rsidRPr="00C4241F">
        <w:rPr>
          <w:rFonts w:ascii="Optima" w:hAnsi="Optima"/>
          <w:sz w:val="22"/>
        </w:rPr>
        <w:t xml:space="preserve"> </w:t>
      </w:r>
      <w:r w:rsidR="00DF0120">
        <w:rPr>
          <w:rFonts w:ascii="Optima" w:hAnsi="Optima"/>
          <w:sz w:val="22"/>
        </w:rPr>
        <w:t xml:space="preserve">Sponsor, Rice Undergrad Geosciences Society, 2015-2022. </w:t>
      </w:r>
    </w:p>
    <w:p w14:paraId="61D95A48" w14:textId="6EE4205C" w:rsidR="00AE4A93" w:rsidRPr="00C4241F" w:rsidRDefault="00AE4A93" w:rsidP="00AE4A93">
      <w:pPr>
        <w:tabs>
          <w:tab w:val="left" w:pos="7920"/>
        </w:tabs>
        <w:spacing w:after="60"/>
        <w:ind w:left="360" w:hanging="360"/>
        <w:rPr>
          <w:rFonts w:ascii="Optima" w:hAnsi="Optima"/>
          <w:color w:val="000000"/>
          <w:sz w:val="22"/>
        </w:rPr>
      </w:pPr>
      <w:r w:rsidRPr="00C4241F">
        <w:rPr>
          <w:rFonts w:ascii="Optima" w:hAnsi="Optima"/>
          <w:i/>
          <w:sz w:val="22"/>
        </w:rPr>
        <w:t>Faculty Hiring Committees</w:t>
      </w:r>
      <w:r>
        <w:rPr>
          <w:rFonts w:ascii="Optima" w:hAnsi="Optima"/>
          <w:i/>
          <w:sz w:val="22"/>
        </w:rPr>
        <w:t xml:space="preserve"> (1</w:t>
      </w:r>
      <w:r w:rsidR="006F387E">
        <w:rPr>
          <w:rFonts w:ascii="Optima" w:hAnsi="Optima"/>
          <w:i/>
          <w:sz w:val="22"/>
        </w:rPr>
        <w:t>4</w:t>
      </w:r>
      <w:r>
        <w:rPr>
          <w:rFonts w:ascii="Optima" w:hAnsi="Optima"/>
          <w:i/>
          <w:sz w:val="22"/>
        </w:rPr>
        <w:t>)</w:t>
      </w:r>
      <w:r w:rsidRPr="00C4241F">
        <w:rPr>
          <w:rFonts w:ascii="Optima" w:hAnsi="Optima"/>
          <w:i/>
          <w:sz w:val="22"/>
        </w:rPr>
        <w:t xml:space="preserve">: </w:t>
      </w:r>
      <w:r w:rsidRPr="00C4241F">
        <w:rPr>
          <w:rFonts w:ascii="Optima" w:hAnsi="Optima"/>
          <w:sz w:val="22"/>
        </w:rPr>
        <w:t>Regular service on search committees for Earth Science (</w:t>
      </w:r>
      <w:r w:rsidR="006F387E">
        <w:rPr>
          <w:rFonts w:ascii="Optima" w:hAnsi="Optima"/>
          <w:sz w:val="22"/>
        </w:rPr>
        <w:t>9</w:t>
      </w:r>
      <w:r w:rsidRPr="00C4241F">
        <w:rPr>
          <w:rFonts w:ascii="Optima" w:hAnsi="Optima"/>
          <w:sz w:val="22"/>
        </w:rPr>
        <w:t>), Civil and Environmental Engineering (3), Ecology and Evolutionary Biology (1), Math (1).</w:t>
      </w:r>
    </w:p>
    <w:p w14:paraId="6A696A73" w14:textId="37D02FE8" w:rsidR="00AE4A93" w:rsidRPr="00C4241F" w:rsidRDefault="00AE4A93" w:rsidP="00AE4A93">
      <w:pPr>
        <w:pStyle w:val="BodyTextIndent2"/>
        <w:rPr>
          <w:rFonts w:ascii="Optima" w:hAnsi="Optima"/>
          <w:sz w:val="22"/>
        </w:rPr>
      </w:pPr>
      <w:r w:rsidRPr="00C4241F">
        <w:rPr>
          <w:rFonts w:ascii="Optima" w:hAnsi="Optima"/>
          <w:i/>
          <w:sz w:val="22"/>
        </w:rPr>
        <w:t>School of Natural Sciences committees (</w:t>
      </w:r>
      <w:r w:rsidR="00F47EE0">
        <w:rPr>
          <w:rFonts w:ascii="Optima" w:hAnsi="Optima"/>
          <w:i/>
          <w:sz w:val="22"/>
        </w:rPr>
        <w:t>3</w:t>
      </w:r>
      <w:r w:rsidRPr="00C4241F">
        <w:rPr>
          <w:rFonts w:ascii="Optima" w:hAnsi="Optima"/>
          <w:i/>
          <w:sz w:val="22"/>
        </w:rPr>
        <w:t>)</w:t>
      </w:r>
      <w:r w:rsidRPr="00C4241F">
        <w:rPr>
          <w:rFonts w:ascii="Optima" w:hAnsi="Optima"/>
          <w:sz w:val="22"/>
        </w:rPr>
        <w:t xml:space="preserve">:  </w:t>
      </w:r>
      <w:r>
        <w:rPr>
          <w:rFonts w:ascii="Optima" w:hAnsi="Optima"/>
          <w:sz w:val="22"/>
        </w:rPr>
        <w:t xml:space="preserve">member: </w:t>
      </w:r>
      <w:r w:rsidRPr="00C4241F">
        <w:rPr>
          <w:rFonts w:ascii="Optima" w:hAnsi="Optima"/>
          <w:sz w:val="22"/>
        </w:rPr>
        <w:t>Rice Energy Program</w:t>
      </w:r>
      <w:r>
        <w:rPr>
          <w:rFonts w:ascii="Optima" w:hAnsi="Optima"/>
          <w:sz w:val="22"/>
        </w:rPr>
        <w:t xml:space="preserve"> (2018)</w:t>
      </w:r>
      <w:r w:rsidRPr="00C4241F">
        <w:rPr>
          <w:rFonts w:ascii="Optima" w:hAnsi="Optima"/>
          <w:sz w:val="22"/>
        </w:rPr>
        <w:t xml:space="preserve">, ADVANCE institutional transformation development </w:t>
      </w:r>
      <w:r>
        <w:rPr>
          <w:rFonts w:ascii="Optima" w:hAnsi="Optima"/>
          <w:sz w:val="22"/>
        </w:rPr>
        <w:t>committee (2005). Environment &amp; Energy committee (2022-present).</w:t>
      </w:r>
    </w:p>
    <w:p w14:paraId="6925A600" w14:textId="77777777" w:rsidR="00AE4A93" w:rsidRPr="00C4241F" w:rsidRDefault="00AE4A93" w:rsidP="00AE4A93">
      <w:pPr>
        <w:pStyle w:val="BodyTextIndent2"/>
        <w:rPr>
          <w:rFonts w:ascii="Optima" w:hAnsi="Optima"/>
          <w:sz w:val="22"/>
        </w:rPr>
      </w:pPr>
      <w:r w:rsidRPr="00C4241F">
        <w:rPr>
          <w:rFonts w:ascii="Optima" w:hAnsi="Optima"/>
          <w:i/>
          <w:sz w:val="22"/>
        </w:rPr>
        <w:t>University committees (</w:t>
      </w:r>
      <w:r>
        <w:rPr>
          <w:rFonts w:ascii="Optima" w:hAnsi="Optima"/>
          <w:i/>
          <w:sz w:val="22"/>
        </w:rPr>
        <w:t>9</w:t>
      </w:r>
      <w:r w:rsidRPr="00C4241F">
        <w:rPr>
          <w:rFonts w:ascii="Optima" w:hAnsi="Optima"/>
          <w:i/>
          <w:sz w:val="22"/>
        </w:rPr>
        <w:t>)</w:t>
      </w:r>
      <w:r w:rsidRPr="00C4241F">
        <w:rPr>
          <w:rFonts w:ascii="Optima" w:hAnsi="Optima"/>
          <w:sz w:val="22"/>
        </w:rPr>
        <w:t xml:space="preserve">: </w:t>
      </w:r>
      <w:r>
        <w:rPr>
          <w:rFonts w:ascii="Optima" w:hAnsi="Optima"/>
          <w:sz w:val="22"/>
        </w:rPr>
        <w:t>Dean of Architecture search committee (2021); steering committee, BRIDGE (Building Research on Inequality and Diversity to Grow Equity), 2020-present; s</w:t>
      </w:r>
      <w:r w:rsidRPr="00C4241F">
        <w:rPr>
          <w:rFonts w:ascii="Optima" w:hAnsi="Optima"/>
          <w:sz w:val="22"/>
        </w:rPr>
        <w:t>teering committee, Center for Energy and Environmental Research in the Human Sciences (CEHNS</w:t>
      </w:r>
      <w:r>
        <w:rPr>
          <w:rFonts w:ascii="Optima" w:hAnsi="Optima"/>
          <w:sz w:val="22"/>
        </w:rPr>
        <w:t>, now CES, 2013-present</w:t>
      </w:r>
      <w:r w:rsidRPr="00C4241F">
        <w:rPr>
          <w:rFonts w:ascii="Optima" w:hAnsi="Optima"/>
          <w:sz w:val="22"/>
        </w:rPr>
        <w:t>)</w:t>
      </w:r>
      <w:r>
        <w:rPr>
          <w:rFonts w:ascii="Optima" w:hAnsi="Optima"/>
          <w:sz w:val="22"/>
        </w:rPr>
        <w:t>;</w:t>
      </w:r>
      <w:r w:rsidRPr="00C4241F">
        <w:rPr>
          <w:rFonts w:ascii="Optima" w:hAnsi="Optima"/>
          <w:sz w:val="22"/>
        </w:rPr>
        <w:t xml:space="preserve"> Shared Equipment Authority (SEA, 2007-</w:t>
      </w:r>
      <w:r>
        <w:rPr>
          <w:rFonts w:ascii="Optima" w:hAnsi="Optima"/>
          <w:sz w:val="22"/>
        </w:rPr>
        <w:t>2016</w:t>
      </w:r>
      <w:r w:rsidRPr="00C4241F">
        <w:rPr>
          <w:rFonts w:ascii="Optima" w:hAnsi="Optima"/>
          <w:sz w:val="22"/>
        </w:rPr>
        <w:t>)</w:t>
      </w:r>
      <w:r>
        <w:rPr>
          <w:rFonts w:ascii="Optima" w:hAnsi="Optima"/>
          <w:sz w:val="22"/>
        </w:rPr>
        <w:t xml:space="preserve"> Advisory Committee;</w:t>
      </w:r>
      <w:r w:rsidRPr="00C4241F">
        <w:rPr>
          <w:rFonts w:ascii="Optima" w:hAnsi="Optima"/>
          <w:sz w:val="22"/>
        </w:rPr>
        <w:t xml:space="preserve"> Energy and Environmental Systems Institute (EESI) Advisory Committee (</w:t>
      </w:r>
      <w:r>
        <w:rPr>
          <w:rFonts w:ascii="Optima" w:hAnsi="Optima"/>
          <w:sz w:val="22"/>
        </w:rPr>
        <w:t>2006-2009);</w:t>
      </w:r>
      <w:r w:rsidRPr="00C4241F">
        <w:rPr>
          <w:rFonts w:ascii="Optima" w:hAnsi="Optima"/>
          <w:sz w:val="22"/>
        </w:rPr>
        <w:t xml:space="preserve"> Engineering </w:t>
      </w:r>
      <w:r>
        <w:rPr>
          <w:rFonts w:ascii="Optima" w:hAnsi="Optima"/>
          <w:sz w:val="22"/>
        </w:rPr>
        <w:t>Dean’s review committee (2016);</w:t>
      </w:r>
      <w:r w:rsidRPr="00C4241F">
        <w:rPr>
          <w:rFonts w:ascii="Optima" w:hAnsi="Optima"/>
          <w:sz w:val="22"/>
        </w:rPr>
        <w:t xml:space="preserve"> Committee on Undergra</w:t>
      </w:r>
      <w:r>
        <w:rPr>
          <w:rFonts w:ascii="Optima" w:hAnsi="Optima"/>
          <w:sz w:val="22"/>
        </w:rPr>
        <w:t>duate Curriculum (2015-2017); Rice University Carbon Advisory Panel (2016-2019); Field Research Safety Committee (2017).</w:t>
      </w:r>
    </w:p>
    <w:p w14:paraId="645E413D" w14:textId="77777777" w:rsidR="00AE4A93" w:rsidRDefault="00AE4A93" w:rsidP="00AE4A93">
      <w:pPr>
        <w:pStyle w:val="BodyTextIndent2"/>
        <w:rPr>
          <w:rFonts w:ascii="Optima" w:hAnsi="Optima"/>
          <w:sz w:val="22"/>
        </w:rPr>
      </w:pPr>
      <w:r w:rsidRPr="00C4241F">
        <w:rPr>
          <w:rFonts w:ascii="Optima" w:hAnsi="Optima"/>
          <w:i/>
          <w:sz w:val="22"/>
        </w:rPr>
        <w:t>Ad hoc committee service (4):</w:t>
      </w:r>
      <w:r w:rsidRPr="00C4241F">
        <w:rPr>
          <w:rFonts w:ascii="Optima" w:hAnsi="Optima"/>
          <w:sz w:val="22"/>
        </w:rPr>
        <w:t xml:space="preserve"> Rice-Shell Strategic Planning Committee (through VPR office</w:t>
      </w:r>
      <w:r>
        <w:rPr>
          <w:rFonts w:ascii="Optima" w:hAnsi="Optima"/>
          <w:sz w:val="22"/>
        </w:rPr>
        <w:t>, 2019</w:t>
      </w:r>
      <w:r w:rsidRPr="00C4241F">
        <w:rPr>
          <w:rFonts w:ascii="Optima" w:hAnsi="Optima"/>
          <w:sz w:val="22"/>
        </w:rPr>
        <w:t>), Presidential Ad Hoc Advisory Committee on the Status of Faculty Women</w:t>
      </w:r>
      <w:r>
        <w:rPr>
          <w:rFonts w:ascii="Optima" w:hAnsi="Optima"/>
          <w:sz w:val="22"/>
        </w:rPr>
        <w:t xml:space="preserve"> (2005)</w:t>
      </w:r>
      <w:r w:rsidRPr="00C4241F">
        <w:rPr>
          <w:rFonts w:ascii="Optima" w:hAnsi="Optima"/>
          <w:sz w:val="22"/>
        </w:rPr>
        <w:t>; Childcare Committee</w:t>
      </w:r>
      <w:r>
        <w:rPr>
          <w:rFonts w:ascii="Optima" w:hAnsi="Optima"/>
          <w:sz w:val="22"/>
        </w:rPr>
        <w:t xml:space="preserve"> (2005), ADVANCE recruitment committee (2006-7).</w:t>
      </w:r>
      <w:r w:rsidRPr="00C4241F">
        <w:rPr>
          <w:rFonts w:ascii="Optima" w:hAnsi="Optima"/>
          <w:sz w:val="22"/>
        </w:rPr>
        <w:t xml:space="preserve"> </w:t>
      </w:r>
    </w:p>
    <w:p w14:paraId="0EF9A8F0" w14:textId="63B8F08D" w:rsidR="00AE4A93" w:rsidRDefault="00AE4A93" w:rsidP="00AE4A93">
      <w:pPr>
        <w:pStyle w:val="BodyTextIndent2"/>
        <w:rPr>
          <w:rFonts w:ascii="Optima" w:hAnsi="Optima"/>
          <w:sz w:val="22"/>
        </w:rPr>
      </w:pPr>
      <w:r>
        <w:rPr>
          <w:rFonts w:ascii="Optima" w:hAnsi="Optima"/>
          <w:i/>
          <w:sz w:val="22"/>
        </w:rPr>
        <w:t>Faculty Development:</w:t>
      </w:r>
      <w:r>
        <w:rPr>
          <w:rFonts w:ascii="Optima" w:hAnsi="Optima"/>
          <w:sz w:val="22"/>
        </w:rPr>
        <w:t xml:space="preserve"> Mentor, Rice University faculty development program: 2016-17; 2018-19.</w:t>
      </w:r>
    </w:p>
    <w:p w14:paraId="48F12DFC" w14:textId="13DDC663" w:rsidR="009B0E7C" w:rsidRPr="009B0E7C" w:rsidRDefault="009B0E7C" w:rsidP="00AE4A93">
      <w:pPr>
        <w:pStyle w:val="BodyTextIndent2"/>
        <w:rPr>
          <w:rFonts w:ascii="Optima" w:hAnsi="Optima"/>
          <w:sz w:val="22"/>
        </w:rPr>
      </w:pPr>
      <w:r>
        <w:rPr>
          <w:rFonts w:ascii="Optima" w:hAnsi="Optima"/>
          <w:i/>
          <w:sz w:val="22"/>
        </w:rPr>
        <w:t>Graduate Student Health Insurance Committee:</w:t>
      </w:r>
      <w:r>
        <w:rPr>
          <w:rFonts w:ascii="Optima" w:hAnsi="Optima"/>
          <w:sz w:val="22"/>
        </w:rPr>
        <w:t xml:space="preserve"> UCI Irvine, 1995-1997. Negotiated the university-wide graduate student health insurance policy.</w:t>
      </w:r>
    </w:p>
    <w:p w14:paraId="1AD2C89F" w14:textId="77777777" w:rsidR="00AE4A93" w:rsidRPr="00695C9E" w:rsidRDefault="00AE4A93" w:rsidP="00AE4A93">
      <w:pPr>
        <w:pStyle w:val="Heading5"/>
        <w:spacing w:before="160" w:after="40"/>
        <w:rPr>
          <w:rFonts w:ascii="Optima" w:hAnsi="Optima"/>
          <w:b/>
          <w:color w:val="auto"/>
          <w:sz w:val="22"/>
        </w:rPr>
      </w:pPr>
      <w:r w:rsidRPr="00695C9E">
        <w:rPr>
          <w:rFonts w:ascii="Optima" w:hAnsi="Optima"/>
          <w:b/>
          <w:color w:val="auto"/>
          <w:sz w:val="22"/>
        </w:rPr>
        <w:t xml:space="preserve">EXTERNAL SERVICE </w:t>
      </w:r>
      <w:r w:rsidRPr="00695C9E">
        <w:rPr>
          <w:rFonts w:ascii="Optima" w:hAnsi="Optima"/>
          <w:b/>
          <w:color w:val="auto"/>
          <w:sz w:val="28"/>
          <w:szCs w:val="28"/>
          <w:u w:val="single"/>
          <w:vertAlign w:val="superscript"/>
        </w:rPr>
        <w:t xml:space="preserve"> </w:t>
      </w:r>
      <w:r w:rsidRPr="00695C9E">
        <w:rPr>
          <w:rFonts w:ascii="Optima" w:hAnsi="Optima"/>
          <w:color w:val="auto"/>
          <w:sz w:val="28"/>
          <w:szCs w:val="28"/>
          <w:u w:val="single"/>
          <w:vertAlign w:val="superscript"/>
        </w:rPr>
        <w:t xml:space="preserve">          </w:t>
      </w:r>
      <w:r w:rsidRPr="00695C9E">
        <w:rPr>
          <w:rFonts w:ascii="Optima" w:hAnsi="Optima"/>
          <w:color w:val="auto"/>
          <w:sz w:val="28"/>
          <w:szCs w:val="28"/>
          <w:u w:val="single"/>
          <w:vertAlign w:val="superscript"/>
        </w:rPr>
        <w:tab/>
      </w:r>
      <w:r w:rsidRPr="00695C9E">
        <w:rPr>
          <w:rFonts w:ascii="Optima" w:hAnsi="Optima"/>
          <w:color w:val="auto"/>
          <w:sz w:val="28"/>
          <w:szCs w:val="28"/>
          <w:u w:val="single"/>
          <w:vertAlign w:val="superscript"/>
        </w:rPr>
        <w:tab/>
      </w:r>
      <w:r w:rsidRPr="00695C9E">
        <w:rPr>
          <w:rFonts w:ascii="Optima" w:hAnsi="Optima"/>
          <w:color w:val="auto"/>
          <w:sz w:val="28"/>
          <w:szCs w:val="28"/>
          <w:u w:val="single"/>
          <w:vertAlign w:val="superscript"/>
        </w:rPr>
        <w:tab/>
      </w:r>
      <w:r w:rsidRPr="00695C9E">
        <w:rPr>
          <w:rFonts w:ascii="Optima" w:hAnsi="Optima"/>
          <w:color w:val="auto"/>
          <w:sz w:val="28"/>
          <w:szCs w:val="28"/>
          <w:u w:val="single"/>
          <w:vertAlign w:val="superscript"/>
        </w:rPr>
        <w:tab/>
      </w:r>
      <w:r w:rsidRPr="00695C9E">
        <w:rPr>
          <w:rFonts w:ascii="Optima" w:hAnsi="Optima"/>
          <w:color w:val="auto"/>
          <w:sz w:val="28"/>
          <w:szCs w:val="28"/>
          <w:u w:val="single"/>
          <w:vertAlign w:val="superscript"/>
        </w:rPr>
        <w:tab/>
      </w:r>
      <w:r w:rsidRPr="00695C9E">
        <w:rPr>
          <w:rFonts w:ascii="Optima" w:hAnsi="Optima"/>
          <w:color w:val="auto"/>
          <w:sz w:val="28"/>
          <w:szCs w:val="28"/>
          <w:u w:val="single"/>
          <w:vertAlign w:val="superscript"/>
        </w:rPr>
        <w:tab/>
      </w:r>
      <w:r w:rsidRPr="00695C9E">
        <w:rPr>
          <w:rFonts w:ascii="Optima" w:hAnsi="Optima"/>
          <w:color w:val="auto"/>
          <w:sz w:val="28"/>
          <w:szCs w:val="28"/>
          <w:u w:val="single"/>
          <w:vertAlign w:val="superscript"/>
        </w:rPr>
        <w:tab/>
      </w:r>
      <w:r w:rsidRPr="00695C9E">
        <w:rPr>
          <w:rFonts w:ascii="Optima" w:hAnsi="Optima"/>
          <w:color w:val="auto"/>
          <w:sz w:val="28"/>
          <w:szCs w:val="28"/>
          <w:u w:val="single"/>
          <w:vertAlign w:val="superscript"/>
        </w:rPr>
        <w:tab/>
      </w:r>
      <w:r w:rsidRPr="00695C9E">
        <w:rPr>
          <w:rFonts w:ascii="Optima" w:hAnsi="Optima"/>
          <w:color w:val="auto"/>
          <w:sz w:val="28"/>
          <w:szCs w:val="28"/>
          <w:u w:val="single"/>
          <w:vertAlign w:val="superscript"/>
        </w:rPr>
        <w:tab/>
      </w:r>
      <w:r w:rsidRPr="00695C9E">
        <w:rPr>
          <w:rFonts w:ascii="Optima" w:hAnsi="Optima"/>
          <w:color w:val="auto"/>
          <w:sz w:val="28"/>
          <w:szCs w:val="28"/>
          <w:u w:val="single"/>
          <w:vertAlign w:val="superscript"/>
        </w:rPr>
        <w:tab/>
      </w:r>
    </w:p>
    <w:p w14:paraId="31BF9DA6" w14:textId="277A97F6" w:rsidR="003A3008" w:rsidRPr="003A3008" w:rsidRDefault="003A3008" w:rsidP="00AE4A93">
      <w:pPr>
        <w:tabs>
          <w:tab w:val="left" w:pos="7920"/>
        </w:tabs>
        <w:spacing w:after="60"/>
        <w:ind w:left="360" w:hanging="360"/>
        <w:rPr>
          <w:rFonts w:ascii="Optima" w:hAnsi="Optima"/>
          <w:iCs/>
          <w:color w:val="000000"/>
          <w:sz w:val="22"/>
        </w:rPr>
      </w:pPr>
      <w:r>
        <w:rPr>
          <w:rFonts w:ascii="Optima" w:hAnsi="Optima"/>
          <w:i/>
          <w:color w:val="000000"/>
          <w:sz w:val="22"/>
        </w:rPr>
        <w:t xml:space="preserve">Senior Advisor: </w:t>
      </w:r>
      <w:proofErr w:type="spellStart"/>
      <w:r>
        <w:rPr>
          <w:rFonts w:ascii="Optima" w:hAnsi="Optima"/>
          <w:iCs/>
          <w:color w:val="000000"/>
          <w:sz w:val="22"/>
        </w:rPr>
        <w:t>BCarbon</w:t>
      </w:r>
      <w:proofErr w:type="spellEnd"/>
      <w:r w:rsidR="003D1EB5">
        <w:rPr>
          <w:rFonts w:ascii="Optima" w:hAnsi="Optima"/>
          <w:iCs/>
          <w:color w:val="000000"/>
          <w:sz w:val="22"/>
        </w:rPr>
        <w:t xml:space="preserve"> nature-based</w:t>
      </w:r>
      <w:r>
        <w:rPr>
          <w:rFonts w:ascii="Optima" w:hAnsi="Optima"/>
          <w:iCs/>
          <w:color w:val="000000"/>
          <w:sz w:val="22"/>
        </w:rPr>
        <w:t xml:space="preserve"> carbon credit certifier, 2018-present.</w:t>
      </w:r>
    </w:p>
    <w:p w14:paraId="23672F8A" w14:textId="7E879081" w:rsidR="00AE4A93" w:rsidRDefault="00AE4A93" w:rsidP="00AE4A93">
      <w:pPr>
        <w:tabs>
          <w:tab w:val="left" w:pos="7920"/>
        </w:tabs>
        <w:spacing w:after="60"/>
        <w:ind w:left="360" w:hanging="360"/>
        <w:rPr>
          <w:rFonts w:ascii="Optima" w:hAnsi="Optima"/>
          <w:iCs/>
          <w:color w:val="000000"/>
          <w:sz w:val="22"/>
        </w:rPr>
      </w:pPr>
      <w:r>
        <w:rPr>
          <w:rFonts w:ascii="Optima" w:hAnsi="Optima"/>
          <w:i/>
          <w:color w:val="000000"/>
          <w:sz w:val="22"/>
        </w:rPr>
        <w:t>Advisory Board:</w:t>
      </w:r>
      <w:r>
        <w:rPr>
          <w:rFonts w:ascii="Optima" w:hAnsi="Optima"/>
          <w:iCs/>
          <w:color w:val="000000"/>
          <w:sz w:val="22"/>
        </w:rPr>
        <w:t xml:space="preserve"> Coastal Prairie Conservancy (formerly Katy Prairie Conservancy), 2021-present.</w:t>
      </w:r>
    </w:p>
    <w:p w14:paraId="48978851" w14:textId="77777777" w:rsidR="00AE4A93" w:rsidRPr="00AC7D49" w:rsidRDefault="00AE4A93" w:rsidP="00AE4A93">
      <w:pPr>
        <w:tabs>
          <w:tab w:val="left" w:pos="7920"/>
        </w:tabs>
        <w:spacing w:after="60"/>
        <w:ind w:left="360" w:hanging="360"/>
        <w:rPr>
          <w:rFonts w:ascii="Optima" w:hAnsi="Optima"/>
          <w:iCs/>
          <w:color w:val="000000"/>
          <w:sz w:val="22"/>
        </w:rPr>
      </w:pPr>
      <w:proofErr w:type="spellStart"/>
      <w:r>
        <w:rPr>
          <w:rFonts w:ascii="Optima" w:hAnsi="Optima"/>
          <w:i/>
          <w:color w:val="000000"/>
          <w:sz w:val="22"/>
        </w:rPr>
        <w:t>Roadmapping</w:t>
      </w:r>
      <w:proofErr w:type="spellEnd"/>
      <w:r>
        <w:rPr>
          <w:rFonts w:ascii="Optima" w:hAnsi="Optima"/>
          <w:i/>
          <w:color w:val="000000"/>
          <w:sz w:val="22"/>
        </w:rPr>
        <w:t xml:space="preserve"> Climate and Sustainability: </w:t>
      </w:r>
      <w:r>
        <w:rPr>
          <w:rFonts w:ascii="Optima" w:hAnsi="Optima"/>
          <w:iCs/>
          <w:color w:val="000000"/>
          <w:sz w:val="22"/>
        </w:rPr>
        <w:t xml:space="preserve">Engineering Biology Research Consortium (EBRC), 2022. </w:t>
      </w:r>
    </w:p>
    <w:p w14:paraId="78555454" w14:textId="77777777" w:rsidR="00AE4A93" w:rsidRPr="00C4241F" w:rsidRDefault="00AE4A93" w:rsidP="00AE4A93">
      <w:pPr>
        <w:tabs>
          <w:tab w:val="left" w:pos="7920"/>
        </w:tabs>
        <w:spacing w:after="60"/>
        <w:ind w:left="360" w:hanging="360"/>
        <w:rPr>
          <w:rFonts w:ascii="Optima" w:hAnsi="Optima"/>
          <w:color w:val="000000"/>
          <w:sz w:val="22"/>
        </w:rPr>
      </w:pPr>
      <w:r w:rsidRPr="00C4241F">
        <w:rPr>
          <w:rFonts w:ascii="Optima" w:hAnsi="Optima"/>
          <w:i/>
          <w:color w:val="000000"/>
          <w:sz w:val="22"/>
        </w:rPr>
        <w:lastRenderedPageBreak/>
        <w:t xml:space="preserve">Editorial Review Board: </w:t>
      </w:r>
      <w:r w:rsidRPr="00C4241F">
        <w:rPr>
          <w:rFonts w:ascii="Optima" w:hAnsi="Optima"/>
          <w:color w:val="000000"/>
          <w:sz w:val="22"/>
        </w:rPr>
        <w:t xml:space="preserve"> Biogeochemistry, 2011-present.</w:t>
      </w:r>
      <w:r>
        <w:rPr>
          <w:rFonts w:ascii="Optima" w:hAnsi="Optima"/>
          <w:color w:val="000000"/>
          <w:sz w:val="22"/>
        </w:rPr>
        <w:t xml:space="preserve"> </w:t>
      </w:r>
    </w:p>
    <w:p w14:paraId="7C911099" w14:textId="77777777" w:rsidR="00AE4A93" w:rsidRPr="00C4241F" w:rsidRDefault="00AE4A93" w:rsidP="00AE4A93">
      <w:pPr>
        <w:tabs>
          <w:tab w:val="left" w:pos="7920"/>
        </w:tabs>
        <w:spacing w:after="60"/>
        <w:ind w:left="360" w:hanging="360"/>
        <w:rPr>
          <w:rFonts w:ascii="Optima" w:hAnsi="Optima"/>
          <w:color w:val="000000"/>
          <w:sz w:val="22"/>
        </w:rPr>
      </w:pPr>
      <w:r w:rsidRPr="00C4241F">
        <w:rPr>
          <w:rFonts w:ascii="Optima" w:hAnsi="Optima"/>
          <w:i/>
          <w:color w:val="000000"/>
          <w:sz w:val="22"/>
        </w:rPr>
        <w:t>Ad hoc journal reviewing</w:t>
      </w:r>
      <w:r w:rsidRPr="00C4241F">
        <w:rPr>
          <w:rFonts w:ascii="Optima" w:hAnsi="Optima"/>
          <w:color w:val="000000"/>
          <w:sz w:val="22"/>
        </w:rPr>
        <w:t xml:space="preserve">: </w:t>
      </w:r>
      <w:r w:rsidRPr="00C4241F">
        <w:rPr>
          <w:rFonts w:ascii="Optima" w:hAnsi="Optima"/>
          <w:sz w:val="22"/>
        </w:rPr>
        <w:t>Science</w:t>
      </w:r>
      <w:r w:rsidRPr="00C4241F">
        <w:rPr>
          <w:rFonts w:ascii="Optima" w:hAnsi="Optima"/>
          <w:color w:val="000000"/>
          <w:sz w:val="22"/>
        </w:rPr>
        <w:t xml:space="preserve">, </w:t>
      </w:r>
      <w:r w:rsidRPr="00C4241F">
        <w:rPr>
          <w:rFonts w:ascii="Optima" w:hAnsi="Optima"/>
          <w:sz w:val="22"/>
        </w:rPr>
        <w:t xml:space="preserve">Nature, Nature Communications, </w:t>
      </w:r>
      <w:r>
        <w:rPr>
          <w:rFonts w:ascii="Optima" w:hAnsi="Optima"/>
          <w:sz w:val="22"/>
        </w:rPr>
        <w:t xml:space="preserve">Proceedings of the National Academy of Sciences, </w:t>
      </w:r>
      <w:r w:rsidRPr="00C4241F">
        <w:rPr>
          <w:rFonts w:ascii="Optima" w:hAnsi="Optima"/>
          <w:sz w:val="22"/>
        </w:rPr>
        <w:t xml:space="preserve">Organic Geochemistry, Geophysical Research Letters, Biogeochemistry, </w:t>
      </w:r>
      <w:proofErr w:type="spellStart"/>
      <w:r w:rsidRPr="00C4241F">
        <w:rPr>
          <w:rFonts w:ascii="Optima" w:hAnsi="Optima"/>
          <w:sz w:val="22"/>
        </w:rPr>
        <w:t>Geochimica</w:t>
      </w:r>
      <w:proofErr w:type="spellEnd"/>
      <w:r w:rsidRPr="00C4241F">
        <w:rPr>
          <w:rFonts w:ascii="Optima" w:hAnsi="Optima"/>
          <w:sz w:val="22"/>
        </w:rPr>
        <w:t xml:space="preserve"> et </w:t>
      </w:r>
      <w:proofErr w:type="spellStart"/>
      <w:r w:rsidRPr="00C4241F">
        <w:rPr>
          <w:rFonts w:ascii="Optima" w:hAnsi="Optima"/>
          <w:sz w:val="22"/>
        </w:rPr>
        <w:t>Cosmochimica</w:t>
      </w:r>
      <w:proofErr w:type="spellEnd"/>
      <w:r w:rsidRPr="00C4241F">
        <w:rPr>
          <w:rFonts w:ascii="Optima" w:hAnsi="Optima"/>
          <w:sz w:val="22"/>
        </w:rPr>
        <w:t xml:space="preserve"> Acta, Radiocarbon, Global Biogeochemical Cycles, Environmental Science &amp; Technology, Soil Biology and Biochemistry, Paleoceanography, Global and Planetary Change, JGR-Atmospheres, JGR-</w:t>
      </w:r>
      <w:proofErr w:type="spellStart"/>
      <w:r w:rsidRPr="00C4241F">
        <w:rPr>
          <w:rFonts w:ascii="Optima" w:hAnsi="Optima"/>
          <w:sz w:val="22"/>
        </w:rPr>
        <w:t>Biogeosciences</w:t>
      </w:r>
      <w:proofErr w:type="spellEnd"/>
      <w:r w:rsidRPr="00C4241F">
        <w:rPr>
          <w:rFonts w:ascii="Optima" w:hAnsi="Optima"/>
          <w:sz w:val="22"/>
        </w:rPr>
        <w:t>.</w:t>
      </w:r>
    </w:p>
    <w:p w14:paraId="6436C7F9" w14:textId="77777777" w:rsidR="00AE4A93" w:rsidRPr="00C4241F" w:rsidRDefault="00AE4A93" w:rsidP="00AE4A93">
      <w:pPr>
        <w:tabs>
          <w:tab w:val="left" w:pos="7920"/>
        </w:tabs>
        <w:spacing w:after="40"/>
        <w:ind w:left="360" w:hanging="360"/>
        <w:rPr>
          <w:rFonts w:ascii="Optima" w:hAnsi="Optima"/>
          <w:color w:val="000000"/>
          <w:sz w:val="22"/>
        </w:rPr>
      </w:pPr>
      <w:r w:rsidRPr="00C4241F">
        <w:rPr>
          <w:rFonts w:ascii="Optima" w:hAnsi="Optima"/>
          <w:i/>
          <w:color w:val="000000"/>
          <w:sz w:val="22"/>
        </w:rPr>
        <w:t>Ad hoc proposal reviewing</w:t>
      </w:r>
      <w:r w:rsidRPr="00C4241F">
        <w:rPr>
          <w:rFonts w:ascii="Optima" w:hAnsi="Optima"/>
          <w:color w:val="000000"/>
          <w:sz w:val="22"/>
        </w:rPr>
        <w:t xml:space="preserve">: </w:t>
      </w:r>
      <w:r w:rsidRPr="00C4241F">
        <w:rPr>
          <w:rFonts w:ascii="Optima" w:hAnsi="Optima"/>
          <w:sz w:val="22"/>
        </w:rPr>
        <w:t xml:space="preserve">National Science Foundation (EAR, DEB, OCE, ETBC, ATM, HS, OISE); Research Corporation for Science Advancement, Petroleum Research Foundation; Civilian Research and Defense Foundation; LLNL </w:t>
      </w:r>
      <w:proofErr w:type="spellStart"/>
      <w:r w:rsidRPr="00C4241F">
        <w:rPr>
          <w:rFonts w:ascii="Optima" w:hAnsi="Optima"/>
          <w:sz w:val="22"/>
        </w:rPr>
        <w:t>minigrant</w:t>
      </w:r>
      <w:proofErr w:type="spellEnd"/>
      <w:r w:rsidRPr="00C4241F">
        <w:rPr>
          <w:rFonts w:ascii="Optima" w:hAnsi="Optima"/>
          <w:sz w:val="22"/>
        </w:rPr>
        <w:t xml:space="preserve"> fund; National Institute for Climatic Change Research (DOE NICCR); Netherlands Innovational Research Incentive Scheme (NWO VIDI).</w:t>
      </w:r>
    </w:p>
    <w:p w14:paraId="24A2882E" w14:textId="77777777" w:rsidR="00AE4A93" w:rsidRPr="00C4241F" w:rsidRDefault="00AE4A93" w:rsidP="00AE4A93">
      <w:pPr>
        <w:tabs>
          <w:tab w:val="left" w:pos="7920"/>
        </w:tabs>
        <w:spacing w:after="40"/>
        <w:ind w:left="360" w:hanging="360"/>
        <w:rPr>
          <w:rFonts w:ascii="Optima" w:hAnsi="Optima"/>
          <w:sz w:val="22"/>
        </w:rPr>
      </w:pPr>
      <w:r w:rsidRPr="00C4241F">
        <w:rPr>
          <w:rFonts w:ascii="Optima" w:hAnsi="Optima"/>
          <w:i/>
          <w:color w:val="000000"/>
          <w:sz w:val="22"/>
        </w:rPr>
        <w:t>Review panels</w:t>
      </w:r>
      <w:r w:rsidRPr="00C4241F">
        <w:rPr>
          <w:rFonts w:ascii="Optima" w:hAnsi="Optima"/>
          <w:color w:val="000000"/>
          <w:sz w:val="22"/>
        </w:rPr>
        <w:t xml:space="preserve">: </w:t>
      </w:r>
      <w:r w:rsidRPr="00C4241F">
        <w:rPr>
          <w:rFonts w:ascii="Optima" w:hAnsi="Optima"/>
          <w:sz w:val="22"/>
        </w:rPr>
        <w:t>NSF EAR and BIO panel service (2004, 2008, 2009, 2013</w:t>
      </w:r>
      <w:r>
        <w:rPr>
          <w:rFonts w:ascii="Optima" w:hAnsi="Optima"/>
          <w:sz w:val="22"/>
        </w:rPr>
        <w:t>, 2017, 2022</w:t>
      </w:r>
      <w:r w:rsidRPr="00C4241F">
        <w:rPr>
          <w:rFonts w:ascii="Optima" w:hAnsi="Optima"/>
          <w:sz w:val="22"/>
        </w:rPr>
        <w:t>), DOE Biological and Environmental Research Grand Challenge Workshop: strategic planning for DOE research for the next 20 years (2010), DOE Terrestrial Ecosystem Science Review Panel (2012), Gulf of Mexico Research Initiative Review Panel (2012).</w:t>
      </w:r>
    </w:p>
    <w:p w14:paraId="0A4F15B2" w14:textId="77777777" w:rsidR="00AE4A93" w:rsidRDefault="00AE4A93" w:rsidP="00AE4A93">
      <w:pPr>
        <w:tabs>
          <w:tab w:val="left" w:pos="7920"/>
        </w:tabs>
        <w:spacing w:after="40"/>
        <w:ind w:left="360" w:hanging="360"/>
        <w:rPr>
          <w:rFonts w:ascii="Optima" w:hAnsi="Optima"/>
          <w:i/>
          <w:color w:val="000000"/>
          <w:sz w:val="22"/>
        </w:rPr>
      </w:pPr>
      <w:r w:rsidRPr="00C4241F">
        <w:rPr>
          <w:rFonts w:ascii="Optima" w:hAnsi="Optima"/>
          <w:i/>
          <w:color w:val="000000"/>
          <w:sz w:val="22"/>
        </w:rPr>
        <w:t>Board</w:t>
      </w:r>
      <w:r>
        <w:rPr>
          <w:rFonts w:ascii="Optima" w:hAnsi="Optima"/>
          <w:i/>
          <w:color w:val="000000"/>
          <w:sz w:val="22"/>
        </w:rPr>
        <w:t xml:space="preserve"> Memberships</w:t>
      </w:r>
      <w:r w:rsidRPr="00C4241F">
        <w:rPr>
          <w:rFonts w:ascii="Optima" w:hAnsi="Optima"/>
          <w:i/>
          <w:color w:val="000000"/>
          <w:sz w:val="22"/>
        </w:rPr>
        <w:t xml:space="preserve">: </w:t>
      </w:r>
    </w:p>
    <w:p w14:paraId="16FFFDFF" w14:textId="77777777" w:rsidR="00AE4A93" w:rsidRPr="001B1F7F" w:rsidRDefault="00AE4A93" w:rsidP="00AE4A93">
      <w:pPr>
        <w:tabs>
          <w:tab w:val="left" w:pos="7920"/>
        </w:tabs>
        <w:spacing w:after="40"/>
        <w:ind w:left="360" w:hanging="360"/>
        <w:rPr>
          <w:rFonts w:ascii="Optima" w:hAnsi="Optima"/>
          <w:color w:val="000000"/>
          <w:sz w:val="22"/>
        </w:rPr>
      </w:pPr>
      <w:r>
        <w:rPr>
          <w:rFonts w:ascii="Optima" w:hAnsi="Optima"/>
          <w:i/>
          <w:color w:val="000000"/>
          <w:sz w:val="22"/>
        </w:rPr>
        <w:tab/>
      </w:r>
      <w:r>
        <w:rPr>
          <w:rFonts w:ascii="Optima" w:hAnsi="Optima"/>
          <w:color w:val="000000"/>
          <w:sz w:val="22"/>
        </w:rPr>
        <w:t>Katy Prairie Conservancy, Advisory Board member: 2021-present.</w:t>
      </w:r>
    </w:p>
    <w:p w14:paraId="75BFD92E" w14:textId="77777777" w:rsidR="00AE4A93" w:rsidRDefault="00AE4A93" w:rsidP="00AE4A93">
      <w:pPr>
        <w:tabs>
          <w:tab w:val="left" w:pos="7920"/>
        </w:tabs>
        <w:spacing w:after="40"/>
        <w:ind w:left="360" w:hanging="360"/>
        <w:rPr>
          <w:rFonts w:ascii="Optima" w:hAnsi="Optima"/>
          <w:color w:val="000000"/>
          <w:sz w:val="22"/>
        </w:rPr>
      </w:pPr>
      <w:r>
        <w:rPr>
          <w:rFonts w:ascii="Optima" w:hAnsi="Optima"/>
          <w:color w:val="000000"/>
          <w:sz w:val="22"/>
        </w:rPr>
        <w:tab/>
        <w:t>Baker Institute Soil Carbon Working Group (and predecessor, Texas Coastal Exchange)</w:t>
      </w:r>
    </w:p>
    <w:p w14:paraId="5BFBA6BB" w14:textId="77777777" w:rsidR="00AE4A93" w:rsidRDefault="00AE4A93" w:rsidP="00AE4A93">
      <w:pPr>
        <w:spacing w:after="40"/>
        <w:ind w:left="360" w:hanging="360"/>
        <w:rPr>
          <w:rFonts w:ascii="Optima" w:hAnsi="Optima"/>
          <w:color w:val="000000"/>
          <w:sz w:val="22"/>
        </w:rPr>
      </w:pPr>
      <w:r>
        <w:rPr>
          <w:rFonts w:ascii="Optima" w:hAnsi="Optima"/>
          <w:color w:val="000000"/>
          <w:sz w:val="22"/>
        </w:rPr>
        <w:tab/>
      </w:r>
      <w:r>
        <w:rPr>
          <w:rFonts w:ascii="Optima" w:hAnsi="Optima"/>
          <w:color w:val="000000"/>
          <w:sz w:val="22"/>
        </w:rPr>
        <w:tab/>
        <w:t xml:space="preserve">Greater board member, 2017-present </w:t>
      </w:r>
    </w:p>
    <w:p w14:paraId="603838DC" w14:textId="77777777" w:rsidR="00AE4A93" w:rsidRPr="00F45A34" w:rsidRDefault="00AE4A93" w:rsidP="00AE4A93">
      <w:pPr>
        <w:spacing w:after="40"/>
        <w:ind w:left="360" w:hanging="360"/>
        <w:rPr>
          <w:rFonts w:ascii="Optima" w:hAnsi="Optima"/>
          <w:color w:val="000000"/>
          <w:sz w:val="22"/>
        </w:rPr>
      </w:pPr>
      <w:r>
        <w:rPr>
          <w:rFonts w:ascii="Optima" w:hAnsi="Optima"/>
          <w:color w:val="000000"/>
          <w:sz w:val="22"/>
        </w:rPr>
        <w:tab/>
      </w:r>
      <w:r>
        <w:rPr>
          <w:rFonts w:ascii="Optima" w:hAnsi="Optima"/>
          <w:color w:val="000000"/>
          <w:sz w:val="22"/>
        </w:rPr>
        <w:tab/>
        <w:t xml:space="preserve">Diversity, Equity, and Justice subcommittee, 2021-present. </w:t>
      </w:r>
    </w:p>
    <w:p w14:paraId="67EA4376" w14:textId="77777777" w:rsidR="00AE4A93" w:rsidRDefault="00AE4A93" w:rsidP="00AE4A93">
      <w:pPr>
        <w:tabs>
          <w:tab w:val="left" w:pos="7920"/>
        </w:tabs>
        <w:spacing w:after="40"/>
        <w:ind w:left="360" w:hanging="360"/>
        <w:rPr>
          <w:rFonts w:ascii="Optima" w:hAnsi="Optima"/>
          <w:color w:val="000000"/>
          <w:sz w:val="22"/>
        </w:rPr>
      </w:pPr>
      <w:r>
        <w:rPr>
          <w:rFonts w:ascii="Optima" w:hAnsi="Optima"/>
          <w:i/>
          <w:color w:val="000000"/>
          <w:sz w:val="22"/>
        </w:rPr>
        <w:tab/>
      </w:r>
      <w:r w:rsidRPr="00C4241F">
        <w:rPr>
          <w:rFonts w:ascii="Optima" w:hAnsi="Optima"/>
          <w:color w:val="000000"/>
          <w:sz w:val="22"/>
        </w:rPr>
        <w:t>PROGRESS (</w:t>
      </w:r>
      <w:proofErr w:type="spellStart"/>
      <w:r w:rsidRPr="00C4241F">
        <w:rPr>
          <w:rFonts w:ascii="Optima" w:hAnsi="Optima"/>
          <w:color w:val="000000"/>
          <w:sz w:val="22"/>
        </w:rPr>
        <w:t>PROmoting</w:t>
      </w:r>
      <w:proofErr w:type="spellEnd"/>
      <w:r w:rsidRPr="00C4241F">
        <w:rPr>
          <w:rFonts w:ascii="Optima" w:hAnsi="Optima"/>
          <w:color w:val="000000"/>
          <w:sz w:val="22"/>
        </w:rPr>
        <w:t xml:space="preserve"> Geoscience Research Education &amp; </w:t>
      </w:r>
      <w:proofErr w:type="spellStart"/>
      <w:r w:rsidRPr="00C4241F">
        <w:rPr>
          <w:rFonts w:ascii="Optima" w:hAnsi="Optima"/>
          <w:color w:val="000000"/>
          <w:sz w:val="22"/>
        </w:rPr>
        <w:t>SuccesS</w:t>
      </w:r>
      <w:proofErr w:type="spellEnd"/>
      <w:r w:rsidRPr="00C4241F">
        <w:rPr>
          <w:rFonts w:ascii="Optima" w:hAnsi="Optima"/>
          <w:color w:val="000000"/>
          <w:sz w:val="22"/>
        </w:rPr>
        <w:t xml:space="preserve">), </w:t>
      </w:r>
      <w:r>
        <w:rPr>
          <w:rFonts w:ascii="Optima" w:hAnsi="Optima"/>
          <w:color w:val="000000"/>
          <w:sz w:val="22"/>
        </w:rPr>
        <w:t xml:space="preserve">advisory board member, </w:t>
      </w:r>
      <w:r w:rsidRPr="00C4241F">
        <w:rPr>
          <w:rFonts w:ascii="Optima" w:hAnsi="Optima"/>
          <w:color w:val="000000"/>
          <w:sz w:val="22"/>
        </w:rPr>
        <w:t>2016-present.</w:t>
      </w:r>
    </w:p>
    <w:p w14:paraId="212AE328" w14:textId="77777777" w:rsidR="00AE4A93" w:rsidRDefault="00AE4A93" w:rsidP="00AE4A93">
      <w:pPr>
        <w:tabs>
          <w:tab w:val="left" w:pos="7920"/>
        </w:tabs>
        <w:spacing w:after="40"/>
        <w:ind w:left="360" w:hanging="360"/>
        <w:rPr>
          <w:rFonts w:ascii="Optima" w:hAnsi="Optima"/>
          <w:color w:val="000000"/>
          <w:sz w:val="22"/>
        </w:rPr>
      </w:pPr>
      <w:r>
        <w:rPr>
          <w:rFonts w:ascii="Optima" w:hAnsi="Optima"/>
          <w:color w:val="000000"/>
          <w:sz w:val="22"/>
        </w:rPr>
        <w:tab/>
      </w:r>
      <w:proofErr w:type="spellStart"/>
      <w:r>
        <w:rPr>
          <w:rFonts w:ascii="Optima" w:hAnsi="Optima"/>
          <w:color w:val="000000"/>
          <w:sz w:val="22"/>
        </w:rPr>
        <w:t>EcoFAB</w:t>
      </w:r>
      <w:proofErr w:type="spellEnd"/>
      <w:r>
        <w:rPr>
          <w:rFonts w:ascii="Optima" w:hAnsi="Optima"/>
          <w:color w:val="000000"/>
          <w:sz w:val="22"/>
        </w:rPr>
        <w:t xml:space="preserve"> Steering Committee:  Model ecosystems to advance microbiome science. </w:t>
      </w:r>
      <w:hyperlink r:id="rId28" w:history="1">
        <w:r w:rsidRPr="0001557B">
          <w:rPr>
            <w:rStyle w:val="Hyperlink"/>
            <w:rFonts w:ascii="Optima" w:hAnsi="Optima"/>
            <w:sz w:val="22"/>
          </w:rPr>
          <w:t>http://eco-fab.org/</w:t>
        </w:r>
      </w:hyperlink>
      <w:r>
        <w:rPr>
          <w:rFonts w:ascii="Optima" w:hAnsi="Optima"/>
          <w:color w:val="000000"/>
          <w:sz w:val="22"/>
        </w:rPr>
        <w:t xml:space="preserve"> 2017-present.</w:t>
      </w:r>
    </w:p>
    <w:p w14:paraId="05592E7B" w14:textId="77777777" w:rsidR="00AE4A93" w:rsidRPr="00C4241F" w:rsidRDefault="00AE4A93" w:rsidP="00AE4A93">
      <w:pPr>
        <w:tabs>
          <w:tab w:val="left" w:pos="7920"/>
        </w:tabs>
        <w:spacing w:after="40"/>
        <w:ind w:left="360" w:hanging="360"/>
        <w:rPr>
          <w:rFonts w:ascii="Optima" w:hAnsi="Optima"/>
          <w:color w:val="000000"/>
          <w:sz w:val="22"/>
        </w:rPr>
      </w:pPr>
      <w:r>
        <w:rPr>
          <w:rFonts w:ascii="Optima" w:hAnsi="Optima"/>
          <w:color w:val="000000"/>
          <w:sz w:val="22"/>
        </w:rPr>
        <w:tab/>
        <w:t>International Biochar Initiative Science Advisory Board:  member, 2017-present.</w:t>
      </w:r>
    </w:p>
    <w:p w14:paraId="4958D9F5" w14:textId="77777777" w:rsidR="00AE4A93" w:rsidRPr="003C65E9" w:rsidRDefault="00AE4A93" w:rsidP="00AE4A93">
      <w:pPr>
        <w:rPr>
          <w:rFonts w:ascii="Optima" w:hAnsi="Optima"/>
          <w:sz w:val="22"/>
          <w:szCs w:val="22"/>
        </w:rPr>
      </w:pPr>
      <w:r>
        <w:rPr>
          <w:rFonts w:ascii="Optima" w:hAnsi="Optima"/>
          <w:i/>
          <w:color w:val="000000"/>
          <w:sz w:val="22"/>
        </w:rPr>
        <w:t>Conference session chair/convener:</w:t>
      </w:r>
      <w:r>
        <w:rPr>
          <w:rFonts w:ascii="Optima" w:hAnsi="Optima"/>
          <w:color w:val="000000"/>
          <w:sz w:val="22"/>
        </w:rPr>
        <w:t xml:space="preserve"> AGU 2020 EGU </w:t>
      </w:r>
      <w:r w:rsidRPr="003C65E9">
        <w:rPr>
          <w:rFonts w:ascii="Optima" w:hAnsi="Optima"/>
          <w:color w:val="000000"/>
          <w:sz w:val="22"/>
          <w:szCs w:val="22"/>
        </w:rPr>
        <w:t>2019 Fire, carbon, climate and humans across space and time</w:t>
      </w:r>
    </w:p>
    <w:p w14:paraId="70AE6B76" w14:textId="77777777" w:rsidR="00AE4A93" w:rsidRPr="00C4241F" w:rsidRDefault="00AE4A93" w:rsidP="00AE4A93">
      <w:pPr>
        <w:tabs>
          <w:tab w:val="left" w:pos="7920"/>
        </w:tabs>
        <w:spacing w:after="40"/>
        <w:ind w:left="360" w:hanging="360"/>
        <w:rPr>
          <w:rFonts w:ascii="Optima" w:hAnsi="Optima"/>
          <w:color w:val="000000"/>
          <w:sz w:val="22"/>
        </w:rPr>
      </w:pPr>
      <w:r w:rsidRPr="00C4241F">
        <w:rPr>
          <w:rFonts w:ascii="Optima" w:hAnsi="Optima"/>
          <w:i/>
          <w:color w:val="000000"/>
          <w:sz w:val="22"/>
        </w:rPr>
        <w:t>Steering Committees</w:t>
      </w:r>
      <w:r w:rsidRPr="00C4241F">
        <w:rPr>
          <w:rFonts w:ascii="Optima" w:hAnsi="Optima"/>
          <w:color w:val="000000"/>
          <w:sz w:val="22"/>
        </w:rPr>
        <w:t xml:space="preserve">: </w:t>
      </w:r>
      <w:r w:rsidRPr="00C4241F">
        <w:rPr>
          <w:rFonts w:ascii="Optima" w:hAnsi="Optima"/>
          <w:sz w:val="22"/>
        </w:rPr>
        <w:t>Co-Chair, Int’l Steering Committee for Black Carbon Reference Materials (1999-2007)</w:t>
      </w:r>
      <w:r w:rsidRPr="00C4241F">
        <w:rPr>
          <w:rFonts w:ascii="Optima" w:hAnsi="Optima"/>
          <w:color w:val="000000"/>
          <w:sz w:val="22"/>
        </w:rPr>
        <w:t xml:space="preserve">. </w:t>
      </w:r>
    </w:p>
    <w:p w14:paraId="6E5D7770" w14:textId="77777777" w:rsidR="00AE4A93" w:rsidRDefault="00AE4A93" w:rsidP="00AE4A93">
      <w:pPr>
        <w:tabs>
          <w:tab w:val="left" w:pos="7920"/>
        </w:tabs>
        <w:spacing w:after="60"/>
        <w:ind w:left="360" w:hanging="360"/>
        <w:rPr>
          <w:rFonts w:ascii="Optima" w:hAnsi="Optima"/>
          <w:sz w:val="22"/>
        </w:rPr>
      </w:pPr>
      <w:r w:rsidRPr="00C4241F">
        <w:rPr>
          <w:rFonts w:ascii="Optima" w:hAnsi="Optima"/>
          <w:i/>
          <w:color w:val="000000"/>
          <w:sz w:val="22"/>
        </w:rPr>
        <w:t>Symposia</w:t>
      </w:r>
      <w:r w:rsidRPr="00C4241F">
        <w:rPr>
          <w:rFonts w:ascii="Optima" w:hAnsi="Optima"/>
          <w:color w:val="000000"/>
          <w:sz w:val="22"/>
        </w:rPr>
        <w:t xml:space="preserve">: </w:t>
      </w:r>
      <w:r w:rsidRPr="00C4241F">
        <w:rPr>
          <w:rFonts w:ascii="Optima" w:hAnsi="Optima"/>
          <w:sz w:val="22"/>
        </w:rPr>
        <w:t xml:space="preserve">Host and organizer of UC-wide symposium: </w:t>
      </w:r>
      <w:r w:rsidRPr="00C4241F">
        <w:rPr>
          <w:rFonts w:ascii="Optima" w:hAnsi="Optima"/>
          <w:i/>
          <w:sz w:val="22"/>
        </w:rPr>
        <w:t>Mechanisms of Carbon Sequestration in Soils</w:t>
      </w:r>
      <w:r w:rsidRPr="00C4241F">
        <w:rPr>
          <w:rFonts w:ascii="Optima" w:hAnsi="Optima"/>
          <w:sz w:val="22"/>
        </w:rPr>
        <w:t xml:space="preserve"> (2001); Host and organizer of Rice-Texas A&amp;M – Galveston joint symposium: </w:t>
      </w:r>
      <w:r w:rsidRPr="00C4241F">
        <w:rPr>
          <w:rFonts w:ascii="Optima" w:hAnsi="Optima"/>
          <w:i/>
          <w:sz w:val="22"/>
        </w:rPr>
        <w:t xml:space="preserve">Charcoal and Nanocarbon:  Shared </w:t>
      </w:r>
      <w:proofErr w:type="spellStart"/>
      <w:r w:rsidRPr="00C4241F">
        <w:rPr>
          <w:rFonts w:ascii="Optima" w:hAnsi="Optima"/>
          <w:i/>
          <w:sz w:val="22"/>
        </w:rPr>
        <w:t>Geochemistries</w:t>
      </w:r>
      <w:proofErr w:type="spellEnd"/>
      <w:r w:rsidRPr="00C4241F">
        <w:rPr>
          <w:rFonts w:ascii="Optima" w:hAnsi="Optima"/>
          <w:i/>
          <w:sz w:val="22"/>
        </w:rPr>
        <w:t xml:space="preserve"> of Rings in the Environment</w:t>
      </w:r>
      <w:r w:rsidRPr="00C4241F">
        <w:rPr>
          <w:rFonts w:ascii="Optima" w:hAnsi="Optima"/>
          <w:sz w:val="22"/>
        </w:rPr>
        <w:t xml:space="preserve"> (2006). </w:t>
      </w:r>
    </w:p>
    <w:p w14:paraId="12BC0158" w14:textId="77777777" w:rsidR="00AE4A93" w:rsidRDefault="00AE4A93" w:rsidP="00AE4A93">
      <w:pPr>
        <w:tabs>
          <w:tab w:val="left" w:pos="7920"/>
        </w:tabs>
        <w:spacing w:after="60"/>
        <w:ind w:left="360" w:hanging="360"/>
        <w:rPr>
          <w:rFonts w:ascii="Optima" w:hAnsi="Optima"/>
          <w:sz w:val="22"/>
        </w:rPr>
      </w:pPr>
      <w:proofErr w:type="spellStart"/>
      <w:r>
        <w:rPr>
          <w:rFonts w:ascii="Optima" w:hAnsi="Optima"/>
          <w:i/>
          <w:color w:val="000000"/>
          <w:sz w:val="22"/>
        </w:rPr>
        <w:t>BAHFest</w:t>
      </w:r>
      <w:proofErr w:type="spellEnd"/>
      <w:r>
        <w:rPr>
          <w:rFonts w:ascii="Optima" w:hAnsi="Optima"/>
          <w:i/>
          <w:color w:val="000000"/>
          <w:sz w:val="22"/>
        </w:rPr>
        <w:t>:</w:t>
      </w:r>
      <w:r>
        <w:rPr>
          <w:rFonts w:ascii="Optima" w:hAnsi="Optima"/>
          <w:sz w:val="22"/>
          <w:u w:val="single"/>
        </w:rPr>
        <w:t xml:space="preserve"> </w:t>
      </w:r>
      <w:r>
        <w:rPr>
          <w:rFonts w:ascii="Optima" w:hAnsi="Optima"/>
          <w:sz w:val="22"/>
        </w:rPr>
        <w:t>Judge, 2020 Festival of Bad Ad Hoc Hypotheses (bahfest.com); COVID-postponed.</w:t>
      </w:r>
    </w:p>
    <w:p w14:paraId="518C57F9" w14:textId="77777777" w:rsidR="00AE4A93" w:rsidRPr="00B36308" w:rsidRDefault="00AE4A93" w:rsidP="00AE4A93">
      <w:pPr>
        <w:tabs>
          <w:tab w:val="left" w:pos="7920"/>
        </w:tabs>
        <w:spacing w:after="60"/>
        <w:ind w:left="360" w:hanging="360"/>
        <w:rPr>
          <w:rFonts w:ascii="Optima" w:hAnsi="Optima"/>
          <w:sz w:val="22"/>
        </w:rPr>
      </w:pPr>
      <w:r>
        <w:rPr>
          <w:rFonts w:ascii="Optima" w:hAnsi="Optima"/>
          <w:i/>
          <w:color w:val="000000"/>
          <w:sz w:val="22"/>
        </w:rPr>
        <w:t>Baker Institute Soil Carbon Working Group, Metrics Subgroup:</w:t>
      </w:r>
      <w:r>
        <w:rPr>
          <w:rFonts w:ascii="Optima" w:hAnsi="Optima"/>
          <w:color w:val="000000"/>
          <w:sz w:val="22"/>
        </w:rPr>
        <w:t xml:space="preserve"> Serve as expert soil scientist on working group to develop US national soil carbon storage standards.</w:t>
      </w:r>
      <w:r>
        <w:rPr>
          <w:rFonts w:ascii="Optima" w:hAnsi="Optima"/>
          <w:i/>
          <w:color w:val="000000"/>
          <w:sz w:val="22"/>
        </w:rPr>
        <w:t xml:space="preserve"> </w:t>
      </w:r>
    </w:p>
    <w:p w14:paraId="1017BE7B" w14:textId="77777777" w:rsidR="00AE4A93" w:rsidRPr="006E672A" w:rsidRDefault="00AE4A93" w:rsidP="00AE4A93">
      <w:pPr>
        <w:pStyle w:val="ListParagraph"/>
        <w:widowControl w:val="0"/>
        <w:pBdr>
          <w:between w:val="single" w:sz="4" w:space="1" w:color="auto"/>
        </w:pBdr>
        <w:tabs>
          <w:tab w:val="left" w:pos="1800"/>
          <w:tab w:val="left" w:pos="9227"/>
        </w:tabs>
        <w:autoSpaceDE w:val="0"/>
        <w:autoSpaceDN w:val="0"/>
        <w:adjustRightInd w:val="0"/>
        <w:spacing w:before="160" w:after="40"/>
        <w:ind w:left="0"/>
        <w:rPr>
          <w:rFonts w:ascii="Optima" w:hAnsi="Optima"/>
          <w:b/>
          <w:sz w:val="22"/>
        </w:rPr>
      </w:pPr>
      <w:r>
        <w:rPr>
          <w:rFonts w:ascii="Optima" w:hAnsi="Optima"/>
          <w:b/>
          <w:sz w:val="22"/>
        </w:rPr>
        <w:t>DIVERSITY, EQUITY, AND INCLUSION SERVICE</w:t>
      </w:r>
      <w:r w:rsidRPr="006E672A">
        <w:rPr>
          <w:rFonts w:ascii="Optima" w:hAnsi="Optima"/>
          <w:b/>
          <w:sz w:val="22"/>
        </w:rPr>
        <w:t xml:space="preserve"> </w:t>
      </w:r>
      <w:r w:rsidRPr="006E672A">
        <w:rPr>
          <w:rFonts w:ascii="Optima" w:hAnsi="Optima"/>
          <w:b/>
          <w:sz w:val="28"/>
          <w:szCs w:val="28"/>
          <w:u w:val="single"/>
          <w:vertAlign w:val="superscript"/>
        </w:rPr>
        <w:t xml:space="preserve"> </w:t>
      </w:r>
      <w:r w:rsidRPr="006E672A">
        <w:rPr>
          <w:rFonts w:ascii="Optima" w:hAnsi="Optima"/>
          <w:sz w:val="28"/>
          <w:szCs w:val="28"/>
          <w:u w:val="single"/>
          <w:vertAlign w:val="superscript"/>
        </w:rPr>
        <w:t xml:space="preserve">          </w:t>
      </w:r>
      <w:r w:rsidRPr="006E672A">
        <w:rPr>
          <w:rFonts w:ascii="Optima" w:hAnsi="Optima"/>
          <w:sz w:val="28"/>
          <w:szCs w:val="28"/>
          <w:u w:val="single"/>
          <w:vertAlign w:val="superscript"/>
        </w:rPr>
        <w:tab/>
      </w:r>
    </w:p>
    <w:p w14:paraId="79F3320C" w14:textId="77777777" w:rsidR="00AE4A93" w:rsidRDefault="00AE4A93" w:rsidP="00AE4A93">
      <w:pPr>
        <w:pStyle w:val="BodyTextIndent2"/>
        <w:ind w:hanging="360"/>
        <w:rPr>
          <w:rFonts w:ascii="Optima" w:hAnsi="Optima"/>
          <w:sz w:val="22"/>
        </w:rPr>
      </w:pPr>
      <w:r>
        <w:rPr>
          <w:rFonts w:ascii="Optima" w:hAnsi="Optima"/>
          <w:i/>
          <w:sz w:val="22"/>
        </w:rPr>
        <w:t>Inclusive Curricular Development:</w:t>
      </w:r>
      <w:r>
        <w:rPr>
          <w:rFonts w:ascii="Optima" w:hAnsi="Optima"/>
          <w:sz w:val="22"/>
        </w:rPr>
        <w:t xml:space="preserve"> 18 years’ experience building inclusive practices into all courses and research activities, focus on increasing accessibility to the geosciences for all.</w:t>
      </w:r>
    </w:p>
    <w:p w14:paraId="01D3ED80" w14:textId="77777777" w:rsidR="00AE4A93" w:rsidRPr="006014C9" w:rsidRDefault="00AE4A93" w:rsidP="00AE4A93">
      <w:pPr>
        <w:pStyle w:val="BodyTextIndent2"/>
        <w:ind w:hanging="360"/>
        <w:rPr>
          <w:rFonts w:ascii="Optima" w:hAnsi="Optima"/>
          <w:iCs/>
          <w:sz w:val="22"/>
        </w:rPr>
      </w:pPr>
      <w:r>
        <w:rPr>
          <w:rFonts w:ascii="Optima" w:hAnsi="Optima"/>
          <w:i/>
          <w:sz w:val="22"/>
        </w:rPr>
        <w:t>PI: Increasing Diversity in Rice’s Earth, Environmental and Planetary Sciences classrooms immediately through expanded mentorship.</w:t>
      </w:r>
      <w:r>
        <w:rPr>
          <w:rFonts w:ascii="Optima" w:hAnsi="Optima"/>
          <w:iCs/>
          <w:sz w:val="22"/>
        </w:rPr>
        <w:t xml:space="preserve"> Brown Teaching Award, Rice University, 2021.</w:t>
      </w:r>
    </w:p>
    <w:p w14:paraId="3A4AF3C9" w14:textId="77777777" w:rsidR="00AE4A93" w:rsidRPr="00D92146" w:rsidRDefault="00AE4A93" w:rsidP="00AE4A93">
      <w:pPr>
        <w:pStyle w:val="BodyTextIndent2"/>
        <w:ind w:hanging="360"/>
        <w:rPr>
          <w:rFonts w:ascii="Optima" w:hAnsi="Optima"/>
          <w:sz w:val="22"/>
        </w:rPr>
      </w:pPr>
      <w:r>
        <w:rPr>
          <w:rFonts w:ascii="Optima" w:hAnsi="Optima"/>
          <w:i/>
          <w:sz w:val="22"/>
        </w:rPr>
        <w:t>Diversity, Inclusion, Justice committee member</w:t>
      </w:r>
      <w:r>
        <w:rPr>
          <w:rFonts w:ascii="Optima" w:hAnsi="Optima"/>
          <w:sz w:val="22"/>
        </w:rPr>
        <w:t>, EEPS department</w:t>
      </w:r>
      <w:r>
        <w:rPr>
          <w:rFonts w:ascii="Optima" w:hAnsi="Optima"/>
          <w:i/>
          <w:sz w:val="22"/>
        </w:rPr>
        <w:t>,</w:t>
      </w:r>
      <w:r>
        <w:rPr>
          <w:rFonts w:ascii="Optima" w:hAnsi="Optima"/>
          <w:sz w:val="22"/>
        </w:rPr>
        <w:t xml:space="preserve"> 2020-present. </w:t>
      </w:r>
    </w:p>
    <w:p w14:paraId="687726E8" w14:textId="77777777" w:rsidR="00AE4A93" w:rsidRDefault="00AE4A93" w:rsidP="00AE4A93">
      <w:pPr>
        <w:pStyle w:val="BodyTextIndent2"/>
        <w:ind w:hanging="360"/>
        <w:rPr>
          <w:rFonts w:ascii="Optima" w:hAnsi="Optima"/>
          <w:i/>
          <w:sz w:val="22"/>
        </w:rPr>
      </w:pPr>
      <w:r w:rsidRPr="00AE4C2F">
        <w:rPr>
          <w:rFonts w:ascii="Optima" w:hAnsi="Optima"/>
          <w:i/>
          <w:sz w:val="22"/>
        </w:rPr>
        <w:t>BRIDGE (Building Research on Inequality and Diversity to Grow Equity),</w:t>
      </w:r>
      <w:r>
        <w:rPr>
          <w:rFonts w:ascii="Optima" w:hAnsi="Optima"/>
          <w:sz w:val="22"/>
        </w:rPr>
        <w:t xml:space="preserve"> steering committee member, 2020-present.</w:t>
      </w:r>
    </w:p>
    <w:p w14:paraId="3E1C8EAA" w14:textId="77777777" w:rsidR="00AE4A93" w:rsidRDefault="00AE4A93" w:rsidP="00AE4A93">
      <w:pPr>
        <w:pStyle w:val="BodyTextIndent2"/>
        <w:ind w:hanging="360"/>
        <w:rPr>
          <w:rFonts w:ascii="Optima" w:hAnsi="Optima"/>
          <w:sz w:val="22"/>
        </w:rPr>
      </w:pPr>
      <w:r>
        <w:rPr>
          <w:rFonts w:ascii="Optima" w:hAnsi="Optima"/>
          <w:i/>
          <w:sz w:val="22"/>
        </w:rPr>
        <w:t>REU director</w:t>
      </w:r>
      <w:r>
        <w:rPr>
          <w:rFonts w:ascii="Optima" w:hAnsi="Optima"/>
          <w:sz w:val="22"/>
        </w:rPr>
        <w:t>: 2019-present. Direct REU program focused on recruiting from schools without undergrad majors in geosciences, including community colleges and HBCUs.</w:t>
      </w:r>
    </w:p>
    <w:p w14:paraId="6899D750" w14:textId="77777777" w:rsidR="00AE4A93" w:rsidRDefault="00AE4A93" w:rsidP="00AE4A93">
      <w:pPr>
        <w:pStyle w:val="BodyTextIndent2"/>
        <w:ind w:hanging="360"/>
        <w:rPr>
          <w:rFonts w:ascii="Optima" w:hAnsi="Optima"/>
          <w:sz w:val="22"/>
        </w:rPr>
      </w:pPr>
      <w:r>
        <w:rPr>
          <w:rFonts w:ascii="Optima" w:hAnsi="Optima"/>
          <w:i/>
          <w:sz w:val="22"/>
        </w:rPr>
        <w:lastRenderedPageBreak/>
        <w:t xml:space="preserve">Power Hour, Geobiology </w:t>
      </w:r>
      <w:proofErr w:type="gramStart"/>
      <w:r>
        <w:rPr>
          <w:rFonts w:ascii="Optima" w:hAnsi="Optima"/>
          <w:i/>
          <w:sz w:val="22"/>
        </w:rPr>
        <w:t>January 2020</w:t>
      </w:r>
      <w:r w:rsidRPr="00A90B1B">
        <w:rPr>
          <w:rFonts w:ascii="Optima" w:hAnsi="Optima"/>
          <w:sz w:val="22"/>
        </w:rPr>
        <w:t>:</w:t>
      </w:r>
      <w:proofErr w:type="gramEnd"/>
      <w:r>
        <w:rPr>
          <w:rFonts w:ascii="Optima" w:hAnsi="Optima"/>
          <w:i/>
          <w:sz w:val="22"/>
        </w:rPr>
        <w:t xml:space="preserve"> </w:t>
      </w:r>
      <w:r>
        <w:rPr>
          <w:rFonts w:ascii="Optima" w:hAnsi="Optima"/>
          <w:sz w:val="22"/>
        </w:rPr>
        <w:t>ran the Geobiology Power hour focused on peer-reviewed approaches to improving mentorship.</w:t>
      </w:r>
    </w:p>
    <w:p w14:paraId="70E603CF" w14:textId="77777777" w:rsidR="00AE4A93" w:rsidRPr="00667AAB" w:rsidRDefault="00AE4A93" w:rsidP="00AE4A93">
      <w:pPr>
        <w:pStyle w:val="BodyTextIndent2"/>
        <w:ind w:hanging="360"/>
        <w:rPr>
          <w:rFonts w:ascii="Optima" w:hAnsi="Optima"/>
          <w:sz w:val="22"/>
        </w:rPr>
      </w:pPr>
      <w:r w:rsidRPr="00667AAB">
        <w:rPr>
          <w:rFonts w:ascii="Optima" w:hAnsi="Optima"/>
          <w:i/>
          <w:color w:val="000000"/>
          <w:sz w:val="22"/>
        </w:rPr>
        <w:t>PROGRESS (</w:t>
      </w:r>
      <w:proofErr w:type="spellStart"/>
      <w:r w:rsidRPr="00C4241F">
        <w:rPr>
          <w:rFonts w:ascii="Optima" w:hAnsi="Optima"/>
          <w:color w:val="000000"/>
          <w:sz w:val="22"/>
        </w:rPr>
        <w:t>PROmoting</w:t>
      </w:r>
      <w:proofErr w:type="spellEnd"/>
      <w:r w:rsidRPr="00C4241F">
        <w:rPr>
          <w:rFonts w:ascii="Optima" w:hAnsi="Optima"/>
          <w:color w:val="000000"/>
          <w:sz w:val="22"/>
        </w:rPr>
        <w:t xml:space="preserve"> Geoscience Research Education &amp; </w:t>
      </w:r>
      <w:proofErr w:type="spellStart"/>
      <w:r w:rsidRPr="00C4241F">
        <w:rPr>
          <w:rFonts w:ascii="Optima" w:hAnsi="Optima"/>
          <w:color w:val="000000"/>
          <w:sz w:val="22"/>
        </w:rPr>
        <w:t>SuccesS</w:t>
      </w:r>
      <w:proofErr w:type="spellEnd"/>
      <w:r w:rsidRPr="00C4241F">
        <w:rPr>
          <w:rFonts w:ascii="Optima" w:hAnsi="Optima"/>
          <w:color w:val="000000"/>
          <w:sz w:val="22"/>
        </w:rPr>
        <w:t xml:space="preserve">), </w:t>
      </w:r>
      <w:r>
        <w:rPr>
          <w:rFonts w:ascii="Optima" w:hAnsi="Optima"/>
          <w:color w:val="000000"/>
          <w:sz w:val="22"/>
        </w:rPr>
        <w:t xml:space="preserve">advisory board member, </w:t>
      </w:r>
      <w:r w:rsidRPr="00C4241F">
        <w:rPr>
          <w:rFonts w:ascii="Optima" w:hAnsi="Optima"/>
          <w:color w:val="000000"/>
          <w:sz w:val="22"/>
        </w:rPr>
        <w:t>2016-present.</w:t>
      </w:r>
    </w:p>
    <w:p w14:paraId="432CFDAE" w14:textId="77777777" w:rsidR="00AE4A93" w:rsidRDefault="00AE4A93" w:rsidP="00AE4A93">
      <w:pPr>
        <w:pStyle w:val="BodyTextIndent2"/>
        <w:ind w:hanging="360"/>
        <w:rPr>
          <w:rFonts w:ascii="Optima" w:hAnsi="Optima"/>
          <w:sz w:val="22"/>
        </w:rPr>
      </w:pPr>
      <w:r>
        <w:rPr>
          <w:rFonts w:ascii="Optima" w:hAnsi="Optima"/>
          <w:i/>
          <w:sz w:val="22"/>
        </w:rPr>
        <w:t xml:space="preserve">Department Ombuds: </w:t>
      </w:r>
      <w:r>
        <w:rPr>
          <w:rFonts w:ascii="Optima" w:hAnsi="Optima"/>
          <w:iCs/>
          <w:sz w:val="22"/>
        </w:rPr>
        <w:t xml:space="preserve">Earth, Environmental and Planetary Sciences, Rice U., </w:t>
      </w:r>
      <w:r>
        <w:rPr>
          <w:rFonts w:ascii="Optima" w:hAnsi="Optima"/>
          <w:sz w:val="22"/>
        </w:rPr>
        <w:t xml:space="preserve">2006-2019. Worked with students to address workplace challenges. Position required close understanding of legal interpretations of the federal Title IX statute, as it changed under 3 different US presidents, as well as FERPA and HIPPA restrictions. </w:t>
      </w:r>
    </w:p>
    <w:p w14:paraId="300CE231" w14:textId="77777777" w:rsidR="00AE4A93" w:rsidRDefault="00AE4A93" w:rsidP="00AE4A93">
      <w:pPr>
        <w:pStyle w:val="BodyTextIndent2"/>
        <w:ind w:hanging="360"/>
        <w:rPr>
          <w:rFonts w:ascii="Optima" w:hAnsi="Optima"/>
          <w:sz w:val="22"/>
        </w:rPr>
      </w:pPr>
      <w:r>
        <w:rPr>
          <w:rFonts w:ascii="Optima" w:hAnsi="Optima"/>
          <w:i/>
          <w:sz w:val="22"/>
        </w:rPr>
        <w:t>Presidential Committee on Faculty Women:</w:t>
      </w:r>
      <w:r>
        <w:rPr>
          <w:rFonts w:ascii="Optima" w:hAnsi="Optima"/>
          <w:i/>
          <w:iCs/>
          <w:sz w:val="22"/>
        </w:rPr>
        <w:t xml:space="preserve"> </w:t>
      </w:r>
      <w:r>
        <w:rPr>
          <w:rFonts w:ascii="Optima" w:hAnsi="Optima"/>
          <w:sz w:val="22"/>
        </w:rPr>
        <w:t xml:space="preserve">Rice University, </w:t>
      </w:r>
      <w:r w:rsidRPr="00C135E1">
        <w:rPr>
          <w:rFonts w:ascii="Optima" w:hAnsi="Optima"/>
          <w:sz w:val="22"/>
        </w:rPr>
        <w:t>2005-2007</w:t>
      </w:r>
      <w:r>
        <w:rPr>
          <w:rFonts w:ascii="Optima" w:hAnsi="Optima"/>
          <w:sz w:val="22"/>
        </w:rPr>
        <w:t>.</w:t>
      </w:r>
    </w:p>
    <w:p w14:paraId="794E2D71" w14:textId="77777777" w:rsidR="00AE4A93" w:rsidRPr="00CF6C07" w:rsidRDefault="00AE4A93" w:rsidP="00AE4A93">
      <w:pPr>
        <w:pStyle w:val="BodyTextIndent2"/>
        <w:ind w:hanging="360"/>
        <w:rPr>
          <w:rFonts w:ascii="Optima" w:hAnsi="Optima"/>
          <w:sz w:val="22"/>
        </w:rPr>
      </w:pPr>
      <w:r>
        <w:rPr>
          <w:rFonts w:ascii="Optima" w:hAnsi="Optima"/>
          <w:i/>
          <w:sz w:val="22"/>
        </w:rPr>
        <w:tab/>
        <w:t>Subcommittee:</w:t>
      </w:r>
      <w:r>
        <w:rPr>
          <w:rFonts w:ascii="Optima" w:hAnsi="Optima"/>
          <w:sz w:val="22"/>
        </w:rPr>
        <w:t xml:space="preserve"> Childcare/Work-life balance.</w:t>
      </w:r>
    </w:p>
    <w:p w14:paraId="4732385E" w14:textId="77777777" w:rsidR="00AE4A93" w:rsidRDefault="00AE4A93" w:rsidP="00AE4A93">
      <w:pPr>
        <w:pStyle w:val="BodyTextIndent2"/>
        <w:ind w:hanging="360"/>
        <w:rPr>
          <w:rFonts w:ascii="Optima" w:hAnsi="Optima"/>
          <w:sz w:val="22"/>
        </w:rPr>
      </w:pPr>
      <w:r>
        <w:rPr>
          <w:rFonts w:ascii="Optima" w:hAnsi="Optima"/>
          <w:i/>
          <w:sz w:val="22"/>
        </w:rPr>
        <w:t>ADVANCE Program:</w:t>
      </w:r>
      <w:r>
        <w:rPr>
          <w:rFonts w:ascii="Optima" w:hAnsi="Optima"/>
          <w:i/>
          <w:iCs/>
          <w:sz w:val="22"/>
        </w:rPr>
        <w:t xml:space="preserve"> </w:t>
      </w:r>
      <w:r>
        <w:rPr>
          <w:rFonts w:ascii="Optima" w:hAnsi="Optima"/>
          <w:sz w:val="22"/>
        </w:rPr>
        <w:t>Rice University, 2005-2012.</w:t>
      </w:r>
    </w:p>
    <w:p w14:paraId="6CA952C6" w14:textId="77777777" w:rsidR="00AE4A93" w:rsidRDefault="00AE4A93" w:rsidP="00AE4A93">
      <w:pPr>
        <w:pStyle w:val="BodyTextIndent2"/>
        <w:ind w:hanging="360"/>
        <w:rPr>
          <w:rFonts w:ascii="Optima" w:hAnsi="Optima"/>
          <w:iCs/>
          <w:sz w:val="22"/>
        </w:rPr>
      </w:pPr>
      <w:r>
        <w:rPr>
          <w:rFonts w:ascii="Optima" w:hAnsi="Optima"/>
          <w:i/>
          <w:sz w:val="22"/>
        </w:rPr>
        <w:tab/>
      </w:r>
      <w:r>
        <w:rPr>
          <w:rFonts w:ascii="Optima" w:hAnsi="Optima"/>
          <w:iCs/>
          <w:sz w:val="22"/>
        </w:rPr>
        <w:t>Program design committee: 2005-2006</w:t>
      </w:r>
    </w:p>
    <w:p w14:paraId="36D973F6" w14:textId="77777777" w:rsidR="00AE4A93" w:rsidRDefault="00AE4A93" w:rsidP="00AE4A93">
      <w:pPr>
        <w:pStyle w:val="BodyTextIndent2"/>
        <w:ind w:hanging="360"/>
        <w:rPr>
          <w:rFonts w:ascii="Optima" w:hAnsi="Optima"/>
          <w:iCs/>
          <w:sz w:val="22"/>
        </w:rPr>
      </w:pPr>
      <w:r>
        <w:rPr>
          <w:rFonts w:ascii="Optima" w:hAnsi="Optima"/>
          <w:iCs/>
          <w:sz w:val="22"/>
        </w:rPr>
        <w:tab/>
        <w:t>Director search committee: 2006</w:t>
      </w:r>
    </w:p>
    <w:p w14:paraId="4F426BEC" w14:textId="77777777" w:rsidR="00AE4A93" w:rsidRDefault="00AE4A93" w:rsidP="00AE4A93">
      <w:pPr>
        <w:pStyle w:val="BodyTextIndent2"/>
        <w:ind w:hanging="360"/>
        <w:rPr>
          <w:rFonts w:ascii="Optima" w:hAnsi="Optima"/>
          <w:iCs/>
          <w:sz w:val="22"/>
        </w:rPr>
      </w:pPr>
      <w:r>
        <w:rPr>
          <w:rFonts w:ascii="Optima" w:hAnsi="Optima"/>
          <w:iCs/>
          <w:sz w:val="22"/>
        </w:rPr>
        <w:tab/>
        <w:t>Workshop selection committee: 2006-2007</w:t>
      </w:r>
    </w:p>
    <w:p w14:paraId="4233287B" w14:textId="77777777" w:rsidR="00AE4A93" w:rsidRDefault="00AE4A93" w:rsidP="00AE4A93">
      <w:pPr>
        <w:pStyle w:val="BodyTextIndent2"/>
        <w:ind w:hanging="360"/>
        <w:rPr>
          <w:rFonts w:ascii="Optima" w:hAnsi="Optima"/>
          <w:iCs/>
          <w:sz w:val="22"/>
        </w:rPr>
      </w:pPr>
      <w:r>
        <w:rPr>
          <w:rFonts w:ascii="Optima" w:hAnsi="Optima"/>
          <w:iCs/>
          <w:sz w:val="22"/>
        </w:rPr>
        <w:tab/>
        <w:t>Advisory committee: 2007-2010</w:t>
      </w:r>
    </w:p>
    <w:p w14:paraId="3FA4D82A" w14:textId="77777777" w:rsidR="00AE4A93" w:rsidRDefault="00AE4A93" w:rsidP="00AE4A93">
      <w:pPr>
        <w:pStyle w:val="BodyTextIndent2"/>
        <w:ind w:hanging="360"/>
        <w:rPr>
          <w:rFonts w:ascii="Optima" w:hAnsi="Optima"/>
          <w:iCs/>
          <w:sz w:val="22"/>
        </w:rPr>
      </w:pPr>
      <w:r>
        <w:rPr>
          <w:rFonts w:ascii="Optima" w:hAnsi="Optima"/>
          <w:iCs/>
          <w:sz w:val="22"/>
        </w:rPr>
        <w:tab/>
        <w:t>Junior faculty success workshop: 2008, participant</w:t>
      </w:r>
    </w:p>
    <w:p w14:paraId="3205A929" w14:textId="77777777" w:rsidR="00AE4A93" w:rsidRDefault="00AE4A93" w:rsidP="00AE4A93">
      <w:pPr>
        <w:pStyle w:val="BodyTextIndent2"/>
        <w:ind w:hanging="360"/>
        <w:rPr>
          <w:rFonts w:ascii="Optima" w:hAnsi="Optima"/>
          <w:iCs/>
          <w:sz w:val="22"/>
        </w:rPr>
      </w:pPr>
      <w:r>
        <w:rPr>
          <w:rFonts w:ascii="Optima" w:hAnsi="Optima"/>
          <w:iCs/>
          <w:sz w:val="22"/>
        </w:rPr>
        <w:tab/>
        <w:t>Triad mentoring program: 2009, junior participant</w:t>
      </w:r>
    </w:p>
    <w:p w14:paraId="1E3764EF" w14:textId="77777777" w:rsidR="00AE4A93" w:rsidRPr="00630F0D" w:rsidRDefault="00AE4A93" w:rsidP="00AE4A93">
      <w:pPr>
        <w:pStyle w:val="BodyTextIndent2"/>
        <w:ind w:hanging="360"/>
        <w:rPr>
          <w:rFonts w:ascii="Optima" w:hAnsi="Optima"/>
          <w:sz w:val="22"/>
        </w:rPr>
      </w:pPr>
      <w:r>
        <w:rPr>
          <w:rFonts w:ascii="Optima" w:hAnsi="Optima"/>
          <w:i/>
          <w:iCs/>
          <w:sz w:val="22"/>
        </w:rPr>
        <w:t xml:space="preserve">Soil Carbon Storage Mechanisms meeting: </w:t>
      </w:r>
      <w:r>
        <w:rPr>
          <w:rFonts w:ascii="Optima" w:hAnsi="Optima"/>
          <w:sz w:val="22"/>
        </w:rPr>
        <w:t>UCSB, 2001. Fundraised entire meeting, including support for underrepresented scholar travel and support for childcare for parent attendees.</w:t>
      </w:r>
    </w:p>
    <w:p w14:paraId="4E27F2E6" w14:textId="77777777" w:rsidR="00AE4A93" w:rsidRPr="001D16D3" w:rsidRDefault="00AE4A93" w:rsidP="00AE4A93">
      <w:pPr>
        <w:pStyle w:val="BodyTextIndent2"/>
        <w:ind w:hanging="360"/>
        <w:rPr>
          <w:rFonts w:ascii="Optima" w:hAnsi="Optima"/>
          <w:iCs/>
          <w:sz w:val="22"/>
        </w:rPr>
      </w:pPr>
      <w:r>
        <w:rPr>
          <w:rFonts w:ascii="Optima" w:hAnsi="Optima"/>
          <w:i/>
          <w:iCs/>
          <w:sz w:val="22"/>
        </w:rPr>
        <w:t>Women in Science Research Team:</w:t>
      </w:r>
      <w:r>
        <w:rPr>
          <w:rFonts w:ascii="Optima" w:hAnsi="Optima"/>
          <w:sz w:val="22"/>
        </w:rPr>
        <w:t xml:space="preserve"> Duke University Women’s Studies Dept, 1992-1993.</w:t>
      </w:r>
    </w:p>
    <w:p w14:paraId="6D9E45BB" w14:textId="77777777" w:rsidR="00AE4A93" w:rsidRPr="00D237A7" w:rsidRDefault="00AE4A93" w:rsidP="00AE4A93">
      <w:pPr>
        <w:pStyle w:val="BodyTextIndent2"/>
        <w:ind w:hanging="360"/>
        <w:rPr>
          <w:rFonts w:ascii="Optima" w:hAnsi="Optima"/>
          <w:sz w:val="22"/>
        </w:rPr>
      </w:pPr>
      <w:r>
        <w:rPr>
          <w:rFonts w:ascii="Optima" w:hAnsi="Optima"/>
          <w:i/>
          <w:iCs/>
          <w:sz w:val="22"/>
        </w:rPr>
        <w:t xml:space="preserve">Sexual Harassment Judicial Committee: </w:t>
      </w:r>
      <w:r>
        <w:rPr>
          <w:rFonts w:ascii="Optima" w:hAnsi="Optima"/>
          <w:sz w:val="22"/>
        </w:rPr>
        <w:t>Earlham College, 1991.</w:t>
      </w:r>
    </w:p>
    <w:p w14:paraId="6BE61184" w14:textId="77777777" w:rsidR="00AE4A93" w:rsidRPr="006E672A" w:rsidRDefault="00AE4A93" w:rsidP="00AE4A93">
      <w:pPr>
        <w:pStyle w:val="ListParagraph"/>
        <w:widowControl w:val="0"/>
        <w:pBdr>
          <w:between w:val="single" w:sz="4" w:space="1" w:color="auto"/>
        </w:pBdr>
        <w:tabs>
          <w:tab w:val="left" w:pos="1800"/>
          <w:tab w:val="left" w:pos="9227"/>
        </w:tabs>
        <w:autoSpaceDE w:val="0"/>
        <w:autoSpaceDN w:val="0"/>
        <w:adjustRightInd w:val="0"/>
        <w:spacing w:before="160" w:after="40"/>
        <w:ind w:left="0"/>
        <w:rPr>
          <w:rFonts w:ascii="Optima" w:hAnsi="Optima"/>
          <w:b/>
          <w:sz w:val="22"/>
        </w:rPr>
      </w:pPr>
      <w:r>
        <w:rPr>
          <w:rFonts w:ascii="Optima" w:hAnsi="Optima"/>
          <w:b/>
          <w:sz w:val="22"/>
        </w:rPr>
        <w:t>UNDERGRADUATE STUDENT DIVERSITY AND OUTCOMES</w:t>
      </w:r>
      <w:r w:rsidRPr="006E672A">
        <w:rPr>
          <w:rFonts w:ascii="Optima" w:hAnsi="Optima"/>
          <w:b/>
          <w:sz w:val="22"/>
        </w:rPr>
        <w:t xml:space="preserve"> </w:t>
      </w:r>
      <w:r w:rsidRPr="006E672A">
        <w:rPr>
          <w:rFonts w:ascii="Optima" w:hAnsi="Optima"/>
          <w:b/>
          <w:sz w:val="28"/>
          <w:szCs w:val="28"/>
          <w:u w:val="single"/>
          <w:vertAlign w:val="superscript"/>
        </w:rPr>
        <w:t xml:space="preserve"> </w:t>
      </w:r>
      <w:r w:rsidRPr="006E672A">
        <w:rPr>
          <w:rFonts w:ascii="Optima" w:hAnsi="Optima"/>
          <w:sz w:val="28"/>
          <w:szCs w:val="28"/>
          <w:u w:val="single"/>
          <w:vertAlign w:val="superscript"/>
        </w:rPr>
        <w:t xml:space="preserve">          </w:t>
      </w:r>
      <w:r w:rsidRPr="006E672A">
        <w:rPr>
          <w:rFonts w:ascii="Optima" w:hAnsi="Optima"/>
          <w:sz w:val="28"/>
          <w:szCs w:val="28"/>
          <w:u w:val="single"/>
          <w:vertAlign w:val="superscript"/>
        </w:rPr>
        <w:tab/>
      </w:r>
    </w:p>
    <w:p w14:paraId="743AD515" w14:textId="77777777" w:rsidR="00AE4A93" w:rsidRDefault="00AE4A93" w:rsidP="00AE4A93">
      <w:pPr>
        <w:pStyle w:val="BodyTextIndent2"/>
        <w:ind w:hanging="360"/>
        <w:rPr>
          <w:rFonts w:ascii="Optima" w:hAnsi="Optima"/>
          <w:b/>
          <w:sz w:val="22"/>
        </w:rPr>
      </w:pPr>
      <w:r>
        <w:rPr>
          <w:rFonts w:ascii="Optima" w:hAnsi="Optima"/>
          <w:b/>
          <w:sz w:val="22"/>
        </w:rPr>
        <w:t xml:space="preserve">Mentoring model: </w:t>
      </w:r>
    </w:p>
    <w:p w14:paraId="100D88A2" w14:textId="77777777" w:rsidR="00AE4A93" w:rsidRDefault="00AE4A93" w:rsidP="00AE4A93">
      <w:pPr>
        <w:pStyle w:val="BodyTextIndent2"/>
        <w:ind w:left="270" w:firstLine="0"/>
        <w:rPr>
          <w:rFonts w:ascii="Optima" w:hAnsi="Optima"/>
          <w:sz w:val="22"/>
        </w:rPr>
      </w:pPr>
      <w:r>
        <w:rPr>
          <w:rFonts w:ascii="Optima" w:hAnsi="Optima"/>
          <w:sz w:val="22"/>
        </w:rPr>
        <w:t xml:space="preserve">Welcoming a diverse student body into the sciences means meeting them where their interests lie, so I develop projects with students that offer great flexibility in topic, scope, and timeline to ensure that students’ first research opportunities match their interests as closely as possible. I offer multiple entry points into research, welcoming students at all points in their academic career. There is no GPA requirement to join my group: instead, students must commit to a research contract developed collaboratively each semester. Because near-peer mentoring has been shown to improve career and psycho-social outcomes for both mentors and mentees, undergraduates in my group are offered as many near-peer mentors as possible (senior undergrads, grad students, and postdocs). Mentors receive guidance on effective mentoring. </w:t>
      </w:r>
    </w:p>
    <w:p w14:paraId="723F6805" w14:textId="77777777" w:rsidR="00AE4A93" w:rsidRDefault="00AE4A93" w:rsidP="00AE4A93">
      <w:pPr>
        <w:pStyle w:val="BodyTextIndent2"/>
        <w:ind w:left="0" w:firstLine="0"/>
        <w:rPr>
          <w:rFonts w:ascii="Optima" w:hAnsi="Optima"/>
          <w:sz w:val="22"/>
        </w:rPr>
      </w:pPr>
    </w:p>
    <w:p w14:paraId="0586785D" w14:textId="77777777" w:rsidR="00AE4A93" w:rsidRDefault="00AE4A93" w:rsidP="00AE4A93">
      <w:pPr>
        <w:pStyle w:val="BodyTextIndent2"/>
        <w:ind w:hanging="360"/>
        <w:rPr>
          <w:rFonts w:ascii="Optima" w:hAnsi="Optima"/>
          <w:sz w:val="22"/>
        </w:rPr>
      </w:pPr>
      <w:r>
        <w:rPr>
          <w:rFonts w:ascii="Optima" w:hAnsi="Optima"/>
          <w:sz w:val="22"/>
        </w:rPr>
        <w:t xml:space="preserve">Undergraduate alumni outcomes: </w:t>
      </w:r>
    </w:p>
    <w:p w14:paraId="12C434AC" w14:textId="77777777" w:rsidR="00AE4A93" w:rsidRDefault="00AE4A93" w:rsidP="00AE4A93">
      <w:pPr>
        <w:pStyle w:val="BodyTextIndent2"/>
        <w:ind w:hanging="360"/>
        <w:rPr>
          <w:rFonts w:ascii="Optima" w:hAnsi="Optima"/>
          <w:sz w:val="22"/>
        </w:rPr>
      </w:pPr>
      <w:r>
        <w:rPr>
          <w:rFonts w:ascii="Optima" w:hAnsi="Optima"/>
          <w:sz w:val="22"/>
        </w:rPr>
        <w:tab/>
        <w:t>68% have continued to earn graduate degrees after bachelors (82% for Black alumni)</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378"/>
      </w:tblGrid>
      <w:tr w:rsidR="00AE4A93" w14:paraId="5C4C2A10" w14:textId="77777777" w:rsidTr="00613D11">
        <w:tc>
          <w:tcPr>
            <w:tcW w:w="4788" w:type="dxa"/>
          </w:tcPr>
          <w:p w14:paraId="0C255665" w14:textId="77777777" w:rsidR="00AE4A93" w:rsidRPr="00041373" w:rsidRDefault="00AE4A93" w:rsidP="00613D11">
            <w:pPr>
              <w:pStyle w:val="BodyTextIndent2"/>
              <w:ind w:left="0" w:firstLine="0"/>
              <w:rPr>
                <w:rFonts w:ascii="Optima" w:hAnsi="Optima"/>
                <w:i/>
                <w:sz w:val="22"/>
              </w:rPr>
            </w:pPr>
            <w:r w:rsidRPr="00041373">
              <w:rPr>
                <w:rFonts w:ascii="Optima" w:hAnsi="Optima"/>
                <w:i/>
                <w:sz w:val="22"/>
              </w:rPr>
              <w:t>total undergrads mentored: 4</w:t>
            </w:r>
            <w:r>
              <w:rPr>
                <w:rFonts w:ascii="Optima" w:hAnsi="Optima"/>
                <w:i/>
                <w:sz w:val="22"/>
              </w:rPr>
              <w:t>9</w:t>
            </w:r>
          </w:p>
        </w:tc>
        <w:tc>
          <w:tcPr>
            <w:tcW w:w="4788" w:type="dxa"/>
          </w:tcPr>
          <w:p w14:paraId="0F70251B" w14:textId="77777777" w:rsidR="00AE4A93" w:rsidRPr="00041373" w:rsidRDefault="00AE4A93" w:rsidP="00613D11">
            <w:pPr>
              <w:pStyle w:val="BodyTextIndent2"/>
              <w:ind w:left="0" w:firstLine="0"/>
              <w:rPr>
                <w:rFonts w:ascii="Optima" w:hAnsi="Optima"/>
                <w:i/>
                <w:sz w:val="22"/>
              </w:rPr>
            </w:pPr>
            <w:r w:rsidRPr="00041373">
              <w:rPr>
                <w:rFonts w:ascii="Optima" w:hAnsi="Optima"/>
                <w:i/>
                <w:sz w:val="22"/>
              </w:rPr>
              <w:t>women: 7</w:t>
            </w:r>
            <w:r>
              <w:rPr>
                <w:rFonts w:ascii="Optima" w:hAnsi="Optima"/>
                <w:i/>
                <w:sz w:val="22"/>
              </w:rPr>
              <w:t>1</w:t>
            </w:r>
            <w:r w:rsidRPr="00041373">
              <w:rPr>
                <w:rFonts w:ascii="Optima" w:hAnsi="Optima"/>
                <w:i/>
                <w:sz w:val="22"/>
              </w:rPr>
              <w:t>%</w:t>
            </w:r>
          </w:p>
        </w:tc>
      </w:tr>
      <w:tr w:rsidR="00AE4A93" w14:paraId="4FD03458" w14:textId="77777777" w:rsidTr="00613D11">
        <w:tc>
          <w:tcPr>
            <w:tcW w:w="4788" w:type="dxa"/>
          </w:tcPr>
          <w:p w14:paraId="70F69CEC" w14:textId="77777777" w:rsidR="00AE4A93" w:rsidRPr="00041373" w:rsidRDefault="00AE4A93" w:rsidP="00613D11">
            <w:pPr>
              <w:pStyle w:val="BodyTextIndent2"/>
              <w:ind w:left="0" w:firstLine="0"/>
              <w:rPr>
                <w:rFonts w:ascii="Optima" w:hAnsi="Optima"/>
                <w:i/>
                <w:sz w:val="22"/>
              </w:rPr>
            </w:pPr>
            <w:r w:rsidRPr="00041373">
              <w:rPr>
                <w:rFonts w:ascii="Optima" w:hAnsi="Optima"/>
                <w:i/>
                <w:sz w:val="22"/>
              </w:rPr>
              <w:t>Black: 2</w:t>
            </w:r>
            <w:r>
              <w:rPr>
                <w:rFonts w:ascii="Optima" w:hAnsi="Optima"/>
                <w:i/>
                <w:sz w:val="22"/>
              </w:rPr>
              <w:t>7</w:t>
            </w:r>
            <w:r w:rsidRPr="00041373">
              <w:rPr>
                <w:rFonts w:ascii="Optima" w:hAnsi="Optima"/>
                <w:i/>
                <w:sz w:val="22"/>
              </w:rPr>
              <w:t>%</w:t>
            </w:r>
          </w:p>
        </w:tc>
        <w:tc>
          <w:tcPr>
            <w:tcW w:w="4788" w:type="dxa"/>
          </w:tcPr>
          <w:p w14:paraId="3FEF0644" w14:textId="77777777" w:rsidR="00AE4A93" w:rsidRPr="00041373" w:rsidRDefault="00AE4A93" w:rsidP="00613D11">
            <w:pPr>
              <w:pStyle w:val="BodyTextIndent2"/>
              <w:ind w:left="0" w:firstLine="0"/>
              <w:rPr>
                <w:rFonts w:ascii="Optima" w:hAnsi="Optima"/>
                <w:i/>
                <w:sz w:val="22"/>
              </w:rPr>
            </w:pPr>
            <w:r w:rsidRPr="00041373">
              <w:rPr>
                <w:rFonts w:ascii="Optima" w:hAnsi="Optima"/>
                <w:i/>
                <w:sz w:val="22"/>
              </w:rPr>
              <w:t>Latinx: 1</w:t>
            </w:r>
            <w:r>
              <w:rPr>
                <w:rFonts w:ascii="Optima" w:hAnsi="Optima"/>
                <w:i/>
                <w:sz w:val="22"/>
              </w:rPr>
              <w:t>8</w:t>
            </w:r>
            <w:r w:rsidRPr="00041373">
              <w:rPr>
                <w:rFonts w:ascii="Optima" w:hAnsi="Optima"/>
                <w:i/>
                <w:sz w:val="22"/>
              </w:rPr>
              <w:t>%</w:t>
            </w:r>
          </w:p>
        </w:tc>
      </w:tr>
      <w:tr w:rsidR="00AE4A93" w14:paraId="774A62F5" w14:textId="77777777" w:rsidTr="00613D11">
        <w:tc>
          <w:tcPr>
            <w:tcW w:w="4788" w:type="dxa"/>
          </w:tcPr>
          <w:p w14:paraId="0175056A" w14:textId="77777777" w:rsidR="00AE4A93" w:rsidRPr="00041373" w:rsidRDefault="00AE4A93" w:rsidP="00613D11">
            <w:pPr>
              <w:pStyle w:val="BodyTextIndent2"/>
              <w:ind w:left="0" w:firstLine="0"/>
              <w:rPr>
                <w:rFonts w:ascii="Optima" w:hAnsi="Optima"/>
                <w:i/>
                <w:sz w:val="22"/>
              </w:rPr>
            </w:pPr>
            <w:r w:rsidRPr="00041373">
              <w:rPr>
                <w:rFonts w:ascii="Optima" w:hAnsi="Optima"/>
                <w:i/>
                <w:sz w:val="22"/>
              </w:rPr>
              <w:t xml:space="preserve">Asian-American: </w:t>
            </w:r>
            <w:r>
              <w:rPr>
                <w:rFonts w:ascii="Optima" w:hAnsi="Optima"/>
                <w:i/>
                <w:sz w:val="22"/>
              </w:rPr>
              <w:t>12</w:t>
            </w:r>
            <w:r w:rsidRPr="00041373">
              <w:rPr>
                <w:rFonts w:ascii="Optima" w:hAnsi="Optima"/>
                <w:i/>
                <w:sz w:val="22"/>
              </w:rPr>
              <w:t>%</w:t>
            </w:r>
          </w:p>
        </w:tc>
        <w:tc>
          <w:tcPr>
            <w:tcW w:w="4788" w:type="dxa"/>
          </w:tcPr>
          <w:p w14:paraId="015D6723" w14:textId="77777777" w:rsidR="00AE4A93" w:rsidRPr="00041373" w:rsidRDefault="00AE4A93" w:rsidP="00613D11">
            <w:pPr>
              <w:pStyle w:val="BodyTextIndent2"/>
              <w:ind w:left="0" w:firstLine="0"/>
              <w:rPr>
                <w:rFonts w:ascii="Optima" w:hAnsi="Optima"/>
                <w:i/>
                <w:sz w:val="22"/>
              </w:rPr>
            </w:pPr>
            <w:r w:rsidRPr="00041373">
              <w:rPr>
                <w:rFonts w:ascii="Optima" w:hAnsi="Optima"/>
                <w:i/>
                <w:sz w:val="22"/>
              </w:rPr>
              <w:t xml:space="preserve">International: </w:t>
            </w:r>
            <w:r>
              <w:rPr>
                <w:rFonts w:ascii="Optima" w:hAnsi="Optima"/>
                <w:i/>
                <w:sz w:val="22"/>
              </w:rPr>
              <w:t>1</w:t>
            </w:r>
            <w:r w:rsidRPr="00041373">
              <w:rPr>
                <w:rFonts w:ascii="Optima" w:hAnsi="Optima"/>
                <w:i/>
                <w:sz w:val="22"/>
              </w:rPr>
              <w:t>%</w:t>
            </w:r>
          </w:p>
        </w:tc>
      </w:tr>
    </w:tbl>
    <w:p w14:paraId="7BC35403" w14:textId="77777777" w:rsidR="00AE4A93" w:rsidRDefault="00AE4A93" w:rsidP="00AE4A93">
      <w:pPr>
        <w:pStyle w:val="BodyTextIndent2"/>
        <w:ind w:hanging="360"/>
        <w:rPr>
          <w:rFonts w:ascii="Optima" w:hAnsi="Optima"/>
          <w:sz w:val="22"/>
        </w:rPr>
      </w:pPr>
      <w:r>
        <w:rPr>
          <w:rFonts w:ascii="Optima" w:hAnsi="Optima"/>
          <w:sz w:val="22"/>
        </w:rPr>
        <w:tab/>
        <w:t xml:space="preserve">The overall Rice University undergrad population is 46% women, 10% Black, 15% Latinx, and 26% </w:t>
      </w:r>
      <w:proofErr w:type="gramStart"/>
      <w:r>
        <w:rPr>
          <w:rFonts w:ascii="Optima" w:hAnsi="Optima"/>
          <w:sz w:val="22"/>
        </w:rPr>
        <w:t>Asian-American</w:t>
      </w:r>
      <w:proofErr w:type="gramEnd"/>
      <w:r>
        <w:rPr>
          <w:rFonts w:ascii="Optima" w:hAnsi="Optima"/>
          <w:sz w:val="22"/>
        </w:rPr>
        <w:t xml:space="preserve">. </w:t>
      </w:r>
    </w:p>
    <w:p w14:paraId="095F6B2B" w14:textId="108D1433" w:rsidR="006A7700" w:rsidRPr="00BE091E"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FIELD SITES AND CRUISE HISTORY</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2C9EF5B6" w14:textId="65902A19" w:rsidR="006A7700" w:rsidRPr="00C4241F" w:rsidRDefault="006A7700" w:rsidP="006A7700">
      <w:pPr>
        <w:spacing w:after="40"/>
        <w:rPr>
          <w:rFonts w:ascii="Optima" w:hAnsi="Optima"/>
          <w:sz w:val="22"/>
        </w:rPr>
      </w:pPr>
      <w:r w:rsidRPr="00C4241F">
        <w:rPr>
          <w:rFonts w:ascii="Optima" w:hAnsi="Optima"/>
          <w:sz w:val="22"/>
        </w:rPr>
        <w:t>4-river land use transect in Venezuela</w:t>
      </w:r>
      <w:r w:rsidR="00731442">
        <w:rPr>
          <w:rFonts w:ascii="Optima" w:hAnsi="Optima"/>
          <w:sz w:val="22"/>
        </w:rPr>
        <w:tab/>
      </w:r>
      <w:r w:rsidRPr="00C4241F">
        <w:rPr>
          <w:rFonts w:ascii="Optima" w:hAnsi="Optima"/>
          <w:sz w:val="22"/>
        </w:rPr>
        <w:tab/>
        <w:t xml:space="preserve">Nutrients, organic matter </w:t>
      </w:r>
      <w:r w:rsidRPr="00C4241F">
        <w:rPr>
          <w:rFonts w:ascii="Optima" w:hAnsi="Optima"/>
          <w:sz w:val="22"/>
          <w:vertAlign w:val="superscript"/>
        </w:rPr>
        <w:t>13</w:t>
      </w:r>
      <w:r w:rsidRPr="00C4241F">
        <w:rPr>
          <w:rFonts w:ascii="Optima" w:hAnsi="Optima"/>
          <w:sz w:val="22"/>
        </w:rPr>
        <w:t>C NMR, C isotopes</w:t>
      </w:r>
    </w:p>
    <w:p w14:paraId="69451D95" w14:textId="77777777" w:rsidR="006A7700" w:rsidRPr="00C4241F" w:rsidRDefault="006A7700" w:rsidP="006A7700">
      <w:pPr>
        <w:spacing w:after="40"/>
        <w:rPr>
          <w:rFonts w:ascii="Optima" w:hAnsi="Optima"/>
          <w:sz w:val="22"/>
        </w:rPr>
      </w:pPr>
      <w:r w:rsidRPr="00C4241F">
        <w:rPr>
          <w:rFonts w:ascii="Optima" w:hAnsi="Optima"/>
          <w:sz w:val="22"/>
        </w:rPr>
        <w:t>Temple Prairie elevated CO</w:t>
      </w:r>
      <w:r w:rsidRPr="00C4241F">
        <w:rPr>
          <w:rFonts w:ascii="Optima" w:hAnsi="Optima"/>
          <w:sz w:val="22"/>
          <w:vertAlign w:val="subscript"/>
        </w:rPr>
        <w:t>2</w:t>
      </w:r>
      <w:r w:rsidRPr="00C4241F">
        <w:rPr>
          <w:rFonts w:ascii="Optima" w:hAnsi="Optima"/>
          <w:sz w:val="22"/>
        </w:rPr>
        <w:t xml:space="preserve"> site</w:t>
      </w:r>
      <w:r w:rsidRPr="00C4241F">
        <w:rPr>
          <w:rFonts w:ascii="Optima" w:hAnsi="Optima"/>
          <w:sz w:val="22"/>
        </w:rPr>
        <w:tab/>
      </w:r>
      <w:r w:rsidRPr="00C4241F">
        <w:rPr>
          <w:rFonts w:ascii="Optima" w:hAnsi="Optima"/>
          <w:sz w:val="22"/>
        </w:rPr>
        <w:tab/>
        <w:t xml:space="preserve">Organic matter </w:t>
      </w:r>
      <w:r w:rsidRPr="00C4241F">
        <w:rPr>
          <w:rFonts w:ascii="Optima" w:hAnsi="Optima"/>
          <w:sz w:val="22"/>
          <w:vertAlign w:val="superscript"/>
        </w:rPr>
        <w:t>13</w:t>
      </w:r>
      <w:r w:rsidRPr="00C4241F">
        <w:rPr>
          <w:rFonts w:ascii="Optima" w:hAnsi="Optima"/>
          <w:sz w:val="22"/>
        </w:rPr>
        <w:t>C NMR, ecosystem OR</w:t>
      </w:r>
    </w:p>
    <w:p w14:paraId="1B8CCE7F" w14:textId="77777777" w:rsidR="006A7700" w:rsidRPr="00C4241F" w:rsidRDefault="006A7700" w:rsidP="006A7700">
      <w:pPr>
        <w:spacing w:after="40"/>
        <w:rPr>
          <w:rFonts w:ascii="Optima" w:hAnsi="Optima"/>
          <w:sz w:val="22"/>
        </w:rPr>
      </w:pPr>
      <w:r w:rsidRPr="00C4241F">
        <w:rPr>
          <w:rFonts w:ascii="Optima" w:hAnsi="Optima"/>
          <w:sz w:val="22"/>
        </w:rPr>
        <w:t>ORNL FACE</w:t>
      </w:r>
      <w:r w:rsidRPr="00C4241F">
        <w:rPr>
          <w:rFonts w:ascii="Optima" w:hAnsi="Optima"/>
          <w:sz w:val="22"/>
        </w:rPr>
        <w:tab/>
      </w:r>
      <w:r w:rsidRPr="00C4241F">
        <w:rPr>
          <w:rFonts w:ascii="Optima" w:hAnsi="Optima"/>
          <w:sz w:val="22"/>
        </w:rPr>
        <w:tab/>
      </w:r>
      <w:r w:rsidRPr="00C4241F">
        <w:rPr>
          <w:rFonts w:ascii="Optima" w:hAnsi="Optima"/>
          <w:sz w:val="22"/>
        </w:rPr>
        <w:tab/>
      </w:r>
      <w:r w:rsidRPr="00C4241F">
        <w:rPr>
          <w:rFonts w:ascii="Optima" w:hAnsi="Optima"/>
          <w:sz w:val="22"/>
        </w:rPr>
        <w:tab/>
      </w:r>
      <w:r w:rsidRPr="00C4241F">
        <w:rPr>
          <w:rFonts w:ascii="Optima" w:hAnsi="Optima"/>
          <w:sz w:val="22"/>
        </w:rPr>
        <w:tab/>
        <w:t xml:space="preserve">Organic matter </w:t>
      </w:r>
      <w:r w:rsidRPr="00C4241F">
        <w:rPr>
          <w:rFonts w:ascii="Optima" w:hAnsi="Optima"/>
          <w:sz w:val="22"/>
          <w:vertAlign w:val="superscript"/>
        </w:rPr>
        <w:t>13</w:t>
      </w:r>
      <w:r w:rsidRPr="00C4241F">
        <w:rPr>
          <w:rFonts w:ascii="Optima" w:hAnsi="Optima"/>
          <w:sz w:val="22"/>
        </w:rPr>
        <w:t>C NMR, ecosystem OR</w:t>
      </w:r>
    </w:p>
    <w:p w14:paraId="03DAB129" w14:textId="66ABE735" w:rsidR="006A7700" w:rsidRPr="00C4241F" w:rsidRDefault="006A7700" w:rsidP="006A7700">
      <w:pPr>
        <w:spacing w:after="40"/>
        <w:rPr>
          <w:rFonts w:ascii="Optima" w:hAnsi="Optima"/>
          <w:sz w:val="22"/>
        </w:rPr>
      </w:pPr>
      <w:r w:rsidRPr="00C4241F">
        <w:rPr>
          <w:rFonts w:ascii="Optima" w:hAnsi="Optima"/>
          <w:sz w:val="22"/>
        </w:rPr>
        <w:t>Houston urban &amp; rural bayous</w:t>
      </w:r>
      <w:r w:rsidRPr="00C4241F">
        <w:rPr>
          <w:rFonts w:ascii="Optima" w:hAnsi="Optima"/>
          <w:sz w:val="22"/>
        </w:rPr>
        <w:tab/>
      </w:r>
      <w:r w:rsidRPr="00C4241F">
        <w:rPr>
          <w:rFonts w:ascii="Optima" w:hAnsi="Optima"/>
          <w:sz w:val="22"/>
        </w:rPr>
        <w:tab/>
      </w:r>
      <w:r w:rsidR="00731442">
        <w:rPr>
          <w:rFonts w:ascii="Optima" w:hAnsi="Optima"/>
          <w:sz w:val="22"/>
        </w:rPr>
        <w:tab/>
      </w:r>
      <w:r w:rsidRPr="00C4241F">
        <w:rPr>
          <w:rFonts w:ascii="Optima" w:hAnsi="Optima"/>
          <w:sz w:val="22"/>
        </w:rPr>
        <w:t xml:space="preserve">Nutrients, organic matter </w:t>
      </w:r>
      <w:r w:rsidRPr="00C4241F">
        <w:rPr>
          <w:rFonts w:ascii="Optima" w:hAnsi="Optima"/>
          <w:sz w:val="22"/>
          <w:vertAlign w:val="superscript"/>
        </w:rPr>
        <w:t>13</w:t>
      </w:r>
      <w:r w:rsidRPr="00C4241F">
        <w:rPr>
          <w:rFonts w:ascii="Optima" w:hAnsi="Optima"/>
          <w:sz w:val="22"/>
        </w:rPr>
        <w:t>C NMR, C isotopes</w:t>
      </w:r>
    </w:p>
    <w:p w14:paraId="77CB2F42" w14:textId="77777777" w:rsidR="006A7700" w:rsidRPr="00C4241F" w:rsidRDefault="006A7700" w:rsidP="006A7700">
      <w:pPr>
        <w:spacing w:after="40"/>
        <w:rPr>
          <w:rFonts w:ascii="Optima" w:hAnsi="Optima"/>
          <w:sz w:val="22"/>
        </w:rPr>
      </w:pPr>
      <w:r w:rsidRPr="00C4241F">
        <w:rPr>
          <w:rFonts w:ascii="Optima" w:hAnsi="Optima"/>
          <w:sz w:val="22"/>
        </w:rPr>
        <w:t>Kellogg Biological Station</w:t>
      </w:r>
      <w:r w:rsidRPr="00C4241F">
        <w:rPr>
          <w:rFonts w:ascii="Optima" w:hAnsi="Optima"/>
          <w:sz w:val="22"/>
        </w:rPr>
        <w:tab/>
      </w:r>
      <w:r w:rsidRPr="00C4241F">
        <w:rPr>
          <w:rFonts w:ascii="Optima" w:hAnsi="Optima"/>
          <w:sz w:val="22"/>
        </w:rPr>
        <w:tab/>
      </w:r>
      <w:r w:rsidRPr="00C4241F">
        <w:rPr>
          <w:rFonts w:ascii="Optima" w:hAnsi="Optima"/>
          <w:sz w:val="22"/>
        </w:rPr>
        <w:tab/>
        <w:t xml:space="preserve">Organic matter </w:t>
      </w:r>
      <w:r w:rsidRPr="00C4241F">
        <w:rPr>
          <w:rFonts w:ascii="Optima" w:hAnsi="Optima"/>
          <w:sz w:val="22"/>
          <w:vertAlign w:val="superscript"/>
        </w:rPr>
        <w:t>13</w:t>
      </w:r>
      <w:r w:rsidRPr="00C4241F">
        <w:rPr>
          <w:rFonts w:ascii="Optima" w:hAnsi="Optima"/>
          <w:sz w:val="22"/>
        </w:rPr>
        <w:t>C NMR, ecosystem OR</w:t>
      </w:r>
    </w:p>
    <w:p w14:paraId="48E0EE1D" w14:textId="77777777" w:rsidR="006A7700" w:rsidRPr="00C4241F" w:rsidRDefault="006A7700" w:rsidP="006A7700">
      <w:pPr>
        <w:spacing w:after="40"/>
        <w:rPr>
          <w:rFonts w:ascii="Optima" w:hAnsi="Optima"/>
          <w:sz w:val="22"/>
        </w:rPr>
      </w:pPr>
      <w:r w:rsidRPr="00C4241F">
        <w:rPr>
          <w:rFonts w:ascii="Optima" w:hAnsi="Optima"/>
          <w:sz w:val="22"/>
        </w:rPr>
        <w:t>Santa Cruz, CA soil marine terraces</w:t>
      </w:r>
      <w:proofErr w:type="gramStart"/>
      <w:r w:rsidRPr="00C4241F">
        <w:rPr>
          <w:rFonts w:ascii="Optima" w:hAnsi="Optima"/>
          <w:sz w:val="22"/>
        </w:rPr>
        <w:tab/>
        <w:t xml:space="preserve">  </w:t>
      </w:r>
      <w:r w:rsidRPr="00C4241F">
        <w:rPr>
          <w:rFonts w:ascii="Optima" w:hAnsi="Optima"/>
          <w:sz w:val="22"/>
        </w:rPr>
        <w:tab/>
      </w:r>
      <w:proofErr w:type="gramEnd"/>
      <w:r w:rsidRPr="00C4241F">
        <w:rPr>
          <w:rFonts w:ascii="Optima" w:hAnsi="Optima"/>
          <w:sz w:val="22"/>
        </w:rPr>
        <w:t xml:space="preserve">Soil/solution sampling for C &amp; </w:t>
      </w:r>
      <w:r w:rsidRPr="00C4241F">
        <w:rPr>
          <w:rFonts w:ascii="Optima" w:hAnsi="Optima"/>
          <w:sz w:val="22"/>
          <w:vertAlign w:val="superscript"/>
        </w:rPr>
        <w:t>14</w:t>
      </w:r>
      <w:r w:rsidRPr="00C4241F">
        <w:rPr>
          <w:rFonts w:ascii="Optima" w:hAnsi="Optima"/>
          <w:sz w:val="22"/>
        </w:rPr>
        <w:t>C analyses 2001-4</w:t>
      </w:r>
    </w:p>
    <w:p w14:paraId="781BA12E" w14:textId="6BD1CC32" w:rsidR="006A7700" w:rsidRPr="00C4241F" w:rsidRDefault="006A7700" w:rsidP="006A7700">
      <w:pPr>
        <w:spacing w:after="40"/>
        <w:rPr>
          <w:rFonts w:ascii="Optima" w:hAnsi="Optima"/>
          <w:sz w:val="22"/>
        </w:rPr>
      </w:pPr>
      <w:r w:rsidRPr="00C4241F">
        <w:rPr>
          <w:rFonts w:ascii="Optima" w:hAnsi="Optima"/>
          <w:sz w:val="22"/>
        </w:rPr>
        <w:lastRenderedPageBreak/>
        <w:t>Mattole River, CA soil marine terraces</w:t>
      </w:r>
      <w:r w:rsidRPr="00C4241F">
        <w:rPr>
          <w:rFonts w:ascii="Optima" w:hAnsi="Optima"/>
          <w:sz w:val="22"/>
        </w:rPr>
        <w:tab/>
      </w:r>
      <w:r w:rsidR="00731442">
        <w:rPr>
          <w:rFonts w:ascii="Optima" w:hAnsi="Optima"/>
          <w:sz w:val="22"/>
        </w:rPr>
        <w:tab/>
      </w:r>
      <w:r w:rsidRPr="00C4241F">
        <w:rPr>
          <w:rFonts w:ascii="Optima" w:hAnsi="Optima"/>
          <w:sz w:val="22"/>
        </w:rPr>
        <w:t xml:space="preserve">Soil sampling for C and </w:t>
      </w:r>
      <w:r w:rsidRPr="00C4241F">
        <w:rPr>
          <w:rFonts w:ascii="Optima" w:hAnsi="Optima"/>
          <w:sz w:val="22"/>
          <w:vertAlign w:val="superscript"/>
        </w:rPr>
        <w:t>14</w:t>
      </w:r>
      <w:r w:rsidRPr="00C4241F">
        <w:rPr>
          <w:rFonts w:ascii="Optima" w:hAnsi="Optima"/>
          <w:sz w:val="22"/>
        </w:rPr>
        <w:t>C analyses, May 2000</w:t>
      </w:r>
    </w:p>
    <w:p w14:paraId="570348F6" w14:textId="77777777" w:rsidR="006A7700" w:rsidRPr="002A7F1B" w:rsidRDefault="006A7700" w:rsidP="006A7700">
      <w:pPr>
        <w:spacing w:after="40"/>
        <w:ind w:left="3600" w:hanging="3600"/>
        <w:rPr>
          <w:rFonts w:ascii="Optima" w:hAnsi="Optima"/>
          <w:sz w:val="22"/>
          <w:lang w:val="it-IT"/>
        </w:rPr>
      </w:pPr>
      <w:r w:rsidRPr="002A7F1B">
        <w:rPr>
          <w:rFonts w:ascii="Optima" w:hAnsi="Optima"/>
          <w:sz w:val="22"/>
          <w:lang w:val="it-IT"/>
        </w:rPr>
        <w:t>Santa Clara River (</w:t>
      </w:r>
      <w:proofErr w:type="spellStart"/>
      <w:r w:rsidRPr="002A7F1B">
        <w:rPr>
          <w:rFonts w:ascii="Optima" w:hAnsi="Optima"/>
          <w:sz w:val="22"/>
          <w:lang w:val="it-IT"/>
        </w:rPr>
        <w:t>coastal</w:t>
      </w:r>
      <w:proofErr w:type="spellEnd"/>
      <w:r w:rsidRPr="002A7F1B">
        <w:rPr>
          <w:rFonts w:ascii="Optima" w:hAnsi="Optima"/>
          <w:sz w:val="22"/>
          <w:lang w:val="it-IT"/>
        </w:rPr>
        <w:t xml:space="preserve"> CA)</w:t>
      </w:r>
      <w:r w:rsidRPr="002A7F1B">
        <w:rPr>
          <w:rFonts w:ascii="Optima" w:hAnsi="Optima"/>
          <w:sz w:val="22"/>
          <w:lang w:val="it-IT"/>
        </w:rPr>
        <w:tab/>
      </w:r>
      <w:r w:rsidRPr="002A7F1B">
        <w:rPr>
          <w:rFonts w:ascii="Optima" w:hAnsi="Optima"/>
          <w:sz w:val="22"/>
          <w:lang w:val="it-IT"/>
        </w:rPr>
        <w:tab/>
        <w:t xml:space="preserve">1997-98 El </w:t>
      </w:r>
      <w:proofErr w:type="spellStart"/>
      <w:r w:rsidRPr="002A7F1B">
        <w:rPr>
          <w:rFonts w:ascii="Optima" w:hAnsi="Optima"/>
          <w:sz w:val="22"/>
          <w:lang w:val="it-IT"/>
        </w:rPr>
        <w:t>Niño</w:t>
      </w:r>
      <w:proofErr w:type="spellEnd"/>
      <w:r w:rsidRPr="002A7F1B">
        <w:rPr>
          <w:rFonts w:ascii="Optima" w:hAnsi="Optima"/>
          <w:sz w:val="22"/>
          <w:lang w:val="it-IT"/>
        </w:rPr>
        <w:t xml:space="preserve">: </w:t>
      </w:r>
      <w:proofErr w:type="spellStart"/>
      <w:r w:rsidRPr="002A7F1B">
        <w:rPr>
          <w:rFonts w:ascii="Optima" w:hAnsi="Optima"/>
          <w:sz w:val="22"/>
          <w:lang w:val="it-IT"/>
        </w:rPr>
        <w:t>river</w:t>
      </w:r>
      <w:proofErr w:type="spellEnd"/>
      <w:r w:rsidRPr="002A7F1B">
        <w:rPr>
          <w:rFonts w:ascii="Optima" w:hAnsi="Optima"/>
          <w:sz w:val="22"/>
          <w:lang w:val="it-IT"/>
        </w:rPr>
        <w:t xml:space="preserve"> organic carbon sampling</w:t>
      </w:r>
    </w:p>
    <w:p w14:paraId="3412EAE5" w14:textId="77777777" w:rsidR="006A7700" w:rsidRPr="00C4241F" w:rsidRDefault="006A7700" w:rsidP="006A7700">
      <w:pPr>
        <w:spacing w:after="40"/>
        <w:rPr>
          <w:rFonts w:ascii="Optima" w:hAnsi="Optima"/>
          <w:sz w:val="22"/>
        </w:rPr>
      </w:pPr>
      <w:r w:rsidRPr="00C4241F">
        <w:rPr>
          <w:rFonts w:ascii="Optima" w:hAnsi="Optima"/>
          <w:sz w:val="22"/>
        </w:rPr>
        <w:t>BOREAS N. Manitoba site</w:t>
      </w:r>
      <w:r w:rsidRPr="00C4241F">
        <w:rPr>
          <w:rFonts w:ascii="Optima" w:hAnsi="Optima"/>
          <w:sz w:val="22"/>
        </w:rPr>
        <w:tab/>
      </w:r>
      <w:r w:rsidRPr="00C4241F">
        <w:rPr>
          <w:rFonts w:ascii="Optima" w:hAnsi="Optima"/>
          <w:sz w:val="22"/>
        </w:rPr>
        <w:tab/>
      </w:r>
      <w:r w:rsidRPr="00C4241F">
        <w:rPr>
          <w:rFonts w:ascii="Optima" w:hAnsi="Optima"/>
          <w:sz w:val="22"/>
        </w:rPr>
        <w:tab/>
        <w:t>Soil sampling, August 1994.</w:t>
      </w:r>
    </w:p>
    <w:p w14:paraId="54CA31C0" w14:textId="77777777" w:rsidR="006A7700" w:rsidRPr="00C4241F" w:rsidRDefault="006A7700" w:rsidP="006A7700">
      <w:pPr>
        <w:spacing w:after="40"/>
        <w:rPr>
          <w:rFonts w:ascii="Optima" w:hAnsi="Optima"/>
          <w:sz w:val="22"/>
        </w:rPr>
      </w:pPr>
      <w:r w:rsidRPr="00C4241F">
        <w:rPr>
          <w:rFonts w:ascii="Optima" w:hAnsi="Optima"/>
          <w:i/>
          <w:sz w:val="22"/>
        </w:rPr>
        <w:t xml:space="preserve">R/V Melville </w:t>
      </w:r>
      <w:r w:rsidRPr="00C4241F">
        <w:rPr>
          <w:rFonts w:ascii="Optima" w:hAnsi="Optima"/>
          <w:sz w:val="22"/>
        </w:rPr>
        <w:tab/>
        <w:t xml:space="preserve">      1996,1999</w:t>
      </w:r>
      <w:r w:rsidRPr="00C4241F">
        <w:rPr>
          <w:rFonts w:ascii="Optima" w:hAnsi="Optima"/>
          <w:sz w:val="22"/>
        </w:rPr>
        <w:tab/>
      </w:r>
      <w:r w:rsidRPr="00C4241F">
        <w:rPr>
          <w:rFonts w:ascii="Optima" w:hAnsi="Optima"/>
          <w:sz w:val="22"/>
        </w:rPr>
        <w:tab/>
      </w:r>
      <w:r w:rsidRPr="00C4241F">
        <w:rPr>
          <w:rFonts w:ascii="Optima" w:hAnsi="Optima"/>
          <w:sz w:val="22"/>
        </w:rPr>
        <w:tab/>
        <w:t>68 days (2 cruises) in Cent. Pacific, South. Ocean</w:t>
      </w:r>
    </w:p>
    <w:p w14:paraId="6BE3756E" w14:textId="77777777" w:rsidR="006A7700" w:rsidRPr="00C4241F" w:rsidRDefault="006A7700" w:rsidP="006A7700">
      <w:pPr>
        <w:spacing w:after="40"/>
        <w:rPr>
          <w:rFonts w:ascii="Optima" w:hAnsi="Optima"/>
          <w:sz w:val="22"/>
        </w:rPr>
      </w:pPr>
      <w:r w:rsidRPr="00C4241F">
        <w:rPr>
          <w:rFonts w:ascii="Optima" w:hAnsi="Optima"/>
          <w:i/>
          <w:sz w:val="22"/>
        </w:rPr>
        <w:t xml:space="preserve">R/V </w:t>
      </w:r>
      <w:proofErr w:type="spellStart"/>
      <w:r w:rsidRPr="00C4241F">
        <w:rPr>
          <w:rFonts w:ascii="Optima" w:hAnsi="Optima"/>
          <w:i/>
          <w:sz w:val="22"/>
        </w:rPr>
        <w:t>Revelle</w:t>
      </w:r>
      <w:proofErr w:type="spellEnd"/>
      <w:r w:rsidRPr="00C4241F">
        <w:rPr>
          <w:rFonts w:ascii="Optima" w:hAnsi="Optima"/>
          <w:sz w:val="22"/>
        </w:rPr>
        <w:tab/>
        <w:t xml:space="preserve">      1996</w:t>
      </w:r>
      <w:r w:rsidRPr="00C4241F">
        <w:rPr>
          <w:rFonts w:ascii="Optima" w:hAnsi="Optima"/>
          <w:sz w:val="22"/>
        </w:rPr>
        <w:tab/>
      </w:r>
      <w:r w:rsidRPr="00C4241F">
        <w:rPr>
          <w:rFonts w:ascii="Optima" w:hAnsi="Optima"/>
          <w:sz w:val="22"/>
        </w:rPr>
        <w:tab/>
      </w:r>
      <w:r w:rsidRPr="00C4241F">
        <w:rPr>
          <w:rFonts w:ascii="Optima" w:hAnsi="Optima"/>
          <w:sz w:val="22"/>
        </w:rPr>
        <w:tab/>
        <w:t>7 days in Santa Monica, Santa Barbara Basins</w:t>
      </w:r>
    </w:p>
    <w:p w14:paraId="101CDF45" w14:textId="77777777" w:rsidR="006A7700" w:rsidRPr="00C4241F" w:rsidRDefault="006A7700" w:rsidP="006A7700">
      <w:pPr>
        <w:rPr>
          <w:rFonts w:ascii="Optima" w:hAnsi="Optima"/>
          <w:sz w:val="22"/>
        </w:rPr>
      </w:pPr>
      <w:r w:rsidRPr="00C4241F">
        <w:rPr>
          <w:rFonts w:ascii="Optima" w:hAnsi="Optima"/>
          <w:i/>
          <w:sz w:val="22"/>
        </w:rPr>
        <w:t xml:space="preserve">R/V New </w:t>
      </w:r>
      <w:proofErr w:type="gramStart"/>
      <w:r w:rsidRPr="00C4241F">
        <w:rPr>
          <w:rFonts w:ascii="Optima" w:hAnsi="Optima"/>
          <w:i/>
          <w:sz w:val="22"/>
        </w:rPr>
        <w:t xml:space="preserve">Horizon  </w:t>
      </w:r>
      <w:r w:rsidRPr="00C4241F">
        <w:rPr>
          <w:rFonts w:ascii="Optima" w:hAnsi="Optima"/>
          <w:sz w:val="22"/>
        </w:rPr>
        <w:t>1995</w:t>
      </w:r>
      <w:proofErr w:type="gramEnd"/>
      <w:r w:rsidRPr="00C4241F">
        <w:rPr>
          <w:rFonts w:ascii="Optima" w:hAnsi="Optima"/>
          <w:sz w:val="22"/>
        </w:rPr>
        <w:t>, 96, 98</w:t>
      </w:r>
      <w:r w:rsidRPr="00C4241F">
        <w:rPr>
          <w:rFonts w:ascii="Optima" w:hAnsi="Optima"/>
          <w:sz w:val="22"/>
        </w:rPr>
        <w:tab/>
      </w:r>
      <w:r w:rsidRPr="00C4241F">
        <w:rPr>
          <w:rFonts w:ascii="Optima" w:hAnsi="Optima"/>
          <w:sz w:val="22"/>
        </w:rPr>
        <w:tab/>
        <w:t>29 days (3 cruises) Station M (Northeastern Pacific)</w:t>
      </w:r>
    </w:p>
    <w:p w14:paraId="094EA0EF" w14:textId="5D1D63C2" w:rsidR="00BE091E"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INVITED TALKS</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38164A7A" w14:textId="2880B409" w:rsidR="006A7700" w:rsidRPr="00C4241F" w:rsidRDefault="006A7700" w:rsidP="006A7700">
      <w:pPr>
        <w:spacing w:before="160" w:after="40"/>
        <w:rPr>
          <w:rFonts w:ascii="Optima" w:hAnsi="Optima"/>
        </w:rPr>
      </w:pPr>
      <w:r w:rsidRPr="00C4241F">
        <w:rPr>
          <w:rFonts w:ascii="Optima" w:hAnsi="Optima"/>
          <w:b/>
          <w:sz w:val="22"/>
        </w:rPr>
        <w:t xml:space="preserve"> </w:t>
      </w:r>
      <w:r w:rsidRPr="00C4241F">
        <w:rPr>
          <w:rFonts w:ascii="Optima" w:hAnsi="Optima"/>
          <w:sz w:val="22"/>
          <w:u w:val="single"/>
        </w:rPr>
        <w:t>presenting authors</w:t>
      </w:r>
      <w:r w:rsidRPr="00C4241F">
        <w:rPr>
          <w:rFonts w:ascii="Optima" w:hAnsi="Optima"/>
          <w:sz w:val="22"/>
        </w:rPr>
        <w:t xml:space="preserve"> underlined; </w:t>
      </w:r>
      <w:proofErr w:type="spellStart"/>
      <w:r w:rsidRPr="00C4241F">
        <w:rPr>
          <w:rFonts w:ascii="Optima" w:hAnsi="Optima"/>
          <w:sz w:val="22"/>
        </w:rPr>
        <w:t>Masiello</w:t>
      </w:r>
      <w:proofErr w:type="spellEnd"/>
      <w:r w:rsidRPr="00C4241F">
        <w:rPr>
          <w:rFonts w:ascii="Optima" w:hAnsi="Optima"/>
          <w:sz w:val="22"/>
        </w:rPr>
        <w:t xml:space="preserve"> </w:t>
      </w:r>
      <w:r w:rsidRPr="00C4241F">
        <w:rPr>
          <w:rFonts w:ascii="Optima" w:hAnsi="Optima"/>
          <w:i/>
          <w:sz w:val="22"/>
        </w:rPr>
        <w:t>students/postdocs</w:t>
      </w:r>
      <w:r w:rsidRPr="00C4241F">
        <w:rPr>
          <w:rFonts w:ascii="Optima" w:hAnsi="Optima"/>
          <w:sz w:val="22"/>
        </w:rPr>
        <w:t xml:space="preserve"> in italics</w:t>
      </w:r>
    </w:p>
    <w:p w14:paraId="4A33FC84" w14:textId="24DD7A0C" w:rsidR="006A7700" w:rsidRPr="00551C82" w:rsidRDefault="006A7700" w:rsidP="00551C82">
      <w:pPr>
        <w:pStyle w:val="ListParagraph"/>
        <w:numPr>
          <w:ilvl w:val="0"/>
          <w:numId w:val="17"/>
        </w:numPr>
        <w:spacing w:after="40"/>
        <w:ind w:left="360"/>
        <w:rPr>
          <w:rFonts w:ascii="Optima" w:hAnsi="Optima"/>
          <w:sz w:val="22"/>
        </w:rPr>
      </w:pPr>
      <w:r w:rsidRPr="00551C82">
        <w:rPr>
          <w:rFonts w:ascii="Optima" w:hAnsi="Optima"/>
          <w:sz w:val="22"/>
          <w:u w:val="single"/>
        </w:rPr>
        <w:t xml:space="preserve">C.A. </w:t>
      </w:r>
      <w:proofErr w:type="spellStart"/>
      <w:r w:rsidRPr="00551C82">
        <w:rPr>
          <w:rFonts w:ascii="Optima" w:hAnsi="Optima"/>
          <w:sz w:val="22"/>
          <w:u w:val="single"/>
        </w:rPr>
        <w:t>Masiello</w:t>
      </w:r>
      <w:proofErr w:type="spellEnd"/>
      <w:r w:rsidRPr="00551C82">
        <w:rPr>
          <w:rFonts w:ascii="Optima" w:hAnsi="Optima"/>
          <w:sz w:val="22"/>
        </w:rPr>
        <w:t>. Black Carbon in Ocean Sediments and a Small River, Dissertation Symposium in Chemical Oceanography (DISCO XV) NSF/ONR/NOAA, Honolulu, Hawaii, May 1999.</w:t>
      </w:r>
    </w:p>
    <w:p w14:paraId="476B37C2" w14:textId="3BFAD6AE" w:rsidR="006A7700" w:rsidRPr="00551C82" w:rsidRDefault="006A7700" w:rsidP="00551C82">
      <w:pPr>
        <w:pStyle w:val="ListParagraph"/>
        <w:numPr>
          <w:ilvl w:val="0"/>
          <w:numId w:val="17"/>
        </w:numPr>
        <w:spacing w:after="40"/>
        <w:ind w:left="360"/>
        <w:rPr>
          <w:rFonts w:ascii="Optima" w:hAnsi="Optima"/>
          <w:sz w:val="22"/>
          <w:u w:val="single"/>
        </w:rPr>
      </w:pPr>
      <w:r w:rsidRPr="00551C82">
        <w:rPr>
          <w:rFonts w:ascii="Optima" w:hAnsi="Optima"/>
          <w:sz w:val="22"/>
        </w:rPr>
        <w:t xml:space="preserve"> </w:t>
      </w:r>
      <w:r w:rsidRPr="00551C82">
        <w:rPr>
          <w:rFonts w:ascii="Optima" w:hAnsi="Optima"/>
          <w:sz w:val="22"/>
          <w:u w:val="single"/>
        </w:rPr>
        <w:t xml:space="preserve">C.A. </w:t>
      </w:r>
      <w:proofErr w:type="spellStart"/>
      <w:r w:rsidRPr="00551C82">
        <w:rPr>
          <w:rFonts w:ascii="Optima" w:hAnsi="Optima"/>
          <w:sz w:val="22"/>
          <w:u w:val="single"/>
        </w:rPr>
        <w:t>Masiello</w:t>
      </w:r>
      <w:proofErr w:type="spellEnd"/>
      <w:r w:rsidRPr="00551C82">
        <w:rPr>
          <w:rFonts w:ascii="Optima" w:hAnsi="Optima"/>
          <w:sz w:val="22"/>
        </w:rPr>
        <w:t>. New Directions in Black Carbon Organic Geochemistry.  Friday Harbor Symposium in honor of John Hedges:  New Directions in Marine Biogeochemistry, August 2003.</w:t>
      </w:r>
    </w:p>
    <w:p w14:paraId="7746E537" w14:textId="26D39467" w:rsidR="006A7700" w:rsidRPr="00551C82" w:rsidRDefault="006A7700" w:rsidP="00551C82">
      <w:pPr>
        <w:pStyle w:val="ListParagraph"/>
        <w:numPr>
          <w:ilvl w:val="0"/>
          <w:numId w:val="17"/>
        </w:numPr>
        <w:spacing w:after="40"/>
        <w:ind w:left="360"/>
        <w:rPr>
          <w:rFonts w:ascii="Optima" w:hAnsi="Optima"/>
          <w:sz w:val="22"/>
          <w:u w:val="single"/>
        </w:rPr>
      </w:pPr>
      <w:r w:rsidRPr="00551C82">
        <w:rPr>
          <w:rFonts w:ascii="Optima" w:hAnsi="Optima"/>
          <w:color w:val="000000"/>
          <w:sz w:val="22"/>
          <w:u w:val="single"/>
        </w:rPr>
        <w:t>M.W.I. Schmidt</w:t>
      </w:r>
      <w:r w:rsidRPr="00551C82">
        <w:rPr>
          <w:rFonts w:ascii="Optima" w:hAnsi="Optima"/>
          <w:color w:val="000000"/>
          <w:sz w:val="22"/>
        </w:rPr>
        <w:t xml:space="preserve"> and 25 others, including C.A. </w:t>
      </w:r>
      <w:proofErr w:type="spellStart"/>
      <w:r w:rsidRPr="00551C82">
        <w:rPr>
          <w:rFonts w:ascii="Optima" w:hAnsi="Optima"/>
          <w:color w:val="000000"/>
          <w:sz w:val="22"/>
        </w:rPr>
        <w:t>Masiello</w:t>
      </w:r>
      <w:proofErr w:type="spellEnd"/>
      <w:r w:rsidRPr="00551C82">
        <w:rPr>
          <w:rFonts w:ascii="Optima" w:hAnsi="Optima"/>
          <w:color w:val="000000"/>
          <w:sz w:val="22"/>
        </w:rPr>
        <w:t xml:space="preserve">, Comparative Analyses of Reference Materials for Organic Geochemical Studies of Black Carbon. </w:t>
      </w:r>
      <w:r w:rsidRPr="00551C82">
        <w:rPr>
          <w:rFonts w:ascii="Optima" w:hAnsi="Optima"/>
          <w:sz w:val="22"/>
        </w:rPr>
        <w:t>European Geoscience Union, Vienna, Austria, April 25, 2005.</w:t>
      </w:r>
      <w:r w:rsidRPr="00551C82">
        <w:rPr>
          <w:rFonts w:ascii="Optima" w:hAnsi="Optima"/>
          <w:color w:val="000000"/>
          <w:sz w:val="22"/>
        </w:rPr>
        <w:t xml:space="preserve"> </w:t>
      </w:r>
    </w:p>
    <w:p w14:paraId="75D463B7" w14:textId="3CEB7833" w:rsidR="006A7700" w:rsidRPr="00551C82" w:rsidRDefault="006A7700" w:rsidP="00551C82">
      <w:pPr>
        <w:pStyle w:val="ListParagraph"/>
        <w:numPr>
          <w:ilvl w:val="0"/>
          <w:numId w:val="17"/>
        </w:numPr>
        <w:spacing w:after="40"/>
        <w:ind w:left="360"/>
        <w:rPr>
          <w:rFonts w:ascii="Optima" w:hAnsi="Optima"/>
          <w:sz w:val="22"/>
          <w:u w:val="single"/>
        </w:rPr>
      </w:pPr>
      <w:r w:rsidRPr="002A7F1B">
        <w:rPr>
          <w:rFonts w:ascii="Optima" w:hAnsi="Optima"/>
          <w:sz w:val="22"/>
          <w:u w:val="single"/>
          <w:lang w:val="it-IT"/>
        </w:rPr>
        <w:t>C.A. Masiello</w:t>
      </w:r>
      <w:r w:rsidRPr="002A7F1B">
        <w:rPr>
          <w:rFonts w:ascii="Optima" w:hAnsi="Optima"/>
          <w:sz w:val="22"/>
          <w:lang w:val="it-IT"/>
        </w:rPr>
        <w:t xml:space="preserve">, </w:t>
      </w:r>
      <w:proofErr w:type="spellStart"/>
      <w:r w:rsidRPr="002A7F1B">
        <w:rPr>
          <w:rFonts w:ascii="Optima" w:hAnsi="Optima"/>
          <w:sz w:val="22"/>
          <w:lang w:val="it-IT"/>
        </w:rPr>
        <w:t>Czimczik</w:t>
      </w:r>
      <w:proofErr w:type="spellEnd"/>
      <w:r w:rsidRPr="002A7F1B">
        <w:rPr>
          <w:rFonts w:ascii="Optima" w:hAnsi="Optima"/>
          <w:sz w:val="22"/>
          <w:lang w:val="it-IT"/>
        </w:rPr>
        <w:t xml:space="preserve">, C.  </w:t>
      </w:r>
      <w:r w:rsidRPr="00551C82">
        <w:rPr>
          <w:rFonts w:ascii="Optima" w:hAnsi="Optima"/>
          <w:sz w:val="22"/>
        </w:rPr>
        <w:t>Building a Black Soil.  European Geoscience Union, Vienna, Austria, April 25, 2005.</w:t>
      </w:r>
    </w:p>
    <w:p w14:paraId="700263AE" w14:textId="07995F95" w:rsidR="006A7700" w:rsidRPr="00551C82" w:rsidRDefault="006A7700" w:rsidP="00551C82">
      <w:pPr>
        <w:pStyle w:val="ListParagraph"/>
        <w:numPr>
          <w:ilvl w:val="0"/>
          <w:numId w:val="17"/>
        </w:numPr>
        <w:spacing w:after="40"/>
        <w:ind w:left="360"/>
        <w:rPr>
          <w:rFonts w:ascii="Optima" w:hAnsi="Optima"/>
          <w:sz w:val="22"/>
          <w:u w:val="single"/>
        </w:rPr>
      </w:pPr>
      <w:r w:rsidRPr="002A7F1B">
        <w:rPr>
          <w:rFonts w:ascii="Optima" w:hAnsi="Optima"/>
          <w:sz w:val="22"/>
          <w:u w:val="single"/>
          <w:lang w:val="it-IT"/>
        </w:rPr>
        <w:t xml:space="preserve">C. </w:t>
      </w:r>
      <w:proofErr w:type="spellStart"/>
      <w:r w:rsidRPr="002A7F1B">
        <w:rPr>
          <w:rFonts w:ascii="Optima" w:hAnsi="Optima"/>
          <w:sz w:val="22"/>
          <w:u w:val="single"/>
          <w:lang w:val="it-IT"/>
        </w:rPr>
        <w:t>Czimczik</w:t>
      </w:r>
      <w:proofErr w:type="spellEnd"/>
      <w:r w:rsidRPr="002A7F1B">
        <w:rPr>
          <w:rFonts w:ascii="Optima" w:hAnsi="Optima"/>
          <w:sz w:val="22"/>
          <w:lang w:val="it-IT"/>
        </w:rPr>
        <w:t xml:space="preserve">, C.A. Masiello.  </w:t>
      </w:r>
      <w:r w:rsidRPr="00551C82">
        <w:rPr>
          <w:rFonts w:ascii="Optima" w:hAnsi="Optima"/>
          <w:sz w:val="22"/>
        </w:rPr>
        <w:t xml:space="preserve">Why are There No Black Soils in the Boreal Regions?  European Union Symposium:  Charcoal to Black Carbon:  Defining Common Issues in </w:t>
      </w:r>
      <w:r w:rsidRPr="00551C82">
        <w:rPr>
          <w:rFonts w:ascii="Optima" w:hAnsi="Optima"/>
          <w:color w:val="000000"/>
          <w:sz w:val="22"/>
        </w:rPr>
        <w:t xml:space="preserve">Quantification and Interpretation in Archaeological, </w:t>
      </w:r>
      <w:proofErr w:type="spellStart"/>
      <w:r w:rsidRPr="00551C82">
        <w:rPr>
          <w:rFonts w:ascii="Optima" w:hAnsi="Optima"/>
          <w:color w:val="000000"/>
          <w:sz w:val="22"/>
        </w:rPr>
        <w:t>Palaeoenvironmental</w:t>
      </w:r>
      <w:proofErr w:type="spellEnd"/>
      <w:r w:rsidRPr="00551C82">
        <w:rPr>
          <w:rFonts w:ascii="Optima" w:hAnsi="Optima"/>
          <w:color w:val="000000"/>
          <w:sz w:val="22"/>
        </w:rPr>
        <w:t xml:space="preserve"> and Carbon Cycle Research.  University of St. Andrews, Edinburgh, Scotland, August 2005.</w:t>
      </w:r>
    </w:p>
    <w:p w14:paraId="26B70253" w14:textId="429B40EB" w:rsidR="006A7700" w:rsidRPr="00551C82" w:rsidRDefault="006A7700" w:rsidP="00551C82">
      <w:pPr>
        <w:pStyle w:val="ListParagraph"/>
        <w:numPr>
          <w:ilvl w:val="0"/>
          <w:numId w:val="17"/>
        </w:numPr>
        <w:spacing w:after="40"/>
        <w:ind w:left="360"/>
        <w:rPr>
          <w:rFonts w:ascii="Optima" w:hAnsi="Optima"/>
          <w:sz w:val="22"/>
          <w:u w:val="single"/>
        </w:rPr>
      </w:pPr>
      <w:r w:rsidRPr="00551C82">
        <w:rPr>
          <w:rFonts w:ascii="Optima" w:hAnsi="Optima"/>
          <w:sz w:val="22"/>
          <w:u w:val="single"/>
        </w:rPr>
        <w:t xml:space="preserve">C.A. </w:t>
      </w:r>
      <w:proofErr w:type="spellStart"/>
      <w:r w:rsidRPr="00551C82">
        <w:rPr>
          <w:rFonts w:ascii="Optima" w:hAnsi="Optima"/>
          <w:sz w:val="22"/>
          <w:u w:val="single"/>
        </w:rPr>
        <w:t>Masiello</w:t>
      </w:r>
      <w:proofErr w:type="spellEnd"/>
      <w:r w:rsidRPr="00551C82">
        <w:rPr>
          <w:rFonts w:ascii="Optima" w:hAnsi="Optima"/>
          <w:sz w:val="22"/>
        </w:rPr>
        <w:t>, Measuring the Carbon Oxidation State of the Earth System.  Texas A&amp;M Galveston, May 2, 2006.</w:t>
      </w:r>
    </w:p>
    <w:p w14:paraId="55E0E439" w14:textId="38E69976" w:rsidR="006A7700" w:rsidRPr="00551C82" w:rsidRDefault="006A7700" w:rsidP="00551C82">
      <w:pPr>
        <w:pStyle w:val="ListParagraph"/>
        <w:numPr>
          <w:ilvl w:val="0"/>
          <w:numId w:val="17"/>
        </w:numPr>
        <w:spacing w:after="40"/>
        <w:ind w:left="360"/>
        <w:rPr>
          <w:rFonts w:ascii="Optima" w:hAnsi="Optima"/>
          <w:sz w:val="22"/>
          <w:u w:val="single"/>
        </w:rPr>
      </w:pPr>
      <w:r w:rsidRPr="00551C82">
        <w:rPr>
          <w:rFonts w:ascii="Optima" w:hAnsi="Optima"/>
          <w:sz w:val="22"/>
          <w:u w:val="single"/>
        </w:rPr>
        <w:t xml:space="preserve">C.A. </w:t>
      </w:r>
      <w:proofErr w:type="spellStart"/>
      <w:r w:rsidRPr="00551C82">
        <w:rPr>
          <w:rFonts w:ascii="Optima" w:hAnsi="Optima"/>
          <w:sz w:val="22"/>
          <w:u w:val="single"/>
        </w:rPr>
        <w:t>Masiello</w:t>
      </w:r>
      <w:proofErr w:type="spellEnd"/>
      <w:r w:rsidRPr="00551C82">
        <w:rPr>
          <w:rFonts w:ascii="Optima" w:hAnsi="Optima"/>
          <w:sz w:val="22"/>
        </w:rPr>
        <w:t>, Measuring the Carbon Oxidation State of the Earth System (and KBS).  Kellogg Biological Station, Michigan State University, April 29, 2006.</w:t>
      </w:r>
    </w:p>
    <w:p w14:paraId="2FA02FC8" w14:textId="5605DC32" w:rsidR="006A7700" w:rsidRPr="00551C82" w:rsidRDefault="006A7700" w:rsidP="00551C82">
      <w:pPr>
        <w:pStyle w:val="ListParagraph"/>
        <w:numPr>
          <w:ilvl w:val="0"/>
          <w:numId w:val="17"/>
        </w:numPr>
        <w:spacing w:after="40"/>
        <w:ind w:left="360"/>
        <w:rPr>
          <w:rFonts w:ascii="Optima" w:hAnsi="Optima"/>
          <w:sz w:val="22"/>
          <w:u w:val="single"/>
        </w:rPr>
      </w:pPr>
      <w:r w:rsidRPr="00551C82">
        <w:rPr>
          <w:rFonts w:ascii="Optima" w:hAnsi="Optima"/>
          <w:sz w:val="22"/>
          <w:u w:val="single"/>
        </w:rPr>
        <w:t xml:space="preserve">C.A. </w:t>
      </w:r>
      <w:proofErr w:type="spellStart"/>
      <w:r w:rsidRPr="00551C82">
        <w:rPr>
          <w:rFonts w:ascii="Optima" w:hAnsi="Optima"/>
          <w:sz w:val="22"/>
          <w:u w:val="single"/>
        </w:rPr>
        <w:t>Masiello</w:t>
      </w:r>
      <w:proofErr w:type="spellEnd"/>
      <w:r w:rsidRPr="00551C82">
        <w:rPr>
          <w:rFonts w:ascii="Optima" w:hAnsi="Optima"/>
          <w:sz w:val="22"/>
        </w:rPr>
        <w:t xml:space="preserve">, C. </w:t>
      </w:r>
      <w:proofErr w:type="spellStart"/>
      <w:r w:rsidRPr="00551C82">
        <w:rPr>
          <w:rFonts w:ascii="Optima" w:hAnsi="Optima"/>
          <w:sz w:val="22"/>
        </w:rPr>
        <w:t>Czimczik</w:t>
      </w:r>
      <w:proofErr w:type="spellEnd"/>
      <w:r w:rsidRPr="00551C82">
        <w:rPr>
          <w:rFonts w:ascii="Optima" w:hAnsi="Optima"/>
          <w:sz w:val="22"/>
        </w:rPr>
        <w:t>, How to Build a Black Soil. Rice U/TAMU-Galveston joint BC-nanocarbon symposium, 2006.</w:t>
      </w:r>
    </w:p>
    <w:p w14:paraId="74B0FAB6" w14:textId="7680EA7C" w:rsidR="00551C82" w:rsidRPr="007043F9" w:rsidRDefault="006A7700" w:rsidP="007043F9">
      <w:pPr>
        <w:pStyle w:val="ListParagraph"/>
        <w:numPr>
          <w:ilvl w:val="0"/>
          <w:numId w:val="17"/>
        </w:numPr>
        <w:spacing w:after="40"/>
        <w:ind w:left="360"/>
        <w:rPr>
          <w:rFonts w:ascii="Optima" w:hAnsi="Optima"/>
          <w:sz w:val="22"/>
          <w:u w:val="single"/>
        </w:rPr>
      </w:pPr>
      <w:r w:rsidRPr="00551C82">
        <w:rPr>
          <w:rFonts w:ascii="Optima" w:hAnsi="Optima"/>
          <w:sz w:val="22"/>
          <w:u w:val="single"/>
        </w:rPr>
        <w:t xml:space="preserve">C.A. </w:t>
      </w:r>
      <w:proofErr w:type="spellStart"/>
      <w:r w:rsidRPr="00551C82">
        <w:rPr>
          <w:rFonts w:ascii="Optima" w:hAnsi="Optima"/>
          <w:sz w:val="22"/>
          <w:u w:val="single"/>
        </w:rPr>
        <w:t>Masiello</w:t>
      </w:r>
      <w:proofErr w:type="spellEnd"/>
      <w:r w:rsidRPr="00551C82">
        <w:rPr>
          <w:rFonts w:ascii="Optima" w:hAnsi="Optima"/>
          <w:sz w:val="22"/>
        </w:rPr>
        <w:t xml:space="preserve">, Greenhouse </w:t>
      </w:r>
      <w:proofErr w:type="gramStart"/>
      <w:r w:rsidRPr="00551C82">
        <w:rPr>
          <w:rFonts w:ascii="Optima" w:hAnsi="Optima"/>
          <w:sz w:val="22"/>
        </w:rPr>
        <w:t>Gases</w:t>
      </w:r>
      <w:proofErr w:type="gramEnd"/>
      <w:r w:rsidRPr="00551C82">
        <w:rPr>
          <w:rFonts w:ascii="Optima" w:hAnsi="Optima"/>
          <w:sz w:val="22"/>
        </w:rPr>
        <w:t xml:space="preserve"> and the Carbon Cycle.  MIT Enterprise Forum of Texas, Sept. 20, 2006.</w:t>
      </w:r>
    </w:p>
    <w:p w14:paraId="0AA5E997"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10.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Fate of Fossil Fuel CO</w:t>
      </w:r>
      <w:r w:rsidRPr="00C4241F">
        <w:rPr>
          <w:rFonts w:ascii="Optima" w:hAnsi="Optima"/>
          <w:sz w:val="22"/>
          <w:vertAlign w:val="subscript"/>
        </w:rPr>
        <w:t>2</w:t>
      </w:r>
      <w:r w:rsidRPr="00C4241F">
        <w:rPr>
          <w:rFonts w:ascii="Optima" w:hAnsi="Optima"/>
          <w:sz w:val="22"/>
        </w:rPr>
        <w:t xml:space="preserve"> and Potential for </w:t>
      </w:r>
      <w:proofErr w:type="spellStart"/>
      <w:r w:rsidRPr="00C4241F">
        <w:rPr>
          <w:rFonts w:ascii="Optima" w:hAnsi="Optima"/>
          <w:sz w:val="22"/>
        </w:rPr>
        <w:t>Biospheric</w:t>
      </w:r>
      <w:proofErr w:type="spellEnd"/>
      <w:r w:rsidRPr="00C4241F">
        <w:rPr>
          <w:rFonts w:ascii="Optima" w:hAnsi="Optima"/>
          <w:sz w:val="22"/>
        </w:rPr>
        <w:t xml:space="preserve"> Sequestration.  Rice University/Shell Internal Symposium, Oct 6, 2006.</w:t>
      </w:r>
    </w:p>
    <w:p w14:paraId="19FF0E9D"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11.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xml:space="preserve">, Tracking the Earth’s Carbon Cycle.  Rice Board of Trustees, May 23, 2007. </w:t>
      </w:r>
    </w:p>
    <w:p w14:paraId="68E05ED2" w14:textId="77777777" w:rsidR="006A7700" w:rsidRPr="00C4241F" w:rsidRDefault="006A7700" w:rsidP="006A7700">
      <w:pPr>
        <w:spacing w:after="40"/>
        <w:ind w:left="360" w:hanging="360"/>
        <w:rPr>
          <w:rFonts w:ascii="Optima" w:hAnsi="Optima"/>
          <w:sz w:val="22"/>
        </w:rPr>
      </w:pPr>
      <w:r w:rsidRPr="00C4241F">
        <w:rPr>
          <w:rFonts w:ascii="Optima" w:hAnsi="Optima"/>
          <w:color w:val="000000"/>
          <w:sz w:val="22"/>
        </w:rPr>
        <w:t xml:space="preserve">12. </w:t>
      </w:r>
      <w:r w:rsidRPr="00C4241F">
        <w:rPr>
          <w:rFonts w:ascii="Optima" w:hAnsi="Optima"/>
          <w:color w:val="000000"/>
          <w:sz w:val="22"/>
          <w:u w:val="single"/>
        </w:rPr>
        <w:t>E. Mayorga</w:t>
      </w:r>
      <w:r w:rsidRPr="00C4241F">
        <w:rPr>
          <w:rFonts w:ascii="Optima" w:hAnsi="Optima"/>
          <w:color w:val="000000"/>
          <w:sz w:val="22"/>
        </w:rPr>
        <w:t xml:space="preserve">, A.K. </w:t>
      </w:r>
      <w:proofErr w:type="spellStart"/>
      <w:r w:rsidRPr="00C4241F">
        <w:rPr>
          <w:rFonts w:ascii="Optima" w:hAnsi="Optima"/>
          <w:color w:val="000000"/>
          <w:sz w:val="22"/>
        </w:rPr>
        <w:t>Aufdenkampe</w:t>
      </w:r>
      <w:proofErr w:type="spellEnd"/>
      <w:r w:rsidRPr="00C4241F">
        <w:rPr>
          <w:rFonts w:ascii="Optima" w:hAnsi="Optima"/>
          <w:color w:val="000000"/>
          <w:sz w:val="22"/>
        </w:rPr>
        <w:t xml:space="preserve">, C.A. </w:t>
      </w:r>
      <w:proofErr w:type="spellStart"/>
      <w:r w:rsidRPr="00C4241F">
        <w:rPr>
          <w:rFonts w:ascii="Optima" w:hAnsi="Optima"/>
          <w:color w:val="000000"/>
          <w:sz w:val="22"/>
        </w:rPr>
        <w:t>Masiello</w:t>
      </w:r>
      <w:proofErr w:type="spellEnd"/>
      <w:r w:rsidRPr="00C4241F">
        <w:rPr>
          <w:rFonts w:ascii="Optima" w:hAnsi="Optima"/>
          <w:color w:val="000000"/>
          <w:sz w:val="22"/>
        </w:rPr>
        <w:t xml:space="preserve">, A.V. </w:t>
      </w:r>
      <w:proofErr w:type="spellStart"/>
      <w:r w:rsidRPr="00C4241F">
        <w:rPr>
          <w:rFonts w:ascii="Optima" w:hAnsi="Optima"/>
          <w:color w:val="000000"/>
          <w:sz w:val="22"/>
        </w:rPr>
        <w:t>Krusche</w:t>
      </w:r>
      <w:proofErr w:type="spellEnd"/>
      <w:r w:rsidRPr="00C4241F">
        <w:rPr>
          <w:rFonts w:ascii="Optima" w:hAnsi="Optima"/>
          <w:color w:val="000000"/>
          <w:sz w:val="22"/>
        </w:rPr>
        <w:t xml:space="preserve">, P.D. Quay, J.E. Richey, S. </w:t>
      </w:r>
      <w:proofErr w:type="spellStart"/>
      <w:r w:rsidRPr="00C4241F">
        <w:rPr>
          <w:rFonts w:ascii="Optima" w:hAnsi="Optima"/>
          <w:color w:val="000000"/>
          <w:sz w:val="22"/>
        </w:rPr>
        <w:t>Seitzinger</w:t>
      </w:r>
      <w:proofErr w:type="spellEnd"/>
      <w:r w:rsidRPr="00C4241F">
        <w:rPr>
          <w:rFonts w:ascii="Optima" w:hAnsi="Optima"/>
          <w:color w:val="000000"/>
          <w:sz w:val="22"/>
        </w:rPr>
        <w:t xml:space="preserve">.  </w:t>
      </w:r>
      <w:r w:rsidRPr="00C4241F">
        <w:rPr>
          <w:rFonts w:ascii="Optima" w:hAnsi="Optima"/>
          <w:sz w:val="22"/>
        </w:rPr>
        <w:t>Rejuvenation and Aging of Carbon in Rivers:  Sources, Exports, and Interactions Among Fractions in the Amazon and Other Systems, Fall American Geophysical Union Meeting, San Francisco, Dec. 12-17, 2007.</w:t>
      </w:r>
    </w:p>
    <w:p w14:paraId="02A28A91" w14:textId="77777777" w:rsidR="006A7700" w:rsidRPr="00C4241F" w:rsidRDefault="006A7700" w:rsidP="006A7700">
      <w:pPr>
        <w:spacing w:after="40"/>
        <w:ind w:left="450" w:hanging="450"/>
        <w:rPr>
          <w:rFonts w:ascii="Optima" w:hAnsi="Optima"/>
          <w:color w:val="000000"/>
          <w:sz w:val="22"/>
        </w:rPr>
      </w:pPr>
      <w:r w:rsidRPr="00C4241F">
        <w:rPr>
          <w:rFonts w:ascii="Optima" w:hAnsi="Optima"/>
          <w:color w:val="000000"/>
          <w:sz w:val="22"/>
        </w:rPr>
        <w:t xml:space="preserve">13. </w:t>
      </w:r>
      <w:r w:rsidRPr="00C4241F">
        <w:rPr>
          <w:rFonts w:ascii="Optima" w:hAnsi="Optima"/>
          <w:color w:val="000000"/>
          <w:sz w:val="22"/>
          <w:u w:val="single"/>
        </w:rPr>
        <w:t xml:space="preserve">C.A. </w:t>
      </w:r>
      <w:proofErr w:type="spellStart"/>
      <w:r w:rsidRPr="00C4241F">
        <w:rPr>
          <w:rFonts w:ascii="Optima" w:hAnsi="Optima"/>
          <w:color w:val="000000"/>
          <w:sz w:val="22"/>
          <w:u w:val="single"/>
        </w:rPr>
        <w:t>Masiello</w:t>
      </w:r>
      <w:proofErr w:type="spellEnd"/>
      <w:r w:rsidRPr="00C4241F">
        <w:rPr>
          <w:rFonts w:ascii="Optima" w:hAnsi="Optima"/>
          <w:color w:val="000000"/>
          <w:sz w:val="22"/>
        </w:rPr>
        <w:t xml:space="preserve">. </w:t>
      </w:r>
      <w:r w:rsidRPr="00C4241F">
        <w:rPr>
          <w:rFonts w:ascii="Optima" w:hAnsi="Optima"/>
          <w:sz w:val="22"/>
        </w:rPr>
        <w:t>Towards Soil and Sediment Inventories of Black Carbon. Fall American Geophysical Union Meeting, San Francisco, Dec. 15-19, 2008.</w:t>
      </w:r>
    </w:p>
    <w:p w14:paraId="30AA7BD9"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14.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Biogeochemistry of Charcoal in the Environment:  Carbon cycle roles and carbon sequestration options.  University of Texas Bureau of Economic Geology, March 26, 2009.</w:t>
      </w:r>
    </w:p>
    <w:p w14:paraId="175DFCE4"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15.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Biogeochemistry of Charcoal in the Environment:  Carbon Cycle Roles and Carbon Sequestration Options.  Arizona State University School of Earth and Space Exploration, March 26, 2009.</w:t>
      </w:r>
    </w:p>
    <w:p w14:paraId="0BBB8522" w14:textId="77777777" w:rsidR="006A7700" w:rsidRPr="00C4241F" w:rsidRDefault="006A7700" w:rsidP="006A7700">
      <w:pPr>
        <w:spacing w:after="40"/>
        <w:ind w:left="360" w:hanging="360"/>
        <w:rPr>
          <w:rFonts w:ascii="Optima" w:hAnsi="Optima"/>
          <w:sz w:val="22"/>
        </w:rPr>
      </w:pPr>
      <w:r w:rsidRPr="00C4241F">
        <w:rPr>
          <w:rFonts w:ascii="Optima" w:hAnsi="Optima"/>
          <w:sz w:val="22"/>
        </w:rPr>
        <w:lastRenderedPageBreak/>
        <w:t xml:space="preserve">16.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xml:space="preserve">, </w:t>
      </w:r>
      <w:r w:rsidRPr="00C4241F">
        <w:rPr>
          <w:rFonts w:ascii="Optima" w:hAnsi="Optima"/>
          <w:i/>
          <w:sz w:val="22"/>
        </w:rPr>
        <w:t>W.C. Hockaday, M. Dean</w:t>
      </w:r>
      <w:r w:rsidRPr="00C4241F">
        <w:rPr>
          <w:rFonts w:ascii="Optima" w:hAnsi="Optima"/>
          <w:sz w:val="22"/>
        </w:rPr>
        <w:t>.  Using NMR to Understand the Ecological Roles of Charcoal.  Soil Ecological Society Meeting, Burlington, VT, July 2009.</w:t>
      </w:r>
    </w:p>
    <w:p w14:paraId="33EF15B6"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17.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xml:space="preserve">, </w:t>
      </w:r>
      <w:r w:rsidRPr="00C4241F">
        <w:rPr>
          <w:rFonts w:ascii="Optima" w:hAnsi="Optima"/>
          <w:i/>
          <w:sz w:val="22"/>
        </w:rPr>
        <w:t>W.C. Hockaday, M.E. Gallagher.</w:t>
      </w:r>
      <w:r w:rsidRPr="00C4241F">
        <w:rPr>
          <w:rFonts w:ascii="Optima" w:hAnsi="Optima"/>
          <w:sz w:val="22"/>
        </w:rPr>
        <w:t xml:space="preserve">  Basic Solid-State NMR Techniques in the </w:t>
      </w:r>
      <w:proofErr w:type="spellStart"/>
      <w:r w:rsidRPr="00C4241F">
        <w:rPr>
          <w:rFonts w:ascii="Optima" w:hAnsi="Optima"/>
          <w:sz w:val="22"/>
        </w:rPr>
        <w:t>Biogeosciences</w:t>
      </w:r>
      <w:proofErr w:type="spellEnd"/>
      <w:r w:rsidRPr="00C4241F">
        <w:rPr>
          <w:rFonts w:ascii="Optima" w:hAnsi="Optima"/>
          <w:sz w:val="22"/>
        </w:rPr>
        <w:t>.  Ecological Society of America Meeting, Albuquerque, NM, August 2009.</w:t>
      </w:r>
    </w:p>
    <w:p w14:paraId="7620AEF8" w14:textId="77777777" w:rsidR="006A7700" w:rsidRPr="00C4241F" w:rsidRDefault="006A7700" w:rsidP="006A7700">
      <w:pPr>
        <w:ind w:left="360" w:hanging="360"/>
        <w:rPr>
          <w:rFonts w:ascii="Optima" w:hAnsi="Optima"/>
          <w:sz w:val="22"/>
        </w:rPr>
      </w:pPr>
      <w:r w:rsidRPr="00C4241F">
        <w:rPr>
          <w:rFonts w:ascii="Optima" w:hAnsi="Optima"/>
          <w:sz w:val="22"/>
        </w:rPr>
        <w:t xml:space="preserve">18.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The Role of Charcoal in Carbon Sequestration and Greenhouse Gas Management.  International Briquetting and Agglomeration Society.  San Antonio, TX, October 2009.</w:t>
      </w:r>
    </w:p>
    <w:p w14:paraId="5EE567B6"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19.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Effects of Human Activity on the Sources and Cycling of Carbon in U.S. Subtropical Rivers.  Invited seminar, University of Houston Department of Earth and Atmospheric Sciences, October 23, 2010.</w:t>
      </w:r>
    </w:p>
    <w:p w14:paraId="21C8A8A1"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20.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Effects of Human Activity on the Sources and Cycling of Carbon in U.S. Subtropical Rivers.  Invited seminar, Texas A&amp;M University Department of Oceanography, April 19, 2010.</w:t>
      </w:r>
    </w:p>
    <w:p w14:paraId="29F9F777" w14:textId="77777777" w:rsidR="006A7700" w:rsidRPr="00C4241F" w:rsidRDefault="006A7700" w:rsidP="006A7700">
      <w:pPr>
        <w:spacing w:after="40"/>
        <w:ind w:left="450" w:hanging="450"/>
        <w:rPr>
          <w:rFonts w:ascii="Optima" w:hAnsi="Optima"/>
          <w:sz w:val="22"/>
        </w:rPr>
      </w:pPr>
      <w:r w:rsidRPr="002A7F1B">
        <w:rPr>
          <w:rFonts w:ascii="Optima" w:hAnsi="Optima"/>
          <w:sz w:val="22"/>
          <w:lang w:val="it-IT"/>
        </w:rPr>
        <w:t xml:space="preserve">21. </w:t>
      </w:r>
      <w:r w:rsidRPr="002A7F1B">
        <w:rPr>
          <w:rFonts w:ascii="Optima" w:hAnsi="Optima"/>
          <w:sz w:val="22"/>
          <w:u w:val="single"/>
          <w:lang w:val="it-IT"/>
        </w:rPr>
        <w:t>C.A. Masiello</w:t>
      </w:r>
      <w:r w:rsidRPr="002A7F1B">
        <w:rPr>
          <w:rFonts w:ascii="Optima" w:hAnsi="Optima"/>
          <w:sz w:val="22"/>
          <w:lang w:val="it-IT"/>
        </w:rPr>
        <w:t xml:space="preserve">, T.J. Pérez.  </w:t>
      </w:r>
      <w:r w:rsidRPr="00C4241F">
        <w:rPr>
          <w:rFonts w:ascii="Optima" w:hAnsi="Optima"/>
          <w:sz w:val="22"/>
        </w:rPr>
        <w:t xml:space="preserve">Two Modes of Human River Pollution:  Comparing U.S. and Latin American Watershed Nutrient Contamination. Rice University Symposium: the </w:t>
      </w:r>
      <w:proofErr w:type="gramStart"/>
      <w:r w:rsidRPr="00C4241F">
        <w:rPr>
          <w:rFonts w:ascii="Optima" w:hAnsi="Optima"/>
          <w:sz w:val="22"/>
        </w:rPr>
        <w:t>City</w:t>
      </w:r>
      <w:proofErr w:type="gramEnd"/>
      <w:r w:rsidRPr="00C4241F">
        <w:rPr>
          <w:rFonts w:ascii="Optima" w:hAnsi="Optima"/>
          <w:sz w:val="22"/>
        </w:rPr>
        <w:t xml:space="preserve"> and the Environment in Latin America: An Interdisciplinary Perspective.  Houston, TX, January 2011.</w:t>
      </w:r>
    </w:p>
    <w:p w14:paraId="759754F0"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22. </w:t>
      </w:r>
      <w:bookmarkStart w:id="1" w:name="OLE_LINK4"/>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u w:val="single"/>
        </w:rPr>
        <w:t>.</w:t>
      </w:r>
      <w:r w:rsidRPr="00C4241F">
        <w:rPr>
          <w:rFonts w:ascii="Optima" w:hAnsi="Optima"/>
          <w:sz w:val="22"/>
        </w:rPr>
        <w:t xml:space="preserve">  Connecting Aerosol Measurements to the Global Black Carbon Cycle.  Invited speaker, Aerosol Metrology </w:t>
      </w:r>
      <w:proofErr w:type="gramStart"/>
      <w:r w:rsidRPr="00C4241F">
        <w:rPr>
          <w:rFonts w:ascii="Optima" w:hAnsi="Optima"/>
          <w:sz w:val="22"/>
        </w:rPr>
        <w:t>for  Climate</w:t>
      </w:r>
      <w:proofErr w:type="gramEnd"/>
      <w:r w:rsidRPr="00C4241F">
        <w:rPr>
          <w:rFonts w:ascii="Optima" w:hAnsi="Optima"/>
          <w:sz w:val="22"/>
        </w:rPr>
        <w:t xml:space="preserve"> Workshop, NIST, Gaithersburg, MD, March 2011.</w:t>
      </w:r>
    </w:p>
    <w:bookmarkEnd w:id="1"/>
    <w:p w14:paraId="49A26AAE"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23.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Ecosystem Oxidative Ratios in the Global Carbon Cycle. Invited seminar, Texas A&amp;M University Ecology and Evolutionary Biology Program, April 2011.</w:t>
      </w:r>
    </w:p>
    <w:p w14:paraId="76E379D6" w14:textId="77777777" w:rsidR="006A7700" w:rsidRPr="00C4241F" w:rsidRDefault="006A7700" w:rsidP="006A7700">
      <w:pPr>
        <w:ind w:left="360" w:hanging="360"/>
        <w:rPr>
          <w:rFonts w:ascii="Optima" w:hAnsi="Optima"/>
          <w:sz w:val="22"/>
        </w:rPr>
      </w:pPr>
      <w:r w:rsidRPr="00C4241F">
        <w:rPr>
          <w:rFonts w:ascii="Optima" w:hAnsi="Optima"/>
          <w:sz w:val="22"/>
        </w:rPr>
        <w:t xml:space="preserve">24.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u w:val="single"/>
        </w:rPr>
        <w:t>.</w:t>
      </w:r>
      <w:r w:rsidRPr="00C4241F">
        <w:rPr>
          <w:rFonts w:ascii="Optima" w:hAnsi="Optima"/>
          <w:sz w:val="22"/>
        </w:rPr>
        <w:t xml:space="preserve"> Carbon Oxidation and Reduction in the Earth System.  Yale University Symposium:  Frontiers in Earth Surface System Interactions.  New Haven, CT, May 2011.</w:t>
      </w:r>
    </w:p>
    <w:p w14:paraId="0FC604C6" w14:textId="77777777" w:rsidR="006A7700" w:rsidRPr="00C4241F" w:rsidRDefault="006A7700" w:rsidP="006A7700">
      <w:pPr>
        <w:ind w:left="360" w:hanging="360"/>
        <w:rPr>
          <w:rFonts w:ascii="Optima" w:hAnsi="Optima"/>
          <w:sz w:val="22"/>
        </w:rPr>
      </w:pPr>
      <w:r w:rsidRPr="00C4241F">
        <w:rPr>
          <w:rFonts w:ascii="Optima" w:hAnsi="Optima"/>
          <w:sz w:val="22"/>
        </w:rPr>
        <w:t xml:space="preserve">25.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Carbon Oxidation and Reduction in the Earth System.  St. Andrews University School of Geography and Geoscience, St. Andrews, Scotland, May 2011.</w:t>
      </w:r>
    </w:p>
    <w:p w14:paraId="3AB1E77D" w14:textId="77777777" w:rsidR="006A7700" w:rsidRPr="00C4241F" w:rsidRDefault="006A7700" w:rsidP="006A7700">
      <w:pPr>
        <w:ind w:left="360" w:hanging="360"/>
        <w:rPr>
          <w:rFonts w:ascii="Optima" w:hAnsi="Optima"/>
          <w:sz w:val="22"/>
        </w:rPr>
      </w:pPr>
      <w:r w:rsidRPr="00C4241F">
        <w:rPr>
          <w:rFonts w:ascii="Optima" w:hAnsi="Optima"/>
          <w:sz w:val="22"/>
        </w:rPr>
        <w:t xml:space="preserve">26.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Grand Challenges in Earth System Science for the 21</w:t>
      </w:r>
      <w:r w:rsidRPr="00C4241F">
        <w:rPr>
          <w:rFonts w:ascii="Optima" w:hAnsi="Optima"/>
          <w:sz w:val="22"/>
          <w:vertAlign w:val="superscript"/>
        </w:rPr>
        <w:t>st</w:t>
      </w:r>
      <w:r w:rsidRPr="00C4241F">
        <w:rPr>
          <w:rFonts w:ascii="Optima" w:hAnsi="Optima"/>
          <w:sz w:val="22"/>
        </w:rPr>
        <w:t xml:space="preserve"> Century, UC Irvine Earth System Science 20</w:t>
      </w:r>
      <w:r w:rsidRPr="00C4241F">
        <w:rPr>
          <w:rFonts w:ascii="Optima" w:hAnsi="Optima"/>
          <w:sz w:val="22"/>
          <w:vertAlign w:val="superscript"/>
        </w:rPr>
        <w:t>th</w:t>
      </w:r>
      <w:r w:rsidRPr="00C4241F">
        <w:rPr>
          <w:rFonts w:ascii="Optima" w:hAnsi="Optima"/>
          <w:sz w:val="22"/>
        </w:rPr>
        <w:t xml:space="preserve"> Anniversary Celebration, Irvine, California, Sept. 2011.</w:t>
      </w:r>
    </w:p>
    <w:p w14:paraId="560A6BCB" w14:textId="77777777" w:rsidR="006A7700" w:rsidRPr="00C4241F" w:rsidRDefault="006A7700" w:rsidP="006A7700">
      <w:pPr>
        <w:ind w:left="360" w:hanging="360"/>
        <w:rPr>
          <w:rFonts w:ascii="Optima" w:hAnsi="Optima"/>
          <w:sz w:val="22"/>
        </w:rPr>
      </w:pPr>
      <w:r w:rsidRPr="00C4241F">
        <w:rPr>
          <w:rFonts w:ascii="Optima" w:hAnsi="Optima"/>
          <w:sz w:val="22"/>
        </w:rPr>
        <w:t xml:space="preserve">27.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Charcoal in the Earth System.  Baylor University department of Geology, Oct. 2011.</w:t>
      </w:r>
    </w:p>
    <w:p w14:paraId="68D62C3A" w14:textId="77777777" w:rsidR="006A7700" w:rsidRPr="00C4241F" w:rsidRDefault="006A7700" w:rsidP="006A7700">
      <w:pPr>
        <w:ind w:left="360" w:hanging="360"/>
        <w:rPr>
          <w:rFonts w:ascii="Optima" w:hAnsi="Optima"/>
          <w:sz w:val="22"/>
        </w:rPr>
      </w:pPr>
      <w:r w:rsidRPr="00C4241F">
        <w:rPr>
          <w:rFonts w:ascii="Optima" w:hAnsi="Optima"/>
          <w:sz w:val="22"/>
        </w:rPr>
        <w:t xml:space="preserve">28.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u w:val="single"/>
        </w:rPr>
        <w:t>.</w:t>
      </w:r>
      <w:r w:rsidRPr="00C4241F">
        <w:rPr>
          <w:rFonts w:ascii="Optima" w:hAnsi="Optima"/>
          <w:sz w:val="22"/>
        </w:rPr>
        <w:t xml:space="preserve">  Charcoal in the Earth System.  Michigan State University department of Geological Sciences, Oct. 2011.</w:t>
      </w:r>
    </w:p>
    <w:p w14:paraId="7B6B92F8" w14:textId="77777777" w:rsidR="006A7700" w:rsidRPr="00C4241F" w:rsidRDefault="006A7700" w:rsidP="006A7700">
      <w:pPr>
        <w:ind w:left="360" w:hanging="360"/>
        <w:rPr>
          <w:rFonts w:ascii="Optima" w:hAnsi="Optima"/>
          <w:sz w:val="22"/>
        </w:rPr>
      </w:pPr>
      <w:r w:rsidRPr="00C4241F">
        <w:rPr>
          <w:rFonts w:ascii="Optima" w:hAnsi="Optima"/>
          <w:sz w:val="22"/>
        </w:rPr>
        <w:t xml:space="preserve">29.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M.E. Gallagher, W.C. Hockaday.  Biochemical Yields in Biofuels Measured Through NMR and NIR. USDA Sustainable Bioenergy and Bioproducts Principal Investigators Meeting, Oct 2011.</w:t>
      </w:r>
    </w:p>
    <w:p w14:paraId="68F2357E" w14:textId="77777777" w:rsidR="006A7700" w:rsidRPr="00C4241F" w:rsidRDefault="006A7700" w:rsidP="006A7700">
      <w:pPr>
        <w:ind w:left="360" w:hanging="360"/>
        <w:rPr>
          <w:rFonts w:ascii="Optima" w:hAnsi="Optima"/>
          <w:sz w:val="22"/>
        </w:rPr>
      </w:pPr>
      <w:r w:rsidRPr="00C4241F">
        <w:rPr>
          <w:rFonts w:ascii="Optima" w:hAnsi="Optima"/>
          <w:sz w:val="22"/>
        </w:rPr>
        <w:t xml:space="preserve">30.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Charcoal in the Earth System.  Virginia Commonwealth University department of Biology, Nov. 2011.</w:t>
      </w:r>
    </w:p>
    <w:p w14:paraId="2EFB174A" w14:textId="77777777" w:rsidR="006A7700" w:rsidRPr="00C4241F" w:rsidRDefault="006A7700" w:rsidP="006A7700">
      <w:pPr>
        <w:ind w:left="360" w:hanging="360"/>
        <w:rPr>
          <w:rFonts w:ascii="Optima" w:hAnsi="Optima"/>
          <w:sz w:val="22"/>
        </w:rPr>
      </w:pPr>
      <w:r w:rsidRPr="00C4241F">
        <w:rPr>
          <w:rFonts w:ascii="Optima" w:hAnsi="Optima"/>
          <w:sz w:val="22"/>
        </w:rPr>
        <w:t xml:space="preserve">31. </w:t>
      </w: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Charcoal in the Earth System.  Tulane University department of Earth and Environmental Sciences, January 2012.</w:t>
      </w:r>
    </w:p>
    <w:p w14:paraId="71B936AA" w14:textId="77777777" w:rsidR="006A7700" w:rsidRPr="00C4241F" w:rsidRDefault="006A7700" w:rsidP="006A7700">
      <w:pPr>
        <w:ind w:left="360" w:hanging="360"/>
        <w:rPr>
          <w:rFonts w:ascii="Optima" w:hAnsi="Optima" w:cs="Arial"/>
          <w:sz w:val="22"/>
          <w:szCs w:val="22"/>
        </w:rPr>
      </w:pPr>
      <w:r w:rsidRPr="00C4241F">
        <w:rPr>
          <w:rFonts w:ascii="Optima" w:hAnsi="Optima" w:cs="Arial"/>
          <w:sz w:val="22"/>
          <w:szCs w:val="22"/>
        </w:rPr>
        <w:t xml:space="preserve">32.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Charcoal in the Earth System. Arizona State University School of Earth and Space Exploration, Spring semester 2012.</w:t>
      </w:r>
    </w:p>
    <w:p w14:paraId="69730E38" w14:textId="77777777" w:rsidR="006A7700" w:rsidRPr="00C4241F" w:rsidRDefault="006A7700" w:rsidP="006A7700">
      <w:pPr>
        <w:ind w:left="360" w:hanging="360"/>
        <w:rPr>
          <w:rFonts w:ascii="Optima" w:hAnsi="Optima" w:cs="Arial"/>
          <w:sz w:val="22"/>
          <w:szCs w:val="22"/>
        </w:rPr>
      </w:pPr>
      <w:r w:rsidRPr="00C4241F">
        <w:rPr>
          <w:rFonts w:ascii="Optima" w:hAnsi="Optima" w:cs="Arial"/>
          <w:sz w:val="22"/>
          <w:szCs w:val="22"/>
        </w:rPr>
        <w:t xml:space="preserve">33.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Z. Liu, K. </w:t>
      </w:r>
      <w:proofErr w:type="spellStart"/>
      <w:r w:rsidRPr="00C4241F">
        <w:rPr>
          <w:rFonts w:ascii="Optima" w:hAnsi="Optima" w:cs="Arial"/>
          <w:sz w:val="22"/>
          <w:szCs w:val="22"/>
        </w:rPr>
        <w:t>Ziegelgruber</w:t>
      </w:r>
      <w:proofErr w:type="spellEnd"/>
      <w:r w:rsidRPr="00C4241F">
        <w:rPr>
          <w:rFonts w:ascii="Optima" w:hAnsi="Optima" w:cs="Arial"/>
          <w:sz w:val="22"/>
          <w:szCs w:val="22"/>
        </w:rPr>
        <w:t xml:space="preserve">, B. Dugan, H. </w:t>
      </w:r>
      <w:proofErr w:type="spellStart"/>
      <w:r w:rsidRPr="00C4241F">
        <w:rPr>
          <w:rFonts w:ascii="Optima" w:hAnsi="Optima" w:cs="Arial"/>
          <w:sz w:val="22"/>
          <w:szCs w:val="22"/>
        </w:rPr>
        <w:t>Gonnermann</w:t>
      </w:r>
      <w:proofErr w:type="spellEnd"/>
      <w:r w:rsidRPr="00C4241F">
        <w:rPr>
          <w:rFonts w:ascii="Optima" w:hAnsi="Optima" w:cs="Arial"/>
          <w:sz w:val="22"/>
          <w:szCs w:val="22"/>
        </w:rPr>
        <w:t xml:space="preserve">, V. Chuang, K. </w:t>
      </w:r>
      <w:proofErr w:type="spellStart"/>
      <w:r w:rsidRPr="00C4241F">
        <w:rPr>
          <w:rFonts w:ascii="Optima" w:hAnsi="Optima" w:cs="Arial"/>
          <w:sz w:val="22"/>
          <w:szCs w:val="22"/>
        </w:rPr>
        <w:t>Zygourakis</w:t>
      </w:r>
      <w:proofErr w:type="spellEnd"/>
      <w:r w:rsidRPr="00C4241F">
        <w:rPr>
          <w:rFonts w:ascii="Optima" w:hAnsi="Optima" w:cs="Arial"/>
          <w:sz w:val="22"/>
          <w:szCs w:val="22"/>
        </w:rPr>
        <w:t xml:space="preserve"> </w:t>
      </w:r>
      <w:proofErr w:type="gramStart"/>
      <w:r w:rsidRPr="00C4241F">
        <w:rPr>
          <w:rFonts w:ascii="Optima" w:hAnsi="Optima" w:cs="Arial"/>
          <w:sz w:val="22"/>
          <w:szCs w:val="22"/>
        </w:rPr>
        <w:t>Density</w:t>
      </w:r>
      <w:proofErr w:type="gramEnd"/>
      <w:r w:rsidRPr="00C4241F">
        <w:rPr>
          <w:rFonts w:ascii="Optima" w:hAnsi="Optima" w:cs="Arial"/>
          <w:sz w:val="22"/>
          <w:szCs w:val="22"/>
        </w:rPr>
        <w:t xml:space="preserve"> and porosity as controls on charcoal storage in soils.  European Geosciences Union, Vienna, Austria, April 2012.</w:t>
      </w:r>
    </w:p>
    <w:p w14:paraId="7DF55AEC" w14:textId="77777777" w:rsidR="006A7700" w:rsidRPr="00C4241F" w:rsidRDefault="006A7700" w:rsidP="006A7700">
      <w:pPr>
        <w:ind w:left="360" w:hanging="360"/>
        <w:rPr>
          <w:rFonts w:ascii="Optima" w:hAnsi="Optima" w:cs="Arial"/>
          <w:sz w:val="22"/>
          <w:szCs w:val="22"/>
        </w:rPr>
      </w:pPr>
      <w:r w:rsidRPr="00C4241F">
        <w:rPr>
          <w:rFonts w:ascii="Optima" w:hAnsi="Optima" w:cs="Arial"/>
          <w:sz w:val="22"/>
          <w:szCs w:val="22"/>
        </w:rPr>
        <w:t xml:space="preserve">34.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B. Dugan, K. </w:t>
      </w:r>
      <w:proofErr w:type="spellStart"/>
      <w:r w:rsidRPr="00C4241F">
        <w:rPr>
          <w:rFonts w:ascii="Optima" w:hAnsi="Optima" w:cs="Arial"/>
          <w:sz w:val="22"/>
          <w:szCs w:val="22"/>
        </w:rPr>
        <w:t>Zygourakis</w:t>
      </w:r>
      <w:proofErr w:type="spellEnd"/>
      <w:r w:rsidRPr="00C4241F">
        <w:rPr>
          <w:rFonts w:ascii="Optima" w:hAnsi="Optima" w:cs="Arial"/>
          <w:sz w:val="22"/>
          <w:szCs w:val="22"/>
        </w:rPr>
        <w:t xml:space="preserve">, H. </w:t>
      </w:r>
      <w:proofErr w:type="spellStart"/>
      <w:r w:rsidRPr="00C4241F">
        <w:rPr>
          <w:rFonts w:ascii="Optima" w:hAnsi="Optima" w:cs="Arial"/>
          <w:sz w:val="22"/>
          <w:szCs w:val="22"/>
        </w:rPr>
        <w:t>Gonnermann</w:t>
      </w:r>
      <w:proofErr w:type="spellEnd"/>
      <w:r w:rsidRPr="00C4241F">
        <w:rPr>
          <w:rFonts w:ascii="Optima" w:hAnsi="Optima" w:cs="Arial"/>
          <w:sz w:val="22"/>
          <w:szCs w:val="22"/>
        </w:rPr>
        <w:t xml:space="preserve">, Z. Liu, K. </w:t>
      </w:r>
      <w:proofErr w:type="spellStart"/>
      <w:r w:rsidRPr="00C4241F">
        <w:rPr>
          <w:rFonts w:ascii="Optima" w:hAnsi="Optima" w:cs="Arial"/>
          <w:sz w:val="22"/>
          <w:szCs w:val="22"/>
        </w:rPr>
        <w:t>Ziegelgruber</w:t>
      </w:r>
      <w:proofErr w:type="spellEnd"/>
      <w:r w:rsidRPr="00C4241F">
        <w:rPr>
          <w:rFonts w:ascii="Optima" w:hAnsi="Optima" w:cs="Arial"/>
          <w:sz w:val="22"/>
          <w:szCs w:val="22"/>
        </w:rPr>
        <w:t xml:space="preserve">, V. Chuang Physical controls on organic matter stability. </w:t>
      </w:r>
      <w:r w:rsidRPr="00C4241F">
        <w:rPr>
          <w:rFonts w:ascii="Optima" w:hAnsi="Optima" w:cs="Arial"/>
          <w:i/>
          <w:sz w:val="22"/>
          <w:szCs w:val="22"/>
        </w:rPr>
        <w:t>Keynote</w:t>
      </w:r>
      <w:r w:rsidRPr="00C4241F">
        <w:rPr>
          <w:rFonts w:ascii="Optima" w:hAnsi="Optima" w:cs="Arial"/>
          <w:sz w:val="22"/>
          <w:szCs w:val="22"/>
        </w:rPr>
        <w:t>, European Geosciences Union, Vienna, Austria, April 2012.</w:t>
      </w:r>
    </w:p>
    <w:p w14:paraId="385E6724" w14:textId="15D9DC69" w:rsidR="009422AE" w:rsidRPr="002A7F1B" w:rsidRDefault="007B4A48" w:rsidP="007B4A48">
      <w:pPr>
        <w:ind w:left="360" w:hanging="360"/>
        <w:rPr>
          <w:rFonts w:ascii="Optima" w:hAnsi="Optima" w:cs="Arial"/>
          <w:sz w:val="22"/>
          <w:szCs w:val="22"/>
          <w:lang w:val="it-IT"/>
        </w:rPr>
      </w:pPr>
      <w:r w:rsidRPr="00C4241F">
        <w:rPr>
          <w:rFonts w:ascii="Optima" w:hAnsi="Optima" w:cs="Arial"/>
          <w:sz w:val="22"/>
          <w:szCs w:val="22"/>
        </w:rPr>
        <w:t xml:space="preserve">35. </w:t>
      </w:r>
      <w:r w:rsidR="009422AE" w:rsidRPr="00C4241F">
        <w:rPr>
          <w:rFonts w:ascii="Optima" w:hAnsi="Optima" w:cs="Arial"/>
          <w:sz w:val="22"/>
          <w:szCs w:val="22"/>
          <w:u w:val="single"/>
        </w:rPr>
        <w:t>M. Schneider,</w:t>
      </w:r>
      <w:r w:rsidR="009422AE" w:rsidRPr="00C4241F">
        <w:rPr>
          <w:rFonts w:ascii="Optima" w:hAnsi="Optima" w:cs="Arial"/>
          <w:sz w:val="22"/>
          <w:szCs w:val="22"/>
        </w:rPr>
        <w:t xml:space="preserve"> W.C. Hockaday, C. </w:t>
      </w:r>
      <w:proofErr w:type="spellStart"/>
      <w:r w:rsidR="009422AE" w:rsidRPr="00C4241F">
        <w:rPr>
          <w:rFonts w:ascii="Optima" w:hAnsi="Optima" w:cs="Arial"/>
          <w:sz w:val="22"/>
          <w:szCs w:val="22"/>
        </w:rPr>
        <w:t>Masiello</w:t>
      </w:r>
      <w:proofErr w:type="spellEnd"/>
      <w:r w:rsidR="009422AE" w:rsidRPr="00C4241F">
        <w:rPr>
          <w:rFonts w:ascii="Optima" w:hAnsi="Optima" w:cs="Arial"/>
          <w:sz w:val="22"/>
          <w:szCs w:val="22"/>
        </w:rPr>
        <w:t xml:space="preserve">, M. Schmidt. A ‘molecular thermometer’ to estimate the formation temperature of wildfire charcoals.  </w:t>
      </w:r>
      <w:proofErr w:type="spellStart"/>
      <w:r w:rsidR="009422AE" w:rsidRPr="002A7F1B">
        <w:rPr>
          <w:rFonts w:ascii="Optima" w:hAnsi="Optima" w:cs="Arial"/>
          <w:sz w:val="22"/>
          <w:szCs w:val="22"/>
          <w:lang w:val="it-IT"/>
        </w:rPr>
        <w:t>Eurosoil</w:t>
      </w:r>
      <w:proofErr w:type="spellEnd"/>
      <w:r w:rsidR="009422AE" w:rsidRPr="002A7F1B">
        <w:rPr>
          <w:rFonts w:ascii="Optima" w:hAnsi="Optima" w:cs="Arial"/>
          <w:sz w:val="22"/>
          <w:szCs w:val="22"/>
          <w:lang w:val="it-IT"/>
        </w:rPr>
        <w:t xml:space="preserve">, Bari, </w:t>
      </w:r>
      <w:proofErr w:type="spellStart"/>
      <w:r w:rsidR="009422AE" w:rsidRPr="002A7F1B">
        <w:rPr>
          <w:rFonts w:ascii="Optima" w:hAnsi="Optima" w:cs="Arial"/>
          <w:sz w:val="22"/>
          <w:szCs w:val="22"/>
          <w:lang w:val="it-IT"/>
        </w:rPr>
        <w:t>Italy</w:t>
      </w:r>
      <w:proofErr w:type="spellEnd"/>
      <w:r w:rsidR="009422AE" w:rsidRPr="002A7F1B">
        <w:rPr>
          <w:rFonts w:ascii="Optima" w:hAnsi="Optima" w:cs="Arial"/>
          <w:sz w:val="22"/>
          <w:szCs w:val="22"/>
          <w:lang w:val="it-IT"/>
        </w:rPr>
        <w:t xml:space="preserve">, </w:t>
      </w:r>
      <w:proofErr w:type="spellStart"/>
      <w:r w:rsidR="009422AE" w:rsidRPr="002A7F1B">
        <w:rPr>
          <w:rFonts w:ascii="Optima" w:hAnsi="Optima" w:cs="Arial"/>
          <w:sz w:val="22"/>
          <w:szCs w:val="22"/>
          <w:lang w:val="it-IT"/>
        </w:rPr>
        <w:t>July</w:t>
      </w:r>
      <w:proofErr w:type="spellEnd"/>
      <w:r w:rsidR="009422AE" w:rsidRPr="002A7F1B">
        <w:rPr>
          <w:rFonts w:ascii="Optima" w:hAnsi="Optima" w:cs="Arial"/>
          <w:sz w:val="22"/>
          <w:szCs w:val="22"/>
          <w:lang w:val="it-IT"/>
        </w:rPr>
        <w:t xml:space="preserve"> 2012.</w:t>
      </w:r>
    </w:p>
    <w:p w14:paraId="0025774D" w14:textId="3F5DED48" w:rsidR="009422AE" w:rsidRPr="00C4241F" w:rsidRDefault="007B4A48" w:rsidP="007B4A48">
      <w:pPr>
        <w:ind w:left="360" w:hanging="360"/>
        <w:rPr>
          <w:rFonts w:ascii="Optima" w:hAnsi="Optima" w:cs="Arial"/>
          <w:sz w:val="22"/>
          <w:szCs w:val="22"/>
        </w:rPr>
      </w:pPr>
      <w:r w:rsidRPr="002A7F1B">
        <w:rPr>
          <w:rFonts w:ascii="Optima" w:hAnsi="Optima" w:cs="Arial"/>
          <w:sz w:val="22"/>
          <w:szCs w:val="22"/>
          <w:lang w:val="it-IT"/>
        </w:rPr>
        <w:lastRenderedPageBreak/>
        <w:t xml:space="preserve">36. </w:t>
      </w:r>
      <w:r w:rsidR="007D3000" w:rsidRPr="002A7F1B">
        <w:rPr>
          <w:rFonts w:ascii="Optima" w:hAnsi="Optima" w:cs="Arial"/>
          <w:sz w:val="22"/>
          <w:szCs w:val="22"/>
          <w:u w:val="single"/>
          <w:lang w:val="it-IT"/>
        </w:rPr>
        <w:t>T. Pérez</w:t>
      </w:r>
      <w:r w:rsidR="007D3000" w:rsidRPr="002A7F1B">
        <w:rPr>
          <w:rFonts w:ascii="Optima" w:hAnsi="Optima" w:cs="Arial"/>
          <w:sz w:val="22"/>
          <w:szCs w:val="22"/>
          <w:lang w:val="it-IT"/>
        </w:rPr>
        <w:t xml:space="preserve">, A. </w:t>
      </w:r>
      <w:proofErr w:type="spellStart"/>
      <w:r w:rsidR="007D3000" w:rsidRPr="002A7F1B">
        <w:rPr>
          <w:rFonts w:ascii="Optima" w:hAnsi="Optima" w:cs="Arial"/>
          <w:sz w:val="22"/>
          <w:szCs w:val="22"/>
          <w:lang w:val="it-IT"/>
        </w:rPr>
        <w:t>Giuliante</w:t>
      </w:r>
      <w:proofErr w:type="spellEnd"/>
      <w:r w:rsidR="007D3000" w:rsidRPr="002A7F1B">
        <w:rPr>
          <w:rFonts w:ascii="Optima" w:hAnsi="Optima" w:cs="Arial"/>
          <w:sz w:val="22"/>
          <w:szCs w:val="22"/>
          <w:lang w:val="it-IT"/>
        </w:rPr>
        <w:t xml:space="preserve">, R.J. </w:t>
      </w:r>
      <w:proofErr w:type="spellStart"/>
      <w:r w:rsidR="007D3000" w:rsidRPr="002A7F1B">
        <w:rPr>
          <w:rFonts w:ascii="Optima" w:hAnsi="Optima" w:cs="Arial"/>
          <w:sz w:val="22"/>
          <w:szCs w:val="22"/>
          <w:lang w:val="it-IT"/>
        </w:rPr>
        <w:t>Rasse</w:t>
      </w:r>
      <w:proofErr w:type="spellEnd"/>
      <w:r w:rsidR="007D3000" w:rsidRPr="002A7F1B">
        <w:rPr>
          <w:rFonts w:ascii="Optima" w:hAnsi="Optima" w:cs="Arial"/>
          <w:sz w:val="22"/>
          <w:szCs w:val="22"/>
          <w:lang w:val="it-IT"/>
        </w:rPr>
        <w:t xml:space="preserve">, J.C. Hernandez, L. </w:t>
      </w:r>
      <w:proofErr w:type="spellStart"/>
      <w:r w:rsidR="007D3000" w:rsidRPr="002A7F1B">
        <w:rPr>
          <w:rFonts w:ascii="Optima" w:hAnsi="Optima" w:cs="Arial"/>
          <w:sz w:val="22"/>
          <w:szCs w:val="22"/>
          <w:lang w:val="it-IT"/>
        </w:rPr>
        <w:t>Donoso</w:t>
      </w:r>
      <w:proofErr w:type="spellEnd"/>
      <w:r w:rsidR="007D3000" w:rsidRPr="002A7F1B">
        <w:rPr>
          <w:rFonts w:ascii="Optima" w:hAnsi="Optima" w:cs="Arial"/>
          <w:sz w:val="22"/>
          <w:szCs w:val="22"/>
          <w:lang w:val="it-IT"/>
        </w:rPr>
        <w:t xml:space="preserve">, C.A. Masiello. </w:t>
      </w:r>
      <w:r w:rsidR="007D3000" w:rsidRPr="00C4241F">
        <w:rPr>
          <w:rFonts w:ascii="Optima" w:hAnsi="Optima" w:cs="Arial"/>
          <w:sz w:val="22"/>
          <w:szCs w:val="22"/>
        </w:rPr>
        <w:t xml:space="preserve">Dissolved Inorganic Nitrogen (DIN) exports from 4 Venezuelan rivers: Urbanization and agriculture impact on nitrogen delivery to the </w:t>
      </w:r>
      <w:proofErr w:type="spellStart"/>
      <w:r w:rsidR="007D3000" w:rsidRPr="00C4241F">
        <w:rPr>
          <w:rFonts w:ascii="Optima" w:hAnsi="Optima" w:cs="Arial"/>
          <w:sz w:val="22"/>
          <w:szCs w:val="22"/>
        </w:rPr>
        <w:t>Cariaco</w:t>
      </w:r>
      <w:proofErr w:type="spellEnd"/>
      <w:r w:rsidR="007D3000" w:rsidRPr="00C4241F">
        <w:rPr>
          <w:rFonts w:ascii="Optima" w:hAnsi="Optima" w:cs="Arial"/>
          <w:sz w:val="22"/>
          <w:szCs w:val="22"/>
        </w:rPr>
        <w:t xml:space="preserve"> Basin and Coastal areas.  GEOTRACES Latin American Workshop, Rio de </w:t>
      </w:r>
      <w:proofErr w:type="spellStart"/>
      <w:r w:rsidR="007D3000" w:rsidRPr="00C4241F">
        <w:rPr>
          <w:rFonts w:ascii="Optima" w:hAnsi="Optima" w:cs="Arial"/>
          <w:sz w:val="22"/>
          <w:szCs w:val="22"/>
        </w:rPr>
        <w:t>Janiero</w:t>
      </w:r>
      <w:proofErr w:type="spellEnd"/>
      <w:r w:rsidR="007D3000" w:rsidRPr="00C4241F">
        <w:rPr>
          <w:rFonts w:ascii="Optima" w:hAnsi="Optima" w:cs="Arial"/>
          <w:sz w:val="22"/>
          <w:szCs w:val="22"/>
        </w:rPr>
        <w:t>, Brazil, November 2012.</w:t>
      </w:r>
    </w:p>
    <w:p w14:paraId="24DCBAA1" w14:textId="4459CE6E" w:rsidR="007718AF" w:rsidRPr="00C4241F" w:rsidRDefault="007B4A48" w:rsidP="007718AF">
      <w:pPr>
        <w:ind w:left="360" w:hanging="360"/>
        <w:rPr>
          <w:rFonts w:ascii="Optima" w:hAnsi="Optima" w:cs="Arial"/>
          <w:sz w:val="22"/>
          <w:szCs w:val="22"/>
        </w:rPr>
      </w:pPr>
      <w:r w:rsidRPr="00C4241F">
        <w:rPr>
          <w:rFonts w:ascii="Optima" w:hAnsi="Optima" w:cs="Arial"/>
          <w:sz w:val="22"/>
          <w:szCs w:val="22"/>
        </w:rPr>
        <w:t>37</w:t>
      </w:r>
      <w:r w:rsidR="003D6C8F" w:rsidRPr="00C4241F">
        <w:rPr>
          <w:rFonts w:ascii="Optima" w:hAnsi="Optima" w:cs="Arial"/>
          <w:sz w:val="22"/>
          <w:szCs w:val="22"/>
        </w:rPr>
        <w:t xml:space="preserve">. </w:t>
      </w:r>
      <w:r w:rsidR="003D6C8F" w:rsidRPr="00C4241F">
        <w:rPr>
          <w:rFonts w:ascii="Optima" w:hAnsi="Optima" w:cs="Arial"/>
          <w:sz w:val="22"/>
          <w:szCs w:val="22"/>
          <w:u w:val="single"/>
        </w:rPr>
        <w:t xml:space="preserve">C.A. </w:t>
      </w:r>
      <w:proofErr w:type="spellStart"/>
      <w:r w:rsidR="003D6C8F" w:rsidRPr="00C4241F">
        <w:rPr>
          <w:rFonts w:ascii="Optima" w:hAnsi="Optima" w:cs="Arial"/>
          <w:sz w:val="22"/>
          <w:szCs w:val="22"/>
          <w:u w:val="single"/>
        </w:rPr>
        <w:t>Masiello</w:t>
      </w:r>
      <w:proofErr w:type="spellEnd"/>
      <w:r w:rsidR="003D6C8F" w:rsidRPr="00C4241F">
        <w:rPr>
          <w:rFonts w:ascii="Optima" w:hAnsi="Optima" w:cs="Arial"/>
          <w:sz w:val="22"/>
          <w:szCs w:val="22"/>
        </w:rPr>
        <w:t xml:space="preserve">, C.E. Brewer, B. Dugan, H. </w:t>
      </w:r>
      <w:proofErr w:type="spellStart"/>
      <w:r w:rsidR="003D6C8F" w:rsidRPr="00C4241F">
        <w:rPr>
          <w:rFonts w:ascii="Optima" w:hAnsi="Optima" w:cs="Arial"/>
          <w:sz w:val="22"/>
          <w:szCs w:val="22"/>
        </w:rPr>
        <w:t>Gonnermann</w:t>
      </w:r>
      <w:proofErr w:type="spellEnd"/>
      <w:r w:rsidR="003D6C8F" w:rsidRPr="00C4241F">
        <w:rPr>
          <w:rFonts w:ascii="Optima" w:hAnsi="Optima" w:cs="Arial"/>
          <w:sz w:val="22"/>
          <w:szCs w:val="22"/>
        </w:rPr>
        <w:t xml:space="preserve">, K. </w:t>
      </w:r>
      <w:proofErr w:type="spellStart"/>
      <w:r w:rsidR="003D6C8F" w:rsidRPr="00C4241F">
        <w:rPr>
          <w:rFonts w:ascii="Optima" w:hAnsi="Optima" w:cs="Arial"/>
          <w:sz w:val="22"/>
          <w:szCs w:val="22"/>
        </w:rPr>
        <w:t>Zygourakis</w:t>
      </w:r>
      <w:proofErr w:type="spellEnd"/>
      <w:r w:rsidR="003D6C8F" w:rsidRPr="00C4241F">
        <w:rPr>
          <w:rFonts w:ascii="Optima" w:hAnsi="Optima" w:cs="Arial"/>
          <w:sz w:val="22"/>
          <w:szCs w:val="22"/>
        </w:rPr>
        <w:t xml:space="preserve">, X. Gao, C.A. Davies, P. </w:t>
      </w:r>
      <w:proofErr w:type="spellStart"/>
      <w:r w:rsidR="003D6C8F" w:rsidRPr="00C4241F">
        <w:rPr>
          <w:rFonts w:ascii="Optima" w:hAnsi="Optima" w:cs="Arial"/>
          <w:sz w:val="22"/>
          <w:szCs w:val="22"/>
        </w:rPr>
        <w:t>Panzacchi</w:t>
      </w:r>
      <w:proofErr w:type="spellEnd"/>
      <w:r w:rsidR="003D6C8F" w:rsidRPr="00C4241F">
        <w:rPr>
          <w:rFonts w:ascii="Optima" w:hAnsi="Optima" w:cs="Arial"/>
          <w:sz w:val="22"/>
          <w:szCs w:val="22"/>
        </w:rPr>
        <w:t>.  Charcoal Chemistry: Irrelevant to Environmental Residence Time?  ACS National Meeting, Indianapolis, September 2013.</w:t>
      </w:r>
    </w:p>
    <w:p w14:paraId="5AED74AC" w14:textId="0D5CCC7B" w:rsidR="00455B2B"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38. </w:t>
      </w:r>
      <w:r w:rsidR="00455B2B" w:rsidRPr="00C4241F">
        <w:rPr>
          <w:rFonts w:ascii="Optima" w:hAnsi="Optima" w:cs="Arial"/>
          <w:sz w:val="22"/>
          <w:szCs w:val="22"/>
          <w:u w:val="single"/>
        </w:rPr>
        <w:t xml:space="preserve">A. </w:t>
      </w:r>
      <w:proofErr w:type="spellStart"/>
      <w:r w:rsidR="00455B2B" w:rsidRPr="00C4241F">
        <w:rPr>
          <w:rFonts w:ascii="Optima" w:hAnsi="Optima" w:cs="Arial"/>
          <w:sz w:val="22"/>
          <w:szCs w:val="22"/>
          <w:u w:val="single"/>
        </w:rPr>
        <w:t>Giuliante</w:t>
      </w:r>
      <w:proofErr w:type="spellEnd"/>
      <w:r w:rsidR="00455B2B" w:rsidRPr="00C4241F">
        <w:rPr>
          <w:rFonts w:ascii="Optima" w:hAnsi="Optima" w:cs="Arial"/>
          <w:sz w:val="22"/>
          <w:szCs w:val="22"/>
        </w:rPr>
        <w:t xml:space="preserve">, T. Perez, J.C. Hernandez, C.A. </w:t>
      </w:r>
      <w:proofErr w:type="spellStart"/>
      <w:r w:rsidR="00455B2B" w:rsidRPr="00C4241F">
        <w:rPr>
          <w:rFonts w:ascii="Optima" w:hAnsi="Optima" w:cs="Arial"/>
          <w:sz w:val="22"/>
          <w:szCs w:val="22"/>
        </w:rPr>
        <w:t>Masiello</w:t>
      </w:r>
      <w:proofErr w:type="spellEnd"/>
      <w:r w:rsidR="00455B2B" w:rsidRPr="00C4241F">
        <w:rPr>
          <w:rFonts w:ascii="Optima" w:hAnsi="Optima" w:cs="Arial"/>
          <w:sz w:val="22"/>
          <w:szCs w:val="22"/>
        </w:rPr>
        <w:t xml:space="preserve">, R.T. Barnes, K. </w:t>
      </w:r>
      <w:proofErr w:type="spellStart"/>
      <w:r w:rsidR="00455B2B" w:rsidRPr="00C4241F">
        <w:rPr>
          <w:rFonts w:ascii="Optima" w:hAnsi="Optima" w:cs="Arial"/>
          <w:sz w:val="22"/>
          <w:szCs w:val="22"/>
        </w:rPr>
        <w:t>Ziegelgruber</w:t>
      </w:r>
      <w:proofErr w:type="spellEnd"/>
      <w:r w:rsidR="00455B2B" w:rsidRPr="00C4241F">
        <w:rPr>
          <w:rFonts w:ascii="Optima" w:hAnsi="Optima" w:cs="Arial"/>
          <w:sz w:val="22"/>
          <w:szCs w:val="22"/>
        </w:rPr>
        <w:t>, W. C. Hockaday. Concentration and stable isotopes of dissolved and particulate organic carbon in four Venezuelan rivers: Identification of sources.</w:t>
      </w:r>
      <w:r w:rsidR="00AA3037" w:rsidRPr="00C4241F">
        <w:rPr>
          <w:rFonts w:ascii="Optima" w:hAnsi="Optima" w:cs="Arial"/>
          <w:sz w:val="22"/>
          <w:szCs w:val="22"/>
        </w:rPr>
        <w:t xml:space="preserve"> 2012,</w:t>
      </w:r>
      <w:r w:rsidR="00455B2B" w:rsidRPr="00C4241F">
        <w:rPr>
          <w:rFonts w:ascii="Optima" w:hAnsi="Optima" w:cs="Arial"/>
          <w:sz w:val="22"/>
          <w:szCs w:val="22"/>
        </w:rPr>
        <w:t xml:space="preserve"> Instituto Venezolano de </w:t>
      </w:r>
      <w:proofErr w:type="spellStart"/>
      <w:r w:rsidR="00455B2B" w:rsidRPr="00C4241F">
        <w:rPr>
          <w:rFonts w:ascii="Optima" w:hAnsi="Optima" w:cs="Arial"/>
          <w:sz w:val="22"/>
          <w:szCs w:val="22"/>
        </w:rPr>
        <w:t>Investigaciones</w:t>
      </w:r>
      <w:proofErr w:type="spellEnd"/>
      <w:r w:rsidR="00455B2B" w:rsidRPr="00C4241F">
        <w:rPr>
          <w:rFonts w:ascii="Optima" w:hAnsi="Optima" w:cs="Arial"/>
          <w:sz w:val="22"/>
          <w:szCs w:val="22"/>
        </w:rPr>
        <w:t xml:space="preserve"> </w:t>
      </w:r>
      <w:proofErr w:type="spellStart"/>
      <w:r w:rsidR="00455B2B" w:rsidRPr="00C4241F">
        <w:rPr>
          <w:rFonts w:ascii="Optima" w:hAnsi="Optima" w:cs="Arial"/>
          <w:sz w:val="22"/>
          <w:szCs w:val="22"/>
        </w:rPr>
        <w:t>Cientificas</w:t>
      </w:r>
      <w:proofErr w:type="spellEnd"/>
      <w:r w:rsidR="00455B2B" w:rsidRPr="00C4241F">
        <w:rPr>
          <w:rFonts w:ascii="Optima" w:hAnsi="Optima" w:cs="Arial"/>
          <w:sz w:val="22"/>
          <w:szCs w:val="22"/>
        </w:rPr>
        <w:t>, Los Altos, Venezuela.</w:t>
      </w:r>
    </w:p>
    <w:p w14:paraId="596C92EF" w14:textId="2ED9908E" w:rsidR="00762A4B"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39. </w:t>
      </w:r>
      <w:r w:rsidR="00762A4B" w:rsidRPr="00C4241F">
        <w:rPr>
          <w:rFonts w:ascii="Optima" w:hAnsi="Optima" w:cs="Arial"/>
          <w:sz w:val="22"/>
          <w:szCs w:val="22"/>
          <w:u w:val="single"/>
        </w:rPr>
        <w:t xml:space="preserve">C.A. </w:t>
      </w:r>
      <w:proofErr w:type="spellStart"/>
      <w:r w:rsidR="00762A4B" w:rsidRPr="00C4241F">
        <w:rPr>
          <w:rFonts w:ascii="Optima" w:hAnsi="Optima" w:cs="Arial"/>
          <w:sz w:val="22"/>
          <w:szCs w:val="22"/>
          <w:u w:val="single"/>
        </w:rPr>
        <w:t>Masiello</w:t>
      </w:r>
      <w:proofErr w:type="spellEnd"/>
      <w:r w:rsidR="00762A4B" w:rsidRPr="00C4241F">
        <w:rPr>
          <w:rFonts w:ascii="Optima" w:hAnsi="Optima" w:cs="Arial"/>
          <w:sz w:val="22"/>
          <w:szCs w:val="22"/>
        </w:rPr>
        <w:t>, The Carbon Oxidative Ratio of the Earth System: An Introduction to the Tracer. University of Alberta, Edmonton, Alberta, September 2013.</w:t>
      </w:r>
    </w:p>
    <w:p w14:paraId="4368FAE0" w14:textId="50502CF5" w:rsidR="007718AF"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40.  </w:t>
      </w:r>
      <w:proofErr w:type="spellStart"/>
      <w:proofErr w:type="gramStart"/>
      <w:r w:rsidR="007718AF" w:rsidRPr="00C4241F">
        <w:rPr>
          <w:rFonts w:ascii="Optima" w:hAnsi="Optima" w:cs="Arial"/>
          <w:sz w:val="22"/>
          <w:szCs w:val="22"/>
          <w:u w:val="single"/>
        </w:rPr>
        <w:t>X.Gao</w:t>
      </w:r>
      <w:proofErr w:type="spellEnd"/>
      <w:proofErr w:type="gramEnd"/>
      <w:r w:rsidR="007718AF" w:rsidRPr="00C4241F">
        <w:rPr>
          <w:rFonts w:ascii="Optima" w:hAnsi="Optima" w:cs="Arial"/>
          <w:sz w:val="22"/>
          <w:szCs w:val="22"/>
        </w:rPr>
        <w:t xml:space="preserve">, C. </w:t>
      </w:r>
      <w:proofErr w:type="spellStart"/>
      <w:r w:rsidR="007718AF" w:rsidRPr="00C4241F">
        <w:rPr>
          <w:rFonts w:ascii="Optima" w:hAnsi="Optima" w:cs="Arial"/>
          <w:sz w:val="22"/>
          <w:szCs w:val="22"/>
        </w:rPr>
        <w:t>Masiello</w:t>
      </w:r>
      <w:proofErr w:type="spellEnd"/>
      <w:r w:rsidR="007718AF" w:rsidRPr="00C4241F">
        <w:rPr>
          <w:rFonts w:ascii="Optima" w:hAnsi="Optima" w:cs="Arial"/>
          <w:sz w:val="22"/>
          <w:szCs w:val="22"/>
        </w:rPr>
        <w:t>, M. Gallagher, W. Hockaday, Z. Valdez. Effect of Nitrogen Fertilization on Switchgrass Biochemistry and Soil Carbon Sequestration. American Chemical Society, Santa Clara, CA. October 2013.</w:t>
      </w:r>
    </w:p>
    <w:p w14:paraId="354DCAC5" w14:textId="5B6683FD" w:rsidR="006F2356" w:rsidRPr="00C4241F" w:rsidRDefault="007B4A48" w:rsidP="006A7700">
      <w:pPr>
        <w:ind w:left="360" w:hanging="360"/>
        <w:rPr>
          <w:rFonts w:ascii="Optima" w:hAnsi="Optima" w:cs="Arial"/>
          <w:sz w:val="22"/>
          <w:szCs w:val="22"/>
        </w:rPr>
      </w:pPr>
      <w:r w:rsidRPr="00C4241F">
        <w:rPr>
          <w:rFonts w:ascii="Optima" w:hAnsi="Optima" w:cs="Arial"/>
          <w:sz w:val="22"/>
          <w:szCs w:val="22"/>
        </w:rPr>
        <w:t>41</w:t>
      </w:r>
      <w:r w:rsidR="00762A4B" w:rsidRPr="00C4241F">
        <w:rPr>
          <w:rFonts w:ascii="Optima" w:hAnsi="Optima" w:cs="Arial"/>
          <w:sz w:val="22"/>
          <w:szCs w:val="22"/>
        </w:rPr>
        <w:t xml:space="preserve">. </w:t>
      </w:r>
      <w:r w:rsidR="006F2356" w:rsidRPr="00C4241F">
        <w:rPr>
          <w:rFonts w:ascii="Optima" w:hAnsi="Optima" w:cs="Arial"/>
          <w:sz w:val="22"/>
          <w:szCs w:val="22"/>
          <w:u w:val="single"/>
        </w:rPr>
        <w:t xml:space="preserve">C.A. </w:t>
      </w:r>
      <w:proofErr w:type="spellStart"/>
      <w:r w:rsidR="006F2356" w:rsidRPr="00C4241F">
        <w:rPr>
          <w:rFonts w:ascii="Optima" w:hAnsi="Optima" w:cs="Arial"/>
          <w:sz w:val="22"/>
          <w:szCs w:val="22"/>
          <w:u w:val="single"/>
        </w:rPr>
        <w:t>Masiello</w:t>
      </w:r>
      <w:proofErr w:type="spellEnd"/>
      <w:r w:rsidR="006F2356" w:rsidRPr="00C4241F">
        <w:rPr>
          <w:rFonts w:ascii="Optima" w:hAnsi="Optima" w:cs="Arial"/>
          <w:sz w:val="22"/>
          <w:szCs w:val="22"/>
        </w:rPr>
        <w:t>, M.E. Gallagher, X. Gao, W.C. Hockaday.  Measuring the Biochemical Inventory of Cropped Ecosystems Using NMR.  American Association of Industrial Crops, Washington, DC, October 2013.</w:t>
      </w:r>
    </w:p>
    <w:p w14:paraId="1DA1BA97" w14:textId="41BBE2A4" w:rsidR="001D63D0"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42. </w:t>
      </w:r>
      <w:r w:rsidR="001D63D0" w:rsidRPr="00C4241F">
        <w:rPr>
          <w:rFonts w:ascii="Optima" w:hAnsi="Optima" w:cs="Arial"/>
          <w:sz w:val="22"/>
          <w:szCs w:val="22"/>
          <w:u w:val="single"/>
        </w:rPr>
        <w:t xml:space="preserve">C.A. </w:t>
      </w:r>
      <w:proofErr w:type="spellStart"/>
      <w:r w:rsidR="001D63D0" w:rsidRPr="00C4241F">
        <w:rPr>
          <w:rFonts w:ascii="Optima" w:hAnsi="Optima" w:cs="Arial"/>
          <w:sz w:val="22"/>
          <w:szCs w:val="22"/>
          <w:u w:val="single"/>
        </w:rPr>
        <w:t>Masiello</w:t>
      </w:r>
      <w:proofErr w:type="spellEnd"/>
      <w:r w:rsidR="001D63D0" w:rsidRPr="00C4241F">
        <w:rPr>
          <w:rFonts w:ascii="Optima" w:hAnsi="Optima" w:cs="Arial"/>
          <w:sz w:val="22"/>
          <w:szCs w:val="22"/>
        </w:rPr>
        <w:t>, P.</w:t>
      </w:r>
      <w:r w:rsidRPr="00C4241F">
        <w:rPr>
          <w:rFonts w:ascii="Optima" w:hAnsi="Optima" w:cs="Arial"/>
          <w:sz w:val="22"/>
          <w:szCs w:val="22"/>
        </w:rPr>
        <w:t>J.J.</w:t>
      </w:r>
      <w:r w:rsidR="001D63D0" w:rsidRPr="00C4241F">
        <w:rPr>
          <w:rFonts w:ascii="Optima" w:hAnsi="Optima" w:cs="Arial"/>
          <w:sz w:val="22"/>
          <w:szCs w:val="22"/>
        </w:rPr>
        <w:t xml:space="preserve"> Alvarez, A. </w:t>
      </w:r>
      <w:proofErr w:type="spellStart"/>
      <w:r w:rsidR="001D63D0" w:rsidRPr="00C4241F">
        <w:rPr>
          <w:rFonts w:ascii="Optima" w:hAnsi="Optima" w:cs="Arial"/>
          <w:sz w:val="22"/>
          <w:szCs w:val="22"/>
        </w:rPr>
        <w:t>Ballestero</w:t>
      </w:r>
      <w:proofErr w:type="spellEnd"/>
      <w:r w:rsidR="001D63D0" w:rsidRPr="00C4241F">
        <w:rPr>
          <w:rFonts w:ascii="Optima" w:hAnsi="Optima" w:cs="Arial"/>
          <w:sz w:val="22"/>
          <w:szCs w:val="22"/>
        </w:rPr>
        <w:t xml:space="preserve">, M. Bennett, B. Dugan, H. </w:t>
      </w:r>
      <w:proofErr w:type="spellStart"/>
      <w:r w:rsidR="001D63D0" w:rsidRPr="00C4241F">
        <w:rPr>
          <w:rFonts w:ascii="Optima" w:hAnsi="Optima" w:cs="Arial"/>
          <w:sz w:val="22"/>
          <w:szCs w:val="22"/>
        </w:rPr>
        <w:t>Gonnermann</w:t>
      </w:r>
      <w:proofErr w:type="spellEnd"/>
      <w:r w:rsidR="001D63D0" w:rsidRPr="00C4241F">
        <w:rPr>
          <w:rFonts w:ascii="Optima" w:hAnsi="Optima" w:cs="Arial"/>
          <w:sz w:val="22"/>
          <w:szCs w:val="22"/>
        </w:rPr>
        <w:t xml:space="preserve">, E. </w:t>
      </w:r>
      <w:proofErr w:type="spellStart"/>
      <w:r w:rsidR="001D63D0" w:rsidRPr="00C4241F">
        <w:rPr>
          <w:rFonts w:ascii="Optima" w:hAnsi="Optima" w:cs="Arial"/>
          <w:sz w:val="22"/>
          <w:szCs w:val="22"/>
        </w:rPr>
        <w:t>Siemann</w:t>
      </w:r>
      <w:proofErr w:type="spellEnd"/>
      <w:r w:rsidR="001D63D0" w:rsidRPr="00C4241F">
        <w:rPr>
          <w:rFonts w:ascii="Optima" w:hAnsi="Optima" w:cs="Arial"/>
          <w:sz w:val="22"/>
          <w:szCs w:val="22"/>
        </w:rPr>
        <w:t xml:space="preserve">, J. </w:t>
      </w:r>
      <w:proofErr w:type="spellStart"/>
      <w:r w:rsidR="001D63D0" w:rsidRPr="00C4241F">
        <w:rPr>
          <w:rFonts w:ascii="Optima" w:hAnsi="Optima" w:cs="Arial"/>
          <w:sz w:val="22"/>
          <w:szCs w:val="22"/>
        </w:rPr>
        <w:t>Silberg</w:t>
      </w:r>
      <w:proofErr w:type="spellEnd"/>
      <w:r w:rsidR="001D63D0" w:rsidRPr="00C4241F">
        <w:rPr>
          <w:rFonts w:ascii="Optima" w:hAnsi="Optima" w:cs="Arial"/>
          <w:sz w:val="22"/>
          <w:szCs w:val="22"/>
        </w:rPr>
        <w:t xml:space="preserve">, D. Wagner, K. </w:t>
      </w:r>
      <w:proofErr w:type="spellStart"/>
      <w:r w:rsidR="001D63D0" w:rsidRPr="00C4241F">
        <w:rPr>
          <w:rFonts w:ascii="Optima" w:hAnsi="Optima" w:cs="Arial"/>
          <w:sz w:val="22"/>
          <w:szCs w:val="22"/>
        </w:rPr>
        <w:t>Zygourakis</w:t>
      </w:r>
      <w:proofErr w:type="spellEnd"/>
      <w:r w:rsidR="001D63D0" w:rsidRPr="00C4241F">
        <w:rPr>
          <w:rFonts w:ascii="Optima" w:hAnsi="Optima" w:cs="Arial"/>
          <w:sz w:val="22"/>
          <w:szCs w:val="22"/>
        </w:rPr>
        <w:t xml:space="preserve">, M. Gallagher, V. </w:t>
      </w:r>
      <w:proofErr w:type="spellStart"/>
      <w:r w:rsidR="001D63D0" w:rsidRPr="00C4241F">
        <w:rPr>
          <w:rFonts w:ascii="Optima" w:hAnsi="Optima" w:cs="Arial"/>
          <w:sz w:val="22"/>
          <w:szCs w:val="22"/>
        </w:rPr>
        <w:t>Huguet</w:t>
      </w:r>
      <w:proofErr w:type="spellEnd"/>
      <w:r w:rsidR="001D63D0" w:rsidRPr="00C4241F">
        <w:rPr>
          <w:rFonts w:ascii="Optima" w:hAnsi="Optima" w:cs="Arial"/>
          <w:sz w:val="22"/>
          <w:szCs w:val="22"/>
        </w:rPr>
        <w:t xml:space="preserve">, S. Cheng, Z. Liu, L. Pyle, T. Moore. Charcoal in the Earth System: Biochar Applications in Carbon and Water Management. Texas A&amp;M University, November 2013. </w:t>
      </w:r>
    </w:p>
    <w:p w14:paraId="00BBD24E" w14:textId="407FABB7" w:rsidR="00C41EEC" w:rsidRPr="00C4241F" w:rsidRDefault="007B4A48" w:rsidP="00C41EEC">
      <w:pPr>
        <w:ind w:left="360" w:hanging="360"/>
        <w:rPr>
          <w:rFonts w:ascii="Optima" w:hAnsi="Optima" w:cs="Arial"/>
          <w:sz w:val="22"/>
          <w:szCs w:val="22"/>
        </w:rPr>
      </w:pPr>
      <w:r w:rsidRPr="00C4241F">
        <w:rPr>
          <w:rFonts w:ascii="Optima" w:hAnsi="Optima" w:cs="Arial"/>
          <w:sz w:val="22"/>
          <w:szCs w:val="22"/>
        </w:rPr>
        <w:t xml:space="preserve">43. </w:t>
      </w:r>
      <w:r w:rsidR="007718AF" w:rsidRPr="00C4241F">
        <w:rPr>
          <w:rFonts w:ascii="Optima" w:hAnsi="Optima" w:cs="Arial"/>
          <w:sz w:val="22"/>
          <w:szCs w:val="22"/>
          <w:u w:val="single"/>
        </w:rPr>
        <w:t xml:space="preserve">C.A. </w:t>
      </w:r>
      <w:proofErr w:type="spellStart"/>
      <w:r w:rsidR="007718AF" w:rsidRPr="00C4241F">
        <w:rPr>
          <w:rFonts w:ascii="Optima" w:hAnsi="Optima" w:cs="Arial"/>
          <w:sz w:val="22"/>
          <w:szCs w:val="22"/>
          <w:u w:val="single"/>
        </w:rPr>
        <w:t>Masiello</w:t>
      </w:r>
      <w:proofErr w:type="spellEnd"/>
      <w:r w:rsidR="007718AF" w:rsidRPr="00C4241F">
        <w:rPr>
          <w:rFonts w:ascii="Optima" w:hAnsi="Optima" w:cs="Arial"/>
          <w:sz w:val="22"/>
          <w:szCs w:val="22"/>
        </w:rPr>
        <w:t>, P.</w:t>
      </w:r>
      <w:r w:rsidRPr="00C4241F">
        <w:rPr>
          <w:rFonts w:ascii="Optima" w:hAnsi="Optima" w:cs="Arial"/>
          <w:sz w:val="22"/>
          <w:szCs w:val="22"/>
        </w:rPr>
        <w:t>J.J.</w:t>
      </w:r>
      <w:r w:rsidR="007718AF" w:rsidRPr="00C4241F">
        <w:rPr>
          <w:rFonts w:ascii="Optima" w:hAnsi="Optima" w:cs="Arial"/>
          <w:sz w:val="22"/>
          <w:szCs w:val="22"/>
        </w:rPr>
        <w:t xml:space="preserve"> Alvarez, A. </w:t>
      </w:r>
      <w:proofErr w:type="spellStart"/>
      <w:r w:rsidR="007718AF" w:rsidRPr="00C4241F">
        <w:rPr>
          <w:rFonts w:ascii="Optima" w:hAnsi="Optima" w:cs="Arial"/>
          <w:sz w:val="22"/>
          <w:szCs w:val="22"/>
        </w:rPr>
        <w:t>Ballestero</w:t>
      </w:r>
      <w:proofErr w:type="spellEnd"/>
      <w:r w:rsidR="007718AF" w:rsidRPr="00C4241F">
        <w:rPr>
          <w:rFonts w:ascii="Optima" w:hAnsi="Optima" w:cs="Arial"/>
          <w:sz w:val="22"/>
          <w:szCs w:val="22"/>
        </w:rPr>
        <w:t xml:space="preserve">, M. Bennett, B. Dugan, H. </w:t>
      </w:r>
      <w:proofErr w:type="spellStart"/>
      <w:r w:rsidR="007718AF" w:rsidRPr="00C4241F">
        <w:rPr>
          <w:rFonts w:ascii="Optima" w:hAnsi="Optima" w:cs="Arial"/>
          <w:sz w:val="22"/>
          <w:szCs w:val="22"/>
        </w:rPr>
        <w:t>Gonnermann</w:t>
      </w:r>
      <w:proofErr w:type="spellEnd"/>
      <w:r w:rsidR="007718AF" w:rsidRPr="00C4241F">
        <w:rPr>
          <w:rFonts w:ascii="Optima" w:hAnsi="Optima" w:cs="Arial"/>
          <w:sz w:val="22"/>
          <w:szCs w:val="22"/>
        </w:rPr>
        <w:t xml:space="preserve">, E. </w:t>
      </w:r>
      <w:proofErr w:type="spellStart"/>
      <w:r w:rsidR="007718AF" w:rsidRPr="00C4241F">
        <w:rPr>
          <w:rFonts w:ascii="Optima" w:hAnsi="Optima" w:cs="Arial"/>
          <w:sz w:val="22"/>
          <w:szCs w:val="22"/>
        </w:rPr>
        <w:t>Siemann</w:t>
      </w:r>
      <w:proofErr w:type="spellEnd"/>
      <w:r w:rsidR="007718AF" w:rsidRPr="00C4241F">
        <w:rPr>
          <w:rFonts w:ascii="Optima" w:hAnsi="Optima" w:cs="Arial"/>
          <w:sz w:val="22"/>
          <w:szCs w:val="22"/>
        </w:rPr>
        <w:t xml:space="preserve">, J. </w:t>
      </w:r>
      <w:proofErr w:type="spellStart"/>
      <w:r w:rsidR="007718AF" w:rsidRPr="00C4241F">
        <w:rPr>
          <w:rFonts w:ascii="Optima" w:hAnsi="Optima" w:cs="Arial"/>
          <w:sz w:val="22"/>
          <w:szCs w:val="22"/>
        </w:rPr>
        <w:t>Silberg</w:t>
      </w:r>
      <w:proofErr w:type="spellEnd"/>
      <w:r w:rsidR="007718AF" w:rsidRPr="00C4241F">
        <w:rPr>
          <w:rFonts w:ascii="Optima" w:hAnsi="Optima" w:cs="Arial"/>
          <w:sz w:val="22"/>
          <w:szCs w:val="22"/>
        </w:rPr>
        <w:t xml:space="preserve">, D. Wagner, K. </w:t>
      </w:r>
      <w:proofErr w:type="spellStart"/>
      <w:r w:rsidR="007718AF" w:rsidRPr="00C4241F">
        <w:rPr>
          <w:rFonts w:ascii="Optima" w:hAnsi="Optima" w:cs="Arial"/>
          <w:sz w:val="22"/>
          <w:szCs w:val="22"/>
        </w:rPr>
        <w:t>Zygourakis</w:t>
      </w:r>
      <w:proofErr w:type="spellEnd"/>
      <w:r w:rsidR="007718AF" w:rsidRPr="00C4241F">
        <w:rPr>
          <w:rFonts w:ascii="Optima" w:hAnsi="Optima" w:cs="Arial"/>
          <w:sz w:val="22"/>
          <w:szCs w:val="22"/>
        </w:rPr>
        <w:t>. Charcoal in the Earth System: Biochar Applications in Carbon and Water Management. Iowa State University. November 2013</w:t>
      </w:r>
      <w:r w:rsidRPr="00C4241F">
        <w:rPr>
          <w:rFonts w:ascii="Optima" w:hAnsi="Optima" w:cs="Arial"/>
          <w:sz w:val="22"/>
          <w:szCs w:val="22"/>
        </w:rPr>
        <w:t>.</w:t>
      </w:r>
    </w:p>
    <w:p w14:paraId="7CEB59DA" w14:textId="2FEBFABA" w:rsidR="00C41EEC"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44. </w:t>
      </w:r>
      <w:r w:rsidR="004E6528" w:rsidRPr="00C4241F">
        <w:rPr>
          <w:rFonts w:ascii="Optima" w:hAnsi="Optima" w:cs="Arial"/>
          <w:sz w:val="22"/>
          <w:szCs w:val="22"/>
          <w:u w:val="single"/>
        </w:rPr>
        <w:t xml:space="preserve">C.A. </w:t>
      </w:r>
      <w:proofErr w:type="spellStart"/>
      <w:r w:rsidR="004E6528" w:rsidRPr="00C4241F">
        <w:rPr>
          <w:rFonts w:ascii="Optima" w:hAnsi="Optima" w:cs="Arial"/>
          <w:sz w:val="22"/>
          <w:szCs w:val="22"/>
          <w:u w:val="single"/>
        </w:rPr>
        <w:t>Masiello</w:t>
      </w:r>
      <w:proofErr w:type="spellEnd"/>
      <w:r w:rsidR="004E6528" w:rsidRPr="00C4241F">
        <w:rPr>
          <w:rFonts w:ascii="Optima" w:hAnsi="Optima" w:cs="Arial"/>
          <w:sz w:val="22"/>
          <w:szCs w:val="22"/>
        </w:rPr>
        <w:t>.  Real Possibilities and Tempered Expectations for Food, CO2, and Drought Management.  Houston Arboretum and Nature Center/Bartlett Trees, Houston, TX. February 2014.</w:t>
      </w:r>
    </w:p>
    <w:p w14:paraId="1CC8F92B" w14:textId="0045275A" w:rsidR="007718AF" w:rsidRPr="00C4241F" w:rsidRDefault="00C41EEC" w:rsidP="007B4A48">
      <w:pPr>
        <w:ind w:left="360" w:hanging="360"/>
        <w:rPr>
          <w:rFonts w:ascii="Optima" w:hAnsi="Optima" w:cs="Arial"/>
          <w:sz w:val="22"/>
          <w:szCs w:val="22"/>
        </w:rPr>
      </w:pPr>
      <w:r w:rsidRPr="00C4241F">
        <w:rPr>
          <w:rFonts w:ascii="Optima" w:hAnsi="Optima" w:cs="Arial"/>
          <w:sz w:val="22"/>
          <w:szCs w:val="22"/>
        </w:rPr>
        <w:t xml:space="preserve">45. </w:t>
      </w:r>
      <w:r w:rsidR="007718AF" w:rsidRPr="00C4241F">
        <w:rPr>
          <w:rFonts w:ascii="Optima" w:hAnsi="Optima" w:cs="Arial"/>
          <w:sz w:val="22"/>
          <w:szCs w:val="22"/>
          <w:u w:val="single"/>
        </w:rPr>
        <w:t xml:space="preserve">C.A. </w:t>
      </w:r>
      <w:proofErr w:type="spellStart"/>
      <w:r w:rsidR="007718AF" w:rsidRPr="00C4241F">
        <w:rPr>
          <w:rFonts w:ascii="Optima" w:hAnsi="Optima" w:cs="Arial"/>
          <w:sz w:val="22"/>
          <w:szCs w:val="22"/>
          <w:u w:val="single"/>
        </w:rPr>
        <w:t>Masiello</w:t>
      </w:r>
      <w:proofErr w:type="spellEnd"/>
      <w:r w:rsidR="007718AF" w:rsidRPr="00C4241F">
        <w:rPr>
          <w:rFonts w:ascii="Optima" w:hAnsi="Optima" w:cs="Arial"/>
          <w:sz w:val="22"/>
          <w:szCs w:val="22"/>
        </w:rPr>
        <w:t xml:space="preserve">, C.E. Brewer, B. Dugan, H. </w:t>
      </w:r>
      <w:proofErr w:type="spellStart"/>
      <w:r w:rsidR="007718AF" w:rsidRPr="00C4241F">
        <w:rPr>
          <w:rFonts w:ascii="Optima" w:hAnsi="Optima" w:cs="Arial"/>
          <w:sz w:val="22"/>
          <w:szCs w:val="22"/>
        </w:rPr>
        <w:t>Gonnermann</w:t>
      </w:r>
      <w:proofErr w:type="spellEnd"/>
      <w:r w:rsidR="007718AF" w:rsidRPr="00C4241F">
        <w:rPr>
          <w:rFonts w:ascii="Optima" w:hAnsi="Optima" w:cs="Arial"/>
          <w:sz w:val="22"/>
          <w:szCs w:val="22"/>
        </w:rPr>
        <w:t xml:space="preserve">, K. </w:t>
      </w:r>
      <w:proofErr w:type="spellStart"/>
      <w:r w:rsidR="007718AF" w:rsidRPr="00C4241F">
        <w:rPr>
          <w:rFonts w:ascii="Optima" w:hAnsi="Optima" w:cs="Arial"/>
          <w:sz w:val="22"/>
          <w:szCs w:val="22"/>
        </w:rPr>
        <w:t>Zygourakis</w:t>
      </w:r>
      <w:proofErr w:type="spellEnd"/>
      <w:r w:rsidR="007718AF" w:rsidRPr="00C4241F">
        <w:rPr>
          <w:rFonts w:ascii="Optima" w:hAnsi="Optima" w:cs="Arial"/>
          <w:sz w:val="22"/>
          <w:szCs w:val="22"/>
        </w:rPr>
        <w:t xml:space="preserve">, X. Gao, C.A. Davies, P. </w:t>
      </w:r>
      <w:proofErr w:type="spellStart"/>
      <w:r w:rsidR="007718AF" w:rsidRPr="00C4241F">
        <w:rPr>
          <w:rFonts w:ascii="Optima" w:hAnsi="Optima" w:cs="Arial"/>
          <w:sz w:val="22"/>
          <w:szCs w:val="22"/>
        </w:rPr>
        <w:t>Panzacchi</w:t>
      </w:r>
      <w:proofErr w:type="spellEnd"/>
      <w:r w:rsidR="007718AF" w:rsidRPr="00C4241F">
        <w:rPr>
          <w:rFonts w:ascii="Optima" w:hAnsi="Optima" w:cs="Arial"/>
          <w:sz w:val="22"/>
          <w:szCs w:val="22"/>
        </w:rPr>
        <w:t>. Charcoal physical properties are key to understanding environmental behavior. European Geosciences Union, Vienna, Austria, April 2014.</w:t>
      </w:r>
    </w:p>
    <w:p w14:paraId="3217F83C" w14:textId="3490EFDD" w:rsidR="00725772" w:rsidRPr="00C4241F" w:rsidRDefault="00C41EEC" w:rsidP="006A7700">
      <w:pPr>
        <w:ind w:left="360" w:hanging="360"/>
        <w:rPr>
          <w:rFonts w:ascii="Optima" w:hAnsi="Optima" w:cs="Arial"/>
          <w:sz w:val="22"/>
          <w:szCs w:val="22"/>
        </w:rPr>
      </w:pPr>
      <w:r w:rsidRPr="00C4241F">
        <w:rPr>
          <w:rFonts w:ascii="Optima" w:hAnsi="Optima" w:cs="Arial"/>
          <w:sz w:val="22"/>
          <w:szCs w:val="22"/>
        </w:rPr>
        <w:t>46</w:t>
      </w:r>
      <w:r w:rsidR="00725772" w:rsidRPr="00C4241F">
        <w:rPr>
          <w:rFonts w:ascii="Optima" w:hAnsi="Optima" w:cs="Arial"/>
          <w:sz w:val="22"/>
          <w:szCs w:val="22"/>
        </w:rPr>
        <w:t xml:space="preserve">. </w:t>
      </w:r>
      <w:r w:rsidR="00725772" w:rsidRPr="00C4241F">
        <w:rPr>
          <w:rFonts w:ascii="Optima" w:hAnsi="Optima" w:cs="Arial"/>
          <w:sz w:val="22"/>
          <w:szCs w:val="22"/>
          <w:u w:val="single"/>
        </w:rPr>
        <w:t xml:space="preserve">C.A. </w:t>
      </w:r>
      <w:proofErr w:type="spellStart"/>
      <w:r w:rsidR="00725772" w:rsidRPr="00C4241F">
        <w:rPr>
          <w:rFonts w:ascii="Optima" w:hAnsi="Optima" w:cs="Arial"/>
          <w:sz w:val="22"/>
          <w:szCs w:val="22"/>
          <w:u w:val="single"/>
        </w:rPr>
        <w:t>Masiello</w:t>
      </w:r>
      <w:proofErr w:type="spellEnd"/>
      <w:r w:rsidR="00725772" w:rsidRPr="00C4241F">
        <w:rPr>
          <w:rFonts w:ascii="Optima" w:hAnsi="Optima" w:cs="Arial"/>
          <w:sz w:val="22"/>
          <w:szCs w:val="22"/>
        </w:rPr>
        <w:t xml:space="preserve">, X. Gao, B. Dugan, J.J. </w:t>
      </w:r>
      <w:proofErr w:type="spellStart"/>
      <w:r w:rsidR="00725772" w:rsidRPr="00C4241F">
        <w:rPr>
          <w:rFonts w:ascii="Optima" w:hAnsi="Optima" w:cs="Arial"/>
          <w:sz w:val="22"/>
          <w:szCs w:val="22"/>
        </w:rPr>
        <w:t>Silberg</w:t>
      </w:r>
      <w:proofErr w:type="spellEnd"/>
      <w:r w:rsidR="00725772" w:rsidRPr="00C4241F">
        <w:rPr>
          <w:rFonts w:ascii="Optima" w:hAnsi="Optima" w:cs="Arial"/>
          <w:sz w:val="22"/>
          <w:szCs w:val="22"/>
        </w:rPr>
        <w:t xml:space="preserve">, K. </w:t>
      </w:r>
      <w:proofErr w:type="spellStart"/>
      <w:r w:rsidR="00725772" w:rsidRPr="00C4241F">
        <w:rPr>
          <w:rFonts w:ascii="Optima" w:hAnsi="Optima" w:cs="Arial"/>
          <w:sz w:val="22"/>
          <w:szCs w:val="22"/>
        </w:rPr>
        <w:t>Zygourakis</w:t>
      </w:r>
      <w:proofErr w:type="spellEnd"/>
      <w:r w:rsidR="00725772" w:rsidRPr="00C4241F">
        <w:rPr>
          <w:rFonts w:ascii="Optima" w:hAnsi="Optima" w:cs="Arial"/>
          <w:sz w:val="22"/>
          <w:szCs w:val="22"/>
        </w:rPr>
        <w:t>, P.J.J. Alvarez. Biochar: From Laboratory Mechanisms Through the Greenhouse to Field Trials.  American Geophysical Union, San Francisco, December 2014.</w:t>
      </w:r>
    </w:p>
    <w:p w14:paraId="465FE8F2" w14:textId="1C8521BD" w:rsidR="00037F73" w:rsidRPr="00C4241F" w:rsidRDefault="00037F73" w:rsidP="006A7700">
      <w:pPr>
        <w:ind w:left="360" w:hanging="360"/>
        <w:rPr>
          <w:rFonts w:ascii="Optima" w:hAnsi="Optima" w:cs="Arial"/>
          <w:sz w:val="22"/>
          <w:szCs w:val="22"/>
        </w:rPr>
      </w:pPr>
      <w:r w:rsidRPr="00C4241F">
        <w:rPr>
          <w:rFonts w:ascii="Optima" w:hAnsi="Optima" w:cs="Arial"/>
          <w:sz w:val="22"/>
          <w:szCs w:val="22"/>
        </w:rPr>
        <w:t xml:space="preserve">47.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Biochar, water, and microbes: tracking the mechanisms behind biochar’s environmental effects.  U.C. Merced, </w:t>
      </w:r>
      <w:r w:rsidR="00EB0B46" w:rsidRPr="00C4241F">
        <w:rPr>
          <w:rFonts w:ascii="Optima" w:hAnsi="Optima" w:cs="Arial"/>
          <w:sz w:val="22"/>
          <w:szCs w:val="22"/>
        </w:rPr>
        <w:t xml:space="preserve">April </w:t>
      </w:r>
      <w:r w:rsidRPr="00C4241F">
        <w:rPr>
          <w:rFonts w:ascii="Optima" w:hAnsi="Optima" w:cs="Arial"/>
          <w:sz w:val="22"/>
          <w:szCs w:val="22"/>
        </w:rPr>
        <w:t>2015.</w:t>
      </w:r>
    </w:p>
    <w:p w14:paraId="5AF50301" w14:textId="17BD77AB" w:rsidR="00EB0B46" w:rsidRPr="00C4241F" w:rsidRDefault="00EB0B46" w:rsidP="006A7700">
      <w:pPr>
        <w:ind w:left="360" w:hanging="360"/>
        <w:rPr>
          <w:rFonts w:ascii="Optima" w:hAnsi="Optima" w:cs="Arial"/>
          <w:sz w:val="22"/>
          <w:szCs w:val="22"/>
        </w:rPr>
      </w:pPr>
      <w:r w:rsidRPr="00C4241F">
        <w:rPr>
          <w:rFonts w:ascii="Optima" w:hAnsi="Optima" w:cs="Arial"/>
          <w:sz w:val="22"/>
          <w:szCs w:val="22"/>
        </w:rPr>
        <w:t xml:space="preserve">48.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Biochar, water, and microbes: tracking the mechanisms behind biochar’s environmental effects.  </w:t>
      </w:r>
      <w:proofErr w:type="spellStart"/>
      <w:proofErr w:type="gramStart"/>
      <w:r w:rsidRPr="00C4241F">
        <w:rPr>
          <w:rFonts w:ascii="Optima" w:hAnsi="Optima" w:cs="Arial"/>
          <w:sz w:val="22"/>
          <w:szCs w:val="22"/>
        </w:rPr>
        <w:t>U.Bologna</w:t>
      </w:r>
      <w:proofErr w:type="spellEnd"/>
      <w:proofErr w:type="gramEnd"/>
      <w:r w:rsidRPr="00C4241F">
        <w:rPr>
          <w:rFonts w:ascii="Optima" w:hAnsi="Optima" w:cs="Arial"/>
          <w:sz w:val="22"/>
          <w:szCs w:val="22"/>
        </w:rPr>
        <w:t>, May 2015.</w:t>
      </w:r>
    </w:p>
    <w:p w14:paraId="5AA491F8" w14:textId="300D5F88" w:rsidR="00EB0B46" w:rsidRDefault="00EB0B46" w:rsidP="006A7700">
      <w:pPr>
        <w:ind w:left="360" w:hanging="360"/>
        <w:rPr>
          <w:rFonts w:ascii="Optima" w:hAnsi="Optima" w:cs="Arial"/>
          <w:sz w:val="22"/>
          <w:szCs w:val="22"/>
        </w:rPr>
      </w:pPr>
      <w:r w:rsidRPr="00C4241F">
        <w:rPr>
          <w:rFonts w:ascii="Optima" w:hAnsi="Optima" w:cs="Arial"/>
          <w:sz w:val="22"/>
          <w:szCs w:val="22"/>
        </w:rPr>
        <w:t xml:space="preserve">49.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Biochar: real possibilities and tempered expectations for water, food, and CO</w:t>
      </w:r>
      <w:r w:rsidRPr="00C4241F">
        <w:rPr>
          <w:rFonts w:ascii="Optima" w:hAnsi="Optima" w:cs="Arial"/>
          <w:sz w:val="22"/>
          <w:szCs w:val="22"/>
          <w:vertAlign w:val="subscript"/>
        </w:rPr>
        <w:t>2</w:t>
      </w:r>
      <w:r w:rsidRPr="00C4241F">
        <w:rPr>
          <w:rFonts w:ascii="Optima" w:hAnsi="Optima" w:cs="Arial"/>
          <w:sz w:val="22"/>
          <w:szCs w:val="22"/>
        </w:rPr>
        <w:t xml:space="preserve"> management.  Baker Institute Water and Energy Workshop: Understanding the Impacts and Trade-Offs to Facilitate Transitions. Rice University, May 2015.</w:t>
      </w:r>
    </w:p>
    <w:p w14:paraId="44502719" w14:textId="03FBFEDF" w:rsidR="00223224" w:rsidRDefault="00223224" w:rsidP="006A7700">
      <w:pPr>
        <w:ind w:left="360" w:hanging="360"/>
        <w:rPr>
          <w:rFonts w:ascii="Optima" w:hAnsi="Optima" w:cs="Arial"/>
          <w:sz w:val="22"/>
          <w:szCs w:val="22"/>
        </w:rPr>
      </w:pPr>
      <w:r>
        <w:rPr>
          <w:rFonts w:ascii="Optima" w:hAnsi="Optima" w:cs="Arial"/>
          <w:sz w:val="22"/>
          <w:szCs w:val="22"/>
        </w:rPr>
        <w:t xml:space="preserve">50. C.A. </w:t>
      </w:r>
      <w:proofErr w:type="spellStart"/>
      <w:r>
        <w:rPr>
          <w:rFonts w:ascii="Optima" w:hAnsi="Optima" w:cs="Arial"/>
          <w:sz w:val="22"/>
          <w:szCs w:val="22"/>
        </w:rPr>
        <w:t>Masiello</w:t>
      </w:r>
      <w:proofErr w:type="spellEnd"/>
      <w:r>
        <w:rPr>
          <w:rFonts w:ascii="Optima" w:hAnsi="Optima" w:cs="Arial"/>
          <w:sz w:val="22"/>
          <w:szCs w:val="22"/>
        </w:rPr>
        <w:t>, Synthetic biology tools to understand microbial behavior in soils: a biogeochemistry perspective.  Michigan State University, 2016.</w:t>
      </w:r>
    </w:p>
    <w:p w14:paraId="51CB6C06" w14:textId="386FF77B" w:rsidR="00223224" w:rsidRDefault="00223224" w:rsidP="006A7700">
      <w:pPr>
        <w:ind w:left="360" w:hanging="360"/>
        <w:rPr>
          <w:rFonts w:ascii="Optima" w:hAnsi="Optima" w:cs="Arial"/>
          <w:sz w:val="22"/>
          <w:szCs w:val="22"/>
        </w:rPr>
      </w:pPr>
      <w:r>
        <w:rPr>
          <w:rFonts w:ascii="Optima" w:hAnsi="Optima" w:cs="Arial"/>
          <w:sz w:val="22"/>
          <w:szCs w:val="22"/>
        </w:rPr>
        <w:t xml:space="preserve">51. C.A. </w:t>
      </w:r>
      <w:proofErr w:type="spellStart"/>
      <w:r>
        <w:rPr>
          <w:rFonts w:ascii="Optima" w:hAnsi="Optima" w:cs="Arial"/>
          <w:sz w:val="22"/>
          <w:szCs w:val="22"/>
        </w:rPr>
        <w:t>Masiello</w:t>
      </w:r>
      <w:proofErr w:type="spellEnd"/>
      <w:r>
        <w:rPr>
          <w:rFonts w:ascii="Optima" w:hAnsi="Optima" w:cs="Arial"/>
          <w:sz w:val="22"/>
          <w:szCs w:val="22"/>
        </w:rPr>
        <w:t>, Charcoal as a nonlinear driver in soil C and N cycles.  Kellogg Biological Station, Hickory Corners, MI, 2016.</w:t>
      </w:r>
    </w:p>
    <w:p w14:paraId="7EEBD5A4" w14:textId="043D7EFF" w:rsidR="00223224" w:rsidRDefault="00223224" w:rsidP="006A7700">
      <w:pPr>
        <w:ind w:left="360" w:hanging="360"/>
        <w:rPr>
          <w:rFonts w:ascii="Optima" w:hAnsi="Optima" w:cs="Arial"/>
          <w:sz w:val="22"/>
          <w:szCs w:val="22"/>
        </w:rPr>
      </w:pPr>
      <w:r>
        <w:rPr>
          <w:rFonts w:ascii="Optima" w:hAnsi="Optima" w:cs="Arial"/>
          <w:sz w:val="22"/>
          <w:szCs w:val="22"/>
        </w:rPr>
        <w:t xml:space="preserve">52. C.A. </w:t>
      </w:r>
      <w:proofErr w:type="spellStart"/>
      <w:r>
        <w:rPr>
          <w:rFonts w:ascii="Optima" w:hAnsi="Optima" w:cs="Arial"/>
          <w:sz w:val="22"/>
          <w:szCs w:val="22"/>
        </w:rPr>
        <w:t>Masiello</w:t>
      </w:r>
      <w:proofErr w:type="spellEnd"/>
      <w:r>
        <w:rPr>
          <w:rFonts w:ascii="Optima" w:hAnsi="Optima" w:cs="Arial"/>
          <w:sz w:val="22"/>
          <w:szCs w:val="22"/>
        </w:rPr>
        <w:t>, Charcoal as a nonlinear driver in soil C and N cycles.  department of Earth and Atmospheric Science, Georgia Tech, 2016.</w:t>
      </w:r>
    </w:p>
    <w:p w14:paraId="5A579142" w14:textId="1661A491" w:rsidR="0073114E" w:rsidRDefault="0073114E" w:rsidP="006A7700">
      <w:pPr>
        <w:ind w:left="360" w:hanging="360"/>
        <w:rPr>
          <w:rFonts w:ascii="Optima" w:hAnsi="Optima" w:cs="Arial"/>
          <w:sz w:val="22"/>
          <w:szCs w:val="22"/>
        </w:rPr>
      </w:pPr>
      <w:r>
        <w:rPr>
          <w:rFonts w:ascii="Optima" w:hAnsi="Optima" w:cs="Arial"/>
          <w:sz w:val="22"/>
          <w:szCs w:val="22"/>
        </w:rPr>
        <w:lastRenderedPageBreak/>
        <w:t xml:space="preserve">53. C.A. </w:t>
      </w:r>
      <w:proofErr w:type="spellStart"/>
      <w:r>
        <w:rPr>
          <w:rFonts w:ascii="Optima" w:hAnsi="Optima" w:cs="Arial"/>
          <w:sz w:val="22"/>
          <w:szCs w:val="22"/>
        </w:rPr>
        <w:t>Masiello</w:t>
      </w:r>
      <w:proofErr w:type="spellEnd"/>
      <w:r>
        <w:rPr>
          <w:rFonts w:ascii="Optima" w:hAnsi="Optima" w:cs="Arial"/>
          <w:sz w:val="22"/>
          <w:szCs w:val="22"/>
        </w:rPr>
        <w:t>, The biochar design cycle.  Gordon Organic Geochemistry Conference, Galveston, TX, 2016.</w:t>
      </w:r>
    </w:p>
    <w:p w14:paraId="3AF3073F" w14:textId="4313F88F" w:rsidR="0073114E" w:rsidRDefault="0073114E" w:rsidP="006A7700">
      <w:pPr>
        <w:ind w:left="360" w:hanging="360"/>
        <w:rPr>
          <w:rFonts w:ascii="Optima" w:hAnsi="Optima" w:cs="Arial"/>
          <w:sz w:val="22"/>
          <w:szCs w:val="22"/>
        </w:rPr>
      </w:pPr>
      <w:r w:rsidRPr="002A7F1B">
        <w:rPr>
          <w:rFonts w:ascii="Optima" w:hAnsi="Optima" w:cs="Arial"/>
          <w:sz w:val="22"/>
          <w:szCs w:val="22"/>
          <w:lang w:val="it-IT"/>
        </w:rPr>
        <w:t xml:space="preserve">54. C.A. Masiello, H.-Y. Cheng, X. Gao, J.J. </w:t>
      </w:r>
      <w:proofErr w:type="spellStart"/>
      <w:r w:rsidRPr="002A7F1B">
        <w:rPr>
          <w:rFonts w:ascii="Optima" w:hAnsi="Optima" w:cs="Arial"/>
          <w:sz w:val="22"/>
          <w:szCs w:val="22"/>
          <w:lang w:val="it-IT"/>
        </w:rPr>
        <w:t>Silberg</w:t>
      </w:r>
      <w:proofErr w:type="spellEnd"/>
      <w:r w:rsidRPr="002A7F1B">
        <w:rPr>
          <w:rFonts w:ascii="Optima" w:hAnsi="Optima" w:cs="Arial"/>
          <w:sz w:val="22"/>
          <w:szCs w:val="22"/>
          <w:lang w:val="it-IT"/>
        </w:rPr>
        <w:t xml:space="preserve">.  </w:t>
      </w:r>
      <w:r>
        <w:rPr>
          <w:rFonts w:ascii="Optima" w:hAnsi="Optima" w:cs="Arial"/>
          <w:sz w:val="22"/>
          <w:szCs w:val="22"/>
        </w:rPr>
        <w:t>Pyrogenic organic matter can alter microbial communication. University of Zurich, 2016.</w:t>
      </w:r>
    </w:p>
    <w:p w14:paraId="0B0F05A0" w14:textId="7E5A0D8C" w:rsidR="0073114E" w:rsidRPr="00C4241F" w:rsidRDefault="003B10F3" w:rsidP="006A7700">
      <w:pPr>
        <w:ind w:left="360" w:hanging="360"/>
        <w:rPr>
          <w:rFonts w:ascii="Optima" w:hAnsi="Optima" w:cs="Arial"/>
          <w:sz w:val="22"/>
          <w:szCs w:val="22"/>
        </w:rPr>
      </w:pPr>
      <w:r>
        <w:rPr>
          <w:rFonts w:ascii="Optima" w:hAnsi="Optima" w:cs="Arial"/>
          <w:sz w:val="22"/>
          <w:szCs w:val="22"/>
        </w:rPr>
        <w:t xml:space="preserve">55. C.A. </w:t>
      </w:r>
      <w:proofErr w:type="spellStart"/>
      <w:r>
        <w:rPr>
          <w:rFonts w:ascii="Optima" w:hAnsi="Optima" w:cs="Arial"/>
          <w:sz w:val="22"/>
          <w:szCs w:val="22"/>
        </w:rPr>
        <w:t>Masiello</w:t>
      </w:r>
      <w:proofErr w:type="spellEnd"/>
      <w:r>
        <w:rPr>
          <w:rFonts w:ascii="Optima" w:hAnsi="Optima" w:cs="Arial"/>
          <w:sz w:val="22"/>
          <w:szCs w:val="22"/>
        </w:rPr>
        <w:t xml:space="preserve">, </w:t>
      </w:r>
      <w:proofErr w:type="gramStart"/>
      <w:r>
        <w:rPr>
          <w:rFonts w:ascii="Optima" w:hAnsi="Optima" w:cs="Arial"/>
          <w:sz w:val="22"/>
          <w:szCs w:val="22"/>
        </w:rPr>
        <w:t>Spies</w:t>
      </w:r>
      <w:proofErr w:type="gramEnd"/>
      <w:r>
        <w:rPr>
          <w:rFonts w:ascii="Optima" w:hAnsi="Optima" w:cs="Arial"/>
          <w:sz w:val="22"/>
          <w:szCs w:val="22"/>
        </w:rPr>
        <w:t xml:space="preserve"> and bloggers: bringing synthetic biology tools into Earth System Science.  U.C. Irvine department of Earth System Science, 2017.</w:t>
      </w:r>
    </w:p>
    <w:p w14:paraId="0468A948" w14:textId="77777777" w:rsidR="00762A4B" w:rsidRPr="00C4241F" w:rsidRDefault="00762A4B" w:rsidP="00762A4B">
      <w:pPr>
        <w:rPr>
          <w:rFonts w:ascii="Optima" w:hAnsi="Optima" w:cs="Arial"/>
          <w:sz w:val="22"/>
          <w:szCs w:val="22"/>
        </w:rPr>
      </w:pPr>
    </w:p>
    <w:p w14:paraId="3E32EE19" w14:textId="77777777" w:rsidR="006A7700" w:rsidRPr="00C4241F" w:rsidRDefault="006A7700" w:rsidP="006A7700">
      <w:pPr>
        <w:spacing w:before="160" w:after="40"/>
        <w:rPr>
          <w:rFonts w:ascii="Optima" w:hAnsi="Optima"/>
        </w:rPr>
      </w:pPr>
      <w:r w:rsidRPr="00C4241F">
        <w:rPr>
          <w:rFonts w:ascii="Optima" w:hAnsi="Optima"/>
          <w:b/>
          <w:sz w:val="22"/>
        </w:rPr>
        <w:t xml:space="preserve">ADDITIONAL TALKS: </w:t>
      </w:r>
      <w:r w:rsidRPr="00C4241F">
        <w:rPr>
          <w:rFonts w:ascii="Optima" w:hAnsi="Optima"/>
          <w:sz w:val="22"/>
          <w:u w:val="single"/>
        </w:rPr>
        <w:t>presenting authors</w:t>
      </w:r>
      <w:r w:rsidRPr="00C4241F">
        <w:rPr>
          <w:rFonts w:ascii="Optima" w:hAnsi="Optima"/>
          <w:sz w:val="22"/>
        </w:rPr>
        <w:t xml:space="preserve"> underlined; </w:t>
      </w:r>
      <w:proofErr w:type="spellStart"/>
      <w:r w:rsidRPr="00C4241F">
        <w:rPr>
          <w:rFonts w:ascii="Optima" w:hAnsi="Optima"/>
          <w:sz w:val="22"/>
        </w:rPr>
        <w:t>Masiello</w:t>
      </w:r>
      <w:proofErr w:type="spellEnd"/>
      <w:r w:rsidRPr="00C4241F">
        <w:rPr>
          <w:rFonts w:ascii="Optima" w:hAnsi="Optima"/>
          <w:sz w:val="22"/>
        </w:rPr>
        <w:t xml:space="preserve"> </w:t>
      </w:r>
      <w:r w:rsidRPr="00C4241F">
        <w:rPr>
          <w:rFonts w:ascii="Optima" w:hAnsi="Optima"/>
          <w:i/>
          <w:sz w:val="22"/>
        </w:rPr>
        <w:t>students/postdocs</w:t>
      </w:r>
      <w:r w:rsidRPr="00C4241F">
        <w:rPr>
          <w:rFonts w:ascii="Optima" w:hAnsi="Optima"/>
          <w:sz w:val="22"/>
        </w:rPr>
        <w:t xml:space="preserve"> in italics</w:t>
      </w:r>
    </w:p>
    <w:p w14:paraId="1CF1CF6F" w14:textId="6798F665" w:rsidR="00353621" w:rsidRPr="00353621" w:rsidRDefault="00353621" w:rsidP="00353621">
      <w:pPr>
        <w:pStyle w:val="ListParagraph"/>
        <w:numPr>
          <w:ilvl w:val="0"/>
          <w:numId w:val="21"/>
        </w:numPr>
        <w:spacing w:after="40"/>
        <w:rPr>
          <w:rFonts w:ascii="Optima" w:hAnsi="Optima"/>
          <w:sz w:val="22"/>
        </w:rPr>
      </w:pPr>
      <w:r w:rsidRPr="00353621">
        <w:rPr>
          <w:rFonts w:ascii="Optima" w:hAnsi="Optima"/>
          <w:sz w:val="22"/>
        </w:rPr>
        <w:t xml:space="preserve">C. </w:t>
      </w:r>
      <w:proofErr w:type="spellStart"/>
      <w:r w:rsidRPr="00353621">
        <w:rPr>
          <w:rFonts w:ascii="Optima" w:hAnsi="Optima"/>
          <w:sz w:val="22"/>
        </w:rPr>
        <w:t>Masiello</w:t>
      </w:r>
      <w:proofErr w:type="spellEnd"/>
      <w:r w:rsidRPr="00353621">
        <w:rPr>
          <w:rFonts w:ascii="Optima" w:hAnsi="Optima"/>
          <w:sz w:val="22"/>
        </w:rPr>
        <w:t xml:space="preserve"> and N.W. Harrington. A feminist examination of women’s enrollment trends in the environmental sciences. National Women’s Studies Association annual meeting, Washington, D.C., 1993.</w:t>
      </w:r>
    </w:p>
    <w:p w14:paraId="42E4FEBD" w14:textId="03AF8BBA" w:rsidR="006A7700" w:rsidRDefault="006A7700" w:rsidP="00353621">
      <w:pPr>
        <w:pStyle w:val="ListParagraph"/>
        <w:numPr>
          <w:ilvl w:val="0"/>
          <w:numId w:val="21"/>
        </w:numPr>
        <w:spacing w:after="40"/>
        <w:rPr>
          <w:rFonts w:ascii="Optima" w:hAnsi="Optima"/>
          <w:sz w:val="22"/>
        </w:rPr>
      </w:pPr>
      <w:r w:rsidRPr="00353621">
        <w:rPr>
          <w:rFonts w:ascii="Optima" w:hAnsi="Optima"/>
          <w:sz w:val="22"/>
          <w:u w:val="single"/>
        </w:rPr>
        <w:t xml:space="preserve">C.A. </w:t>
      </w:r>
      <w:proofErr w:type="spellStart"/>
      <w:r w:rsidRPr="00353621">
        <w:rPr>
          <w:rFonts w:ascii="Optima" w:hAnsi="Optima"/>
          <w:sz w:val="22"/>
          <w:u w:val="single"/>
        </w:rPr>
        <w:t>Masiello</w:t>
      </w:r>
      <w:proofErr w:type="spellEnd"/>
      <w:r w:rsidRPr="00353621">
        <w:rPr>
          <w:rFonts w:ascii="Optima" w:hAnsi="Optima"/>
          <w:sz w:val="22"/>
          <w:u w:val="single"/>
        </w:rPr>
        <w:t>,</w:t>
      </w:r>
      <w:r w:rsidRPr="00353621">
        <w:rPr>
          <w:rFonts w:ascii="Optima" w:hAnsi="Optima"/>
          <w:sz w:val="22"/>
        </w:rPr>
        <w:t xml:space="preserve"> E.R.M. </w:t>
      </w:r>
      <w:proofErr w:type="spellStart"/>
      <w:r w:rsidRPr="00353621">
        <w:rPr>
          <w:rFonts w:ascii="Optima" w:hAnsi="Optima"/>
          <w:sz w:val="22"/>
        </w:rPr>
        <w:t>Druffel</w:t>
      </w:r>
      <w:proofErr w:type="spellEnd"/>
      <w:r w:rsidRPr="00353621">
        <w:rPr>
          <w:rFonts w:ascii="Optima" w:hAnsi="Optima"/>
          <w:sz w:val="22"/>
        </w:rPr>
        <w:t>, and S. Griffin, Black carbon</w:t>
      </w:r>
      <w:r w:rsidR="00BA48EF" w:rsidRPr="00353621">
        <w:rPr>
          <w:rFonts w:ascii="Optima" w:hAnsi="Optima"/>
          <w:sz w:val="22"/>
        </w:rPr>
        <w:t xml:space="preserve"> </w:t>
      </w:r>
      <w:r w:rsidR="00BA48EF" w:rsidRPr="00353621">
        <w:rPr>
          <w:rFonts w:ascii="Optima" w:hAnsi="Optima"/>
          <w:sz w:val="22"/>
          <w:vertAlign w:val="superscript"/>
        </w:rPr>
        <w:t>14</w:t>
      </w:r>
      <w:r w:rsidRPr="00353621">
        <w:rPr>
          <w:rFonts w:ascii="Optima" w:hAnsi="Optima"/>
          <w:sz w:val="22"/>
        </w:rPr>
        <w:t>C in the Santa Monica basin:  riverine delivery and sedimentary accumulation</w:t>
      </w:r>
      <w:r w:rsidRPr="00353621">
        <w:rPr>
          <w:rFonts w:ascii="Optima" w:hAnsi="Optima"/>
          <w:i/>
          <w:sz w:val="22"/>
        </w:rPr>
        <w:t xml:space="preserve">. </w:t>
      </w:r>
      <w:r w:rsidRPr="00353621">
        <w:rPr>
          <w:rFonts w:ascii="Optima" w:hAnsi="Optima"/>
          <w:sz w:val="22"/>
        </w:rPr>
        <w:t xml:space="preserve"> Ninth Annual Goldschmidt conference, Harvard University, Cambridge, MA, 1999.</w:t>
      </w:r>
    </w:p>
    <w:p w14:paraId="7FB19BC5" w14:textId="77777777" w:rsidR="00A64116" w:rsidRDefault="006A7700" w:rsidP="00A64116">
      <w:pPr>
        <w:pStyle w:val="ListParagraph"/>
        <w:numPr>
          <w:ilvl w:val="0"/>
          <w:numId w:val="21"/>
        </w:numPr>
        <w:spacing w:after="40"/>
        <w:rPr>
          <w:rFonts w:ascii="Optima" w:hAnsi="Optima"/>
          <w:sz w:val="22"/>
        </w:rPr>
      </w:pPr>
      <w:r w:rsidRPr="00A64116">
        <w:rPr>
          <w:rFonts w:ascii="Optima" w:hAnsi="Optima"/>
          <w:sz w:val="22"/>
          <w:u w:val="single"/>
        </w:rPr>
        <w:t xml:space="preserve">C.A. </w:t>
      </w:r>
      <w:proofErr w:type="spellStart"/>
      <w:r w:rsidRPr="00A64116">
        <w:rPr>
          <w:rFonts w:ascii="Optima" w:hAnsi="Optima"/>
          <w:sz w:val="22"/>
          <w:u w:val="single"/>
        </w:rPr>
        <w:t>Masiello</w:t>
      </w:r>
      <w:proofErr w:type="spellEnd"/>
      <w:r w:rsidRPr="00A64116">
        <w:rPr>
          <w:rFonts w:ascii="Optima" w:hAnsi="Optima"/>
          <w:sz w:val="22"/>
          <w:u w:val="single"/>
        </w:rPr>
        <w:t>,</w:t>
      </w:r>
      <w:r w:rsidRPr="00A64116">
        <w:rPr>
          <w:rFonts w:ascii="Optima" w:hAnsi="Optima"/>
          <w:sz w:val="22"/>
        </w:rPr>
        <w:t xml:space="preserve"> M. Torn, J. </w:t>
      </w:r>
      <w:proofErr w:type="spellStart"/>
      <w:r w:rsidRPr="00A64116">
        <w:rPr>
          <w:rFonts w:ascii="Optima" w:hAnsi="Optima"/>
          <w:sz w:val="22"/>
        </w:rPr>
        <w:t>Southon</w:t>
      </w:r>
      <w:proofErr w:type="spellEnd"/>
      <w:r w:rsidRPr="00A64116">
        <w:rPr>
          <w:rFonts w:ascii="Optima" w:hAnsi="Optima"/>
          <w:sz w:val="22"/>
        </w:rPr>
        <w:t xml:space="preserve">, O.A. Chadwick, Effects of Mineralogy on the Storage Rates of Organic Carbon Classes Across a Soil </w:t>
      </w:r>
      <w:proofErr w:type="spellStart"/>
      <w:r w:rsidRPr="00A64116">
        <w:rPr>
          <w:rFonts w:ascii="Optima" w:hAnsi="Optima"/>
          <w:sz w:val="22"/>
        </w:rPr>
        <w:t>Chronosequence</w:t>
      </w:r>
      <w:proofErr w:type="spellEnd"/>
      <w:r w:rsidRPr="00A64116">
        <w:rPr>
          <w:rFonts w:ascii="Optima" w:hAnsi="Optima"/>
          <w:sz w:val="22"/>
        </w:rPr>
        <w:t>.  17</w:t>
      </w:r>
      <w:r w:rsidRPr="00A64116">
        <w:rPr>
          <w:rFonts w:ascii="Optima" w:hAnsi="Optima"/>
          <w:sz w:val="22"/>
          <w:vertAlign w:val="superscript"/>
        </w:rPr>
        <w:t>th</w:t>
      </w:r>
      <w:r w:rsidRPr="00A64116">
        <w:rPr>
          <w:rFonts w:ascii="Optima" w:hAnsi="Optima"/>
          <w:sz w:val="22"/>
        </w:rPr>
        <w:t xml:space="preserve"> International Radiocarbon Conference, Jerusalem, Israel, 2000.</w:t>
      </w:r>
    </w:p>
    <w:p w14:paraId="36A9E966" w14:textId="77777777" w:rsidR="00A64116" w:rsidRDefault="006A7700" w:rsidP="00A64116">
      <w:pPr>
        <w:pStyle w:val="ListParagraph"/>
        <w:numPr>
          <w:ilvl w:val="0"/>
          <w:numId w:val="21"/>
        </w:numPr>
        <w:spacing w:after="40"/>
        <w:rPr>
          <w:rFonts w:ascii="Optima" w:hAnsi="Optima"/>
          <w:sz w:val="22"/>
        </w:rPr>
      </w:pPr>
      <w:r w:rsidRPr="00A64116">
        <w:rPr>
          <w:rFonts w:ascii="Optima" w:hAnsi="Optima"/>
          <w:sz w:val="22"/>
          <w:u w:val="single"/>
        </w:rPr>
        <w:t xml:space="preserve">S. </w:t>
      </w:r>
      <w:proofErr w:type="spellStart"/>
      <w:r w:rsidRPr="00A64116">
        <w:rPr>
          <w:rFonts w:ascii="Optima" w:hAnsi="Optima"/>
          <w:sz w:val="22"/>
          <w:u w:val="single"/>
        </w:rPr>
        <w:t>Wakeham</w:t>
      </w:r>
      <w:proofErr w:type="spellEnd"/>
      <w:r w:rsidRPr="00A64116">
        <w:rPr>
          <w:rFonts w:ascii="Optima" w:hAnsi="Optima"/>
          <w:sz w:val="22"/>
          <w:u w:val="single"/>
        </w:rPr>
        <w:t>,</w:t>
      </w:r>
      <w:r w:rsidRPr="00A64116">
        <w:rPr>
          <w:rFonts w:ascii="Optima" w:hAnsi="Optima"/>
          <w:sz w:val="22"/>
        </w:rPr>
        <w:t xml:space="preserve"> J. Forrest, A. </w:t>
      </w:r>
      <w:proofErr w:type="spellStart"/>
      <w:r w:rsidRPr="00A64116">
        <w:rPr>
          <w:rFonts w:ascii="Optima" w:hAnsi="Optima"/>
          <w:sz w:val="22"/>
        </w:rPr>
        <w:t>Biersmith</w:t>
      </w:r>
      <w:proofErr w:type="spellEnd"/>
      <w:r w:rsidRPr="00A64116">
        <w:rPr>
          <w:rFonts w:ascii="Optima" w:hAnsi="Optima"/>
          <w:sz w:val="22"/>
        </w:rPr>
        <w:t xml:space="preserve">, Y. Gelinas, C. Alexander, and C. </w:t>
      </w:r>
      <w:proofErr w:type="spellStart"/>
      <w:r w:rsidRPr="00A64116">
        <w:rPr>
          <w:rFonts w:ascii="Optima" w:hAnsi="Optima"/>
          <w:sz w:val="22"/>
        </w:rPr>
        <w:t>Masiello</w:t>
      </w:r>
      <w:proofErr w:type="spellEnd"/>
      <w:r w:rsidRPr="00A64116">
        <w:rPr>
          <w:rFonts w:ascii="Optima" w:hAnsi="Optima"/>
          <w:sz w:val="22"/>
        </w:rPr>
        <w:t>, Aliphatic and Aromatic Hydrocarbons in Lake Washington Sediments – A 25-year retrospective.  20</w:t>
      </w:r>
      <w:r w:rsidRPr="00A64116">
        <w:rPr>
          <w:rFonts w:ascii="Optima" w:hAnsi="Optima"/>
          <w:sz w:val="22"/>
          <w:vertAlign w:val="superscript"/>
        </w:rPr>
        <w:t>th</w:t>
      </w:r>
      <w:r w:rsidRPr="00A64116">
        <w:rPr>
          <w:rFonts w:ascii="Optima" w:hAnsi="Optima"/>
          <w:sz w:val="22"/>
        </w:rPr>
        <w:t xml:space="preserve"> International Meeting on Organic Geochemistry, Nancy, France, 10-14 Sept. 2001.</w:t>
      </w:r>
    </w:p>
    <w:p w14:paraId="276F4D34" w14:textId="77777777" w:rsidR="00A64116" w:rsidRDefault="006A7700" w:rsidP="00A64116">
      <w:pPr>
        <w:pStyle w:val="ListParagraph"/>
        <w:numPr>
          <w:ilvl w:val="0"/>
          <w:numId w:val="21"/>
        </w:numPr>
        <w:spacing w:after="40"/>
        <w:rPr>
          <w:rFonts w:ascii="Optima" w:hAnsi="Optima"/>
          <w:sz w:val="22"/>
        </w:rPr>
      </w:pPr>
      <w:r w:rsidRPr="00C4241F">
        <w:rPr>
          <w:rFonts w:ascii="Optima" w:hAnsi="Optima"/>
          <w:sz w:val="22"/>
        </w:rPr>
        <w:t xml:space="preserve"> </w:t>
      </w:r>
      <w:r w:rsidRPr="00C4241F">
        <w:rPr>
          <w:rFonts w:ascii="Optima" w:hAnsi="Optima"/>
          <w:sz w:val="22"/>
          <w:u w:val="single"/>
        </w:rPr>
        <w:t>Schmidt M.W.I.</w:t>
      </w:r>
      <w:r w:rsidRPr="00C4241F">
        <w:rPr>
          <w:rFonts w:ascii="Optima" w:hAnsi="Optima"/>
          <w:sz w:val="22"/>
        </w:rPr>
        <w:t xml:space="preserve">, C.A. </w:t>
      </w:r>
      <w:proofErr w:type="spellStart"/>
      <w:r w:rsidRPr="00C4241F">
        <w:rPr>
          <w:rFonts w:ascii="Optima" w:hAnsi="Optima"/>
          <w:sz w:val="22"/>
        </w:rPr>
        <w:t>Masiello</w:t>
      </w:r>
      <w:proofErr w:type="spellEnd"/>
      <w:r w:rsidRPr="00C4241F">
        <w:rPr>
          <w:rFonts w:ascii="Optima" w:hAnsi="Optima"/>
          <w:sz w:val="22"/>
        </w:rPr>
        <w:t xml:space="preserve">, Ball W.P., Currie, L.A., </w:t>
      </w:r>
      <w:proofErr w:type="spellStart"/>
      <w:r w:rsidRPr="00C4241F">
        <w:rPr>
          <w:rFonts w:ascii="Optima" w:hAnsi="Optima"/>
          <w:sz w:val="22"/>
        </w:rPr>
        <w:t>Czimczik</w:t>
      </w:r>
      <w:proofErr w:type="spellEnd"/>
      <w:r w:rsidRPr="00C4241F">
        <w:rPr>
          <w:rFonts w:ascii="Optima" w:hAnsi="Optima"/>
          <w:sz w:val="22"/>
        </w:rPr>
        <w:t xml:space="preserve"> C.I., Gelinas Y., Glaser B., </w:t>
      </w:r>
      <w:proofErr w:type="spellStart"/>
      <w:proofErr w:type="gramStart"/>
      <w:r w:rsidRPr="00C4241F">
        <w:rPr>
          <w:rFonts w:ascii="Optima" w:hAnsi="Optima"/>
          <w:sz w:val="22"/>
        </w:rPr>
        <w:t>Kuhlbusch</w:t>
      </w:r>
      <w:proofErr w:type="spellEnd"/>
      <w:r w:rsidRPr="00C4241F">
        <w:rPr>
          <w:rFonts w:ascii="Optima" w:hAnsi="Optima"/>
          <w:sz w:val="22"/>
        </w:rPr>
        <w:t xml:space="preserve">  T.A.J.</w:t>
      </w:r>
      <w:proofErr w:type="gramEnd"/>
      <w:r w:rsidRPr="00C4241F">
        <w:rPr>
          <w:rFonts w:ascii="Optima" w:hAnsi="Optima"/>
          <w:sz w:val="22"/>
        </w:rPr>
        <w:t xml:space="preserve">, Prentice K.M., </w:t>
      </w:r>
      <w:proofErr w:type="spellStart"/>
      <w:r w:rsidRPr="00C4241F">
        <w:rPr>
          <w:rFonts w:ascii="Optima" w:hAnsi="Optima"/>
          <w:sz w:val="22"/>
        </w:rPr>
        <w:t>Skjemstad</w:t>
      </w:r>
      <w:proofErr w:type="spellEnd"/>
      <w:r w:rsidRPr="00C4241F">
        <w:rPr>
          <w:rFonts w:ascii="Optima" w:hAnsi="Optima"/>
          <w:sz w:val="22"/>
        </w:rPr>
        <w:t xml:space="preserve"> J.O., Smith D.M. Reference Materials for Organic Geochemical Studies of Black Carbon. 20th International Meeting on Organic Geochemistry, Nancy, France, Vol 2, 97-98, 10-14 Sept. 2001.</w:t>
      </w:r>
    </w:p>
    <w:p w14:paraId="5E6DCD61" w14:textId="77777777" w:rsidR="00A64116" w:rsidRPr="00A64116" w:rsidRDefault="006A7700" w:rsidP="00A64116">
      <w:pPr>
        <w:pStyle w:val="ListParagraph"/>
        <w:numPr>
          <w:ilvl w:val="0"/>
          <w:numId w:val="21"/>
        </w:numPr>
        <w:spacing w:after="40"/>
        <w:rPr>
          <w:rFonts w:ascii="Optima" w:hAnsi="Optima"/>
          <w:sz w:val="22"/>
        </w:rPr>
      </w:pPr>
      <w:proofErr w:type="spellStart"/>
      <w:r w:rsidRPr="00C4241F">
        <w:rPr>
          <w:rFonts w:ascii="Optima" w:hAnsi="Optima"/>
          <w:sz w:val="22"/>
          <w:u w:val="single"/>
        </w:rPr>
        <w:t>K.</w:t>
      </w:r>
      <w:proofErr w:type="gramStart"/>
      <w:r w:rsidRPr="00C4241F">
        <w:rPr>
          <w:rFonts w:ascii="Optima" w:hAnsi="Optima"/>
          <w:sz w:val="22"/>
          <w:u w:val="single"/>
        </w:rPr>
        <w:t>K.Treseder</w:t>
      </w:r>
      <w:proofErr w:type="spellEnd"/>
      <w:proofErr w:type="gramEnd"/>
      <w:r w:rsidRPr="00C4241F">
        <w:rPr>
          <w:rFonts w:ascii="Optima" w:hAnsi="Optima"/>
          <w:sz w:val="22"/>
        </w:rPr>
        <w:t xml:space="preserve">, C.A. </w:t>
      </w:r>
      <w:proofErr w:type="spellStart"/>
      <w:r w:rsidRPr="00C4241F">
        <w:rPr>
          <w:rFonts w:ascii="Optima" w:hAnsi="Optima"/>
          <w:sz w:val="22"/>
        </w:rPr>
        <w:t>Masiello</w:t>
      </w:r>
      <w:proofErr w:type="spellEnd"/>
      <w:r w:rsidRPr="00C4241F">
        <w:rPr>
          <w:rFonts w:ascii="Optima" w:hAnsi="Optima"/>
          <w:sz w:val="22"/>
        </w:rPr>
        <w:t>, Lansing, J., Allen M.F. Isotopic and Genetic Assessments of Ectomycorrhizal Turnover Under N-fertilization.  Ecology Society of America Spring Meeting, 2001.</w:t>
      </w:r>
    </w:p>
    <w:p w14:paraId="0217FF6C" w14:textId="77777777" w:rsidR="00A64116" w:rsidRDefault="006A7700" w:rsidP="00A64116">
      <w:pPr>
        <w:pStyle w:val="ListParagraph"/>
        <w:numPr>
          <w:ilvl w:val="0"/>
          <w:numId w:val="21"/>
        </w:numPr>
        <w:spacing w:after="40"/>
        <w:rPr>
          <w:rFonts w:ascii="Optima" w:hAnsi="Optima"/>
          <w:sz w:val="22"/>
        </w:rPr>
      </w:pPr>
      <w:r w:rsidRPr="00C4241F">
        <w:rPr>
          <w:rFonts w:ascii="Optima" w:hAnsi="Optima"/>
          <w:sz w:val="22"/>
          <w:u w:val="single"/>
        </w:rPr>
        <w:t xml:space="preserve">J.T. </w:t>
      </w:r>
      <w:proofErr w:type="gramStart"/>
      <w:r w:rsidRPr="00C4241F">
        <w:rPr>
          <w:rFonts w:ascii="Optima" w:hAnsi="Optima"/>
          <w:sz w:val="22"/>
          <w:u w:val="single"/>
        </w:rPr>
        <w:t>Randerson,</w:t>
      </w:r>
      <w:r w:rsidRPr="00C4241F">
        <w:rPr>
          <w:rFonts w:ascii="Optima" w:hAnsi="Optima"/>
          <w:sz w:val="22"/>
        </w:rPr>
        <w:t>,</w:t>
      </w:r>
      <w:proofErr w:type="gramEnd"/>
      <w:r w:rsidRPr="00C4241F">
        <w:rPr>
          <w:rFonts w:ascii="Optima" w:hAnsi="Optima"/>
          <w:sz w:val="22"/>
        </w:rPr>
        <w:t xml:space="preserve"> C.A. </w:t>
      </w:r>
      <w:proofErr w:type="spellStart"/>
      <w:r w:rsidRPr="00C4241F">
        <w:rPr>
          <w:rFonts w:ascii="Optima" w:hAnsi="Optima"/>
          <w:sz w:val="22"/>
        </w:rPr>
        <w:t>Masiello</w:t>
      </w:r>
      <w:proofErr w:type="spellEnd"/>
      <w:r w:rsidRPr="00C4241F">
        <w:rPr>
          <w:rFonts w:ascii="Optima" w:hAnsi="Optima"/>
          <w:sz w:val="22"/>
        </w:rPr>
        <w:t xml:space="preserve">, Still, C.J., </w:t>
      </w:r>
      <w:proofErr w:type="spellStart"/>
      <w:r w:rsidRPr="00C4241F">
        <w:rPr>
          <w:rFonts w:ascii="Optima" w:hAnsi="Optima"/>
          <w:sz w:val="22"/>
        </w:rPr>
        <w:t>Rahn</w:t>
      </w:r>
      <w:proofErr w:type="spellEnd"/>
      <w:r w:rsidRPr="00C4241F">
        <w:rPr>
          <w:rFonts w:ascii="Optima" w:hAnsi="Optima"/>
          <w:sz w:val="22"/>
        </w:rPr>
        <w:t>, T., Field, C.B. Is the Oxidative Ratio of the Terrestrial Biosphere Changing?  Implications for Trends in Atmospheric O</w:t>
      </w:r>
      <w:r w:rsidRPr="00C4241F">
        <w:rPr>
          <w:rFonts w:ascii="Optima" w:hAnsi="Optima"/>
          <w:sz w:val="22"/>
          <w:vertAlign w:val="subscript"/>
        </w:rPr>
        <w:t>2</w:t>
      </w:r>
      <w:r w:rsidRPr="00C4241F">
        <w:rPr>
          <w:rFonts w:ascii="Optima" w:hAnsi="Optima"/>
          <w:sz w:val="22"/>
        </w:rPr>
        <w:t>.  Ecological Society of America Spring Meeting, 2004.</w:t>
      </w:r>
    </w:p>
    <w:p w14:paraId="66171FFE"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xml:space="preserve">, </w:t>
      </w:r>
      <w:proofErr w:type="spellStart"/>
      <w:r w:rsidRPr="00C4241F">
        <w:rPr>
          <w:rFonts w:ascii="Optima" w:hAnsi="Optima"/>
          <w:sz w:val="22"/>
        </w:rPr>
        <w:t>Baldock</w:t>
      </w:r>
      <w:proofErr w:type="spellEnd"/>
      <w:r w:rsidRPr="00C4241F">
        <w:rPr>
          <w:rFonts w:ascii="Optima" w:hAnsi="Optima"/>
          <w:sz w:val="22"/>
        </w:rPr>
        <w:t xml:space="preserve">, J.A. Randerson, J.T., O.A. Chadwick, R.J. </w:t>
      </w:r>
      <w:proofErr w:type="spellStart"/>
      <w:r w:rsidRPr="00C4241F">
        <w:rPr>
          <w:rFonts w:ascii="Optima" w:hAnsi="Optima"/>
          <w:sz w:val="22"/>
        </w:rPr>
        <w:t>Smernik</w:t>
      </w:r>
      <w:proofErr w:type="spellEnd"/>
      <w:r w:rsidRPr="00C4241F">
        <w:rPr>
          <w:rFonts w:ascii="Optima" w:hAnsi="Optima"/>
          <w:sz w:val="22"/>
        </w:rPr>
        <w:t xml:space="preserve">, </w:t>
      </w:r>
      <w:r w:rsidRPr="00C4241F">
        <w:rPr>
          <w:rFonts w:ascii="Optima" w:hAnsi="Optima"/>
          <w:i/>
          <w:color w:val="000000"/>
          <w:sz w:val="22"/>
        </w:rPr>
        <w:t>R.M. Deco</w:t>
      </w:r>
      <w:r w:rsidRPr="00C4241F">
        <w:rPr>
          <w:rFonts w:ascii="Optima" w:hAnsi="Optima"/>
          <w:color w:val="000000"/>
          <w:sz w:val="22"/>
        </w:rPr>
        <w:t>, J.W. Harden, M.C. Mack. The Natural Range in Oxidative Ratio of Environmental Organic Matter.  American Chemical Society Meeting, San Diego, March 17, 2005.</w:t>
      </w:r>
    </w:p>
    <w:p w14:paraId="1F39B301" w14:textId="77777777" w:rsidR="00374EF2" w:rsidRDefault="006A7700" w:rsidP="00374EF2">
      <w:pPr>
        <w:pStyle w:val="ListParagraph"/>
        <w:numPr>
          <w:ilvl w:val="0"/>
          <w:numId w:val="21"/>
        </w:numPr>
        <w:spacing w:after="40"/>
        <w:rPr>
          <w:rFonts w:ascii="Optima" w:hAnsi="Optima"/>
          <w:sz w:val="22"/>
        </w:rPr>
      </w:pPr>
      <w:r w:rsidRPr="002A7F1B">
        <w:rPr>
          <w:rFonts w:ascii="Optima" w:hAnsi="Optima"/>
          <w:sz w:val="22"/>
          <w:u w:val="single"/>
          <w:lang w:val="it-IT"/>
        </w:rPr>
        <w:t>C.A. Masiello</w:t>
      </w:r>
      <w:r w:rsidRPr="002A7F1B">
        <w:rPr>
          <w:rFonts w:ascii="Optima" w:hAnsi="Optima"/>
          <w:sz w:val="22"/>
          <w:lang w:val="it-IT"/>
        </w:rPr>
        <w:t xml:space="preserve">, </w:t>
      </w:r>
      <w:proofErr w:type="spellStart"/>
      <w:r w:rsidRPr="002A7F1B">
        <w:rPr>
          <w:rFonts w:ascii="Optima" w:hAnsi="Optima"/>
          <w:sz w:val="22"/>
          <w:lang w:val="it-IT"/>
        </w:rPr>
        <w:t>Czimczik</w:t>
      </w:r>
      <w:proofErr w:type="spellEnd"/>
      <w:r w:rsidRPr="002A7F1B">
        <w:rPr>
          <w:rFonts w:ascii="Optima" w:hAnsi="Optima"/>
          <w:sz w:val="22"/>
          <w:lang w:val="it-IT"/>
        </w:rPr>
        <w:t xml:space="preserve">, C.  </w:t>
      </w:r>
      <w:r w:rsidRPr="00C4241F">
        <w:rPr>
          <w:rFonts w:ascii="Optima" w:hAnsi="Optima"/>
          <w:sz w:val="22"/>
        </w:rPr>
        <w:t>Resolving the Refractory-Labile Black Carbon Paradox:  BC dynamics in soils.  Fall American Geophysical Union Meeting, San Francisco, Dec 10-15, 2006.</w:t>
      </w:r>
    </w:p>
    <w:p w14:paraId="145DF25E"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rPr>
        <w:t xml:space="preserve">, </w:t>
      </w:r>
      <w:proofErr w:type="spellStart"/>
      <w:r w:rsidRPr="00C4241F">
        <w:rPr>
          <w:rFonts w:ascii="Optima" w:hAnsi="Optima"/>
          <w:i/>
          <w:sz w:val="22"/>
        </w:rPr>
        <w:t>Calligan</w:t>
      </w:r>
      <w:proofErr w:type="spellEnd"/>
      <w:r w:rsidRPr="00C4241F">
        <w:rPr>
          <w:rFonts w:ascii="Optima" w:hAnsi="Optima"/>
          <w:i/>
          <w:sz w:val="22"/>
        </w:rPr>
        <w:t>, L.J., Gallagher, M.E. Hockaday, W.C.</w:t>
      </w:r>
      <w:r w:rsidRPr="00C4241F">
        <w:rPr>
          <w:rFonts w:ascii="Optima" w:hAnsi="Optima"/>
          <w:sz w:val="22"/>
        </w:rPr>
        <w:t xml:space="preserve">  Natural Variation in the Carbon Oxidation State and Oxidative Ratio of a Deciduous Forest, Fall American Geophysical Union Meeting, San Francisco, Dec. 12-17, 2007.</w:t>
      </w:r>
    </w:p>
    <w:p w14:paraId="2BE5B0F8"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i/>
          <w:sz w:val="22"/>
          <w:u w:val="single"/>
        </w:rPr>
        <w:t>M.E. Gallagher</w:t>
      </w:r>
      <w:r w:rsidRPr="00C4241F">
        <w:rPr>
          <w:rFonts w:ascii="Optima" w:hAnsi="Optima"/>
          <w:sz w:val="22"/>
        </w:rPr>
        <w:t xml:space="preserve">, </w:t>
      </w:r>
      <w:r w:rsidRPr="00C4241F">
        <w:rPr>
          <w:rFonts w:ascii="Optima" w:hAnsi="Optima"/>
          <w:i/>
          <w:sz w:val="22"/>
        </w:rPr>
        <w:t>W. C. Hockaday,</w:t>
      </w:r>
      <w:r w:rsidRPr="00C4241F">
        <w:rPr>
          <w:rFonts w:ascii="Optima" w:hAnsi="Optima"/>
          <w:sz w:val="22"/>
        </w:rPr>
        <w:t xml:space="preserve"> C.A. </w:t>
      </w:r>
      <w:proofErr w:type="spellStart"/>
      <w:r w:rsidRPr="00C4241F">
        <w:rPr>
          <w:rFonts w:ascii="Optima" w:hAnsi="Optima"/>
          <w:sz w:val="22"/>
        </w:rPr>
        <w:t>Masiello</w:t>
      </w:r>
      <w:proofErr w:type="spellEnd"/>
      <w:r w:rsidRPr="00C4241F">
        <w:rPr>
          <w:rFonts w:ascii="Optima" w:hAnsi="Optima"/>
          <w:sz w:val="22"/>
        </w:rPr>
        <w:t xml:space="preserve">, C.P. </w:t>
      </w:r>
      <w:proofErr w:type="spellStart"/>
      <w:r w:rsidRPr="00C4241F">
        <w:rPr>
          <w:rFonts w:ascii="Optima" w:hAnsi="Optima"/>
          <w:sz w:val="22"/>
        </w:rPr>
        <w:t>McSwiney</w:t>
      </w:r>
      <w:proofErr w:type="spellEnd"/>
      <w:r w:rsidRPr="00C4241F">
        <w:rPr>
          <w:rFonts w:ascii="Optima" w:hAnsi="Optima"/>
          <w:sz w:val="22"/>
        </w:rPr>
        <w:t xml:space="preserve">, G.P. Robertson, J.A. </w:t>
      </w:r>
      <w:proofErr w:type="spellStart"/>
      <w:r w:rsidRPr="00C4241F">
        <w:rPr>
          <w:rFonts w:ascii="Optima" w:hAnsi="Optima"/>
          <w:sz w:val="22"/>
        </w:rPr>
        <w:t>Baldock</w:t>
      </w:r>
      <w:proofErr w:type="spellEnd"/>
      <w:r w:rsidRPr="00C4241F">
        <w:rPr>
          <w:rFonts w:ascii="Optima" w:hAnsi="Optima"/>
          <w:sz w:val="22"/>
        </w:rPr>
        <w:t>, Plant Biochemical Shifts Under Varying Nitrogen Conditions:  Implications for the Carbon Cycle.  38</w:t>
      </w:r>
      <w:r w:rsidRPr="00C4241F">
        <w:rPr>
          <w:rFonts w:ascii="Optima" w:hAnsi="Optima"/>
          <w:sz w:val="22"/>
          <w:vertAlign w:val="superscript"/>
        </w:rPr>
        <w:t>th</w:t>
      </w:r>
      <w:r w:rsidRPr="00C4241F">
        <w:rPr>
          <w:rFonts w:ascii="Optima" w:hAnsi="Optima"/>
          <w:sz w:val="22"/>
        </w:rPr>
        <w:t xml:space="preserve"> Biological Systems Simulation Meeting, Temple, TX.  April 8-9, 2008.</w:t>
      </w:r>
    </w:p>
    <w:p w14:paraId="2CB5B1AF"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i/>
          <w:sz w:val="22"/>
          <w:u w:val="single"/>
        </w:rPr>
        <w:t>F.W. Zeng</w:t>
      </w:r>
      <w:r w:rsidRPr="00C4241F">
        <w:rPr>
          <w:rFonts w:ascii="Optima" w:hAnsi="Optima"/>
          <w:sz w:val="22"/>
        </w:rPr>
        <w:t xml:space="preserve"> and C.A. </w:t>
      </w:r>
      <w:proofErr w:type="spellStart"/>
      <w:r w:rsidRPr="00C4241F">
        <w:rPr>
          <w:rFonts w:ascii="Optima" w:hAnsi="Optima"/>
          <w:sz w:val="22"/>
        </w:rPr>
        <w:t>Masiello</w:t>
      </w:r>
      <w:proofErr w:type="spellEnd"/>
      <w:r w:rsidRPr="00C4241F">
        <w:rPr>
          <w:rFonts w:ascii="Optima" w:hAnsi="Optima"/>
          <w:sz w:val="22"/>
        </w:rPr>
        <w:t>, Impacts of Urbanization on the Amount and Sources of CO</w:t>
      </w:r>
      <w:r w:rsidRPr="00C4241F">
        <w:rPr>
          <w:rFonts w:ascii="Optima" w:hAnsi="Optima"/>
          <w:sz w:val="22"/>
          <w:vertAlign w:val="subscript"/>
        </w:rPr>
        <w:t>2</w:t>
      </w:r>
      <w:r w:rsidRPr="00C4241F">
        <w:rPr>
          <w:rFonts w:ascii="Optima" w:hAnsi="Optima"/>
          <w:sz w:val="22"/>
        </w:rPr>
        <w:t xml:space="preserve"> Evaded from Subtropical </w:t>
      </w:r>
      <w:proofErr w:type="gramStart"/>
      <w:r w:rsidRPr="00C4241F">
        <w:rPr>
          <w:rFonts w:ascii="Optima" w:hAnsi="Optima"/>
          <w:sz w:val="22"/>
        </w:rPr>
        <w:t>Rivers,  Texas</w:t>
      </w:r>
      <w:proofErr w:type="gramEnd"/>
      <w:r w:rsidRPr="00C4241F">
        <w:rPr>
          <w:rFonts w:ascii="Optima" w:hAnsi="Optima"/>
          <w:sz w:val="22"/>
        </w:rPr>
        <w:t xml:space="preserve"> Bays and Estuaries Meeting, Port Aransas, TX, April 16-17, 2008.</w:t>
      </w:r>
    </w:p>
    <w:p w14:paraId="2C735CE8"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i/>
          <w:sz w:val="22"/>
          <w:u w:val="single"/>
        </w:rPr>
        <w:t>M.E. Gallagher</w:t>
      </w:r>
      <w:r w:rsidRPr="00C4241F">
        <w:rPr>
          <w:rFonts w:ascii="Optima" w:hAnsi="Optima"/>
          <w:sz w:val="22"/>
        </w:rPr>
        <w:t xml:space="preserve">, </w:t>
      </w:r>
      <w:r w:rsidRPr="00C4241F">
        <w:rPr>
          <w:rFonts w:ascii="Optima" w:hAnsi="Optima"/>
          <w:i/>
          <w:sz w:val="22"/>
        </w:rPr>
        <w:t>W.C. Hockaday</w:t>
      </w:r>
      <w:r w:rsidRPr="00C4241F">
        <w:rPr>
          <w:rFonts w:ascii="Optima" w:hAnsi="Optima"/>
          <w:sz w:val="22"/>
        </w:rPr>
        <w:t xml:space="preserve">, C.A. </w:t>
      </w:r>
      <w:proofErr w:type="spellStart"/>
      <w:r w:rsidRPr="00C4241F">
        <w:rPr>
          <w:rFonts w:ascii="Optima" w:hAnsi="Optima"/>
          <w:sz w:val="22"/>
        </w:rPr>
        <w:t>Masiello</w:t>
      </w:r>
      <w:proofErr w:type="spellEnd"/>
      <w:r w:rsidRPr="00C4241F">
        <w:rPr>
          <w:rFonts w:ascii="Optima" w:hAnsi="Optima"/>
          <w:sz w:val="22"/>
        </w:rPr>
        <w:t xml:space="preserve">, C.P. </w:t>
      </w:r>
      <w:proofErr w:type="spellStart"/>
      <w:r w:rsidRPr="00C4241F">
        <w:rPr>
          <w:rFonts w:ascii="Optima" w:hAnsi="Optima"/>
          <w:sz w:val="22"/>
        </w:rPr>
        <w:t>McSwiney</w:t>
      </w:r>
      <w:proofErr w:type="spellEnd"/>
      <w:r w:rsidRPr="00C4241F">
        <w:rPr>
          <w:rFonts w:ascii="Optima" w:hAnsi="Optima"/>
          <w:sz w:val="22"/>
        </w:rPr>
        <w:t xml:space="preserve">, G.P. Robertson, J.A. </w:t>
      </w:r>
      <w:proofErr w:type="spellStart"/>
      <w:r w:rsidRPr="00C4241F">
        <w:rPr>
          <w:rFonts w:ascii="Optima" w:hAnsi="Optima"/>
          <w:sz w:val="22"/>
        </w:rPr>
        <w:t>Baldock</w:t>
      </w:r>
      <w:proofErr w:type="spellEnd"/>
      <w:r w:rsidRPr="00C4241F">
        <w:rPr>
          <w:rFonts w:ascii="Optima" w:hAnsi="Optima"/>
          <w:sz w:val="22"/>
          <w:u w:val="single"/>
        </w:rPr>
        <w:t xml:space="preserve"> </w:t>
      </w:r>
      <w:r w:rsidRPr="00C4241F">
        <w:rPr>
          <w:rFonts w:ascii="Optima" w:hAnsi="Optima"/>
          <w:sz w:val="22"/>
        </w:rPr>
        <w:t xml:space="preserve">Nitrogen Fertilization of Corn: Plant Biochemistry Effects and Carbon Cycle </w:t>
      </w:r>
      <w:r w:rsidRPr="00C4241F">
        <w:rPr>
          <w:rFonts w:ascii="Optima" w:hAnsi="Optima"/>
          <w:sz w:val="22"/>
        </w:rPr>
        <w:lastRenderedPageBreak/>
        <w:t>Implications, Spring American Geophysical Union Meeting, Fort Lauderdale, May 27-30, 2008.</w:t>
      </w:r>
    </w:p>
    <w:p w14:paraId="1CB01B3B"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i/>
          <w:sz w:val="22"/>
          <w:u w:val="single"/>
        </w:rPr>
        <w:t>H. Sun</w:t>
      </w:r>
      <w:r w:rsidRPr="00C4241F">
        <w:rPr>
          <w:rFonts w:ascii="Optima" w:hAnsi="Optima"/>
          <w:i/>
          <w:sz w:val="22"/>
        </w:rPr>
        <w:t xml:space="preserve">, W.C. Hockaday, </w:t>
      </w:r>
      <w:r w:rsidRPr="00C4241F">
        <w:rPr>
          <w:rFonts w:ascii="Optima" w:hAnsi="Optima"/>
          <w:sz w:val="22"/>
        </w:rPr>
        <w:t xml:space="preserve">C.A. </w:t>
      </w:r>
      <w:proofErr w:type="spellStart"/>
      <w:r w:rsidRPr="00C4241F">
        <w:rPr>
          <w:rFonts w:ascii="Optima" w:hAnsi="Optima"/>
          <w:sz w:val="22"/>
        </w:rPr>
        <w:t>Masiello</w:t>
      </w:r>
      <w:proofErr w:type="spellEnd"/>
      <w:r w:rsidRPr="00C4241F">
        <w:rPr>
          <w:rFonts w:ascii="Optima" w:hAnsi="Optima"/>
          <w:sz w:val="22"/>
        </w:rPr>
        <w:t xml:space="preserve">, K. </w:t>
      </w:r>
      <w:proofErr w:type="spellStart"/>
      <w:r w:rsidRPr="00C4241F">
        <w:rPr>
          <w:rFonts w:ascii="Optima" w:hAnsi="Optima"/>
          <w:sz w:val="22"/>
        </w:rPr>
        <w:t>Zygourakis</w:t>
      </w:r>
      <w:proofErr w:type="spellEnd"/>
      <w:r w:rsidRPr="00C4241F">
        <w:rPr>
          <w:rFonts w:ascii="Optima" w:hAnsi="Optima"/>
          <w:sz w:val="22"/>
        </w:rPr>
        <w:t xml:space="preserve">.  Physical and Chemical Structure Analysis of </w:t>
      </w:r>
      <w:proofErr w:type="spellStart"/>
      <w:r w:rsidRPr="00C4241F">
        <w:rPr>
          <w:rFonts w:ascii="Optima" w:hAnsi="Optima"/>
          <w:sz w:val="22"/>
        </w:rPr>
        <w:t>Biochars</w:t>
      </w:r>
      <w:proofErr w:type="spellEnd"/>
      <w:r w:rsidRPr="00C4241F">
        <w:rPr>
          <w:rFonts w:ascii="Optima" w:hAnsi="Optima"/>
          <w:sz w:val="22"/>
        </w:rPr>
        <w:t xml:space="preserve"> Produced from Different Feedstocks and Under a Variety of Pyrolysis Conditions.  American Institute of Chemical Engineers Annual Meeting (</w:t>
      </w:r>
      <w:proofErr w:type="spellStart"/>
      <w:r w:rsidRPr="00C4241F">
        <w:rPr>
          <w:rFonts w:ascii="Optima" w:hAnsi="Optima"/>
          <w:sz w:val="22"/>
        </w:rPr>
        <w:t>AIChE</w:t>
      </w:r>
      <w:proofErr w:type="spellEnd"/>
      <w:r w:rsidRPr="00C4241F">
        <w:rPr>
          <w:rFonts w:ascii="Optima" w:hAnsi="Optima"/>
          <w:sz w:val="22"/>
        </w:rPr>
        <w:t xml:space="preserve">), Salt Lake City, Nov 7-12, 2010. </w:t>
      </w:r>
    </w:p>
    <w:p w14:paraId="423E71DD"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sz w:val="22"/>
          <w:u w:val="single"/>
        </w:rPr>
        <w:t>M.P.W. Schneider</w:t>
      </w:r>
      <w:r w:rsidRPr="00C4241F">
        <w:rPr>
          <w:rFonts w:ascii="Optima" w:hAnsi="Optima"/>
          <w:sz w:val="22"/>
        </w:rPr>
        <w:t xml:space="preserve">, C.A. </w:t>
      </w:r>
      <w:proofErr w:type="spellStart"/>
      <w:r w:rsidRPr="00C4241F">
        <w:rPr>
          <w:rFonts w:ascii="Optima" w:hAnsi="Optima"/>
          <w:sz w:val="22"/>
        </w:rPr>
        <w:t>Masiello</w:t>
      </w:r>
      <w:proofErr w:type="spellEnd"/>
      <w:r w:rsidRPr="00C4241F">
        <w:rPr>
          <w:rFonts w:ascii="Optima" w:hAnsi="Optima"/>
          <w:sz w:val="22"/>
        </w:rPr>
        <w:t>, M.W.I. Schmidt.  Can Molecular Markers for Pyrogenic Carbon Help to Reconstruct Wildfire Temperatures? European Geosciences Union Meeting 2011, Vienna, Austria, April 2011.</w:t>
      </w:r>
    </w:p>
    <w:p w14:paraId="70665E2C"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u w:val="single"/>
        </w:rPr>
        <w:t>,</w:t>
      </w:r>
      <w:r w:rsidRPr="00C4241F">
        <w:rPr>
          <w:rFonts w:ascii="Optima" w:hAnsi="Optima"/>
          <w:sz w:val="22"/>
        </w:rPr>
        <w:t xml:space="preserve"> B. Dugan, </w:t>
      </w:r>
      <w:proofErr w:type="spellStart"/>
      <w:proofErr w:type="gramStart"/>
      <w:r w:rsidRPr="00C4241F">
        <w:rPr>
          <w:rFonts w:ascii="Optima" w:hAnsi="Optima"/>
          <w:sz w:val="22"/>
        </w:rPr>
        <w:t>K.Zygourakis</w:t>
      </w:r>
      <w:proofErr w:type="spellEnd"/>
      <w:proofErr w:type="gramEnd"/>
      <w:r w:rsidRPr="00C4241F">
        <w:rPr>
          <w:rFonts w:ascii="Optima" w:hAnsi="Optima"/>
          <w:sz w:val="22"/>
        </w:rPr>
        <w:t xml:space="preserve">, </w:t>
      </w:r>
      <w:r w:rsidRPr="00C4241F">
        <w:rPr>
          <w:rFonts w:ascii="Optima" w:hAnsi="Optima"/>
          <w:i/>
          <w:sz w:val="22"/>
        </w:rPr>
        <w:t>W.C. Hockaday, T.J. Kinney</w:t>
      </w:r>
      <w:r w:rsidRPr="00C4241F">
        <w:rPr>
          <w:rFonts w:ascii="Optima" w:hAnsi="Optima"/>
          <w:i/>
          <w:sz w:val="22"/>
          <w:vertAlign w:val="superscript"/>
        </w:rPr>
        <w:t>,</w:t>
      </w:r>
      <w:r w:rsidRPr="00C4241F">
        <w:rPr>
          <w:rFonts w:ascii="Optima" w:hAnsi="Optima"/>
          <w:i/>
          <w:sz w:val="22"/>
        </w:rPr>
        <w:t xml:space="preserve"> M.R. Dean, R.T. Barnes</w:t>
      </w:r>
      <w:r w:rsidRPr="00C4241F">
        <w:rPr>
          <w:rFonts w:ascii="Optima" w:hAnsi="Optima"/>
          <w:sz w:val="22"/>
        </w:rPr>
        <w:t xml:space="preserve">. Assessing Controls on the Hydrologic Behavior of </w:t>
      </w:r>
      <w:proofErr w:type="spellStart"/>
      <w:r w:rsidRPr="00C4241F">
        <w:rPr>
          <w:rFonts w:ascii="Optima" w:hAnsi="Optima"/>
          <w:sz w:val="22"/>
        </w:rPr>
        <w:t>Biochars</w:t>
      </w:r>
      <w:proofErr w:type="spellEnd"/>
      <w:r w:rsidRPr="00C4241F">
        <w:rPr>
          <w:rFonts w:ascii="Optima" w:hAnsi="Optima"/>
          <w:sz w:val="22"/>
        </w:rPr>
        <w:t>. 3rd Annual Biochar conference, UK Biochar Centre, Edinburgh, UK.  May 2011.</w:t>
      </w:r>
    </w:p>
    <w:p w14:paraId="65FF12E3"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sz w:val="22"/>
          <w:u w:val="single"/>
        </w:rPr>
        <w:t xml:space="preserve">C.A. </w:t>
      </w:r>
      <w:proofErr w:type="spellStart"/>
      <w:r w:rsidRPr="00C4241F">
        <w:rPr>
          <w:rFonts w:ascii="Optima" w:hAnsi="Optima"/>
          <w:sz w:val="22"/>
          <w:u w:val="single"/>
        </w:rPr>
        <w:t>Masiello</w:t>
      </w:r>
      <w:proofErr w:type="spellEnd"/>
      <w:r w:rsidRPr="00C4241F">
        <w:rPr>
          <w:rFonts w:ascii="Optima" w:hAnsi="Optima"/>
          <w:sz w:val="22"/>
          <w:u w:val="single"/>
        </w:rPr>
        <w:t>,</w:t>
      </w:r>
      <w:r w:rsidRPr="00C4241F">
        <w:rPr>
          <w:rFonts w:ascii="Optima" w:hAnsi="Optima"/>
          <w:sz w:val="22"/>
        </w:rPr>
        <w:t xml:space="preserve"> </w:t>
      </w:r>
      <w:r w:rsidRPr="00C4241F">
        <w:rPr>
          <w:rFonts w:ascii="Optima" w:hAnsi="Optima"/>
          <w:i/>
          <w:sz w:val="22"/>
        </w:rPr>
        <w:t>M.E. Gallagher</w:t>
      </w:r>
      <w:r w:rsidRPr="00C4241F">
        <w:rPr>
          <w:rFonts w:ascii="Optima" w:hAnsi="Optima"/>
          <w:sz w:val="22"/>
        </w:rPr>
        <w:t>, W.C. Hockaday.  Making and Interpreting High Precision Ecosystem Oxidative Ratio Measurements.  Ecological Society of America Meeting, August 2011, San Antonio, TX.</w:t>
      </w:r>
    </w:p>
    <w:p w14:paraId="160F7EBA"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i/>
          <w:sz w:val="22"/>
          <w:u w:val="single"/>
        </w:rPr>
        <w:t>M.E. Gallagher,</w:t>
      </w:r>
      <w:r w:rsidRPr="00C4241F">
        <w:rPr>
          <w:rFonts w:ascii="Optima" w:hAnsi="Optima"/>
          <w:sz w:val="22"/>
        </w:rPr>
        <w:t xml:space="preserve"> C.A. </w:t>
      </w:r>
      <w:proofErr w:type="spellStart"/>
      <w:r w:rsidRPr="00C4241F">
        <w:rPr>
          <w:rFonts w:ascii="Optima" w:hAnsi="Optima"/>
          <w:sz w:val="22"/>
        </w:rPr>
        <w:t>Masiello</w:t>
      </w:r>
      <w:proofErr w:type="spellEnd"/>
      <w:r w:rsidRPr="00C4241F">
        <w:rPr>
          <w:rFonts w:ascii="Optima" w:hAnsi="Optima"/>
          <w:sz w:val="22"/>
        </w:rPr>
        <w:t xml:space="preserve">, </w:t>
      </w:r>
      <w:r w:rsidRPr="00C4241F">
        <w:rPr>
          <w:rFonts w:ascii="Optima" w:hAnsi="Optima"/>
          <w:i/>
          <w:sz w:val="22"/>
        </w:rPr>
        <w:t>W.C. Hockaday</w:t>
      </w:r>
      <w:r w:rsidRPr="00C4241F">
        <w:rPr>
          <w:rFonts w:ascii="Optima" w:hAnsi="Optima"/>
          <w:sz w:val="22"/>
        </w:rPr>
        <w:t xml:space="preserve">, S. Snapp, C.P. </w:t>
      </w:r>
      <w:proofErr w:type="spellStart"/>
      <w:r w:rsidRPr="00C4241F">
        <w:rPr>
          <w:rFonts w:ascii="Optima" w:hAnsi="Optima"/>
          <w:sz w:val="22"/>
        </w:rPr>
        <w:t>McSwiney</w:t>
      </w:r>
      <w:proofErr w:type="spellEnd"/>
      <w:r w:rsidRPr="00C4241F">
        <w:rPr>
          <w:rFonts w:ascii="Optima" w:hAnsi="Optima"/>
          <w:sz w:val="22"/>
        </w:rPr>
        <w:t xml:space="preserve">, and J.A. </w:t>
      </w:r>
      <w:proofErr w:type="spellStart"/>
      <w:r w:rsidRPr="00C4241F">
        <w:rPr>
          <w:rFonts w:ascii="Optima" w:hAnsi="Optima"/>
          <w:sz w:val="22"/>
        </w:rPr>
        <w:t>Baldock</w:t>
      </w:r>
      <w:proofErr w:type="spellEnd"/>
      <w:r w:rsidRPr="00C4241F">
        <w:rPr>
          <w:rFonts w:ascii="Optima" w:hAnsi="Optima"/>
          <w:sz w:val="22"/>
        </w:rPr>
        <w:t>. Estimating Oxidative Ratio in U.S. Agricultural Ecosystems.  Ecological Society of America Meeting, August 2011, San Antonio, TX.</w:t>
      </w:r>
    </w:p>
    <w:p w14:paraId="212B2F4C"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sz w:val="22"/>
          <w:u w:val="single"/>
        </w:rPr>
        <w:t>W.C. Hockaday</w:t>
      </w:r>
      <w:r w:rsidRPr="00C4241F">
        <w:rPr>
          <w:rFonts w:ascii="Optima" w:hAnsi="Optima"/>
          <w:sz w:val="22"/>
        </w:rPr>
        <w:t xml:space="preserve">, </w:t>
      </w:r>
      <w:r w:rsidRPr="00C4241F">
        <w:rPr>
          <w:rFonts w:ascii="Optima" w:hAnsi="Optima"/>
          <w:i/>
          <w:sz w:val="22"/>
        </w:rPr>
        <w:t>M.E. Gallagher</w:t>
      </w:r>
      <w:r w:rsidRPr="00C4241F">
        <w:rPr>
          <w:rFonts w:ascii="Optima" w:hAnsi="Optima"/>
          <w:sz w:val="22"/>
        </w:rPr>
        <w:t xml:space="preserve">, C.A. </w:t>
      </w:r>
      <w:proofErr w:type="spellStart"/>
      <w:r w:rsidRPr="00C4241F">
        <w:rPr>
          <w:rFonts w:ascii="Optima" w:hAnsi="Optima"/>
          <w:sz w:val="22"/>
        </w:rPr>
        <w:t>Masiello</w:t>
      </w:r>
      <w:proofErr w:type="spellEnd"/>
      <w:r w:rsidRPr="00C4241F">
        <w:rPr>
          <w:rFonts w:ascii="Optima" w:hAnsi="Optima"/>
          <w:sz w:val="22"/>
        </w:rPr>
        <w:t xml:space="preserve">, </w:t>
      </w:r>
      <w:r w:rsidRPr="00C4241F">
        <w:rPr>
          <w:rFonts w:ascii="Optima" w:hAnsi="Optima"/>
          <w:i/>
          <w:sz w:val="22"/>
        </w:rPr>
        <w:t>L.A. Pyle</w:t>
      </w:r>
      <w:r w:rsidRPr="00C4241F">
        <w:rPr>
          <w:rFonts w:ascii="Optima" w:hAnsi="Optima"/>
          <w:sz w:val="22"/>
        </w:rPr>
        <w:t xml:space="preserve">, W.H. </w:t>
      </w:r>
      <w:proofErr w:type="spellStart"/>
      <w:r w:rsidRPr="00C4241F">
        <w:rPr>
          <w:rFonts w:ascii="Optima" w:hAnsi="Optima"/>
          <w:sz w:val="22"/>
        </w:rPr>
        <w:t>Polley</w:t>
      </w:r>
      <w:proofErr w:type="spellEnd"/>
      <w:r w:rsidRPr="00C4241F">
        <w:rPr>
          <w:rFonts w:ascii="Optima" w:hAnsi="Optima"/>
          <w:sz w:val="22"/>
        </w:rPr>
        <w:t xml:space="preserve">, J.A. </w:t>
      </w:r>
      <w:proofErr w:type="spellStart"/>
      <w:r w:rsidRPr="00C4241F">
        <w:rPr>
          <w:rFonts w:ascii="Optima" w:hAnsi="Optima"/>
          <w:sz w:val="22"/>
        </w:rPr>
        <w:t>Baldock</w:t>
      </w:r>
      <w:proofErr w:type="spellEnd"/>
      <w:r w:rsidRPr="00C4241F">
        <w:rPr>
          <w:rFonts w:ascii="Optima" w:hAnsi="Optima"/>
          <w:sz w:val="22"/>
        </w:rPr>
        <w:t>.  Biochemical inventories as a tool to assay ecosystem carbon dynamics. Ecological Society of America Meeting, August 2011, San Antonio, TX.</w:t>
      </w:r>
    </w:p>
    <w:p w14:paraId="3F2694BD" w14:textId="77777777" w:rsidR="00374EF2" w:rsidRDefault="006A7700" w:rsidP="00374EF2">
      <w:pPr>
        <w:pStyle w:val="ListParagraph"/>
        <w:numPr>
          <w:ilvl w:val="0"/>
          <w:numId w:val="21"/>
        </w:numPr>
        <w:spacing w:after="40"/>
        <w:rPr>
          <w:rFonts w:ascii="Optima" w:hAnsi="Optima"/>
          <w:sz w:val="22"/>
        </w:rPr>
      </w:pPr>
      <w:r w:rsidRPr="00C4241F">
        <w:rPr>
          <w:rFonts w:ascii="Optima" w:hAnsi="Optima"/>
          <w:i/>
          <w:sz w:val="22"/>
          <w:u w:val="single"/>
        </w:rPr>
        <w:t>M.E. Gallagher,</w:t>
      </w:r>
      <w:r w:rsidRPr="00C4241F">
        <w:rPr>
          <w:rFonts w:ascii="Optima" w:hAnsi="Optima"/>
          <w:i/>
          <w:sz w:val="22"/>
        </w:rPr>
        <w:t xml:space="preserve"> W.C. Hockaday</w:t>
      </w:r>
      <w:r w:rsidRPr="00C4241F">
        <w:rPr>
          <w:rFonts w:ascii="Optima" w:hAnsi="Optima"/>
          <w:sz w:val="22"/>
        </w:rPr>
        <w:t xml:space="preserve">, C.A. </w:t>
      </w:r>
      <w:proofErr w:type="spellStart"/>
      <w:r w:rsidRPr="00C4241F">
        <w:rPr>
          <w:rFonts w:ascii="Optima" w:hAnsi="Optima"/>
          <w:sz w:val="22"/>
        </w:rPr>
        <w:t>Masiello</w:t>
      </w:r>
      <w:proofErr w:type="spellEnd"/>
      <w:r w:rsidRPr="00C4241F">
        <w:rPr>
          <w:rFonts w:ascii="Optima" w:hAnsi="Optima"/>
          <w:sz w:val="22"/>
        </w:rPr>
        <w:t xml:space="preserve">, J.A. </w:t>
      </w:r>
      <w:proofErr w:type="spellStart"/>
      <w:r w:rsidRPr="00C4241F">
        <w:rPr>
          <w:rFonts w:ascii="Optima" w:hAnsi="Optima"/>
          <w:sz w:val="22"/>
        </w:rPr>
        <w:t>Baldock</w:t>
      </w:r>
      <w:proofErr w:type="spellEnd"/>
      <w:r w:rsidRPr="00C4241F">
        <w:rPr>
          <w:rFonts w:ascii="Optima" w:hAnsi="Optima"/>
          <w:sz w:val="22"/>
        </w:rPr>
        <w:t xml:space="preserve">, S. Snapp, C.P. </w:t>
      </w:r>
      <w:proofErr w:type="spellStart"/>
      <w:r w:rsidRPr="00C4241F">
        <w:rPr>
          <w:rFonts w:ascii="Optima" w:hAnsi="Optima"/>
          <w:sz w:val="22"/>
        </w:rPr>
        <w:t>McSwiney</w:t>
      </w:r>
      <w:proofErr w:type="spellEnd"/>
      <w:r w:rsidRPr="00C4241F">
        <w:rPr>
          <w:rFonts w:ascii="Optima" w:hAnsi="Optima"/>
          <w:sz w:val="22"/>
        </w:rPr>
        <w:t xml:space="preserve">. Using </w:t>
      </w:r>
      <w:r w:rsidRPr="00C4241F">
        <w:rPr>
          <w:rFonts w:ascii="Optima" w:hAnsi="Optima"/>
          <w:sz w:val="22"/>
          <w:vertAlign w:val="superscript"/>
        </w:rPr>
        <w:t>13</w:t>
      </w:r>
      <w:r w:rsidRPr="00C4241F">
        <w:rPr>
          <w:rFonts w:ascii="Optima" w:hAnsi="Optima"/>
          <w:sz w:val="22"/>
        </w:rPr>
        <w:t>C Nuclear Magnetic Resonance Spectroscopy to Estimate Biochemical Stocks and Biofuel Feedstock Quality. ASA-CSSA-SSSA Annual International Meeting: San Antonio, TX, October 2011.</w:t>
      </w:r>
    </w:p>
    <w:p w14:paraId="6A4F694A" w14:textId="77777777" w:rsidR="00374EF2" w:rsidRPr="00374EF2" w:rsidRDefault="006A7700" w:rsidP="00374EF2">
      <w:pPr>
        <w:pStyle w:val="ListParagraph"/>
        <w:numPr>
          <w:ilvl w:val="0"/>
          <w:numId w:val="21"/>
        </w:numPr>
        <w:spacing w:after="40"/>
        <w:rPr>
          <w:rFonts w:ascii="Optima" w:hAnsi="Optima"/>
          <w:sz w:val="22"/>
          <w:szCs w:val="22"/>
        </w:rPr>
      </w:pPr>
      <w:r w:rsidRPr="00374EF2">
        <w:rPr>
          <w:rFonts w:ascii="Optima" w:hAnsi="Optima"/>
          <w:i/>
          <w:sz w:val="22"/>
          <w:u w:val="single"/>
        </w:rPr>
        <w:t>H. Sun</w:t>
      </w:r>
      <w:r w:rsidRPr="00374EF2">
        <w:rPr>
          <w:rFonts w:ascii="Optima" w:hAnsi="Optima"/>
          <w:i/>
          <w:sz w:val="22"/>
        </w:rPr>
        <w:t>, W.C. Hockaday,</w:t>
      </w:r>
      <w:r w:rsidRPr="00374EF2">
        <w:rPr>
          <w:rFonts w:ascii="Optima" w:hAnsi="Optima"/>
          <w:sz w:val="22"/>
        </w:rPr>
        <w:t xml:space="preserve"> C.A. </w:t>
      </w:r>
      <w:proofErr w:type="spellStart"/>
      <w:r w:rsidRPr="00374EF2">
        <w:rPr>
          <w:rFonts w:ascii="Optima" w:hAnsi="Optima"/>
          <w:sz w:val="22"/>
        </w:rPr>
        <w:t>Masiello</w:t>
      </w:r>
      <w:proofErr w:type="spellEnd"/>
      <w:r w:rsidRPr="00374EF2">
        <w:rPr>
          <w:rFonts w:ascii="Optima" w:hAnsi="Optima"/>
          <w:sz w:val="22"/>
        </w:rPr>
        <w:t xml:space="preserve">, K. </w:t>
      </w:r>
      <w:proofErr w:type="spellStart"/>
      <w:r w:rsidRPr="00374EF2">
        <w:rPr>
          <w:rFonts w:ascii="Optima" w:hAnsi="Optima"/>
          <w:sz w:val="22"/>
        </w:rPr>
        <w:t>Zygourakis</w:t>
      </w:r>
      <w:proofErr w:type="spellEnd"/>
      <w:r w:rsidRPr="00374EF2">
        <w:rPr>
          <w:rFonts w:ascii="Optima" w:hAnsi="Optima"/>
          <w:sz w:val="22"/>
        </w:rPr>
        <w:t xml:space="preserve">. Soil Amendment by Biochar: </w:t>
      </w:r>
      <w:r w:rsidRPr="00374EF2">
        <w:rPr>
          <w:rFonts w:ascii="Optima" w:hAnsi="Optima"/>
          <w:sz w:val="22"/>
          <w:szCs w:val="22"/>
        </w:rPr>
        <w:t xml:space="preserve">Theoretical and Experimental Studies on the Dynamic Adsorption of Ammonium Nitrate in Soil/Biochar Mixtures.  </w:t>
      </w:r>
      <w:proofErr w:type="spellStart"/>
      <w:r w:rsidRPr="00374EF2">
        <w:rPr>
          <w:rFonts w:ascii="Optima" w:hAnsi="Optima"/>
          <w:sz w:val="22"/>
          <w:szCs w:val="22"/>
        </w:rPr>
        <w:t>AIChE</w:t>
      </w:r>
      <w:proofErr w:type="spellEnd"/>
      <w:r w:rsidRPr="00374EF2">
        <w:rPr>
          <w:rFonts w:ascii="Optima" w:hAnsi="Optima"/>
          <w:sz w:val="22"/>
          <w:szCs w:val="22"/>
        </w:rPr>
        <w:t xml:space="preserve"> Annual Meeting, Minneapolis, MN. October 16-21, 2011.</w:t>
      </w:r>
    </w:p>
    <w:p w14:paraId="31396A3C" w14:textId="77777777" w:rsidR="00374EF2" w:rsidRPr="00374EF2" w:rsidRDefault="0027116E" w:rsidP="00374EF2">
      <w:pPr>
        <w:pStyle w:val="ListParagraph"/>
        <w:numPr>
          <w:ilvl w:val="0"/>
          <w:numId w:val="21"/>
        </w:numPr>
        <w:spacing w:after="40"/>
        <w:rPr>
          <w:rFonts w:ascii="Optima" w:hAnsi="Optima" w:cs="Arial"/>
          <w:sz w:val="22"/>
          <w:szCs w:val="22"/>
        </w:rPr>
      </w:pPr>
      <w:r w:rsidRPr="00C4241F">
        <w:rPr>
          <w:rFonts w:ascii="Optima" w:hAnsi="Optima" w:cs="Arial"/>
          <w:sz w:val="22"/>
          <w:szCs w:val="22"/>
        </w:rPr>
        <w:t xml:space="preserve">J.J. </w:t>
      </w:r>
      <w:proofErr w:type="spellStart"/>
      <w:r w:rsidRPr="00C4241F">
        <w:rPr>
          <w:rFonts w:ascii="Optima" w:hAnsi="Optima" w:cs="Arial"/>
          <w:sz w:val="22"/>
          <w:szCs w:val="22"/>
        </w:rPr>
        <w:t>Silberg</w:t>
      </w:r>
      <w:proofErr w:type="spellEnd"/>
      <w:r w:rsidRPr="00C4241F">
        <w:rPr>
          <w:rFonts w:ascii="Optima" w:hAnsi="Optima" w:cs="Arial"/>
          <w:sz w:val="22"/>
          <w:szCs w:val="22"/>
        </w:rPr>
        <w:t xml:space="preserve">,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S. Liu, J.</w:t>
      </w:r>
      <w:r w:rsidR="00E80C94" w:rsidRPr="00C4241F">
        <w:rPr>
          <w:rFonts w:ascii="Optima" w:hAnsi="Optima" w:cs="Arial"/>
          <w:sz w:val="22"/>
          <w:szCs w:val="22"/>
        </w:rPr>
        <w:t>A.</w:t>
      </w:r>
      <w:r w:rsidRPr="00C4241F">
        <w:rPr>
          <w:rFonts w:ascii="Optima" w:hAnsi="Optima" w:cs="Arial"/>
          <w:sz w:val="22"/>
          <w:szCs w:val="22"/>
        </w:rPr>
        <w:t xml:space="preserve"> </w:t>
      </w:r>
      <w:proofErr w:type="spellStart"/>
      <w:r w:rsidRPr="00C4241F">
        <w:rPr>
          <w:rFonts w:ascii="Optima" w:hAnsi="Optima" w:cs="Arial"/>
          <w:sz w:val="22"/>
          <w:szCs w:val="22"/>
        </w:rPr>
        <w:t>Rudgers</w:t>
      </w:r>
      <w:proofErr w:type="spellEnd"/>
      <w:r w:rsidRPr="00C4241F">
        <w:rPr>
          <w:rFonts w:ascii="Optima" w:hAnsi="Optima" w:cs="Arial"/>
          <w:sz w:val="22"/>
          <w:szCs w:val="22"/>
        </w:rPr>
        <w:t xml:space="preserve">, M. Bennett, K. </w:t>
      </w:r>
      <w:proofErr w:type="spellStart"/>
      <w:r w:rsidRPr="00C4241F">
        <w:rPr>
          <w:rFonts w:ascii="Optima" w:hAnsi="Optima" w:cs="Arial"/>
          <w:sz w:val="22"/>
          <w:szCs w:val="22"/>
        </w:rPr>
        <w:t>Zygourakis</w:t>
      </w:r>
      <w:proofErr w:type="spellEnd"/>
      <w:r w:rsidRPr="00C4241F">
        <w:rPr>
          <w:rFonts w:ascii="Optima" w:hAnsi="Optima" w:cs="Arial"/>
          <w:sz w:val="22"/>
          <w:szCs w:val="22"/>
        </w:rPr>
        <w:t xml:space="preserve">. Biochar effects on microbial cell-cell communication. US </w:t>
      </w:r>
      <w:proofErr w:type="spellStart"/>
      <w:r w:rsidRPr="00C4241F">
        <w:rPr>
          <w:rFonts w:ascii="Optima" w:hAnsi="Optima" w:cs="Arial"/>
          <w:sz w:val="22"/>
          <w:szCs w:val="22"/>
        </w:rPr>
        <w:t>Bichar</w:t>
      </w:r>
      <w:proofErr w:type="spellEnd"/>
      <w:r w:rsidRPr="00C4241F">
        <w:rPr>
          <w:rFonts w:ascii="Optima" w:hAnsi="Optima" w:cs="Arial"/>
          <w:sz w:val="22"/>
          <w:szCs w:val="22"/>
        </w:rPr>
        <w:t xml:space="preserve"> Conference, Sonoma State University, Rohnert Park, CA. July 2012</w:t>
      </w:r>
    </w:p>
    <w:p w14:paraId="2C385C2A" w14:textId="77777777" w:rsidR="00374EF2" w:rsidRPr="00374EF2" w:rsidRDefault="006A7700" w:rsidP="00374EF2">
      <w:pPr>
        <w:pStyle w:val="ListParagraph"/>
        <w:numPr>
          <w:ilvl w:val="0"/>
          <w:numId w:val="21"/>
        </w:numPr>
        <w:spacing w:after="40"/>
        <w:rPr>
          <w:rFonts w:ascii="Optima" w:hAnsi="Optima" w:cs="Arial"/>
          <w:sz w:val="22"/>
          <w:szCs w:val="22"/>
        </w:rPr>
      </w:pPr>
      <w:r w:rsidRPr="002A7F1B">
        <w:rPr>
          <w:rFonts w:ascii="Optima" w:hAnsi="Optima" w:cs="Arial"/>
          <w:i/>
          <w:sz w:val="22"/>
          <w:szCs w:val="22"/>
          <w:lang w:val="it-IT"/>
        </w:rPr>
        <w:t>H. Sun,</w:t>
      </w:r>
      <w:r w:rsidRPr="002A7F1B">
        <w:rPr>
          <w:rFonts w:ascii="Optima" w:hAnsi="Optima" w:cs="Arial"/>
          <w:sz w:val="22"/>
          <w:szCs w:val="22"/>
          <w:lang w:val="it-IT"/>
        </w:rPr>
        <w:t xml:space="preserve"> C.A. Masiello, </w:t>
      </w:r>
      <w:r w:rsidRPr="002A7F1B">
        <w:rPr>
          <w:rFonts w:ascii="Optima" w:hAnsi="Optima" w:cs="Arial"/>
          <w:sz w:val="22"/>
          <w:szCs w:val="22"/>
          <w:u w:val="single"/>
          <w:lang w:val="it-IT"/>
        </w:rPr>
        <w:t xml:space="preserve">K. </w:t>
      </w:r>
      <w:proofErr w:type="spellStart"/>
      <w:r w:rsidRPr="002A7F1B">
        <w:rPr>
          <w:rFonts w:ascii="Optima" w:hAnsi="Optima" w:cs="Arial"/>
          <w:sz w:val="22"/>
          <w:szCs w:val="22"/>
          <w:u w:val="single"/>
          <w:lang w:val="it-IT"/>
        </w:rPr>
        <w:t>Zygourakis</w:t>
      </w:r>
      <w:proofErr w:type="spellEnd"/>
      <w:r w:rsidRPr="002A7F1B">
        <w:rPr>
          <w:rFonts w:ascii="Optima" w:hAnsi="Optima" w:cs="Arial"/>
          <w:sz w:val="22"/>
          <w:szCs w:val="22"/>
          <w:lang w:val="it-IT"/>
        </w:rPr>
        <w:t xml:space="preserve">.  </w:t>
      </w:r>
      <w:r w:rsidRPr="00C4241F">
        <w:rPr>
          <w:rFonts w:ascii="Optima" w:hAnsi="Optima" w:cs="Arial"/>
          <w:sz w:val="22"/>
          <w:szCs w:val="22"/>
        </w:rPr>
        <w:t xml:space="preserve">Characterizing the Pore Structure of </w:t>
      </w:r>
      <w:proofErr w:type="spellStart"/>
      <w:r w:rsidRPr="00C4241F">
        <w:rPr>
          <w:rFonts w:ascii="Optima" w:hAnsi="Optima" w:cs="Arial"/>
          <w:sz w:val="22"/>
          <w:szCs w:val="22"/>
        </w:rPr>
        <w:t>Biochars</w:t>
      </w:r>
      <w:proofErr w:type="spellEnd"/>
      <w:r w:rsidRPr="00C4241F">
        <w:rPr>
          <w:rFonts w:ascii="Optima" w:hAnsi="Optima" w:cs="Arial"/>
          <w:sz w:val="22"/>
          <w:szCs w:val="22"/>
        </w:rPr>
        <w:t xml:space="preserve">: </w:t>
      </w:r>
      <w:proofErr w:type="gramStart"/>
      <w:r w:rsidRPr="00C4241F">
        <w:rPr>
          <w:rFonts w:ascii="Optima" w:hAnsi="Optima" w:cs="Arial"/>
          <w:sz w:val="22"/>
          <w:szCs w:val="22"/>
        </w:rPr>
        <w:t>An</w:t>
      </w:r>
      <w:proofErr w:type="gramEnd"/>
      <w:r w:rsidRPr="00C4241F">
        <w:rPr>
          <w:rFonts w:ascii="Optima" w:hAnsi="Optima" w:cs="Arial"/>
          <w:sz w:val="22"/>
          <w:szCs w:val="22"/>
        </w:rPr>
        <w:t xml:space="preserve"> New Approach Based on Multiscale Pore Structure Models and Reactivity Measurements. </w:t>
      </w:r>
      <w:proofErr w:type="spellStart"/>
      <w:r w:rsidRPr="00C4241F">
        <w:rPr>
          <w:rFonts w:ascii="Optima" w:hAnsi="Optima" w:cs="Arial"/>
          <w:sz w:val="22"/>
          <w:szCs w:val="22"/>
        </w:rPr>
        <w:t>AIChE</w:t>
      </w:r>
      <w:proofErr w:type="spellEnd"/>
      <w:r w:rsidRPr="00C4241F">
        <w:rPr>
          <w:rFonts w:ascii="Optima" w:hAnsi="Optima" w:cs="Arial"/>
          <w:sz w:val="22"/>
          <w:szCs w:val="22"/>
        </w:rPr>
        <w:t xml:space="preserve"> Annual Meeting, Minneapolis, MN. October 16-21, 2011.</w:t>
      </w:r>
    </w:p>
    <w:p w14:paraId="1BFA0A71" w14:textId="77777777" w:rsidR="00374EF2" w:rsidRPr="00374EF2" w:rsidRDefault="003B2364" w:rsidP="00374EF2">
      <w:pPr>
        <w:pStyle w:val="ListParagraph"/>
        <w:numPr>
          <w:ilvl w:val="0"/>
          <w:numId w:val="21"/>
        </w:numPr>
        <w:spacing w:after="40"/>
        <w:rPr>
          <w:rFonts w:ascii="Optima" w:hAnsi="Optima" w:cs="Arial"/>
          <w:sz w:val="22"/>
          <w:szCs w:val="22"/>
        </w:rPr>
      </w:pPr>
      <w:r w:rsidRPr="002A7F1B">
        <w:rPr>
          <w:rFonts w:ascii="Optima" w:hAnsi="Optima" w:cs="Arial"/>
          <w:sz w:val="22"/>
          <w:szCs w:val="22"/>
          <w:u w:val="single"/>
          <w:lang w:val="it-IT"/>
        </w:rPr>
        <w:t>T. Pérez,</w:t>
      </w:r>
      <w:r w:rsidR="00E80C94" w:rsidRPr="002A7F1B">
        <w:rPr>
          <w:rFonts w:ascii="Optima" w:hAnsi="Optima" w:cs="Arial"/>
          <w:sz w:val="22"/>
          <w:szCs w:val="22"/>
          <w:lang w:val="it-IT"/>
        </w:rPr>
        <w:t xml:space="preserve"> C.A. Masiello, </w:t>
      </w:r>
      <w:r w:rsidR="00E80C94" w:rsidRPr="002A7F1B">
        <w:rPr>
          <w:rFonts w:ascii="Optima" w:hAnsi="Optima" w:cs="Arial"/>
          <w:i/>
          <w:sz w:val="22"/>
          <w:szCs w:val="22"/>
          <w:lang w:val="it-IT"/>
        </w:rPr>
        <w:t xml:space="preserve">A. </w:t>
      </w:r>
      <w:proofErr w:type="spellStart"/>
      <w:r w:rsidR="00E80C94" w:rsidRPr="002A7F1B">
        <w:rPr>
          <w:rFonts w:ascii="Optima" w:hAnsi="Optima" w:cs="Arial"/>
          <w:i/>
          <w:sz w:val="22"/>
          <w:szCs w:val="22"/>
          <w:lang w:val="it-IT"/>
        </w:rPr>
        <w:t>G</w:t>
      </w:r>
      <w:r w:rsidRPr="002A7F1B">
        <w:rPr>
          <w:rFonts w:ascii="Optima" w:hAnsi="Optima" w:cs="Arial"/>
          <w:i/>
          <w:sz w:val="22"/>
          <w:szCs w:val="22"/>
          <w:lang w:val="it-IT"/>
        </w:rPr>
        <w:t>iuliante</w:t>
      </w:r>
      <w:proofErr w:type="spellEnd"/>
      <w:r w:rsidRPr="002A7F1B">
        <w:rPr>
          <w:rFonts w:ascii="Optima" w:hAnsi="Optima" w:cs="Arial"/>
          <w:sz w:val="22"/>
          <w:szCs w:val="22"/>
          <w:lang w:val="it-IT"/>
        </w:rPr>
        <w:t xml:space="preserve">, R. </w:t>
      </w:r>
      <w:proofErr w:type="spellStart"/>
      <w:r w:rsidRPr="002A7F1B">
        <w:rPr>
          <w:rFonts w:ascii="Optima" w:hAnsi="Optima" w:cs="Arial"/>
          <w:sz w:val="22"/>
          <w:szCs w:val="22"/>
          <w:lang w:val="it-IT"/>
        </w:rPr>
        <w:t>Rasse</w:t>
      </w:r>
      <w:proofErr w:type="spellEnd"/>
      <w:r w:rsidRPr="002A7F1B">
        <w:rPr>
          <w:rFonts w:ascii="Optima" w:hAnsi="Optima" w:cs="Arial"/>
          <w:sz w:val="22"/>
          <w:szCs w:val="22"/>
          <w:lang w:val="it-IT"/>
        </w:rPr>
        <w:t xml:space="preserve">, W.C. </w:t>
      </w:r>
      <w:proofErr w:type="spellStart"/>
      <w:r w:rsidRPr="002A7F1B">
        <w:rPr>
          <w:rFonts w:ascii="Optima" w:hAnsi="Optima" w:cs="Arial"/>
          <w:sz w:val="22"/>
          <w:szCs w:val="22"/>
          <w:lang w:val="it-IT"/>
        </w:rPr>
        <w:t>Hockaday</w:t>
      </w:r>
      <w:proofErr w:type="spellEnd"/>
      <w:r w:rsidRPr="002A7F1B">
        <w:rPr>
          <w:rFonts w:ascii="Optima" w:hAnsi="Optima" w:cs="Arial"/>
          <w:sz w:val="22"/>
          <w:szCs w:val="22"/>
          <w:lang w:val="it-IT"/>
        </w:rPr>
        <w:t xml:space="preserve">, J.C. Hernandez, </w:t>
      </w:r>
      <w:r w:rsidRPr="002A7F1B">
        <w:rPr>
          <w:rFonts w:ascii="Optima" w:hAnsi="Optima" w:cs="Arial"/>
          <w:i/>
          <w:sz w:val="22"/>
          <w:szCs w:val="22"/>
          <w:lang w:val="it-IT"/>
        </w:rPr>
        <w:t>R.T. Barnes</w:t>
      </w:r>
      <w:r w:rsidRPr="002A7F1B">
        <w:rPr>
          <w:rFonts w:ascii="Optima" w:hAnsi="Optima" w:cs="Arial"/>
          <w:sz w:val="22"/>
          <w:szCs w:val="22"/>
          <w:lang w:val="it-IT"/>
        </w:rPr>
        <w:t xml:space="preserve">, L. </w:t>
      </w:r>
      <w:proofErr w:type="spellStart"/>
      <w:r w:rsidRPr="002A7F1B">
        <w:rPr>
          <w:rFonts w:ascii="Optima" w:hAnsi="Optima" w:cs="Arial"/>
          <w:sz w:val="22"/>
          <w:szCs w:val="22"/>
          <w:lang w:val="it-IT"/>
        </w:rPr>
        <w:t>Donoso</w:t>
      </w:r>
      <w:proofErr w:type="spellEnd"/>
      <w:r w:rsidRPr="002A7F1B">
        <w:rPr>
          <w:rFonts w:ascii="Optima" w:hAnsi="Optima" w:cs="Arial"/>
          <w:sz w:val="22"/>
          <w:szCs w:val="22"/>
          <w:lang w:val="it-IT"/>
        </w:rPr>
        <w:t xml:space="preserve">. </w:t>
      </w:r>
      <w:r w:rsidRPr="00C4241F">
        <w:rPr>
          <w:rFonts w:ascii="Optima" w:hAnsi="Optima" w:cs="Arial"/>
          <w:sz w:val="22"/>
          <w:szCs w:val="22"/>
        </w:rPr>
        <w:t xml:space="preserve">River nitrogen and carbon content and export from four rivers across different land uses and intensity in Venezuela: characterizing developing world anthropogenic watersheds fingerprints. </w:t>
      </w:r>
      <w:r w:rsidR="003D5CEC" w:rsidRPr="00C4241F">
        <w:rPr>
          <w:rFonts w:ascii="Optima" w:hAnsi="Optima" w:cs="Arial"/>
          <w:sz w:val="22"/>
          <w:szCs w:val="22"/>
        </w:rPr>
        <w:t>Planet Under Pressure, London, UK, 2012.</w:t>
      </w:r>
    </w:p>
    <w:p w14:paraId="47313C84" w14:textId="77777777" w:rsidR="00374EF2" w:rsidRPr="00374EF2" w:rsidRDefault="001D63D0" w:rsidP="00374EF2">
      <w:pPr>
        <w:pStyle w:val="ListParagraph"/>
        <w:numPr>
          <w:ilvl w:val="0"/>
          <w:numId w:val="21"/>
        </w:numPr>
        <w:spacing w:after="40"/>
        <w:rPr>
          <w:rFonts w:ascii="Optima" w:hAnsi="Optima" w:cs="Arial"/>
          <w:sz w:val="22"/>
          <w:szCs w:val="22"/>
        </w:rPr>
      </w:pPr>
      <w:r w:rsidRPr="00C4241F">
        <w:rPr>
          <w:rFonts w:ascii="Optima" w:hAnsi="Optima" w:cs="Arial"/>
          <w:sz w:val="22"/>
          <w:szCs w:val="22"/>
          <w:u w:val="single"/>
        </w:rPr>
        <w:t>M.E. Gallagher</w:t>
      </w:r>
      <w:r w:rsidRPr="00C4241F">
        <w:rPr>
          <w:rFonts w:ascii="Optima" w:hAnsi="Optima" w:cs="Arial"/>
          <w:sz w:val="22"/>
          <w:szCs w:val="22"/>
        </w:rPr>
        <w:t xml:space="preserve">, W.C. Hockaday, C.A. </w:t>
      </w:r>
      <w:proofErr w:type="spellStart"/>
      <w:r w:rsidRPr="00C4241F">
        <w:rPr>
          <w:rFonts w:ascii="Optima" w:hAnsi="Optima" w:cs="Arial"/>
          <w:sz w:val="22"/>
          <w:szCs w:val="22"/>
        </w:rPr>
        <w:t>Masiello</w:t>
      </w:r>
      <w:proofErr w:type="spellEnd"/>
      <w:r w:rsidRPr="00C4241F">
        <w:rPr>
          <w:rFonts w:ascii="Optima" w:hAnsi="Optima" w:cs="Arial"/>
          <w:sz w:val="22"/>
          <w:szCs w:val="22"/>
        </w:rPr>
        <w:t>, Z.P. Valdez, and X. Gao.  The Effects of N Fertilization and Harvest Frequency on Switchgrass Feedstock</w:t>
      </w:r>
      <w:r w:rsidR="00E80C94" w:rsidRPr="00C4241F">
        <w:rPr>
          <w:rFonts w:ascii="Optima" w:hAnsi="Optima" w:cs="Arial"/>
          <w:sz w:val="22"/>
          <w:szCs w:val="22"/>
        </w:rPr>
        <w:t xml:space="preserve"> Quality for Cellulosic Ethanol</w:t>
      </w:r>
      <w:r w:rsidRPr="00C4241F">
        <w:rPr>
          <w:rFonts w:ascii="Optima" w:hAnsi="Optima" w:cs="Arial"/>
          <w:sz w:val="22"/>
          <w:szCs w:val="22"/>
        </w:rPr>
        <w:t xml:space="preserve">, USDA Biofuels PI annual Meeting, ASA-CSSA-SSSA Annual International Meeting: Cincinnati, OH, October 2012.       </w:t>
      </w:r>
    </w:p>
    <w:p w14:paraId="1E27CC6D" w14:textId="77777777" w:rsidR="00374EF2" w:rsidRPr="00374EF2" w:rsidRDefault="00AA3037" w:rsidP="00374EF2">
      <w:pPr>
        <w:pStyle w:val="ListParagraph"/>
        <w:numPr>
          <w:ilvl w:val="0"/>
          <w:numId w:val="21"/>
        </w:numPr>
        <w:spacing w:after="40"/>
        <w:rPr>
          <w:rFonts w:ascii="Optima" w:hAnsi="Optima" w:cs="Arial"/>
          <w:sz w:val="22"/>
          <w:szCs w:val="22"/>
        </w:rPr>
      </w:pPr>
      <w:r w:rsidRPr="002A7F1B">
        <w:rPr>
          <w:rFonts w:ascii="Optima" w:hAnsi="Optima" w:cs="Arial"/>
          <w:sz w:val="22"/>
          <w:szCs w:val="22"/>
          <w:u w:val="single"/>
          <w:lang w:val="it-IT"/>
        </w:rPr>
        <w:t>H. Sun</w:t>
      </w:r>
      <w:r w:rsidRPr="002A7F1B">
        <w:rPr>
          <w:rFonts w:ascii="Optima" w:hAnsi="Optima" w:cs="Arial"/>
          <w:sz w:val="22"/>
          <w:szCs w:val="22"/>
          <w:lang w:val="it-IT"/>
        </w:rPr>
        <w:t xml:space="preserve">, C.A. Masiello, K. </w:t>
      </w:r>
      <w:proofErr w:type="spellStart"/>
      <w:r w:rsidRPr="002A7F1B">
        <w:rPr>
          <w:rFonts w:ascii="Optima" w:hAnsi="Optima" w:cs="Arial"/>
          <w:sz w:val="22"/>
          <w:szCs w:val="22"/>
          <w:lang w:val="it-IT"/>
        </w:rPr>
        <w:t>Zygourakis</w:t>
      </w:r>
      <w:proofErr w:type="spellEnd"/>
      <w:r w:rsidRPr="002A7F1B">
        <w:rPr>
          <w:rFonts w:ascii="Optima" w:hAnsi="Optima" w:cs="Arial"/>
          <w:sz w:val="22"/>
          <w:szCs w:val="22"/>
          <w:lang w:val="it-IT"/>
        </w:rPr>
        <w:t xml:space="preserve">. </w:t>
      </w:r>
      <w:r w:rsidRPr="00C4241F">
        <w:rPr>
          <w:rFonts w:ascii="Optima" w:hAnsi="Optima" w:cs="Arial"/>
          <w:sz w:val="22"/>
          <w:szCs w:val="22"/>
        </w:rPr>
        <w:t>Transient multicomponent models for simulating water and nutrient flow through soils amended with biochar. Pittsburgh, PA, November 2012</w:t>
      </w:r>
    </w:p>
    <w:p w14:paraId="3C00A79E" w14:textId="77777777" w:rsidR="00374EF2" w:rsidRPr="00374EF2" w:rsidRDefault="002C5F0E" w:rsidP="00374EF2">
      <w:pPr>
        <w:pStyle w:val="ListParagraph"/>
        <w:numPr>
          <w:ilvl w:val="0"/>
          <w:numId w:val="21"/>
        </w:numPr>
        <w:spacing w:after="40"/>
        <w:rPr>
          <w:rFonts w:ascii="Optima" w:hAnsi="Optima"/>
          <w:sz w:val="22"/>
          <w:szCs w:val="22"/>
        </w:rPr>
      </w:pPr>
      <w:r w:rsidRPr="00C4241F">
        <w:rPr>
          <w:rFonts w:ascii="Optima" w:hAnsi="Optima" w:cs="Arial"/>
          <w:sz w:val="22"/>
          <w:szCs w:val="22"/>
          <w:u w:val="single"/>
        </w:rPr>
        <w:t>X. Gao</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M.E. Gallagher, W.C. Hockaday, Z. Valdez.  Effect of Nitrogen Fertilizer on Biofuel Crop Biochemistry and Soil Carbon Sequestration.  ACS National Meeting, New Orleans, April 2013.</w:t>
      </w:r>
    </w:p>
    <w:p w14:paraId="0F2B7523" w14:textId="77777777" w:rsidR="00374EF2" w:rsidRDefault="00731900" w:rsidP="00374EF2">
      <w:pPr>
        <w:pStyle w:val="ListParagraph"/>
        <w:numPr>
          <w:ilvl w:val="0"/>
          <w:numId w:val="21"/>
        </w:numPr>
        <w:spacing w:after="40"/>
        <w:rPr>
          <w:rFonts w:ascii="Optima" w:hAnsi="Optima"/>
          <w:sz w:val="22"/>
          <w:szCs w:val="22"/>
        </w:rPr>
      </w:pPr>
      <w:r w:rsidRPr="00C4241F">
        <w:rPr>
          <w:rFonts w:ascii="Optima" w:hAnsi="Optima"/>
          <w:sz w:val="22"/>
          <w:szCs w:val="22"/>
        </w:rPr>
        <w:lastRenderedPageBreak/>
        <w:t xml:space="preserve"> </w:t>
      </w:r>
      <w:r w:rsidRPr="00C4241F">
        <w:rPr>
          <w:rFonts w:ascii="Optima" w:hAnsi="Optima"/>
          <w:sz w:val="22"/>
          <w:szCs w:val="22"/>
          <w:u w:val="single"/>
        </w:rPr>
        <w:t xml:space="preserve">J.J. </w:t>
      </w:r>
      <w:proofErr w:type="spellStart"/>
      <w:r w:rsidRPr="00C4241F">
        <w:rPr>
          <w:rFonts w:ascii="Optima" w:hAnsi="Optima"/>
          <w:sz w:val="22"/>
          <w:szCs w:val="22"/>
          <w:u w:val="single"/>
        </w:rPr>
        <w:t>Silberg</w:t>
      </w:r>
      <w:proofErr w:type="spellEnd"/>
      <w:r w:rsidRPr="00C4241F">
        <w:rPr>
          <w:rFonts w:ascii="Optima" w:hAnsi="Optima"/>
          <w:sz w:val="22"/>
          <w:szCs w:val="22"/>
        </w:rPr>
        <w:t xml:space="preserve">, C.A. </w:t>
      </w:r>
      <w:proofErr w:type="spellStart"/>
      <w:r w:rsidRPr="00C4241F">
        <w:rPr>
          <w:rFonts w:ascii="Optima" w:hAnsi="Optima"/>
          <w:sz w:val="22"/>
          <w:szCs w:val="22"/>
        </w:rPr>
        <w:t>Masiello</w:t>
      </w:r>
      <w:proofErr w:type="spellEnd"/>
      <w:r w:rsidRPr="00C4241F">
        <w:rPr>
          <w:rFonts w:ascii="Optima" w:hAnsi="Optima"/>
          <w:sz w:val="22"/>
          <w:szCs w:val="22"/>
        </w:rPr>
        <w:t xml:space="preserve">, Y. Chen, X. Gao, S. Liu, H.-Y. Cheng, M.R. Bennett, J.A. </w:t>
      </w:r>
      <w:proofErr w:type="spellStart"/>
      <w:r w:rsidRPr="00C4241F">
        <w:rPr>
          <w:rFonts w:ascii="Optima" w:hAnsi="Optima"/>
          <w:sz w:val="22"/>
          <w:szCs w:val="22"/>
        </w:rPr>
        <w:t>Rudgers</w:t>
      </w:r>
      <w:proofErr w:type="spellEnd"/>
      <w:r w:rsidRPr="00C4241F">
        <w:rPr>
          <w:rFonts w:ascii="Optima" w:hAnsi="Optima"/>
          <w:sz w:val="22"/>
          <w:szCs w:val="22"/>
        </w:rPr>
        <w:t xml:space="preserve">, D.S. Wagner, K. </w:t>
      </w:r>
      <w:proofErr w:type="spellStart"/>
      <w:r w:rsidRPr="00C4241F">
        <w:rPr>
          <w:rFonts w:ascii="Optima" w:hAnsi="Optima"/>
          <w:sz w:val="22"/>
          <w:szCs w:val="22"/>
        </w:rPr>
        <w:t>Zygourakis</w:t>
      </w:r>
      <w:proofErr w:type="spellEnd"/>
      <w:r w:rsidRPr="00C4241F">
        <w:rPr>
          <w:rFonts w:ascii="Optima" w:hAnsi="Optima"/>
          <w:sz w:val="22"/>
          <w:szCs w:val="22"/>
        </w:rPr>
        <w:t>.  Pyrolysis Temperature Determines Biochar Effects on Microbial Communication on the Timescale of Growth and Signaling.  North American Biochar Symposium, Amherst, MA, October 2013.</w:t>
      </w:r>
    </w:p>
    <w:p w14:paraId="017B6EE0" w14:textId="77777777" w:rsidR="00374EF2" w:rsidRPr="00374EF2" w:rsidRDefault="007718AF" w:rsidP="00374EF2">
      <w:pPr>
        <w:pStyle w:val="ListParagraph"/>
        <w:numPr>
          <w:ilvl w:val="0"/>
          <w:numId w:val="21"/>
        </w:numPr>
        <w:spacing w:after="40"/>
        <w:rPr>
          <w:rFonts w:ascii="Optima" w:hAnsi="Optima" w:cs="Arial"/>
          <w:sz w:val="22"/>
          <w:szCs w:val="22"/>
        </w:rPr>
      </w:pPr>
      <w:r w:rsidRPr="00C4241F">
        <w:rPr>
          <w:rFonts w:ascii="Optima" w:hAnsi="Optima"/>
          <w:sz w:val="22"/>
          <w:szCs w:val="22"/>
          <w:u w:val="single"/>
        </w:rPr>
        <w:t>C.E. Brewer</w:t>
      </w:r>
      <w:r w:rsidRPr="00C4241F">
        <w:rPr>
          <w:rFonts w:ascii="Optima" w:hAnsi="Optima"/>
          <w:sz w:val="22"/>
          <w:szCs w:val="22"/>
        </w:rPr>
        <w:t xml:space="preserve">, A. </w:t>
      </w:r>
      <w:proofErr w:type="spellStart"/>
      <w:r w:rsidRPr="00C4241F">
        <w:rPr>
          <w:rFonts w:ascii="Optima" w:hAnsi="Optima"/>
          <w:sz w:val="22"/>
          <w:szCs w:val="22"/>
        </w:rPr>
        <w:t>Woda</w:t>
      </w:r>
      <w:proofErr w:type="spellEnd"/>
      <w:r w:rsidRPr="00C4241F">
        <w:rPr>
          <w:rFonts w:ascii="Optima" w:hAnsi="Optima"/>
          <w:sz w:val="22"/>
          <w:szCs w:val="22"/>
        </w:rPr>
        <w:t xml:space="preserve">, L.A. Driver, J. Burger, H. </w:t>
      </w:r>
      <w:proofErr w:type="spellStart"/>
      <w:r w:rsidRPr="00C4241F">
        <w:rPr>
          <w:rFonts w:ascii="Optima" w:hAnsi="Optima"/>
          <w:sz w:val="22"/>
          <w:szCs w:val="22"/>
        </w:rPr>
        <w:t>Gonnermann</w:t>
      </w:r>
      <w:proofErr w:type="spellEnd"/>
      <w:r w:rsidRPr="00C4241F">
        <w:rPr>
          <w:rFonts w:ascii="Optima" w:hAnsi="Optima"/>
          <w:sz w:val="22"/>
          <w:szCs w:val="22"/>
        </w:rPr>
        <w:t xml:space="preserve">, C.A. </w:t>
      </w:r>
      <w:proofErr w:type="spellStart"/>
      <w:r w:rsidRPr="00C4241F">
        <w:rPr>
          <w:rFonts w:ascii="Optima" w:hAnsi="Optima"/>
          <w:sz w:val="22"/>
          <w:szCs w:val="22"/>
        </w:rPr>
        <w:t>Masiello</w:t>
      </w:r>
      <w:proofErr w:type="spellEnd"/>
      <w:r w:rsidRPr="00C4241F">
        <w:rPr>
          <w:rFonts w:ascii="Optima" w:hAnsi="Optima"/>
          <w:sz w:val="22"/>
          <w:szCs w:val="22"/>
        </w:rPr>
        <w:t xml:space="preserve">.  Biochar from Wastewater Biosolids – A Comparison to </w:t>
      </w:r>
      <w:proofErr w:type="spellStart"/>
      <w:r w:rsidRPr="00C4241F">
        <w:rPr>
          <w:rFonts w:ascii="Optima" w:hAnsi="Optima"/>
          <w:sz w:val="22"/>
          <w:szCs w:val="22"/>
        </w:rPr>
        <w:t>Biochars</w:t>
      </w:r>
      <w:proofErr w:type="spellEnd"/>
      <w:r w:rsidRPr="00C4241F">
        <w:rPr>
          <w:rFonts w:ascii="Optima" w:hAnsi="Optima"/>
          <w:sz w:val="22"/>
          <w:szCs w:val="22"/>
        </w:rPr>
        <w:t xml:space="preserve"> from Lignocellulose.  </w:t>
      </w:r>
      <w:proofErr w:type="spellStart"/>
      <w:r w:rsidRPr="00C4241F">
        <w:rPr>
          <w:rFonts w:ascii="Optima" w:hAnsi="Optima"/>
          <w:sz w:val="22"/>
          <w:szCs w:val="22"/>
        </w:rPr>
        <w:t>AIChE</w:t>
      </w:r>
      <w:proofErr w:type="spellEnd"/>
      <w:r w:rsidRPr="00C4241F">
        <w:rPr>
          <w:rFonts w:ascii="Optima" w:hAnsi="Optima"/>
          <w:sz w:val="22"/>
          <w:szCs w:val="22"/>
        </w:rPr>
        <w:t xml:space="preserve"> Annual Meeting, November 2013.</w:t>
      </w:r>
    </w:p>
    <w:p w14:paraId="13B88445" w14:textId="77777777" w:rsidR="00374EF2" w:rsidRDefault="007718AF" w:rsidP="00374EF2">
      <w:pPr>
        <w:pStyle w:val="ListParagraph"/>
        <w:numPr>
          <w:ilvl w:val="0"/>
          <w:numId w:val="21"/>
        </w:numPr>
        <w:spacing w:after="40"/>
        <w:rPr>
          <w:rFonts w:ascii="Optima" w:hAnsi="Optima" w:cs="Arial"/>
          <w:sz w:val="22"/>
          <w:szCs w:val="22"/>
        </w:rPr>
      </w:pPr>
      <w:r w:rsidRPr="00C4241F">
        <w:rPr>
          <w:rFonts w:ascii="Optima" w:hAnsi="Optima" w:cs="Arial"/>
          <w:sz w:val="22"/>
          <w:szCs w:val="22"/>
          <w:u w:val="single"/>
        </w:rPr>
        <w:t xml:space="preserve">C. </w:t>
      </w:r>
      <w:proofErr w:type="spellStart"/>
      <w:r w:rsidRPr="00C4241F">
        <w:rPr>
          <w:rFonts w:ascii="Optima" w:hAnsi="Optima" w:cs="Arial"/>
          <w:sz w:val="22"/>
          <w:szCs w:val="22"/>
          <w:u w:val="single"/>
        </w:rPr>
        <w:t>Santin</w:t>
      </w:r>
      <w:proofErr w:type="spellEnd"/>
      <w:r w:rsidRPr="00C4241F">
        <w:rPr>
          <w:rFonts w:ascii="Optima" w:hAnsi="Optima" w:cs="Arial"/>
          <w:sz w:val="22"/>
          <w:szCs w:val="22"/>
        </w:rPr>
        <w:t xml:space="preserve">, S. </w:t>
      </w:r>
      <w:proofErr w:type="spellStart"/>
      <w:r w:rsidRPr="00C4241F">
        <w:rPr>
          <w:rFonts w:ascii="Optima" w:hAnsi="Optima" w:cs="Arial"/>
          <w:sz w:val="22"/>
          <w:szCs w:val="22"/>
        </w:rPr>
        <w:t>Doerr</w:t>
      </w:r>
      <w:proofErr w:type="spellEnd"/>
      <w:r w:rsidRPr="00C4241F">
        <w:rPr>
          <w:rFonts w:ascii="Optima" w:hAnsi="Optima" w:cs="Arial"/>
          <w:sz w:val="22"/>
          <w:szCs w:val="22"/>
        </w:rPr>
        <w:t xml:space="preserve">, A. Merino, L. Driver, H. </w:t>
      </w:r>
      <w:proofErr w:type="spellStart"/>
      <w:r w:rsidRPr="00C4241F">
        <w:rPr>
          <w:rFonts w:ascii="Optima" w:hAnsi="Optima" w:cs="Arial"/>
          <w:sz w:val="22"/>
          <w:szCs w:val="22"/>
        </w:rPr>
        <w:t>Gonnermann</w:t>
      </w:r>
      <w:proofErr w:type="spellEnd"/>
      <w:r w:rsidRPr="00C4241F">
        <w:rPr>
          <w:rFonts w:ascii="Optima" w:hAnsi="Optima" w:cs="Arial"/>
          <w:sz w:val="22"/>
          <w:szCs w:val="22"/>
        </w:rPr>
        <w:t xml:space="preserve">, C.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What is the difference between pyrogenic carbon from natural and artificial sources? A case study </w:t>
      </w:r>
      <w:proofErr w:type="gramStart"/>
      <w:r w:rsidRPr="00C4241F">
        <w:rPr>
          <w:rFonts w:ascii="Optima" w:hAnsi="Optima" w:cs="Arial"/>
          <w:sz w:val="22"/>
          <w:szCs w:val="22"/>
        </w:rPr>
        <w:t>form</w:t>
      </w:r>
      <w:proofErr w:type="gramEnd"/>
      <w:r w:rsidRPr="00C4241F">
        <w:rPr>
          <w:rFonts w:ascii="Optima" w:hAnsi="Optima" w:cs="Arial"/>
          <w:sz w:val="22"/>
          <w:szCs w:val="22"/>
        </w:rPr>
        <w:t xml:space="preserve"> the boreal forest. ESF-Exploratory Workshop. Seville, Spain. November 2013.</w:t>
      </w:r>
    </w:p>
    <w:p w14:paraId="3313A661" w14:textId="77777777" w:rsidR="00374EF2" w:rsidRPr="00374EF2" w:rsidRDefault="007718AF" w:rsidP="00374EF2">
      <w:pPr>
        <w:pStyle w:val="ListParagraph"/>
        <w:numPr>
          <w:ilvl w:val="0"/>
          <w:numId w:val="21"/>
        </w:numPr>
        <w:spacing w:after="40"/>
        <w:rPr>
          <w:rFonts w:ascii="Optima" w:hAnsi="Optima" w:cs="Arial"/>
          <w:sz w:val="22"/>
          <w:szCs w:val="22"/>
        </w:rPr>
      </w:pPr>
      <w:r w:rsidRPr="00C4241F">
        <w:rPr>
          <w:rFonts w:ascii="Optima" w:hAnsi="Optima" w:cs="Arial"/>
          <w:sz w:val="22"/>
          <w:szCs w:val="22"/>
          <w:u w:val="single"/>
        </w:rPr>
        <w:t>G. Clay,</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F. Worrall. Controls on the formation, transport and fate of charcoal following moorland wildfires. EGU General Assembly. Vienna, Austria. April 2014.</w:t>
      </w:r>
    </w:p>
    <w:p w14:paraId="49DDC952" w14:textId="77777777" w:rsidR="00374EF2" w:rsidRPr="00374EF2" w:rsidRDefault="007718AF" w:rsidP="00374EF2">
      <w:pPr>
        <w:pStyle w:val="ListParagraph"/>
        <w:numPr>
          <w:ilvl w:val="0"/>
          <w:numId w:val="21"/>
        </w:numPr>
        <w:spacing w:after="40"/>
        <w:rPr>
          <w:rFonts w:ascii="Optima" w:hAnsi="Optima" w:cs="Arial"/>
          <w:sz w:val="22"/>
          <w:szCs w:val="22"/>
        </w:rPr>
      </w:pP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u w:val="single"/>
        </w:rPr>
        <w:t>,</w:t>
      </w:r>
      <w:r w:rsidRPr="00C4241F">
        <w:rPr>
          <w:rFonts w:ascii="Optima" w:hAnsi="Optima" w:cs="Arial"/>
          <w:sz w:val="22"/>
          <w:szCs w:val="22"/>
        </w:rPr>
        <w:t xml:space="preserve"> </w:t>
      </w:r>
      <w:r w:rsidRPr="00C4241F">
        <w:rPr>
          <w:rFonts w:ascii="Optima" w:hAnsi="Optima" w:cs="Arial"/>
          <w:i/>
          <w:sz w:val="22"/>
          <w:szCs w:val="22"/>
        </w:rPr>
        <w:t>C.E. Brewer</w:t>
      </w:r>
      <w:r w:rsidRPr="00C4241F">
        <w:rPr>
          <w:rFonts w:ascii="Optima" w:hAnsi="Optima" w:cs="Arial"/>
          <w:sz w:val="22"/>
          <w:szCs w:val="22"/>
        </w:rPr>
        <w:t xml:space="preserve">, B. Dugan, H. </w:t>
      </w:r>
      <w:proofErr w:type="spellStart"/>
      <w:r w:rsidRPr="00C4241F">
        <w:rPr>
          <w:rFonts w:ascii="Optima" w:hAnsi="Optima" w:cs="Arial"/>
          <w:sz w:val="22"/>
          <w:szCs w:val="22"/>
        </w:rPr>
        <w:t>Gonnermann</w:t>
      </w:r>
      <w:proofErr w:type="spellEnd"/>
      <w:r w:rsidRPr="00C4241F">
        <w:rPr>
          <w:rFonts w:ascii="Optima" w:hAnsi="Optima" w:cs="Arial"/>
          <w:sz w:val="22"/>
          <w:szCs w:val="22"/>
        </w:rPr>
        <w:t xml:space="preserve">, K. </w:t>
      </w:r>
      <w:proofErr w:type="spellStart"/>
      <w:r w:rsidRPr="00C4241F">
        <w:rPr>
          <w:rFonts w:ascii="Optima" w:hAnsi="Optima" w:cs="Arial"/>
          <w:sz w:val="22"/>
          <w:szCs w:val="22"/>
        </w:rPr>
        <w:t>Zygourakis</w:t>
      </w:r>
      <w:proofErr w:type="spellEnd"/>
      <w:r w:rsidRPr="00C4241F">
        <w:rPr>
          <w:rFonts w:ascii="Optima" w:hAnsi="Optima" w:cs="Arial"/>
          <w:sz w:val="22"/>
          <w:szCs w:val="22"/>
        </w:rPr>
        <w:t xml:space="preserve">, X. Gao, C.A. Davies, P. </w:t>
      </w:r>
      <w:proofErr w:type="spellStart"/>
      <w:r w:rsidRPr="00C4241F">
        <w:rPr>
          <w:rFonts w:ascii="Optima" w:hAnsi="Optima" w:cs="Arial"/>
          <w:sz w:val="22"/>
          <w:szCs w:val="22"/>
        </w:rPr>
        <w:t>Panzacchi</w:t>
      </w:r>
      <w:proofErr w:type="spellEnd"/>
      <w:r w:rsidRPr="00C4241F">
        <w:rPr>
          <w:rFonts w:ascii="Optima" w:hAnsi="Optima" w:cs="Arial"/>
          <w:sz w:val="22"/>
          <w:szCs w:val="22"/>
        </w:rPr>
        <w:t>. Charcoal physical properties are key to understanding environmental behavior. European Geosciences Union, Vienna, Austria, April 2014.</w:t>
      </w:r>
    </w:p>
    <w:p w14:paraId="649D5BE2" w14:textId="77777777" w:rsidR="00374EF2" w:rsidRDefault="007718AF" w:rsidP="00374EF2">
      <w:pPr>
        <w:pStyle w:val="ListParagraph"/>
        <w:numPr>
          <w:ilvl w:val="0"/>
          <w:numId w:val="21"/>
        </w:numPr>
        <w:spacing w:after="40"/>
        <w:rPr>
          <w:rFonts w:ascii="Optima" w:hAnsi="Optima" w:cs="Arial"/>
          <w:sz w:val="22"/>
          <w:szCs w:val="22"/>
        </w:rPr>
      </w:pPr>
      <w:r w:rsidRPr="00C4241F">
        <w:rPr>
          <w:rFonts w:ascii="Optima" w:hAnsi="Optima" w:cs="Arial"/>
          <w:sz w:val="22"/>
          <w:szCs w:val="22"/>
        </w:rPr>
        <w:t>W.</w:t>
      </w:r>
      <w:r w:rsidR="00E80C94" w:rsidRPr="00C4241F">
        <w:rPr>
          <w:rFonts w:ascii="Optima" w:hAnsi="Optima" w:cs="Arial"/>
          <w:sz w:val="22"/>
          <w:szCs w:val="22"/>
        </w:rPr>
        <w:t>C.</w:t>
      </w:r>
      <w:r w:rsidRPr="00C4241F">
        <w:rPr>
          <w:rFonts w:ascii="Optima" w:hAnsi="Optima" w:cs="Arial"/>
          <w:sz w:val="22"/>
          <w:szCs w:val="22"/>
        </w:rPr>
        <w:t xml:space="preserve"> Hockaday, </w:t>
      </w:r>
      <w:r w:rsidRPr="00C4241F">
        <w:rPr>
          <w:rFonts w:ascii="Optima" w:hAnsi="Optima" w:cs="Arial"/>
          <w:i/>
          <w:sz w:val="22"/>
          <w:szCs w:val="22"/>
        </w:rPr>
        <w:t>M. Gallagher</w:t>
      </w:r>
      <w:r w:rsidRPr="00C4241F">
        <w:rPr>
          <w:rFonts w:ascii="Optima" w:hAnsi="Optima" w:cs="Arial"/>
          <w:sz w:val="22"/>
          <w:szCs w:val="22"/>
        </w:rPr>
        <w:t xml:space="preserve">, C.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 </w:t>
      </w:r>
      <w:proofErr w:type="spellStart"/>
      <w:r w:rsidRPr="00C4241F">
        <w:rPr>
          <w:rFonts w:ascii="Optima" w:hAnsi="Optima" w:cs="Arial"/>
          <w:sz w:val="22"/>
          <w:szCs w:val="22"/>
        </w:rPr>
        <w:t>Polley</w:t>
      </w:r>
      <w:proofErr w:type="spellEnd"/>
      <w:r w:rsidRPr="00C4241F">
        <w:rPr>
          <w:rFonts w:ascii="Optima" w:hAnsi="Optima" w:cs="Arial"/>
          <w:sz w:val="22"/>
          <w:szCs w:val="22"/>
        </w:rPr>
        <w:t>, C. Iversen, R. Norby. Molecular (proxy) estimates of changes in soil organic matter stability with changes in atmospheric CO</w:t>
      </w:r>
      <w:r w:rsidRPr="00C4241F">
        <w:rPr>
          <w:rFonts w:ascii="Optima" w:hAnsi="Optima" w:cs="Arial"/>
          <w:sz w:val="22"/>
          <w:szCs w:val="22"/>
          <w:vertAlign w:val="subscript"/>
        </w:rPr>
        <w:t xml:space="preserve">2 </w:t>
      </w:r>
      <w:r w:rsidRPr="00C4241F">
        <w:rPr>
          <w:rFonts w:ascii="Optima" w:hAnsi="Optima" w:cs="Arial"/>
          <w:sz w:val="22"/>
          <w:szCs w:val="22"/>
        </w:rPr>
        <w:t>concentrations. Goldschmidt, Sacramento, CA, June 2014</w:t>
      </w:r>
      <w:r w:rsidR="005D30FB" w:rsidRPr="00C4241F">
        <w:rPr>
          <w:rFonts w:ascii="Optima" w:hAnsi="Optima" w:cs="Arial"/>
          <w:sz w:val="22"/>
          <w:szCs w:val="22"/>
        </w:rPr>
        <w:t>.</w:t>
      </w:r>
    </w:p>
    <w:p w14:paraId="451E0206" w14:textId="77777777" w:rsidR="00374EF2" w:rsidRDefault="005D30FB" w:rsidP="00374EF2">
      <w:pPr>
        <w:pStyle w:val="ListParagraph"/>
        <w:numPr>
          <w:ilvl w:val="0"/>
          <w:numId w:val="21"/>
        </w:numPr>
        <w:spacing w:after="40"/>
        <w:rPr>
          <w:rFonts w:ascii="Optima" w:hAnsi="Optima"/>
          <w:sz w:val="22"/>
          <w:szCs w:val="22"/>
        </w:rPr>
      </w:pPr>
      <w:r w:rsidRPr="00C4241F">
        <w:rPr>
          <w:rFonts w:ascii="Optima" w:hAnsi="Optima" w:cs="Arial"/>
          <w:sz w:val="22"/>
          <w:szCs w:val="22"/>
          <w:u w:val="single"/>
        </w:rPr>
        <w:t>P.J. Hatton</w:t>
      </w:r>
      <w:r w:rsidRPr="00C4241F">
        <w:rPr>
          <w:rFonts w:ascii="Optima" w:hAnsi="Optima" w:cs="Arial"/>
          <w:sz w:val="22"/>
          <w:szCs w:val="22"/>
        </w:rPr>
        <w:t xml:space="preserve">, K. </w:t>
      </w:r>
      <w:proofErr w:type="spellStart"/>
      <w:r w:rsidRPr="00C4241F">
        <w:rPr>
          <w:rFonts w:ascii="Optima" w:hAnsi="Optima" w:cs="Arial"/>
          <w:sz w:val="22"/>
          <w:szCs w:val="22"/>
        </w:rPr>
        <w:t>Dastmalchi</w:t>
      </w:r>
      <w:proofErr w:type="spellEnd"/>
      <w:r w:rsidRPr="00C4241F">
        <w:rPr>
          <w:rFonts w:ascii="Optima" w:hAnsi="Optima" w:cs="Arial"/>
          <w:sz w:val="22"/>
          <w:szCs w:val="22"/>
        </w:rPr>
        <w:t xml:space="preserve">, S. Chatterjee, T. </w:t>
      </w:r>
      <w:proofErr w:type="spellStart"/>
      <w:r w:rsidRPr="00C4241F">
        <w:rPr>
          <w:rFonts w:ascii="Optima" w:hAnsi="Optima" w:cs="Arial"/>
          <w:sz w:val="22"/>
          <w:szCs w:val="22"/>
        </w:rPr>
        <w:t>Filley</w:t>
      </w:r>
      <w:proofErr w:type="spellEnd"/>
      <w:r w:rsidRPr="00C4241F">
        <w:rPr>
          <w:rFonts w:ascii="Optima" w:hAnsi="Optima" w:cs="Arial"/>
          <w:sz w:val="22"/>
          <w:szCs w:val="22"/>
        </w:rPr>
        <w:t xml:space="preserve">, A. Plante, X. Gao,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K. </w:t>
      </w:r>
      <w:proofErr w:type="spellStart"/>
      <w:r w:rsidRPr="00C4241F">
        <w:rPr>
          <w:rFonts w:ascii="Optima" w:hAnsi="Optima" w:cs="Arial"/>
          <w:sz w:val="22"/>
          <w:szCs w:val="22"/>
        </w:rPr>
        <w:t>Nadelhoffer</w:t>
      </w:r>
      <w:proofErr w:type="spellEnd"/>
      <w:r w:rsidRPr="00C4241F">
        <w:rPr>
          <w:rFonts w:ascii="Optima" w:hAnsi="Optima" w:cs="Arial"/>
          <w:sz w:val="22"/>
          <w:szCs w:val="22"/>
        </w:rPr>
        <w:t xml:space="preserve">, R. Stark, J.A. Bird.  </w:t>
      </w:r>
      <w:r w:rsidRPr="00C4241F">
        <w:rPr>
          <w:rFonts w:ascii="Optima" w:hAnsi="Optima" w:cs="Arial"/>
          <w:sz w:val="22"/>
          <w:szCs w:val="22"/>
          <w:lang w:val="en-GB"/>
        </w:rPr>
        <w:t xml:space="preserve">Linking charring temperature and wood source to </w:t>
      </w:r>
      <w:proofErr w:type="spellStart"/>
      <w:r w:rsidRPr="00C4241F">
        <w:rPr>
          <w:rFonts w:ascii="Optima" w:hAnsi="Optima" w:cs="Arial"/>
          <w:sz w:val="22"/>
          <w:szCs w:val="22"/>
          <w:lang w:val="en-GB"/>
        </w:rPr>
        <w:t>PyOM</w:t>
      </w:r>
      <w:proofErr w:type="spellEnd"/>
      <w:r w:rsidRPr="00C4241F">
        <w:rPr>
          <w:rFonts w:ascii="Optima" w:hAnsi="Optima" w:cs="Arial"/>
          <w:sz w:val="22"/>
          <w:szCs w:val="22"/>
          <w:lang w:val="en-GB"/>
        </w:rPr>
        <w:t xml:space="preserve"> structure</w:t>
      </w:r>
      <w:r w:rsidRPr="00C4241F">
        <w:rPr>
          <w:rFonts w:ascii="Optima" w:eastAsia="Calibri" w:hAnsi="Optima" w:cs="Arial"/>
          <w:sz w:val="22"/>
          <w:szCs w:val="22"/>
          <w:lang w:val="en-GB"/>
        </w:rPr>
        <w:t xml:space="preserve">. </w:t>
      </w:r>
      <w:r w:rsidRPr="00C4241F">
        <w:rPr>
          <w:rStyle w:val="st"/>
          <w:rFonts w:ascii="Optima" w:hAnsi="Optima" w:cs="Arial"/>
          <w:sz w:val="22"/>
          <w:szCs w:val="22"/>
        </w:rPr>
        <w:t xml:space="preserve">The Sixth International </w:t>
      </w:r>
      <w:r w:rsidRPr="00C4241F">
        <w:rPr>
          <w:rStyle w:val="Emphasis"/>
          <w:rFonts w:ascii="Optima" w:hAnsi="Optima" w:cs="Arial"/>
          <w:i w:val="0"/>
          <w:sz w:val="22"/>
          <w:szCs w:val="22"/>
        </w:rPr>
        <w:t>Workshop</w:t>
      </w:r>
      <w:r w:rsidRPr="00C4241F">
        <w:rPr>
          <w:rStyle w:val="st"/>
          <w:rFonts w:ascii="Optima" w:hAnsi="Optima" w:cs="Arial"/>
          <w:i/>
          <w:sz w:val="22"/>
          <w:szCs w:val="22"/>
        </w:rPr>
        <w:t xml:space="preserve"> </w:t>
      </w:r>
      <w:r w:rsidRPr="00C4241F">
        <w:rPr>
          <w:rStyle w:val="st"/>
          <w:rFonts w:ascii="Optima" w:hAnsi="Optima" w:cs="Arial"/>
          <w:sz w:val="22"/>
          <w:szCs w:val="22"/>
        </w:rPr>
        <w:t xml:space="preserve">on Soil and Sedimentary Organic Matter Stabilization and Destabilization (SOM6), Kiawah Island, SC, </w:t>
      </w:r>
      <w:proofErr w:type="gramStart"/>
      <w:r w:rsidRPr="00C4241F">
        <w:rPr>
          <w:rStyle w:val="st"/>
          <w:rFonts w:ascii="Optima" w:hAnsi="Optima" w:cs="Arial"/>
          <w:sz w:val="22"/>
          <w:szCs w:val="22"/>
        </w:rPr>
        <w:t>September,</w:t>
      </w:r>
      <w:proofErr w:type="gramEnd"/>
      <w:r w:rsidRPr="00C4241F">
        <w:rPr>
          <w:rStyle w:val="st"/>
          <w:rFonts w:ascii="Optima" w:hAnsi="Optima" w:cs="Arial"/>
          <w:sz w:val="22"/>
          <w:szCs w:val="22"/>
        </w:rPr>
        <w:t xml:space="preserve"> 2014.</w:t>
      </w:r>
    </w:p>
    <w:p w14:paraId="7AF4CF59" w14:textId="77777777" w:rsidR="00374EF2" w:rsidRDefault="005D30FB" w:rsidP="00374EF2">
      <w:pPr>
        <w:pStyle w:val="ListParagraph"/>
        <w:numPr>
          <w:ilvl w:val="0"/>
          <w:numId w:val="21"/>
        </w:numPr>
        <w:spacing w:after="40"/>
        <w:rPr>
          <w:rFonts w:ascii="Optima" w:hAnsi="Optima"/>
          <w:sz w:val="22"/>
          <w:szCs w:val="22"/>
        </w:rPr>
      </w:pPr>
      <w:r w:rsidRPr="00C4241F">
        <w:rPr>
          <w:rFonts w:ascii="Optima" w:hAnsi="Optima"/>
          <w:i/>
          <w:sz w:val="22"/>
          <w:szCs w:val="22"/>
          <w:u w:val="single"/>
        </w:rPr>
        <w:t>L.A. Pyle</w:t>
      </w:r>
      <w:r w:rsidRPr="00C4241F">
        <w:rPr>
          <w:rFonts w:ascii="Optima" w:hAnsi="Optima"/>
          <w:sz w:val="22"/>
          <w:szCs w:val="22"/>
          <w:u w:val="single"/>
        </w:rPr>
        <w:t xml:space="preserve">, </w:t>
      </w:r>
      <w:r w:rsidRPr="00C4241F">
        <w:rPr>
          <w:rFonts w:ascii="Optima" w:hAnsi="Optima"/>
          <w:sz w:val="22"/>
          <w:szCs w:val="22"/>
        </w:rPr>
        <w:t xml:space="preserve">W.C. Hockaday, T. </w:t>
      </w:r>
      <w:proofErr w:type="spellStart"/>
      <w:r w:rsidRPr="00C4241F">
        <w:rPr>
          <w:rFonts w:ascii="Optima" w:hAnsi="Optima"/>
          <w:sz w:val="22"/>
          <w:szCs w:val="22"/>
        </w:rPr>
        <w:t>Boutton</w:t>
      </w:r>
      <w:proofErr w:type="spellEnd"/>
      <w:r w:rsidRPr="00C4241F">
        <w:rPr>
          <w:rFonts w:ascii="Optima" w:hAnsi="Optima"/>
          <w:sz w:val="22"/>
          <w:szCs w:val="22"/>
        </w:rPr>
        <w:t xml:space="preserve">, K. </w:t>
      </w:r>
      <w:proofErr w:type="spellStart"/>
      <w:r w:rsidRPr="00C4241F">
        <w:rPr>
          <w:rFonts w:ascii="Optima" w:hAnsi="Optima"/>
          <w:sz w:val="22"/>
          <w:szCs w:val="22"/>
        </w:rPr>
        <w:t>Zygourakis</w:t>
      </w:r>
      <w:proofErr w:type="spellEnd"/>
      <w:r w:rsidRPr="00C4241F">
        <w:rPr>
          <w:rFonts w:ascii="Optima" w:hAnsi="Optima"/>
          <w:sz w:val="22"/>
          <w:szCs w:val="22"/>
        </w:rPr>
        <w:t xml:space="preserve">, </w:t>
      </w:r>
      <w:r w:rsidRPr="00C4241F">
        <w:rPr>
          <w:rFonts w:ascii="Optima" w:hAnsi="Optima"/>
          <w:i/>
          <w:sz w:val="22"/>
          <w:szCs w:val="22"/>
        </w:rPr>
        <w:t>T.J. Kinney</w:t>
      </w:r>
      <w:r w:rsidRPr="00C4241F">
        <w:rPr>
          <w:rFonts w:ascii="Optima" w:hAnsi="Optima"/>
          <w:sz w:val="22"/>
          <w:szCs w:val="22"/>
        </w:rPr>
        <w:t xml:space="preserve">, C.A. </w:t>
      </w:r>
      <w:proofErr w:type="spellStart"/>
      <w:r w:rsidRPr="00C4241F">
        <w:rPr>
          <w:rFonts w:ascii="Optima" w:hAnsi="Optima"/>
          <w:sz w:val="22"/>
          <w:szCs w:val="22"/>
        </w:rPr>
        <w:t>Masiello</w:t>
      </w:r>
      <w:proofErr w:type="spellEnd"/>
      <w:r w:rsidRPr="00C4241F">
        <w:rPr>
          <w:rFonts w:ascii="Optima" w:hAnsi="Optima"/>
          <w:sz w:val="22"/>
          <w:szCs w:val="22"/>
        </w:rPr>
        <w:t>.  Chemical and isotopic Thresholds in charring:  implications for the interpretation of charcoal mass and isotopic data.  Fall AGU, San Francisco, CA. December 2014.</w:t>
      </w:r>
    </w:p>
    <w:p w14:paraId="3164BB36" w14:textId="77777777" w:rsidR="00374EF2" w:rsidRDefault="00F24A58" w:rsidP="00374EF2">
      <w:pPr>
        <w:pStyle w:val="ListParagraph"/>
        <w:numPr>
          <w:ilvl w:val="0"/>
          <w:numId w:val="21"/>
        </w:numPr>
        <w:spacing w:after="40"/>
        <w:rPr>
          <w:rFonts w:ascii="Optima" w:hAnsi="Optima"/>
          <w:sz w:val="22"/>
          <w:szCs w:val="22"/>
        </w:rPr>
      </w:pPr>
      <w:r>
        <w:rPr>
          <w:rFonts w:ascii="Optima" w:hAnsi="Optima"/>
          <w:sz w:val="22"/>
          <w:szCs w:val="22"/>
        </w:rPr>
        <w:t xml:space="preserve">J.J. </w:t>
      </w:r>
      <w:proofErr w:type="spellStart"/>
      <w:r>
        <w:rPr>
          <w:rFonts w:ascii="Optima" w:hAnsi="Optima"/>
          <w:sz w:val="22"/>
          <w:szCs w:val="22"/>
        </w:rPr>
        <w:t>Silberg</w:t>
      </w:r>
      <w:proofErr w:type="spellEnd"/>
      <w:r>
        <w:rPr>
          <w:rFonts w:ascii="Optima" w:hAnsi="Optima"/>
          <w:sz w:val="22"/>
          <w:szCs w:val="22"/>
        </w:rPr>
        <w:t xml:space="preserve">, H.-Y. Cheng, C.A. </w:t>
      </w:r>
      <w:proofErr w:type="spellStart"/>
      <w:r>
        <w:rPr>
          <w:rFonts w:ascii="Optima" w:hAnsi="Optima"/>
          <w:sz w:val="22"/>
          <w:szCs w:val="22"/>
        </w:rPr>
        <w:t>Masiello</w:t>
      </w:r>
      <w:proofErr w:type="spellEnd"/>
      <w:r>
        <w:rPr>
          <w:rFonts w:ascii="Optima" w:hAnsi="Optima"/>
          <w:sz w:val="22"/>
          <w:szCs w:val="22"/>
        </w:rPr>
        <w:t xml:space="preserve">. </w:t>
      </w:r>
      <w:r w:rsidR="0073114E">
        <w:rPr>
          <w:rFonts w:ascii="Optima" w:hAnsi="Optima"/>
          <w:sz w:val="22"/>
          <w:szCs w:val="22"/>
        </w:rPr>
        <w:t xml:space="preserve">Gas biosensors for biogeochemistry: beyond GFP in E. coli.  </w:t>
      </w:r>
      <w:r>
        <w:rPr>
          <w:rFonts w:ascii="Optima" w:hAnsi="Optima"/>
          <w:sz w:val="22"/>
          <w:szCs w:val="22"/>
        </w:rPr>
        <w:t>European Geosciences Union, April 2016, Vienna, Austria.</w:t>
      </w:r>
    </w:p>
    <w:p w14:paraId="13D68485" w14:textId="77777777" w:rsidR="00374EF2" w:rsidRDefault="00F24A58" w:rsidP="00374EF2">
      <w:pPr>
        <w:pStyle w:val="ListParagraph"/>
        <w:numPr>
          <w:ilvl w:val="0"/>
          <w:numId w:val="21"/>
        </w:numPr>
        <w:spacing w:after="40"/>
        <w:rPr>
          <w:rFonts w:ascii="Optima" w:hAnsi="Optima"/>
          <w:sz w:val="22"/>
          <w:szCs w:val="22"/>
        </w:rPr>
      </w:pPr>
      <w:r w:rsidRPr="002A7F1B">
        <w:rPr>
          <w:rFonts w:ascii="Optima" w:hAnsi="Optima"/>
          <w:sz w:val="22"/>
          <w:szCs w:val="22"/>
          <w:lang w:val="it-IT"/>
        </w:rPr>
        <w:t xml:space="preserve">C.A. Masiello, H.-Y. Cheng, X. Gao, J.J. </w:t>
      </w:r>
      <w:proofErr w:type="spellStart"/>
      <w:r w:rsidRPr="002A7F1B">
        <w:rPr>
          <w:rFonts w:ascii="Optima" w:hAnsi="Optima"/>
          <w:sz w:val="22"/>
          <w:szCs w:val="22"/>
          <w:lang w:val="it-IT"/>
        </w:rPr>
        <w:t>Silberg</w:t>
      </w:r>
      <w:proofErr w:type="spellEnd"/>
      <w:r w:rsidRPr="002A7F1B">
        <w:rPr>
          <w:rFonts w:ascii="Optima" w:hAnsi="Optima"/>
          <w:sz w:val="22"/>
          <w:szCs w:val="22"/>
          <w:lang w:val="it-IT"/>
        </w:rPr>
        <w:t xml:space="preserve">.  </w:t>
      </w:r>
      <w:r>
        <w:rPr>
          <w:rFonts w:ascii="Optima" w:hAnsi="Optima"/>
          <w:sz w:val="22"/>
          <w:szCs w:val="22"/>
        </w:rPr>
        <w:t>Pyrogenic organic matter can alter microbial communication.  European Geosciences Union, April 2016, Vienna, Austria.</w:t>
      </w:r>
    </w:p>
    <w:p w14:paraId="1D58C8A9" w14:textId="77777777" w:rsidR="00374EF2" w:rsidRDefault="00F24A58" w:rsidP="00374EF2">
      <w:pPr>
        <w:pStyle w:val="ListParagraph"/>
        <w:numPr>
          <w:ilvl w:val="0"/>
          <w:numId w:val="21"/>
        </w:numPr>
        <w:spacing w:after="40"/>
        <w:rPr>
          <w:rFonts w:ascii="Optima" w:hAnsi="Optima"/>
          <w:sz w:val="22"/>
          <w:szCs w:val="22"/>
        </w:rPr>
      </w:pPr>
      <w:r w:rsidRPr="00AF5054">
        <w:rPr>
          <w:rFonts w:ascii="Optima" w:hAnsi="Optima"/>
          <w:sz w:val="22"/>
          <w:szCs w:val="22"/>
        </w:rPr>
        <w:t xml:space="preserve">L.A. Pyle, C.A. </w:t>
      </w:r>
      <w:proofErr w:type="spellStart"/>
      <w:r w:rsidRPr="00AF5054">
        <w:rPr>
          <w:rFonts w:ascii="Optima" w:hAnsi="Optima"/>
          <w:sz w:val="22"/>
          <w:szCs w:val="22"/>
        </w:rPr>
        <w:t>Masiello</w:t>
      </w:r>
      <w:proofErr w:type="spellEnd"/>
      <w:r w:rsidRPr="00AF5054">
        <w:rPr>
          <w:rFonts w:ascii="Optima" w:hAnsi="Optima"/>
          <w:sz w:val="22"/>
          <w:szCs w:val="22"/>
        </w:rPr>
        <w:t>, K.L. Clark.  Increased fire frequency optimization of black carbon mixing and storage. European Geosciences Union, April 2016, Vienna, Austria.</w:t>
      </w:r>
    </w:p>
    <w:p w14:paraId="48A30F83" w14:textId="7216BFE0" w:rsidR="00AF5054" w:rsidRPr="00AF5054" w:rsidRDefault="00AF5054" w:rsidP="00374EF2">
      <w:pPr>
        <w:pStyle w:val="ListParagraph"/>
        <w:numPr>
          <w:ilvl w:val="0"/>
          <w:numId w:val="21"/>
        </w:numPr>
        <w:spacing w:after="40"/>
        <w:rPr>
          <w:rFonts w:ascii="Optima" w:hAnsi="Optima"/>
          <w:sz w:val="22"/>
          <w:szCs w:val="22"/>
        </w:rPr>
      </w:pPr>
      <w:r w:rsidRPr="00AF5054">
        <w:rPr>
          <w:rFonts w:ascii="Optima" w:hAnsi="Optima"/>
          <w:sz w:val="22"/>
          <w:szCs w:val="22"/>
        </w:rPr>
        <w:t xml:space="preserve">Cheng, H.Y., </w:t>
      </w:r>
      <w:proofErr w:type="spellStart"/>
      <w:r w:rsidRPr="00AF5054">
        <w:rPr>
          <w:rFonts w:ascii="Optima" w:hAnsi="Optima"/>
          <w:sz w:val="22"/>
          <w:szCs w:val="22"/>
        </w:rPr>
        <w:t>Masiello</w:t>
      </w:r>
      <w:proofErr w:type="spellEnd"/>
      <w:r w:rsidRPr="00AF5054">
        <w:rPr>
          <w:rFonts w:ascii="Optima" w:hAnsi="Optima"/>
          <w:sz w:val="22"/>
          <w:szCs w:val="22"/>
        </w:rPr>
        <w:t xml:space="preserve">, C.A, Bennett, G.N., and </w:t>
      </w:r>
      <w:proofErr w:type="spellStart"/>
      <w:r w:rsidRPr="00AF5054">
        <w:rPr>
          <w:rFonts w:ascii="Optima" w:hAnsi="Optima"/>
          <w:sz w:val="22"/>
          <w:szCs w:val="22"/>
        </w:rPr>
        <w:t>Silberg</w:t>
      </w:r>
      <w:proofErr w:type="spellEnd"/>
      <w:r w:rsidRPr="00AF5054">
        <w:rPr>
          <w:rFonts w:ascii="Optima" w:hAnsi="Optima"/>
          <w:sz w:val="22"/>
          <w:szCs w:val="22"/>
        </w:rPr>
        <w:t xml:space="preserve">, J.J. (2016) </w:t>
      </w:r>
      <w:r w:rsidRPr="00AF5054">
        <w:rPr>
          <w:rStyle w:val="CommentReference"/>
          <w:rFonts w:ascii="Optima" w:hAnsi="Optima"/>
          <w:sz w:val="22"/>
          <w:szCs w:val="22"/>
        </w:rPr>
        <w:t>Using a methyl halide transferase to report on microbial conjugation in a hard-to-image matrix (</w:t>
      </w:r>
      <w:r w:rsidRPr="00AF5054">
        <w:rPr>
          <w:rFonts w:ascii="Optima" w:hAnsi="Optima"/>
          <w:sz w:val="22"/>
          <w:szCs w:val="22"/>
        </w:rPr>
        <w:t>72</w:t>
      </w:r>
      <w:r w:rsidRPr="00AF5054">
        <w:rPr>
          <w:rFonts w:ascii="Optima" w:hAnsi="Optima"/>
          <w:sz w:val="22"/>
          <w:szCs w:val="22"/>
          <w:vertAlign w:val="superscript"/>
        </w:rPr>
        <w:t>nd</w:t>
      </w:r>
      <w:r w:rsidRPr="00AF5054">
        <w:rPr>
          <w:rFonts w:ascii="Optima" w:hAnsi="Optima"/>
          <w:sz w:val="22"/>
          <w:szCs w:val="22"/>
        </w:rPr>
        <w:t xml:space="preserve"> Annual ACS Southwest Regional Meeting, Galveston, TX) </w:t>
      </w:r>
    </w:p>
    <w:p w14:paraId="666D7607" w14:textId="1055DA44" w:rsidR="00AF5054" w:rsidRPr="00AF5054" w:rsidRDefault="00AF5054" w:rsidP="00CA1A9E">
      <w:pPr>
        <w:ind w:left="450" w:hanging="450"/>
        <w:rPr>
          <w:rFonts w:ascii="Optima" w:hAnsi="Optima"/>
          <w:sz w:val="22"/>
          <w:szCs w:val="22"/>
        </w:rPr>
      </w:pPr>
    </w:p>
    <w:p w14:paraId="609BE888" w14:textId="21483560" w:rsidR="00BE091E"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CONFERENCE PROCEEDINGS (POSTERS)</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743D53EF" w14:textId="58349467" w:rsidR="006A7700" w:rsidRPr="00C4241F" w:rsidRDefault="006A7700" w:rsidP="006A7700">
      <w:pPr>
        <w:widowControl w:val="0"/>
        <w:autoSpaceDE w:val="0"/>
        <w:autoSpaceDN w:val="0"/>
        <w:adjustRightInd w:val="0"/>
        <w:spacing w:before="160" w:after="60"/>
        <w:rPr>
          <w:rFonts w:ascii="Optima" w:hAnsi="Optima"/>
          <w:sz w:val="22"/>
        </w:rPr>
      </w:pPr>
      <w:r w:rsidRPr="00C4241F">
        <w:rPr>
          <w:rFonts w:ascii="Optima" w:hAnsi="Optima"/>
          <w:b/>
          <w:sz w:val="22"/>
        </w:rPr>
        <w:t xml:space="preserve"> </w:t>
      </w:r>
      <w:r w:rsidRPr="00C4241F">
        <w:rPr>
          <w:rFonts w:ascii="Optima" w:hAnsi="Optima"/>
          <w:sz w:val="22"/>
          <w:u w:val="single"/>
        </w:rPr>
        <w:t>presenting authors</w:t>
      </w:r>
      <w:r w:rsidRPr="00C4241F">
        <w:rPr>
          <w:rFonts w:ascii="Optima" w:hAnsi="Optima"/>
          <w:sz w:val="22"/>
        </w:rPr>
        <w:t xml:space="preserve"> underlined; </w:t>
      </w:r>
      <w:proofErr w:type="spellStart"/>
      <w:r w:rsidRPr="00C4241F">
        <w:rPr>
          <w:rFonts w:ascii="Optima" w:hAnsi="Optima"/>
          <w:sz w:val="22"/>
        </w:rPr>
        <w:t>Masiello</w:t>
      </w:r>
      <w:proofErr w:type="spellEnd"/>
      <w:r w:rsidRPr="00C4241F">
        <w:rPr>
          <w:rFonts w:ascii="Optima" w:hAnsi="Optima"/>
          <w:sz w:val="22"/>
        </w:rPr>
        <w:t xml:space="preserve"> </w:t>
      </w:r>
      <w:r w:rsidRPr="00C4241F">
        <w:rPr>
          <w:rFonts w:ascii="Optima" w:hAnsi="Optima"/>
          <w:i/>
          <w:sz w:val="22"/>
        </w:rPr>
        <w:t>students/postdocs</w:t>
      </w:r>
      <w:r w:rsidRPr="00C4241F">
        <w:rPr>
          <w:rFonts w:ascii="Optima" w:hAnsi="Optima"/>
          <w:sz w:val="22"/>
        </w:rPr>
        <w:t xml:space="preserve"> in italics</w:t>
      </w:r>
    </w:p>
    <w:p w14:paraId="6FC9DF99"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 </w:t>
      </w:r>
      <w:r w:rsidRPr="00C4241F">
        <w:rPr>
          <w:rFonts w:ascii="Optima" w:hAnsi="Optima" w:cs="Arial"/>
          <w:sz w:val="22"/>
          <w:szCs w:val="22"/>
          <w:u w:val="single"/>
        </w:rPr>
        <w:t>L.A. Currie,</w:t>
      </w:r>
      <w:r w:rsidRPr="00C4241F">
        <w:rPr>
          <w:rFonts w:ascii="Optima" w:hAnsi="Optima" w:cs="Arial"/>
          <w:sz w:val="22"/>
          <w:szCs w:val="22"/>
        </w:rPr>
        <w:t xml:space="preserve"> B.A. Benner, Jr., R. Cary, E.R.M. </w:t>
      </w:r>
      <w:proofErr w:type="spellStart"/>
      <w:r w:rsidRPr="00C4241F">
        <w:rPr>
          <w:rFonts w:ascii="Optima" w:hAnsi="Optima" w:cs="Arial"/>
          <w:sz w:val="22"/>
          <w:szCs w:val="22"/>
        </w:rPr>
        <w:t>Druffel</w:t>
      </w:r>
      <w:proofErr w:type="spellEnd"/>
      <w:r w:rsidRPr="00C4241F">
        <w:rPr>
          <w:rFonts w:ascii="Optima" w:hAnsi="Optima" w:cs="Arial"/>
          <w:sz w:val="22"/>
          <w:szCs w:val="22"/>
        </w:rPr>
        <w:t xml:space="preserve">, T.I. Eglinton, P.C. Hartmann, J.D. Kessler, D.B. </w:t>
      </w:r>
      <w:proofErr w:type="spellStart"/>
      <w:r w:rsidRPr="00C4241F">
        <w:rPr>
          <w:rFonts w:ascii="Optima" w:hAnsi="Optima" w:cs="Arial"/>
          <w:sz w:val="22"/>
          <w:szCs w:val="22"/>
        </w:rPr>
        <w:t>Klinedinst</w:t>
      </w:r>
      <w:proofErr w:type="spellEnd"/>
      <w:r w:rsidRPr="00C4241F">
        <w:rPr>
          <w:rFonts w:ascii="Optima" w:hAnsi="Optima" w:cs="Arial"/>
          <w:sz w:val="22"/>
          <w:szCs w:val="22"/>
        </w:rPr>
        <w:t xml:space="preserve">, G.A. </w:t>
      </w:r>
      <w:proofErr w:type="spellStart"/>
      <w:r w:rsidRPr="00C4241F">
        <w:rPr>
          <w:rFonts w:ascii="Optima" w:hAnsi="Optima" w:cs="Arial"/>
          <w:sz w:val="22"/>
          <w:szCs w:val="22"/>
        </w:rPr>
        <w:t>Klouda</w:t>
      </w:r>
      <w:proofErr w:type="spellEnd"/>
      <w:r w:rsidRPr="00C4241F">
        <w:rPr>
          <w:rFonts w:ascii="Optima" w:hAnsi="Optima" w:cs="Arial"/>
          <w:sz w:val="22"/>
          <w:szCs w:val="22"/>
        </w:rPr>
        <w:t xml:space="preserve">, J.V. </w:t>
      </w:r>
      <w:proofErr w:type="spellStart"/>
      <w:r w:rsidRPr="00C4241F">
        <w:rPr>
          <w:rFonts w:ascii="Optima" w:hAnsi="Optima" w:cs="Arial"/>
          <w:sz w:val="22"/>
          <w:szCs w:val="22"/>
        </w:rPr>
        <w:t>Marolf</w:t>
      </w:r>
      <w:proofErr w:type="spellEnd"/>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A. Pearson, J.G. Quinn, C.M. </w:t>
      </w:r>
      <w:proofErr w:type="gramStart"/>
      <w:r w:rsidRPr="00C4241F">
        <w:rPr>
          <w:rFonts w:ascii="Optima" w:hAnsi="Optima" w:cs="Arial"/>
          <w:sz w:val="22"/>
          <w:szCs w:val="22"/>
        </w:rPr>
        <w:t>Reddy,  J.F.</w:t>
      </w:r>
      <w:proofErr w:type="gramEnd"/>
      <w:r w:rsidRPr="00C4241F">
        <w:rPr>
          <w:rFonts w:ascii="Optima" w:hAnsi="Optima" w:cs="Arial"/>
          <w:sz w:val="22"/>
          <w:szCs w:val="22"/>
        </w:rPr>
        <w:t xml:space="preserve"> Slater, and S.A. Wise, Interlaboratory Data on Elemental and Isotopic Carbon in the Carbonaceous Particle Reference Material, NIST SRM 1649a. Gordon Research Conference on Organic Geochemistry, Plymouth, New Hampshire, 2000.</w:t>
      </w:r>
    </w:p>
    <w:p w14:paraId="2E93E074"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2.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M.W.I. Schmidt, W.P. Ball, L.A. Currie, J.O. </w:t>
      </w:r>
      <w:proofErr w:type="spellStart"/>
      <w:r w:rsidRPr="00C4241F">
        <w:rPr>
          <w:rFonts w:ascii="Optima" w:hAnsi="Optima" w:cs="Arial"/>
          <w:sz w:val="22"/>
          <w:szCs w:val="22"/>
        </w:rPr>
        <w:t>Skjemstad</w:t>
      </w:r>
      <w:proofErr w:type="spellEnd"/>
      <w:r w:rsidRPr="00C4241F">
        <w:rPr>
          <w:rFonts w:ascii="Optima" w:hAnsi="Optima" w:cs="Arial"/>
          <w:sz w:val="22"/>
          <w:szCs w:val="22"/>
        </w:rPr>
        <w:t>, D.M. Smith Development of standards for organic geochemical studies of black carbon.  Gordon Research Conference on Organic Geochemistry, Plymouth, New Hampshire, 2000.</w:t>
      </w:r>
    </w:p>
    <w:p w14:paraId="7A167CF5"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lastRenderedPageBreak/>
        <w:t xml:space="preserve">3.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M. Torn, J. </w:t>
      </w:r>
      <w:proofErr w:type="spellStart"/>
      <w:r w:rsidRPr="00C4241F">
        <w:rPr>
          <w:rFonts w:ascii="Optima" w:hAnsi="Optima" w:cs="Arial"/>
          <w:sz w:val="22"/>
          <w:szCs w:val="22"/>
        </w:rPr>
        <w:t>Southon</w:t>
      </w:r>
      <w:proofErr w:type="spellEnd"/>
      <w:r w:rsidRPr="00C4241F">
        <w:rPr>
          <w:rFonts w:ascii="Optima" w:hAnsi="Optima" w:cs="Arial"/>
          <w:sz w:val="22"/>
          <w:szCs w:val="22"/>
        </w:rPr>
        <w:t xml:space="preserve">, O.A. Chadwick, T. Pease, and S. </w:t>
      </w:r>
      <w:proofErr w:type="spellStart"/>
      <w:r w:rsidRPr="00C4241F">
        <w:rPr>
          <w:rFonts w:ascii="Optima" w:hAnsi="Optima" w:cs="Arial"/>
          <w:sz w:val="22"/>
          <w:szCs w:val="22"/>
        </w:rPr>
        <w:t>Wakeham</w:t>
      </w:r>
      <w:proofErr w:type="spellEnd"/>
      <w:r w:rsidRPr="00C4241F">
        <w:rPr>
          <w:rFonts w:ascii="Optima" w:hAnsi="Optima" w:cs="Arial"/>
          <w:sz w:val="22"/>
          <w:szCs w:val="22"/>
        </w:rPr>
        <w:t xml:space="preserve">, Mineralogy and Carbon Storage Across a Soil </w:t>
      </w:r>
      <w:proofErr w:type="spellStart"/>
      <w:r w:rsidRPr="00C4241F">
        <w:rPr>
          <w:rFonts w:ascii="Optima" w:hAnsi="Optima" w:cs="Arial"/>
          <w:sz w:val="22"/>
          <w:szCs w:val="22"/>
        </w:rPr>
        <w:t>Chronosequence</w:t>
      </w:r>
      <w:proofErr w:type="spellEnd"/>
      <w:r w:rsidRPr="00C4241F">
        <w:rPr>
          <w:rFonts w:ascii="Optima" w:hAnsi="Optima" w:cs="Arial"/>
          <w:sz w:val="22"/>
          <w:szCs w:val="22"/>
        </w:rPr>
        <w:t>.  Fall AGU, San Francisco, Dec. 2000.</w:t>
      </w:r>
    </w:p>
    <w:p w14:paraId="4BC4B365"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4. </w:t>
      </w:r>
      <w:r w:rsidRPr="00C4241F">
        <w:rPr>
          <w:rFonts w:ascii="Optima" w:hAnsi="Optima" w:cs="Arial"/>
          <w:sz w:val="22"/>
          <w:szCs w:val="22"/>
          <w:u w:val="single"/>
        </w:rPr>
        <w:t xml:space="preserve">K.K. </w:t>
      </w:r>
      <w:proofErr w:type="spellStart"/>
      <w:r w:rsidRPr="00C4241F">
        <w:rPr>
          <w:rFonts w:ascii="Optima" w:hAnsi="Optima" w:cs="Arial"/>
          <w:sz w:val="22"/>
          <w:szCs w:val="22"/>
          <w:u w:val="single"/>
        </w:rPr>
        <w:t>Treseder</w:t>
      </w:r>
      <w:proofErr w:type="spellEnd"/>
      <w:r w:rsidRPr="00C4241F">
        <w:rPr>
          <w:rFonts w:ascii="Optima" w:hAnsi="Optima" w:cs="Arial"/>
          <w:sz w:val="22"/>
          <w:szCs w:val="22"/>
          <w:u w:val="single"/>
        </w:rPr>
        <w:t>,</w:t>
      </w:r>
      <w:r w:rsidRPr="00C4241F">
        <w:rPr>
          <w:rFonts w:ascii="Optima" w:hAnsi="Optima" w:cs="Arial"/>
          <w:sz w:val="22"/>
          <w:szCs w:val="22"/>
        </w:rPr>
        <w:t xml:space="preserve">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C.A., Lansing, J., and M.F. Allen </w:t>
      </w:r>
      <w:proofErr w:type="gramStart"/>
      <w:r w:rsidRPr="00C4241F">
        <w:rPr>
          <w:rFonts w:ascii="Optima" w:hAnsi="Optima" w:cs="Arial"/>
          <w:sz w:val="22"/>
          <w:szCs w:val="22"/>
        </w:rPr>
        <w:t>The</w:t>
      </w:r>
      <w:proofErr w:type="gramEnd"/>
      <w:r w:rsidRPr="00C4241F">
        <w:rPr>
          <w:rFonts w:ascii="Optima" w:hAnsi="Optima" w:cs="Arial"/>
          <w:sz w:val="22"/>
          <w:szCs w:val="22"/>
        </w:rPr>
        <w:t xml:space="preserve"> Use of Radiocarbon to Examine Turnover Under N Fertilization in a Major Microbial Group.  Spring AGU, 2001.</w:t>
      </w:r>
    </w:p>
    <w:p w14:paraId="54231536"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5.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Chadwick, O.A., Torn, M. Soil Organic Radiocarbon and Mineralogy at Two Coastal California Sites. Fall AGU, December 2001.</w:t>
      </w:r>
    </w:p>
    <w:p w14:paraId="60F1AB8E"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6. </w:t>
      </w:r>
      <w:r w:rsidRPr="00C4241F">
        <w:rPr>
          <w:rFonts w:ascii="Optima" w:hAnsi="Optima" w:cs="Arial"/>
          <w:sz w:val="22"/>
          <w:szCs w:val="22"/>
          <w:u w:val="single"/>
        </w:rPr>
        <w:t>A.F. Dickens</w:t>
      </w:r>
      <w:r w:rsidRPr="00C4241F">
        <w:rPr>
          <w:rFonts w:ascii="Optima" w:hAnsi="Optima" w:cs="Arial"/>
          <w:sz w:val="22"/>
          <w:szCs w:val="22"/>
        </w:rPr>
        <w:t xml:space="preserve">, Y. </w:t>
      </w:r>
      <w:proofErr w:type="spellStart"/>
      <w:r w:rsidRPr="00C4241F">
        <w:rPr>
          <w:rFonts w:ascii="Optima" w:hAnsi="Optima" w:cs="Arial"/>
          <w:sz w:val="22"/>
          <w:szCs w:val="22"/>
        </w:rPr>
        <w:t>Gélinas</w:t>
      </w:r>
      <w:proofErr w:type="spellEnd"/>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J.I. Hedges, Recycled Graphitic Carbon:  Presence and Distribution off the Washington Coast.  Fall AGU, December 2002, San Francisco.</w:t>
      </w:r>
    </w:p>
    <w:p w14:paraId="324F58DA"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7.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P.J. Reimer, J.W. Harden, J. Munster, S.P. Anderson, A.F. White, M.S. Schulz, Radiocarbon in an Integrated Approach to Understanding Controls on Soil Carbon Sequestration.  Fall AGU, December 2002, San Francisco.</w:t>
      </w:r>
    </w:p>
    <w:p w14:paraId="29107D1C"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color w:val="000000"/>
          <w:sz w:val="22"/>
          <w:szCs w:val="22"/>
        </w:rPr>
        <w:t xml:space="preserve">6. </w:t>
      </w:r>
      <w:r w:rsidRPr="00C4241F">
        <w:rPr>
          <w:rFonts w:ascii="Optima" w:hAnsi="Optima" w:cs="Arial"/>
          <w:color w:val="000000"/>
          <w:sz w:val="22"/>
          <w:szCs w:val="22"/>
          <w:u w:val="single"/>
        </w:rPr>
        <w:t>E. Mayorga,</w:t>
      </w:r>
      <w:r w:rsidRPr="00C4241F">
        <w:rPr>
          <w:rFonts w:ascii="Optima" w:hAnsi="Optima" w:cs="Arial"/>
          <w:color w:val="000000"/>
          <w:sz w:val="22"/>
          <w:szCs w:val="22"/>
        </w:rPr>
        <w:t xml:space="preserve"> </w:t>
      </w:r>
      <w:proofErr w:type="spellStart"/>
      <w:r w:rsidRPr="00C4241F">
        <w:rPr>
          <w:rFonts w:ascii="Optima" w:hAnsi="Optima" w:cs="Arial"/>
          <w:color w:val="000000"/>
          <w:sz w:val="22"/>
          <w:szCs w:val="22"/>
        </w:rPr>
        <w:t>Aufdenkampe</w:t>
      </w:r>
      <w:proofErr w:type="spellEnd"/>
      <w:r w:rsidRPr="00C4241F">
        <w:rPr>
          <w:rFonts w:ascii="Optima" w:hAnsi="Optima" w:cs="Arial"/>
          <w:color w:val="000000"/>
          <w:sz w:val="22"/>
          <w:szCs w:val="22"/>
        </w:rPr>
        <w:t xml:space="preserve">, A.K.,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C.A., </w:t>
      </w:r>
      <w:r w:rsidRPr="00C4241F">
        <w:rPr>
          <w:rFonts w:ascii="Optima" w:hAnsi="Optima" w:cs="Arial"/>
          <w:color w:val="000000"/>
          <w:sz w:val="22"/>
          <w:szCs w:val="22"/>
        </w:rPr>
        <w:t xml:space="preserve">Quay, P.D., Hedges, J.I., Richey, J.E., </w:t>
      </w:r>
      <w:proofErr w:type="spellStart"/>
      <w:r w:rsidRPr="00C4241F">
        <w:rPr>
          <w:rFonts w:ascii="Optima" w:hAnsi="Optima" w:cs="Arial"/>
          <w:color w:val="000000"/>
          <w:sz w:val="22"/>
          <w:szCs w:val="22"/>
        </w:rPr>
        <w:t>Krusche</w:t>
      </w:r>
      <w:proofErr w:type="spellEnd"/>
      <w:r w:rsidRPr="00C4241F">
        <w:rPr>
          <w:rFonts w:ascii="Optima" w:hAnsi="Optima" w:cs="Arial"/>
          <w:color w:val="000000"/>
          <w:sz w:val="22"/>
          <w:szCs w:val="22"/>
        </w:rPr>
        <w:t xml:space="preserve">, A.V., </w:t>
      </w:r>
      <w:proofErr w:type="spellStart"/>
      <w:r w:rsidRPr="00C4241F">
        <w:rPr>
          <w:rFonts w:ascii="Optima" w:hAnsi="Optima" w:cs="Arial"/>
          <w:color w:val="000000"/>
          <w:sz w:val="22"/>
          <w:szCs w:val="22"/>
        </w:rPr>
        <w:t>Llerena</w:t>
      </w:r>
      <w:proofErr w:type="spellEnd"/>
      <w:r w:rsidRPr="00C4241F">
        <w:rPr>
          <w:rFonts w:ascii="Optima" w:hAnsi="Optima" w:cs="Arial"/>
          <w:color w:val="000000"/>
          <w:sz w:val="22"/>
          <w:szCs w:val="22"/>
        </w:rPr>
        <w:t xml:space="preserve">, C.A., Forsberg, B.R., Quintanilla, J., DIC Cycling From </w:t>
      </w:r>
      <w:r w:rsidRPr="00C4241F">
        <w:rPr>
          <w:rFonts w:ascii="Optima" w:hAnsi="Optima" w:cs="Arial"/>
          <w:color w:val="000000"/>
          <w:sz w:val="22"/>
          <w:szCs w:val="22"/>
          <w:vertAlign w:val="superscript"/>
        </w:rPr>
        <w:t>14</w:t>
      </w:r>
      <w:r w:rsidRPr="00C4241F">
        <w:rPr>
          <w:rFonts w:ascii="Optima" w:hAnsi="Optima" w:cs="Arial"/>
          <w:color w:val="000000"/>
          <w:sz w:val="22"/>
          <w:szCs w:val="22"/>
        </w:rPr>
        <w:t xml:space="preserve">C And </w:t>
      </w:r>
      <w:r w:rsidRPr="00C4241F">
        <w:rPr>
          <w:rFonts w:ascii="Optima" w:hAnsi="Optima" w:cs="Arial"/>
          <w:color w:val="000000"/>
          <w:sz w:val="22"/>
          <w:szCs w:val="22"/>
          <w:vertAlign w:val="superscript"/>
        </w:rPr>
        <w:t>13</w:t>
      </w:r>
      <w:r w:rsidRPr="00C4241F">
        <w:rPr>
          <w:rFonts w:ascii="Optima" w:hAnsi="Optima" w:cs="Arial"/>
          <w:color w:val="000000"/>
          <w:sz w:val="22"/>
          <w:szCs w:val="22"/>
        </w:rPr>
        <w:t>C Isotopes in Mountain and Lowland Rivers in the Amazon Basin. ASLO, Victoria, Canada, 2002.</w:t>
      </w:r>
    </w:p>
    <w:p w14:paraId="789C73CF"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7. A.F. Dickens, Yves </w:t>
      </w:r>
      <w:proofErr w:type="spellStart"/>
      <w:r w:rsidRPr="00C4241F">
        <w:rPr>
          <w:rFonts w:ascii="Optima" w:hAnsi="Optima" w:cs="Arial"/>
          <w:sz w:val="22"/>
          <w:szCs w:val="22"/>
        </w:rPr>
        <w:t>Gélinas</w:t>
      </w:r>
      <w:proofErr w:type="spellEnd"/>
      <w:r w:rsidRPr="00C4241F">
        <w:rPr>
          <w:rFonts w:ascii="Optima" w:hAnsi="Optima" w:cs="Arial"/>
          <w:sz w:val="22"/>
          <w:szCs w:val="22"/>
        </w:rPr>
        <w:t xml:space="preserve">,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and John I. Hedges.  Recycled Graphitic Carbon: Presence and Distribution off the Washington Coast.  INQUA, Nevada, July 2003.</w:t>
      </w:r>
    </w:p>
    <w:p w14:paraId="2513C7D5" w14:textId="77777777" w:rsidR="006A7700" w:rsidRPr="00C4241F" w:rsidRDefault="006A7700" w:rsidP="006A7700">
      <w:pPr>
        <w:pStyle w:val="BodyText"/>
        <w:spacing w:after="40"/>
        <w:ind w:left="360" w:hanging="360"/>
        <w:rPr>
          <w:rFonts w:ascii="Optima" w:hAnsi="Optima" w:cs="Arial"/>
          <w:sz w:val="22"/>
          <w:szCs w:val="22"/>
        </w:rPr>
      </w:pPr>
      <w:r w:rsidRPr="00C4241F">
        <w:rPr>
          <w:rFonts w:ascii="Optima" w:hAnsi="Optima" w:cs="Arial"/>
          <w:sz w:val="22"/>
          <w:szCs w:val="22"/>
        </w:rPr>
        <w:t xml:space="preserve">8.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u w:val="single"/>
        </w:rPr>
        <w:t>,</w:t>
      </w:r>
      <w:r w:rsidRPr="00C4241F">
        <w:rPr>
          <w:rFonts w:ascii="Optima" w:hAnsi="Optima" w:cs="Arial"/>
          <w:sz w:val="22"/>
          <w:szCs w:val="22"/>
        </w:rPr>
        <w:t xml:space="preserve"> </w:t>
      </w:r>
      <w:r w:rsidRPr="00C4241F">
        <w:rPr>
          <w:rFonts w:ascii="Optima" w:hAnsi="Optima" w:cs="Arial"/>
          <w:i/>
          <w:sz w:val="22"/>
          <w:szCs w:val="22"/>
        </w:rPr>
        <w:t>Deco, R.M</w:t>
      </w:r>
      <w:r w:rsidRPr="00C4241F">
        <w:rPr>
          <w:rFonts w:ascii="Optima" w:hAnsi="Optima" w:cs="Arial"/>
          <w:sz w:val="22"/>
          <w:szCs w:val="22"/>
        </w:rPr>
        <w:t xml:space="preserve">., Randerson, J.T., </w:t>
      </w:r>
      <w:proofErr w:type="spellStart"/>
      <w:r w:rsidRPr="00C4241F">
        <w:rPr>
          <w:rFonts w:ascii="Optima" w:hAnsi="Optima" w:cs="Arial"/>
          <w:sz w:val="22"/>
          <w:szCs w:val="22"/>
        </w:rPr>
        <w:t>Baldock</w:t>
      </w:r>
      <w:proofErr w:type="spellEnd"/>
      <w:r w:rsidRPr="00C4241F">
        <w:rPr>
          <w:rFonts w:ascii="Optima" w:hAnsi="Optima" w:cs="Arial"/>
          <w:sz w:val="22"/>
          <w:szCs w:val="22"/>
        </w:rPr>
        <w:t>, J.A., and Chadwick, O.A. Organic Carbon Oxidative State (C</w:t>
      </w:r>
      <w:r w:rsidRPr="00C4241F">
        <w:rPr>
          <w:rFonts w:ascii="Optima" w:hAnsi="Optima" w:cs="Arial"/>
          <w:sz w:val="22"/>
          <w:szCs w:val="22"/>
          <w:vertAlign w:val="subscript"/>
        </w:rPr>
        <w:t>ox</w:t>
      </w:r>
      <w:r w:rsidRPr="00C4241F">
        <w:rPr>
          <w:rFonts w:ascii="Optima" w:hAnsi="Optima" w:cs="Arial"/>
          <w:sz w:val="22"/>
          <w:szCs w:val="22"/>
        </w:rPr>
        <w:t>) and Oxidative Ratio (OR): Two New Parameters for Carbon Cycle Studies.  Kearney Foundation Soil Carbon Storage Workshop, Davis, CA Sept. 2003.</w:t>
      </w:r>
    </w:p>
    <w:p w14:paraId="02E60522" w14:textId="77777777" w:rsidR="006A7700" w:rsidRPr="00C4241F" w:rsidRDefault="006A7700" w:rsidP="006A7700">
      <w:pPr>
        <w:pStyle w:val="BodyText"/>
        <w:spacing w:after="40"/>
        <w:ind w:left="360" w:hanging="360"/>
        <w:rPr>
          <w:rFonts w:ascii="Optima" w:hAnsi="Optima" w:cs="Arial"/>
          <w:sz w:val="22"/>
          <w:szCs w:val="22"/>
        </w:rPr>
      </w:pPr>
      <w:r w:rsidRPr="00C4241F">
        <w:rPr>
          <w:rFonts w:ascii="Optima" w:hAnsi="Optima" w:cs="Arial"/>
          <w:sz w:val="22"/>
          <w:szCs w:val="22"/>
        </w:rPr>
        <w:t xml:space="preserve">9. </w:t>
      </w:r>
      <w:r w:rsidRPr="00C4241F">
        <w:rPr>
          <w:rFonts w:ascii="Optima" w:hAnsi="Optima" w:cs="Arial"/>
          <w:sz w:val="22"/>
          <w:szCs w:val="22"/>
          <w:u w:val="single"/>
        </w:rPr>
        <w:t xml:space="preserve">J.A. </w:t>
      </w:r>
      <w:proofErr w:type="spellStart"/>
      <w:r w:rsidRPr="00C4241F">
        <w:rPr>
          <w:rFonts w:ascii="Optima" w:hAnsi="Optima" w:cs="Arial"/>
          <w:sz w:val="22"/>
          <w:szCs w:val="22"/>
          <w:u w:val="single"/>
        </w:rPr>
        <w:t>Baldock</w:t>
      </w:r>
      <w:proofErr w:type="spellEnd"/>
      <w:r w:rsidRPr="00C4241F">
        <w:rPr>
          <w:rFonts w:ascii="Optima" w:hAnsi="Optima" w:cs="Arial"/>
          <w:sz w:val="22"/>
          <w:szCs w:val="22"/>
        </w:rPr>
        <w:t xml:space="preserve">,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C.A., </w:t>
      </w:r>
      <w:r w:rsidRPr="00C4241F">
        <w:rPr>
          <w:rFonts w:ascii="Optima" w:hAnsi="Optima" w:cs="Arial"/>
          <w:i/>
          <w:sz w:val="22"/>
          <w:szCs w:val="22"/>
        </w:rPr>
        <w:t>Deco, R.M</w:t>
      </w:r>
      <w:r w:rsidRPr="00C4241F">
        <w:rPr>
          <w:rFonts w:ascii="Optima" w:hAnsi="Optima" w:cs="Arial"/>
          <w:sz w:val="22"/>
          <w:szCs w:val="22"/>
        </w:rPr>
        <w:t xml:space="preserve">., Randerson, J.T., Chadwick, O.A., Estimating Elemental Composition and Oxidation State of Natural Organic Matter Using </w:t>
      </w:r>
      <w:r w:rsidRPr="00C4241F">
        <w:rPr>
          <w:rFonts w:ascii="Optima" w:hAnsi="Optima" w:cs="Arial"/>
          <w:sz w:val="22"/>
          <w:szCs w:val="22"/>
          <w:vertAlign w:val="superscript"/>
        </w:rPr>
        <w:t>13</w:t>
      </w:r>
      <w:r w:rsidRPr="00C4241F">
        <w:rPr>
          <w:rFonts w:ascii="Optima" w:hAnsi="Optima" w:cs="Arial"/>
          <w:sz w:val="22"/>
          <w:szCs w:val="22"/>
        </w:rPr>
        <w:t xml:space="preserve">C NMR.  Australian Organic Geochemistry/International </w:t>
      </w:r>
      <w:proofErr w:type="spellStart"/>
      <w:r w:rsidRPr="00C4241F">
        <w:rPr>
          <w:rFonts w:ascii="Optima" w:hAnsi="Optima" w:cs="Arial"/>
          <w:sz w:val="22"/>
          <w:szCs w:val="22"/>
        </w:rPr>
        <w:t>Humic</w:t>
      </w:r>
      <w:proofErr w:type="spellEnd"/>
      <w:r w:rsidRPr="00C4241F">
        <w:rPr>
          <w:rFonts w:ascii="Optima" w:hAnsi="Optima" w:cs="Arial"/>
          <w:sz w:val="22"/>
          <w:szCs w:val="22"/>
        </w:rPr>
        <w:t xml:space="preserve"> Substances Society joint meeting, Sydney, Australia, February 2004.</w:t>
      </w:r>
    </w:p>
    <w:p w14:paraId="4D5F9928" w14:textId="77777777" w:rsidR="006A7700" w:rsidRPr="00C4241F" w:rsidRDefault="006A7700" w:rsidP="006A7700">
      <w:pPr>
        <w:pStyle w:val="BodyText"/>
        <w:spacing w:after="40"/>
        <w:ind w:left="360" w:hanging="360"/>
        <w:rPr>
          <w:rFonts w:ascii="Optima" w:hAnsi="Optima" w:cs="Arial"/>
          <w:sz w:val="22"/>
          <w:szCs w:val="22"/>
        </w:rPr>
      </w:pPr>
      <w:r w:rsidRPr="00C4241F">
        <w:rPr>
          <w:rFonts w:ascii="Optima" w:hAnsi="Optima" w:cs="Arial"/>
          <w:sz w:val="22"/>
          <w:szCs w:val="22"/>
        </w:rPr>
        <w:t xml:space="preserve">10.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w:t>
      </w:r>
      <w:proofErr w:type="spellStart"/>
      <w:r w:rsidRPr="00C4241F">
        <w:rPr>
          <w:rFonts w:ascii="Optima" w:hAnsi="Optima" w:cs="Arial"/>
          <w:sz w:val="22"/>
          <w:szCs w:val="22"/>
        </w:rPr>
        <w:t>Baldock</w:t>
      </w:r>
      <w:proofErr w:type="spellEnd"/>
      <w:r w:rsidRPr="00C4241F">
        <w:rPr>
          <w:rFonts w:ascii="Optima" w:hAnsi="Optima" w:cs="Arial"/>
          <w:sz w:val="22"/>
          <w:szCs w:val="22"/>
        </w:rPr>
        <w:t xml:space="preserve">, J.A., </w:t>
      </w:r>
      <w:proofErr w:type="spellStart"/>
      <w:r w:rsidRPr="00C4241F">
        <w:rPr>
          <w:rFonts w:ascii="Optima" w:hAnsi="Optima" w:cs="Arial"/>
          <w:sz w:val="22"/>
          <w:szCs w:val="22"/>
        </w:rPr>
        <w:t>Smernik</w:t>
      </w:r>
      <w:proofErr w:type="spellEnd"/>
      <w:r w:rsidRPr="00C4241F">
        <w:rPr>
          <w:rFonts w:ascii="Optima" w:hAnsi="Optima" w:cs="Arial"/>
          <w:sz w:val="22"/>
          <w:szCs w:val="22"/>
        </w:rPr>
        <w:t xml:space="preserve">, R., Chadwick, O.A., Randerson, J.T. Oxidation State of Natural Organic Materials as an Organic Geochemical Tracer:  Prospects for Measurement via </w:t>
      </w:r>
      <w:r w:rsidRPr="00C4241F">
        <w:rPr>
          <w:rFonts w:ascii="Optima" w:hAnsi="Optima" w:cs="Arial"/>
          <w:sz w:val="22"/>
          <w:szCs w:val="22"/>
          <w:vertAlign w:val="superscript"/>
        </w:rPr>
        <w:t>13</w:t>
      </w:r>
      <w:r w:rsidRPr="00C4241F">
        <w:rPr>
          <w:rFonts w:ascii="Optima" w:hAnsi="Optima" w:cs="Arial"/>
          <w:sz w:val="22"/>
          <w:szCs w:val="22"/>
        </w:rPr>
        <w:t>C NMR.  ACS National Meeting, Anaheim, CA March 2004.</w:t>
      </w:r>
    </w:p>
    <w:p w14:paraId="67836906"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11.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P.J. Reimer, O.A. Chadwick, J.W. Harden, J.S. </w:t>
      </w:r>
      <w:proofErr w:type="spellStart"/>
      <w:r w:rsidRPr="00C4241F">
        <w:rPr>
          <w:rFonts w:ascii="Optima" w:hAnsi="Optima" w:cs="Arial"/>
          <w:sz w:val="22"/>
          <w:szCs w:val="22"/>
        </w:rPr>
        <w:t>Southon</w:t>
      </w:r>
      <w:proofErr w:type="spellEnd"/>
      <w:r w:rsidRPr="00C4241F">
        <w:rPr>
          <w:rFonts w:ascii="Optima" w:hAnsi="Optima" w:cs="Arial"/>
          <w:sz w:val="22"/>
          <w:szCs w:val="22"/>
        </w:rPr>
        <w:t>, M.S. Torn.  Climate Drivers of Soil Carbon Storage Across the West Coast of California.  2</w:t>
      </w:r>
      <w:r w:rsidRPr="00C4241F">
        <w:rPr>
          <w:rFonts w:ascii="Optima" w:hAnsi="Optima" w:cs="Arial"/>
          <w:sz w:val="22"/>
          <w:szCs w:val="22"/>
          <w:vertAlign w:val="superscript"/>
        </w:rPr>
        <w:t>nd</w:t>
      </w:r>
      <w:r w:rsidRPr="00C4241F">
        <w:rPr>
          <w:rFonts w:ascii="Optima" w:hAnsi="Optima" w:cs="Arial"/>
          <w:sz w:val="22"/>
          <w:szCs w:val="22"/>
        </w:rPr>
        <w:t xml:space="preserve"> International Conference on Mechanisms of Organic Matter Stabilization in Soils, Asilomar, California, Oct 9-13, 2005.</w:t>
      </w:r>
    </w:p>
    <w:p w14:paraId="376105B0"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12. </w:t>
      </w:r>
      <w:r w:rsidRPr="00C4241F">
        <w:rPr>
          <w:rFonts w:ascii="Optima" w:hAnsi="Optima" w:cs="Arial"/>
          <w:i/>
          <w:sz w:val="22"/>
          <w:szCs w:val="22"/>
          <w:u w:val="single"/>
        </w:rPr>
        <w:t>M.E. Gallagher</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J.T. Randerson, O.A. Chadwick, R.M. Deco.  Accuracy and Precision in Measurements of Biomass Oxidative Ratios.  2005 Fall AGU, San Francisco.</w:t>
      </w:r>
    </w:p>
    <w:p w14:paraId="20240A1B"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12. </w:t>
      </w:r>
      <w:r w:rsidRPr="00C4241F">
        <w:rPr>
          <w:rFonts w:ascii="Optima" w:hAnsi="Optima" w:cs="Arial"/>
          <w:i/>
          <w:sz w:val="22"/>
          <w:szCs w:val="22"/>
          <w:u w:val="single"/>
        </w:rPr>
        <w:t>M.E. Gallagher.</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t>
      </w:r>
      <w:r w:rsidRPr="00C4241F">
        <w:rPr>
          <w:rFonts w:ascii="Optima" w:hAnsi="Optima" w:cs="Arial"/>
          <w:i/>
          <w:sz w:val="22"/>
          <w:szCs w:val="22"/>
        </w:rPr>
        <w:t>N. Clark</w:t>
      </w:r>
      <w:r w:rsidRPr="00C4241F">
        <w:rPr>
          <w:rFonts w:ascii="Optima" w:hAnsi="Optima" w:cs="Arial"/>
          <w:sz w:val="22"/>
          <w:szCs w:val="22"/>
        </w:rPr>
        <w:t>, J.T. Randerson, G.P. Robertson.  The Effects of Decomposition on the Oxidative Ratio and Carbon Oxidation State of Organic Matter. Fall American Geophysical Union Meeting, San Francisco, Dec 10-15, 2006.</w:t>
      </w:r>
    </w:p>
    <w:p w14:paraId="21A46722"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13. </w:t>
      </w:r>
      <w:r w:rsidRPr="00C4241F">
        <w:rPr>
          <w:rFonts w:ascii="Optima" w:hAnsi="Optima" w:cs="Arial"/>
          <w:i/>
          <w:sz w:val="22"/>
          <w:szCs w:val="22"/>
          <w:u w:val="single"/>
        </w:rPr>
        <w:t>W.C. Hockaday</w:t>
      </w:r>
      <w:r w:rsidRPr="00C4241F">
        <w:rPr>
          <w:rFonts w:ascii="Optima" w:hAnsi="Optima" w:cs="Arial"/>
          <w:sz w:val="22"/>
          <w:szCs w:val="22"/>
          <w:u w:val="single"/>
        </w:rPr>
        <w:t>,</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J.A. </w:t>
      </w:r>
      <w:proofErr w:type="spellStart"/>
      <w:r w:rsidRPr="00C4241F">
        <w:rPr>
          <w:rFonts w:ascii="Optima" w:hAnsi="Optima" w:cs="Arial"/>
          <w:sz w:val="22"/>
          <w:szCs w:val="22"/>
        </w:rPr>
        <w:t>Baldock</w:t>
      </w:r>
      <w:proofErr w:type="spellEnd"/>
      <w:r w:rsidRPr="00C4241F">
        <w:rPr>
          <w:rFonts w:ascii="Optima" w:hAnsi="Optima" w:cs="Arial"/>
          <w:sz w:val="22"/>
          <w:szCs w:val="22"/>
        </w:rPr>
        <w:t xml:space="preserve">, R.J. </w:t>
      </w:r>
      <w:proofErr w:type="spellStart"/>
      <w:r w:rsidRPr="00C4241F">
        <w:rPr>
          <w:rFonts w:ascii="Optima" w:hAnsi="Optima" w:cs="Arial"/>
          <w:sz w:val="22"/>
          <w:szCs w:val="22"/>
        </w:rPr>
        <w:t>Smernik</w:t>
      </w:r>
      <w:proofErr w:type="spellEnd"/>
      <w:r w:rsidRPr="00C4241F">
        <w:rPr>
          <w:rFonts w:ascii="Optima" w:hAnsi="Optima" w:cs="Arial"/>
          <w:sz w:val="22"/>
          <w:szCs w:val="22"/>
        </w:rPr>
        <w:t>, O.A. Chadwick.  Progress in the Measurement of Organic Carbon Oxidation State (C</w:t>
      </w:r>
      <w:r w:rsidRPr="00C4241F">
        <w:rPr>
          <w:rFonts w:ascii="Optima" w:hAnsi="Optima" w:cs="Arial"/>
          <w:sz w:val="22"/>
          <w:szCs w:val="22"/>
          <w:vertAlign w:val="subscript"/>
        </w:rPr>
        <w:t>ox</w:t>
      </w:r>
      <w:r w:rsidRPr="00C4241F">
        <w:rPr>
          <w:rFonts w:ascii="Optima" w:hAnsi="Optima" w:cs="Arial"/>
          <w:sz w:val="22"/>
          <w:szCs w:val="22"/>
        </w:rPr>
        <w:t xml:space="preserve">) via </w:t>
      </w:r>
      <w:r w:rsidRPr="00C4241F">
        <w:rPr>
          <w:rFonts w:ascii="Optima" w:hAnsi="Optima" w:cs="Arial"/>
          <w:sz w:val="22"/>
          <w:szCs w:val="22"/>
          <w:vertAlign w:val="superscript"/>
        </w:rPr>
        <w:t>13</w:t>
      </w:r>
      <w:r w:rsidRPr="00C4241F">
        <w:rPr>
          <w:rFonts w:ascii="Optima" w:hAnsi="Optima" w:cs="Arial"/>
          <w:sz w:val="22"/>
          <w:szCs w:val="22"/>
        </w:rPr>
        <w:t>C NMR.  3</w:t>
      </w:r>
      <w:r w:rsidRPr="00C4241F">
        <w:rPr>
          <w:rFonts w:ascii="Optima" w:hAnsi="Optima" w:cs="Arial"/>
          <w:sz w:val="22"/>
          <w:szCs w:val="22"/>
          <w:vertAlign w:val="superscript"/>
        </w:rPr>
        <w:t>rd</w:t>
      </w:r>
      <w:r w:rsidRPr="00C4241F">
        <w:rPr>
          <w:rFonts w:ascii="Optima" w:hAnsi="Optima" w:cs="Arial"/>
          <w:sz w:val="22"/>
          <w:szCs w:val="22"/>
        </w:rPr>
        <w:t xml:space="preserve"> European Symposium on NMR Spectroscopy in Soil, Geo, and Environmental Sciences.  Freising, Germany, 2006.</w:t>
      </w:r>
    </w:p>
    <w:p w14:paraId="3B15351B"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color w:val="000000"/>
          <w:sz w:val="22"/>
          <w:szCs w:val="22"/>
        </w:rPr>
        <w:t xml:space="preserve">14. </w:t>
      </w:r>
      <w:r w:rsidRPr="00C4241F">
        <w:rPr>
          <w:rFonts w:ascii="Optima" w:hAnsi="Optima" w:cs="Arial"/>
          <w:color w:val="000000"/>
          <w:sz w:val="22"/>
          <w:szCs w:val="22"/>
          <w:u w:val="single"/>
        </w:rPr>
        <w:t xml:space="preserve">C.A. </w:t>
      </w:r>
      <w:proofErr w:type="spellStart"/>
      <w:r w:rsidRPr="00C4241F">
        <w:rPr>
          <w:rFonts w:ascii="Optima" w:hAnsi="Optima" w:cs="Arial"/>
          <w:color w:val="000000"/>
          <w:sz w:val="22"/>
          <w:szCs w:val="22"/>
          <w:u w:val="single"/>
        </w:rPr>
        <w:t>Masiello</w:t>
      </w:r>
      <w:proofErr w:type="spellEnd"/>
      <w:r w:rsidRPr="00C4241F">
        <w:rPr>
          <w:rFonts w:ascii="Optima" w:hAnsi="Optima" w:cs="Arial"/>
          <w:color w:val="000000"/>
          <w:sz w:val="22"/>
          <w:szCs w:val="22"/>
        </w:rPr>
        <w:t xml:space="preserve">, </w:t>
      </w:r>
      <w:r w:rsidRPr="00C4241F">
        <w:rPr>
          <w:rFonts w:ascii="Optima" w:hAnsi="Optima" w:cs="Arial"/>
          <w:i/>
          <w:color w:val="000000"/>
          <w:sz w:val="22"/>
          <w:szCs w:val="22"/>
        </w:rPr>
        <w:t>W.C. Hockaday, M.E. Gallagher,</w:t>
      </w:r>
      <w:r w:rsidRPr="00C4241F">
        <w:rPr>
          <w:rFonts w:ascii="Optima" w:hAnsi="Optima" w:cs="Arial"/>
          <w:color w:val="000000"/>
          <w:sz w:val="22"/>
          <w:szCs w:val="22"/>
        </w:rPr>
        <w:t xml:space="preserve"> J.T. Randerson, O.A. Chadwick, J.A. </w:t>
      </w:r>
      <w:proofErr w:type="spellStart"/>
      <w:r w:rsidRPr="00C4241F">
        <w:rPr>
          <w:rFonts w:ascii="Optima" w:hAnsi="Optima" w:cs="Arial"/>
          <w:color w:val="000000"/>
          <w:sz w:val="22"/>
          <w:szCs w:val="22"/>
        </w:rPr>
        <w:t>Baldock</w:t>
      </w:r>
      <w:proofErr w:type="spellEnd"/>
      <w:r w:rsidRPr="00C4241F">
        <w:rPr>
          <w:rFonts w:ascii="Optima" w:hAnsi="Optima" w:cs="Arial"/>
          <w:color w:val="000000"/>
          <w:sz w:val="22"/>
          <w:szCs w:val="22"/>
        </w:rPr>
        <w:t xml:space="preserve">, R.J. </w:t>
      </w:r>
      <w:proofErr w:type="spellStart"/>
      <w:proofErr w:type="gramStart"/>
      <w:r w:rsidRPr="00C4241F">
        <w:rPr>
          <w:rFonts w:ascii="Optima" w:hAnsi="Optima" w:cs="Arial"/>
          <w:color w:val="000000"/>
          <w:sz w:val="22"/>
          <w:szCs w:val="22"/>
        </w:rPr>
        <w:t>Smernik</w:t>
      </w:r>
      <w:proofErr w:type="spellEnd"/>
      <w:r w:rsidRPr="00C4241F">
        <w:rPr>
          <w:rFonts w:ascii="Optima" w:hAnsi="Optima" w:cs="Arial"/>
          <w:color w:val="000000"/>
          <w:sz w:val="22"/>
          <w:szCs w:val="22"/>
        </w:rPr>
        <w:t xml:space="preserve">,  </w:t>
      </w:r>
      <w:r w:rsidRPr="00C4241F">
        <w:rPr>
          <w:rFonts w:ascii="Optima" w:hAnsi="Optima" w:cs="Arial"/>
          <w:sz w:val="22"/>
          <w:szCs w:val="22"/>
        </w:rPr>
        <w:t>Tracking</w:t>
      </w:r>
      <w:proofErr w:type="gramEnd"/>
      <w:r w:rsidRPr="00C4241F">
        <w:rPr>
          <w:rFonts w:ascii="Optima" w:hAnsi="Optima" w:cs="Arial"/>
          <w:sz w:val="22"/>
          <w:szCs w:val="22"/>
        </w:rPr>
        <w:t xml:space="preserve"> the Carbon Oxidation State and Oxidative Ratio of the Terrestrial </w:t>
      </w:r>
      <w:proofErr w:type="spellStart"/>
      <w:r w:rsidRPr="00C4241F">
        <w:rPr>
          <w:rFonts w:ascii="Optima" w:hAnsi="Optima" w:cs="Arial"/>
          <w:sz w:val="22"/>
          <w:szCs w:val="22"/>
        </w:rPr>
        <w:t>Bioshere</w:t>
      </w:r>
      <w:proofErr w:type="spellEnd"/>
      <w:r w:rsidRPr="00C4241F">
        <w:rPr>
          <w:rFonts w:ascii="Optima" w:hAnsi="Optima" w:cs="Arial"/>
          <w:sz w:val="22"/>
          <w:szCs w:val="22"/>
        </w:rPr>
        <w:t>.  North American Carbon Meeting, Colorado Springs, CO, January 2007.</w:t>
      </w:r>
    </w:p>
    <w:p w14:paraId="37A317AA"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15. </w:t>
      </w:r>
      <w:r w:rsidRPr="00C4241F">
        <w:rPr>
          <w:rFonts w:ascii="Optima" w:hAnsi="Optima" w:cs="Arial"/>
          <w:i/>
          <w:sz w:val="22"/>
          <w:szCs w:val="22"/>
          <w:u w:val="single"/>
        </w:rPr>
        <w:t>F.W. Zeng</w:t>
      </w:r>
      <w:r w:rsidRPr="00C4241F">
        <w:rPr>
          <w:rFonts w:ascii="Optima" w:hAnsi="Optima" w:cs="Arial"/>
          <w:i/>
          <w:sz w:val="22"/>
          <w:szCs w:val="22"/>
        </w:rPr>
        <w:t>.</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Effects of Urbanization on River CO</w:t>
      </w:r>
      <w:r w:rsidRPr="00C4241F">
        <w:rPr>
          <w:rFonts w:ascii="Optima" w:hAnsi="Optima" w:cs="Arial"/>
          <w:sz w:val="22"/>
          <w:szCs w:val="22"/>
          <w:vertAlign w:val="subscript"/>
        </w:rPr>
        <w:t>2</w:t>
      </w:r>
      <w:r w:rsidRPr="00C4241F">
        <w:rPr>
          <w:rFonts w:ascii="Optima" w:hAnsi="Optima" w:cs="Arial"/>
          <w:sz w:val="22"/>
          <w:szCs w:val="22"/>
        </w:rPr>
        <w:t xml:space="preserve"> Emissions, Fall American Geophysical Union Meeting, San Francisco, Dec. 12-17, 2007.</w:t>
      </w:r>
    </w:p>
    <w:p w14:paraId="06CF99D8"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16. </w:t>
      </w:r>
      <w:r w:rsidRPr="00C4241F">
        <w:rPr>
          <w:rFonts w:ascii="Optima" w:hAnsi="Optima" w:cs="Arial"/>
          <w:i/>
          <w:sz w:val="22"/>
          <w:szCs w:val="22"/>
          <w:u w:val="single"/>
        </w:rPr>
        <w:t>W.C. Hockaday</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J.A. </w:t>
      </w:r>
      <w:proofErr w:type="spellStart"/>
      <w:r w:rsidRPr="00C4241F">
        <w:rPr>
          <w:rFonts w:ascii="Optima" w:hAnsi="Optima" w:cs="Arial"/>
          <w:sz w:val="22"/>
          <w:szCs w:val="22"/>
        </w:rPr>
        <w:t>Baldock</w:t>
      </w:r>
      <w:proofErr w:type="spellEnd"/>
      <w:r w:rsidRPr="00C4241F">
        <w:rPr>
          <w:rFonts w:ascii="Optima" w:hAnsi="Optima" w:cs="Arial"/>
          <w:sz w:val="22"/>
          <w:szCs w:val="22"/>
        </w:rPr>
        <w:t>, C.M. Iverson, R.J. Norby.  Analysis of Changes in Biochemical Composition Under Free-Air CO</w:t>
      </w:r>
      <w:r w:rsidRPr="00C4241F">
        <w:rPr>
          <w:rFonts w:ascii="Optima" w:hAnsi="Optima" w:cs="Arial"/>
          <w:sz w:val="22"/>
          <w:szCs w:val="22"/>
          <w:vertAlign w:val="subscript"/>
        </w:rPr>
        <w:t>2</w:t>
      </w:r>
      <w:r w:rsidRPr="00C4241F">
        <w:rPr>
          <w:rFonts w:ascii="Optima" w:hAnsi="Optima" w:cs="Arial"/>
          <w:sz w:val="22"/>
          <w:szCs w:val="22"/>
        </w:rPr>
        <w:t xml:space="preserve"> Enrichment by </w:t>
      </w:r>
      <w:r w:rsidRPr="00C4241F">
        <w:rPr>
          <w:rFonts w:ascii="Optima" w:hAnsi="Optima" w:cs="Arial"/>
          <w:sz w:val="22"/>
          <w:szCs w:val="22"/>
          <w:vertAlign w:val="superscript"/>
        </w:rPr>
        <w:t>13</w:t>
      </w:r>
      <w:r w:rsidRPr="00C4241F">
        <w:rPr>
          <w:rFonts w:ascii="Optima" w:hAnsi="Optima" w:cs="Arial"/>
          <w:sz w:val="22"/>
          <w:szCs w:val="22"/>
        </w:rPr>
        <w:t>C Nuclear Magnetic Resonance:  Leaf Litter, Roots, and Soils from Oak Ridge, Fall American Geophysical Union Meeting, San Francisco, Dec. 12-17, 2007.</w:t>
      </w:r>
    </w:p>
    <w:p w14:paraId="654DB913"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lastRenderedPageBreak/>
        <w:t xml:space="preserve">17. </w:t>
      </w:r>
      <w:r w:rsidRPr="00C4241F">
        <w:rPr>
          <w:rFonts w:ascii="Optima" w:hAnsi="Optima" w:cs="Arial"/>
          <w:i/>
          <w:sz w:val="22"/>
          <w:szCs w:val="22"/>
          <w:u w:val="single"/>
        </w:rPr>
        <w:t>M.E. Gallagher</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J.T. Randerson, O.A. Chadwick, G.P. Robertson.  Accuracy and Precision in Measurements of Biomass Oxidative Ratio and Carbon Oxidation State, Fall American Geophysical Union Meeting, San Francisco, Dec. 12-17, 2007.</w:t>
      </w:r>
    </w:p>
    <w:p w14:paraId="71C20449"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18. </w:t>
      </w:r>
      <w:r w:rsidRPr="00C4241F">
        <w:rPr>
          <w:rFonts w:ascii="Optima" w:hAnsi="Optima" w:cs="Arial"/>
          <w:i/>
          <w:sz w:val="22"/>
          <w:szCs w:val="22"/>
          <w:u w:val="single"/>
        </w:rPr>
        <w:t>M.E. Gallagher</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t>
      </w:r>
      <w:r w:rsidRPr="00C4241F">
        <w:rPr>
          <w:rFonts w:ascii="Optima" w:hAnsi="Optima" w:cs="Arial"/>
          <w:i/>
          <w:sz w:val="22"/>
          <w:szCs w:val="22"/>
        </w:rPr>
        <w:t>W.C. Hockaday</w:t>
      </w:r>
      <w:r w:rsidRPr="00C4241F">
        <w:rPr>
          <w:rFonts w:ascii="Optima" w:hAnsi="Optima" w:cs="Arial"/>
          <w:sz w:val="22"/>
          <w:szCs w:val="22"/>
        </w:rPr>
        <w:t xml:space="preserve">, C.P. </w:t>
      </w:r>
      <w:proofErr w:type="spellStart"/>
      <w:r w:rsidRPr="00C4241F">
        <w:rPr>
          <w:rFonts w:ascii="Optima" w:hAnsi="Optima" w:cs="Arial"/>
          <w:sz w:val="22"/>
          <w:szCs w:val="22"/>
        </w:rPr>
        <w:t>McSwiney</w:t>
      </w:r>
      <w:proofErr w:type="spellEnd"/>
      <w:r w:rsidRPr="00C4241F">
        <w:rPr>
          <w:rFonts w:ascii="Optima" w:hAnsi="Optima" w:cs="Arial"/>
          <w:sz w:val="22"/>
          <w:szCs w:val="22"/>
        </w:rPr>
        <w:t xml:space="preserve">, G.P. Robertson, J.A. </w:t>
      </w:r>
      <w:proofErr w:type="spellStart"/>
      <w:r w:rsidRPr="00C4241F">
        <w:rPr>
          <w:rFonts w:ascii="Optima" w:hAnsi="Optima" w:cs="Arial"/>
          <w:sz w:val="22"/>
          <w:szCs w:val="22"/>
        </w:rPr>
        <w:t>Baldock</w:t>
      </w:r>
      <w:proofErr w:type="spellEnd"/>
      <w:r w:rsidRPr="00C4241F">
        <w:rPr>
          <w:rFonts w:ascii="Optima" w:hAnsi="Optima" w:cs="Arial"/>
          <w:sz w:val="22"/>
          <w:szCs w:val="22"/>
        </w:rPr>
        <w:t xml:space="preserve"> Changes in Plant Biochemistry Under Varying Nitrogen Fertilization:  Implications for the Soil Carbon Pools. Joint Meeting:  Geological Society of America, Soil Science Society of America, American Society of Agronomy, Crop Sciences Society of America, Houston, October 5-9, 2008.</w:t>
      </w:r>
    </w:p>
    <w:p w14:paraId="3B2B646C"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19. </w:t>
      </w:r>
      <w:r w:rsidRPr="00C4241F">
        <w:rPr>
          <w:rFonts w:ascii="Optima" w:hAnsi="Optima" w:cs="Arial"/>
          <w:i/>
          <w:sz w:val="22"/>
          <w:szCs w:val="22"/>
          <w:u w:val="single"/>
        </w:rPr>
        <w:t>M.L. Keller,</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B. Dugan, J.A. </w:t>
      </w:r>
      <w:proofErr w:type="spellStart"/>
      <w:r w:rsidRPr="00C4241F">
        <w:rPr>
          <w:rFonts w:ascii="Optima" w:hAnsi="Optima" w:cs="Arial"/>
          <w:sz w:val="22"/>
          <w:szCs w:val="22"/>
        </w:rPr>
        <w:t>Rudgers</w:t>
      </w:r>
      <w:proofErr w:type="spellEnd"/>
      <w:r w:rsidRPr="00C4241F">
        <w:rPr>
          <w:rFonts w:ascii="Optima" w:hAnsi="Optima" w:cs="Arial"/>
          <w:sz w:val="22"/>
          <w:szCs w:val="22"/>
        </w:rPr>
        <w:t xml:space="preserve">, S.C. </w:t>
      </w:r>
      <w:proofErr w:type="spellStart"/>
      <w:r w:rsidRPr="00C4241F">
        <w:rPr>
          <w:rFonts w:ascii="Optima" w:hAnsi="Optima" w:cs="Arial"/>
          <w:sz w:val="22"/>
          <w:szCs w:val="22"/>
        </w:rPr>
        <w:t>Capareda</w:t>
      </w:r>
      <w:proofErr w:type="spellEnd"/>
      <w:r w:rsidRPr="00C4241F">
        <w:rPr>
          <w:rFonts w:ascii="Optima" w:hAnsi="Optima" w:cs="Arial"/>
          <w:sz w:val="22"/>
          <w:szCs w:val="22"/>
        </w:rPr>
        <w:t xml:space="preserve">. Phytotoxicity and Plant Productivity Analysis of Tar-Enriched </w:t>
      </w:r>
      <w:proofErr w:type="spellStart"/>
      <w:r w:rsidRPr="00C4241F">
        <w:rPr>
          <w:rFonts w:ascii="Optima" w:hAnsi="Optima" w:cs="Arial"/>
          <w:sz w:val="22"/>
          <w:szCs w:val="22"/>
        </w:rPr>
        <w:t>Biochars</w:t>
      </w:r>
      <w:proofErr w:type="spellEnd"/>
      <w:r w:rsidRPr="00C4241F">
        <w:rPr>
          <w:rFonts w:ascii="Optima" w:hAnsi="Optima" w:cs="Arial"/>
          <w:sz w:val="22"/>
          <w:szCs w:val="22"/>
        </w:rPr>
        <w:t>. Fall American Geophysical Union Meeting, San Francisco, Dec. 15-19, 2008.</w:t>
      </w:r>
    </w:p>
    <w:p w14:paraId="0AB85F7A"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20. </w:t>
      </w:r>
      <w:r w:rsidRPr="00C4241F">
        <w:rPr>
          <w:rFonts w:ascii="Optima" w:hAnsi="Optima" w:cs="Arial"/>
          <w:i/>
          <w:sz w:val="22"/>
          <w:szCs w:val="22"/>
          <w:u w:val="single"/>
        </w:rPr>
        <w:t>F. Zeng</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t>
      </w:r>
      <w:r w:rsidRPr="00C4241F">
        <w:rPr>
          <w:rFonts w:ascii="Optima" w:hAnsi="Optima" w:cs="Arial"/>
          <w:i/>
          <w:sz w:val="22"/>
          <w:szCs w:val="22"/>
        </w:rPr>
        <w:t>W.C. Hockaday</w:t>
      </w:r>
      <w:r w:rsidRPr="00C4241F">
        <w:rPr>
          <w:rFonts w:ascii="Optima" w:hAnsi="Optima" w:cs="Arial"/>
          <w:sz w:val="22"/>
          <w:szCs w:val="22"/>
        </w:rPr>
        <w:t>.  Controls on the Origin and Cycling of Riverine Dissolved Inorganic Carbon in the Brazos River, Texas. Fall American Geophysical Union Meeting, San Francisco, Dec. 15-19, 2008.</w:t>
      </w:r>
    </w:p>
    <w:p w14:paraId="5E336F6F"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21. </w:t>
      </w:r>
      <w:r w:rsidRPr="00C4241F">
        <w:rPr>
          <w:rFonts w:ascii="Optima" w:hAnsi="Optima" w:cs="Arial"/>
          <w:i/>
          <w:sz w:val="22"/>
          <w:szCs w:val="22"/>
          <w:u w:val="single"/>
        </w:rPr>
        <w:t>M.E. Gallagher,</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t>
      </w:r>
      <w:r w:rsidRPr="00C4241F">
        <w:rPr>
          <w:rFonts w:ascii="Optima" w:hAnsi="Optima" w:cs="Arial"/>
          <w:i/>
          <w:sz w:val="22"/>
          <w:szCs w:val="22"/>
        </w:rPr>
        <w:t>W.C. Hockaday</w:t>
      </w:r>
      <w:r w:rsidRPr="00C4241F">
        <w:rPr>
          <w:rFonts w:ascii="Optima" w:hAnsi="Optima" w:cs="Arial"/>
          <w:sz w:val="22"/>
          <w:szCs w:val="22"/>
        </w:rPr>
        <w:t xml:space="preserve">, C.P. </w:t>
      </w:r>
      <w:proofErr w:type="spellStart"/>
      <w:r w:rsidRPr="00C4241F">
        <w:rPr>
          <w:rFonts w:ascii="Optima" w:hAnsi="Optima" w:cs="Arial"/>
          <w:sz w:val="22"/>
          <w:szCs w:val="22"/>
        </w:rPr>
        <w:t>McSwiney</w:t>
      </w:r>
      <w:proofErr w:type="spellEnd"/>
      <w:r w:rsidRPr="00C4241F">
        <w:rPr>
          <w:rFonts w:ascii="Optima" w:hAnsi="Optima" w:cs="Arial"/>
          <w:sz w:val="22"/>
          <w:szCs w:val="22"/>
        </w:rPr>
        <w:t>, G.P. Robertson. The Effects of Nitrogen Fertilization of a Corn Ecosystem's Oxidative Ratio and Its Carbon Cycle Implications.  Fall American Geophysical Union Meeting, San Francisco, Dec. 15-19, 2008.</w:t>
      </w:r>
    </w:p>
    <w:p w14:paraId="7646E44A"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22. </w:t>
      </w:r>
      <w:r w:rsidRPr="00C4241F">
        <w:rPr>
          <w:rFonts w:ascii="Optima" w:hAnsi="Optima" w:cs="Arial"/>
          <w:i/>
          <w:sz w:val="22"/>
          <w:szCs w:val="22"/>
          <w:u w:val="single"/>
        </w:rPr>
        <w:t>T.J. Kinney,</w:t>
      </w:r>
      <w:r w:rsidRPr="00C4241F">
        <w:rPr>
          <w:rFonts w:ascii="Optima" w:hAnsi="Optima" w:cs="Arial"/>
          <w:sz w:val="22"/>
          <w:szCs w:val="22"/>
        </w:rPr>
        <w:t xml:space="preserve"> </w:t>
      </w:r>
      <w:r w:rsidRPr="00C4241F">
        <w:rPr>
          <w:rFonts w:ascii="Optima" w:hAnsi="Optima" w:cs="Arial"/>
          <w:i/>
          <w:sz w:val="22"/>
          <w:szCs w:val="22"/>
        </w:rPr>
        <w:t>W.C. Hockaday</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B. Dugan, </w:t>
      </w:r>
      <w:r w:rsidRPr="00C4241F">
        <w:rPr>
          <w:rFonts w:ascii="Optima" w:hAnsi="Optima" w:cs="Arial"/>
          <w:i/>
          <w:sz w:val="22"/>
          <w:szCs w:val="22"/>
        </w:rPr>
        <w:t>M. Dean</w:t>
      </w:r>
      <w:r w:rsidRPr="00C4241F">
        <w:rPr>
          <w:rFonts w:ascii="Optima" w:hAnsi="Optima" w:cs="Arial"/>
          <w:sz w:val="22"/>
          <w:szCs w:val="22"/>
        </w:rPr>
        <w:t xml:space="preserve">.  Engineering Biochar Hydrophobicity to Mitigate Risk of Top-soil Erosion.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18B0EB76"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23. </w:t>
      </w:r>
      <w:r w:rsidRPr="00C4241F">
        <w:rPr>
          <w:rFonts w:ascii="Optima" w:hAnsi="Optima" w:cs="Arial"/>
          <w:i/>
          <w:sz w:val="22"/>
          <w:szCs w:val="22"/>
          <w:u w:val="single"/>
        </w:rPr>
        <w:t>F.-W. Zeng</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Effects of Land Use and Lithology on the Origin and Cycling of Dissolved Inorganic Carbon in the Brazos River, Texas.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5645DC04"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24.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Interannual Variations in Ecosystem Oxidative Ratio in Croplands, Deciduous Forest, Coniferous Forest, and Early Successional Forest Ecosystems.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5116709A"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25. </w:t>
      </w:r>
      <w:r w:rsidRPr="00C4241F">
        <w:rPr>
          <w:rFonts w:ascii="Optima" w:hAnsi="Optima" w:cs="Arial"/>
          <w:i/>
          <w:sz w:val="22"/>
          <w:szCs w:val="22"/>
          <w:u w:val="single"/>
        </w:rPr>
        <w:t>W.C. Hockaday</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t>
      </w:r>
      <w:r w:rsidRPr="00C4241F">
        <w:rPr>
          <w:rFonts w:ascii="Optima" w:hAnsi="Optima" w:cs="Arial"/>
          <w:i/>
          <w:sz w:val="22"/>
          <w:szCs w:val="22"/>
        </w:rPr>
        <w:t xml:space="preserve">M.E. Gallagher, L.J. </w:t>
      </w:r>
      <w:proofErr w:type="spellStart"/>
      <w:r w:rsidRPr="00C4241F">
        <w:rPr>
          <w:rFonts w:ascii="Optima" w:hAnsi="Optima" w:cs="Arial"/>
          <w:i/>
          <w:sz w:val="22"/>
          <w:szCs w:val="22"/>
        </w:rPr>
        <w:t>Calligan</w:t>
      </w:r>
      <w:proofErr w:type="spellEnd"/>
      <w:r w:rsidRPr="00C4241F">
        <w:rPr>
          <w:rFonts w:ascii="Optima" w:hAnsi="Optima" w:cs="Arial"/>
          <w:sz w:val="22"/>
          <w:szCs w:val="22"/>
        </w:rPr>
        <w:t xml:space="preserve">.  The Effects of Land-Use Change on Ecosystem Oxidative Ratio.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64EA940B"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26. </w:t>
      </w:r>
      <w:r w:rsidRPr="00C4241F">
        <w:rPr>
          <w:rFonts w:ascii="Optima" w:hAnsi="Optima" w:cs="Arial"/>
          <w:i/>
          <w:sz w:val="22"/>
          <w:szCs w:val="22"/>
          <w:u w:val="single"/>
        </w:rPr>
        <w:t>M.E. Gallagher</w:t>
      </w:r>
      <w:r w:rsidRPr="00C4241F">
        <w:rPr>
          <w:rFonts w:ascii="Optima" w:hAnsi="Optima" w:cs="Arial"/>
          <w:sz w:val="22"/>
          <w:szCs w:val="22"/>
        </w:rPr>
        <w:t xml:space="preserve">, </w:t>
      </w:r>
      <w:r w:rsidRPr="00C4241F">
        <w:rPr>
          <w:rFonts w:ascii="Optima" w:hAnsi="Optima" w:cs="Arial"/>
          <w:i/>
          <w:sz w:val="22"/>
          <w:szCs w:val="22"/>
        </w:rPr>
        <w:t>W.C. Hockaday,</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S. Snapp, W, </w:t>
      </w:r>
      <w:proofErr w:type="spellStart"/>
      <w:r w:rsidRPr="00C4241F">
        <w:rPr>
          <w:rFonts w:ascii="Optima" w:hAnsi="Optima" w:cs="Arial"/>
          <w:sz w:val="22"/>
          <w:szCs w:val="22"/>
        </w:rPr>
        <w:t>Polley</w:t>
      </w:r>
      <w:proofErr w:type="spellEnd"/>
      <w:r w:rsidRPr="00C4241F">
        <w:rPr>
          <w:rFonts w:ascii="Optima" w:hAnsi="Optima" w:cs="Arial"/>
          <w:sz w:val="22"/>
          <w:szCs w:val="22"/>
        </w:rPr>
        <w:t xml:space="preserve">, C.P. </w:t>
      </w:r>
      <w:proofErr w:type="spellStart"/>
      <w:r w:rsidRPr="00C4241F">
        <w:rPr>
          <w:rFonts w:ascii="Optima" w:hAnsi="Optima" w:cs="Arial"/>
          <w:sz w:val="22"/>
          <w:szCs w:val="22"/>
        </w:rPr>
        <w:t>McSwiney</w:t>
      </w:r>
      <w:proofErr w:type="spellEnd"/>
      <w:r w:rsidRPr="00C4241F">
        <w:rPr>
          <w:rFonts w:ascii="Optima" w:hAnsi="Optima" w:cs="Arial"/>
          <w:sz w:val="22"/>
          <w:szCs w:val="22"/>
        </w:rPr>
        <w:t xml:space="preserve">, J. </w:t>
      </w:r>
      <w:proofErr w:type="spellStart"/>
      <w:r w:rsidRPr="00C4241F">
        <w:rPr>
          <w:rFonts w:ascii="Optima" w:hAnsi="Optima" w:cs="Arial"/>
          <w:sz w:val="22"/>
          <w:szCs w:val="22"/>
        </w:rPr>
        <w:t>Baldock</w:t>
      </w:r>
      <w:proofErr w:type="spellEnd"/>
      <w:r w:rsidRPr="00C4241F">
        <w:rPr>
          <w:rFonts w:ascii="Optima" w:hAnsi="Optima" w:cs="Arial"/>
          <w:sz w:val="22"/>
          <w:szCs w:val="22"/>
        </w:rPr>
        <w:t>.  The Potential Impacts of Nutrient and CO</w:t>
      </w:r>
      <w:r w:rsidRPr="00C4241F">
        <w:rPr>
          <w:rFonts w:ascii="Optima" w:hAnsi="Optima" w:cs="Arial"/>
          <w:sz w:val="22"/>
          <w:szCs w:val="22"/>
          <w:vertAlign w:val="subscript"/>
        </w:rPr>
        <w:t>2</w:t>
      </w:r>
      <w:r w:rsidRPr="00C4241F">
        <w:rPr>
          <w:rFonts w:ascii="Optima" w:hAnsi="Optima" w:cs="Arial"/>
          <w:sz w:val="22"/>
          <w:szCs w:val="22"/>
        </w:rPr>
        <w:t xml:space="preserve"> variations on Ecosystem Oxidative Ratio.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163E4A82"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27.  </w:t>
      </w:r>
      <w:bookmarkStart w:id="2" w:name="OLE_LINK2"/>
      <w:r w:rsidRPr="00C4241F">
        <w:rPr>
          <w:rFonts w:ascii="Optima" w:hAnsi="Optima" w:cs="Arial"/>
          <w:i/>
          <w:sz w:val="22"/>
          <w:szCs w:val="22"/>
          <w:u w:val="single"/>
        </w:rPr>
        <w:t>W.C. Hockaday</w:t>
      </w:r>
      <w:r w:rsidRPr="00C4241F">
        <w:rPr>
          <w:rFonts w:ascii="Optima" w:hAnsi="Optima" w:cs="Arial"/>
          <w:sz w:val="22"/>
          <w:szCs w:val="22"/>
        </w:rPr>
        <w:t xml:space="preserve">, Y.-S. Hwang, Q. Li, C.A. </w:t>
      </w:r>
      <w:proofErr w:type="spellStart"/>
      <w:r w:rsidRPr="00C4241F">
        <w:rPr>
          <w:rFonts w:ascii="Optima" w:hAnsi="Optima" w:cs="Arial"/>
          <w:sz w:val="22"/>
          <w:szCs w:val="22"/>
        </w:rPr>
        <w:t>Masiello</w:t>
      </w:r>
      <w:proofErr w:type="spellEnd"/>
      <w:r w:rsidRPr="00C4241F">
        <w:rPr>
          <w:rFonts w:ascii="Optima" w:hAnsi="Optima" w:cs="Arial"/>
          <w:sz w:val="22"/>
          <w:szCs w:val="22"/>
        </w:rPr>
        <w:t>.  Mass Spectrometric Evidence of Non-Colloidal Fullerenes in Waters Containing Natural Organic Matter. American Chemical Society National Meeting, San Francisco, March 21-25, 2010.</w:t>
      </w:r>
      <w:bookmarkEnd w:id="2"/>
    </w:p>
    <w:p w14:paraId="6EBD0EE7"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28.  </w:t>
      </w:r>
      <w:r w:rsidRPr="00C4241F">
        <w:rPr>
          <w:rFonts w:ascii="Optima" w:hAnsi="Optima" w:cs="Arial"/>
          <w:i/>
          <w:sz w:val="22"/>
          <w:szCs w:val="22"/>
          <w:u w:val="single"/>
        </w:rPr>
        <w:t>W.C. Hockaday</w:t>
      </w:r>
      <w:r w:rsidRPr="00C4241F">
        <w:rPr>
          <w:rFonts w:ascii="Optima" w:hAnsi="Optima" w:cs="Arial"/>
          <w:i/>
          <w:sz w:val="22"/>
          <w:szCs w:val="22"/>
        </w:rPr>
        <w:t xml:space="preserve">, </w:t>
      </w:r>
      <w:r w:rsidRPr="00C4241F">
        <w:rPr>
          <w:rFonts w:ascii="Optima" w:hAnsi="Optima" w:cs="Arial"/>
          <w:sz w:val="22"/>
          <w:szCs w:val="22"/>
        </w:rPr>
        <w:t xml:space="preserve">S. Kim, P.G. Hatcher, C.A. </w:t>
      </w:r>
      <w:proofErr w:type="spellStart"/>
      <w:r w:rsidRPr="00C4241F">
        <w:rPr>
          <w:rFonts w:ascii="Optima" w:hAnsi="Optima" w:cs="Arial"/>
          <w:sz w:val="22"/>
          <w:szCs w:val="22"/>
        </w:rPr>
        <w:t>Masiello</w:t>
      </w:r>
      <w:proofErr w:type="spellEnd"/>
      <w:r w:rsidRPr="00C4241F">
        <w:rPr>
          <w:rFonts w:ascii="Optima" w:hAnsi="Optima" w:cs="Arial"/>
          <w:sz w:val="22"/>
          <w:szCs w:val="22"/>
        </w:rPr>
        <w:t>.  Comparing the Molecular Structures of Black Carbon in Soil and Water to Constrain Processes of Formation and Decomposition.  American Chemical Society National Meeting, San Francisco, March 21-25, 2010.</w:t>
      </w:r>
    </w:p>
    <w:p w14:paraId="65F19E2A"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29.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w:t>
      </w:r>
      <w:r w:rsidRPr="00C4241F">
        <w:rPr>
          <w:rFonts w:ascii="Optima" w:hAnsi="Optima" w:cs="Arial"/>
          <w:i/>
          <w:sz w:val="22"/>
          <w:szCs w:val="22"/>
        </w:rPr>
        <w:t xml:space="preserve">W.C. Hockaday, </w:t>
      </w:r>
      <w:r w:rsidRPr="00C4241F">
        <w:rPr>
          <w:rFonts w:ascii="Optima" w:hAnsi="Optima" w:cs="Arial"/>
          <w:sz w:val="22"/>
          <w:szCs w:val="22"/>
        </w:rPr>
        <w:t xml:space="preserve">K. </w:t>
      </w:r>
      <w:proofErr w:type="spellStart"/>
      <w:r w:rsidRPr="00C4241F">
        <w:rPr>
          <w:rFonts w:ascii="Optima" w:hAnsi="Optima" w:cs="Arial"/>
          <w:sz w:val="22"/>
          <w:szCs w:val="22"/>
        </w:rPr>
        <w:t>Zygourakis</w:t>
      </w:r>
      <w:proofErr w:type="spellEnd"/>
      <w:r w:rsidRPr="00C4241F">
        <w:rPr>
          <w:rFonts w:ascii="Optima" w:hAnsi="Optima" w:cs="Arial"/>
          <w:sz w:val="22"/>
          <w:szCs w:val="22"/>
        </w:rPr>
        <w:t xml:space="preserve">, B. Dugan, J.A. </w:t>
      </w:r>
      <w:proofErr w:type="spellStart"/>
      <w:r w:rsidRPr="00C4241F">
        <w:rPr>
          <w:rFonts w:ascii="Optima" w:hAnsi="Optima" w:cs="Arial"/>
          <w:sz w:val="22"/>
          <w:szCs w:val="22"/>
        </w:rPr>
        <w:t>Rudgers</w:t>
      </w:r>
      <w:proofErr w:type="spellEnd"/>
      <w:r w:rsidRPr="00C4241F">
        <w:rPr>
          <w:rFonts w:ascii="Optima" w:hAnsi="Optima" w:cs="Arial"/>
          <w:sz w:val="22"/>
          <w:szCs w:val="22"/>
        </w:rPr>
        <w:t xml:space="preserve">, P.J.J. Alvarez, T.W. </w:t>
      </w:r>
      <w:proofErr w:type="spellStart"/>
      <w:r w:rsidRPr="00C4241F">
        <w:rPr>
          <w:rFonts w:ascii="Optima" w:hAnsi="Optima" w:cs="Arial"/>
          <w:sz w:val="22"/>
          <w:szCs w:val="22"/>
        </w:rPr>
        <w:t>Boutton</w:t>
      </w:r>
      <w:proofErr w:type="spellEnd"/>
      <w:r w:rsidRPr="00C4241F">
        <w:rPr>
          <w:rFonts w:ascii="Optima" w:hAnsi="Optima" w:cs="Arial"/>
          <w:sz w:val="22"/>
          <w:szCs w:val="22"/>
        </w:rPr>
        <w:t xml:space="preserve">, </w:t>
      </w:r>
      <w:r w:rsidRPr="00C4241F">
        <w:rPr>
          <w:rFonts w:ascii="Optima" w:hAnsi="Optima" w:cs="Arial"/>
          <w:i/>
          <w:sz w:val="22"/>
          <w:szCs w:val="22"/>
        </w:rPr>
        <w:t xml:space="preserve">L.A. Pyle, T.J. Kinney, H. Sun, </w:t>
      </w:r>
      <w:r w:rsidRPr="00C4241F">
        <w:rPr>
          <w:rFonts w:ascii="Optima" w:hAnsi="Optima" w:cs="Arial"/>
          <w:sz w:val="22"/>
          <w:szCs w:val="22"/>
        </w:rPr>
        <w:t xml:space="preserve">D. Li.  Biochar Research at Rice University:  An </w:t>
      </w:r>
      <w:proofErr w:type="spellStart"/>
      <w:r w:rsidRPr="00C4241F">
        <w:rPr>
          <w:rFonts w:ascii="Optima" w:hAnsi="Optima" w:cs="Arial"/>
          <w:sz w:val="22"/>
          <w:szCs w:val="22"/>
        </w:rPr>
        <w:t>Overivew</w:t>
      </w:r>
      <w:proofErr w:type="spellEnd"/>
      <w:r w:rsidRPr="00C4241F">
        <w:rPr>
          <w:rFonts w:ascii="Optima" w:hAnsi="Optima" w:cs="Arial"/>
          <w:sz w:val="22"/>
          <w:szCs w:val="22"/>
        </w:rPr>
        <w:t>.  Geological Society of America, Denver, CO, 2010.</w:t>
      </w:r>
    </w:p>
    <w:p w14:paraId="014DA0FB"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30.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w:t>
      </w:r>
      <w:r w:rsidRPr="00C4241F">
        <w:rPr>
          <w:rFonts w:ascii="Optima" w:hAnsi="Optima" w:cs="Arial"/>
          <w:i/>
          <w:sz w:val="22"/>
          <w:szCs w:val="22"/>
        </w:rPr>
        <w:t>M.E. Gallagher, W.C. Hockaday</w:t>
      </w:r>
      <w:r w:rsidRPr="00C4241F">
        <w:rPr>
          <w:rFonts w:ascii="Optima" w:hAnsi="Optima" w:cs="Arial"/>
          <w:sz w:val="22"/>
          <w:szCs w:val="22"/>
        </w:rPr>
        <w:t xml:space="preserve">.  Global Carbon Reservoir Oxidative Ratios.  Fall American Geophysical Union Meeting, San Francisco, Dec. 13-18, 2010. </w:t>
      </w:r>
    </w:p>
    <w:p w14:paraId="1A2569FE"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31.  </w:t>
      </w:r>
      <w:r w:rsidRPr="00C4241F">
        <w:rPr>
          <w:rFonts w:ascii="Optima" w:hAnsi="Optima" w:cs="Arial"/>
          <w:i/>
          <w:sz w:val="22"/>
          <w:szCs w:val="22"/>
          <w:u w:val="single"/>
        </w:rPr>
        <w:t>M.E. Gallagher</w:t>
      </w:r>
      <w:r w:rsidRPr="00C4241F">
        <w:rPr>
          <w:rFonts w:ascii="Optima" w:hAnsi="Optima" w:cs="Arial"/>
          <w:i/>
          <w:sz w:val="22"/>
          <w:szCs w:val="22"/>
        </w:rPr>
        <w:t xml:space="preserve">, W.C. Hockaday, </w:t>
      </w:r>
      <w:r w:rsidRPr="00C4241F">
        <w:rPr>
          <w:rFonts w:ascii="Optima" w:hAnsi="Optima" w:cs="Arial"/>
          <w:sz w:val="22"/>
          <w:szCs w:val="22"/>
        </w:rPr>
        <w:t xml:space="preserve">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S. Snapp, C. </w:t>
      </w:r>
      <w:proofErr w:type="spellStart"/>
      <w:r w:rsidRPr="00C4241F">
        <w:rPr>
          <w:rFonts w:ascii="Optima" w:hAnsi="Optima" w:cs="Arial"/>
          <w:sz w:val="22"/>
          <w:szCs w:val="22"/>
        </w:rPr>
        <w:t>McSwiney</w:t>
      </w:r>
      <w:proofErr w:type="spellEnd"/>
      <w:r w:rsidRPr="00C4241F">
        <w:rPr>
          <w:rFonts w:ascii="Optima" w:hAnsi="Optima" w:cs="Arial"/>
          <w:sz w:val="22"/>
          <w:szCs w:val="22"/>
        </w:rPr>
        <w:t xml:space="preserve">, J.A. </w:t>
      </w:r>
      <w:proofErr w:type="spellStart"/>
      <w:r w:rsidRPr="00C4241F">
        <w:rPr>
          <w:rFonts w:ascii="Optima" w:hAnsi="Optima" w:cs="Arial"/>
          <w:sz w:val="22"/>
          <w:szCs w:val="22"/>
        </w:rPr>
        <w:t>Baldock</w:t>
      </w:r>
      <w:proofErr w:type="spellEnd"/>
      <w:r w:rsidRPr="00C4241F">
        <w:rPr>
          <w:rFonts w:ascii="Optima" w:hAnsi="Optima" w:cs="Arial"/>
          <w:sz w:val="22"/>
          <w:szCs w:val="22"/>
        </w:rPr>
        <w:t xml:space="preserve">.  Biochemical Disincentives to Fertilizing Cellulosic Ethanol Crops. Fall American Geophysical Union Meeting, San Francisco, Dec. 13-18, 2010. </w:t>
      </w:r>
    </w:p>
    <w:p w14:paraId="28600094"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lastRenderedPageBreak/>
        <w:t xml:space="preserve">32.  </w:t>
      </w:r>
      <w:r w:rsidRPr="00C4241F">
        <w:rPr>
          <w:rFonts w:ascii="Optima" w:hAnsi="Optima" w:cs="Arial"/>
          <w:i/>
          <w:sz w:val="22"/>
          <w:szCs w:val="22"/>
          <w:u w:val="single"/>
        </w:rPr>
        <w:t>L.A. Pyle,</w:t>
      </w:r>
      <w:r w:rsidRPr="00C4241F">
        <w:rPr>
          <w:rFonts w:ascii="Optima" w:hAnsi="Optima" w:cs="Arial"/>
          <w:i/>
          <w:sz w:val="22"/>
          <w:szCs w:val="22"/>
        </w:rPr>
        <w:t xml:space="preserve"> W.C. Hockaday, C.A. </w:t>
      </w:r>
      <w:proofErr w:type="spellStart"/>
      <w:r w:rsidRPr="00C4241F">
        <w:rPr>
          <w:rFonts w:ascii="Optima" w:hAnsi="Optima" w:cs="Arial"/>
          <w:i/>
          <w:sz w:val="22"/>
          <w:szCs w:val="22"/>
        </w:rPr>
        <w:t>Masiello</w:t>
      </w:r>
      <w:proofErr w:type="spellEnd"/>
      <w:r w:rsidRPr="00C4241F">
        <w:rPr>
          <w:rFonts w:ascii="Optima" w:hAnsi="Optima" w:cs="Arial"/>
          <w:i/>
          <w:sz w:val="22"/>
          <w:szCs w:val="22"/>
        </w:rPr>
        <w:t xml:space="preserve">, </w:t>
      </w:r>
      <w:r w:rsidRPr="00C4241F">
        <w:rPr>
          <w:rFonts w:ascii="Optima" w:hAnsi="Optima" w:cs="Arial"/>
          <w:sz w:val="22"/>
          <w:szCs w:val="22"/>
        </w:rPr>
        <w:t xml:space="preserve">T.W. </w:t>
      </w:r>
      <w:proofErr w:type="spellStart"/>
      <w:r w:rsidRPr="00C4241F">
        <w:rPr>
          <w:rFonts w:ascii="Optima" w:hAnsi="Optima" w:cs="Arial"/>
          <w:sz w:val="22"/>
          <w:szCs w:val="22"/>
        </w:rPr>
        <w:t>Boutton</w:t>
      </w:r>
      <w:proofErr w:type="spellEnd"/>
      <w:r w:rsidRPr="00C4241F">
        <w:rPr>
          <w:rFonts w:ascii="Optima" w:hAnsi="Optima" w:cs="Arial"/>
          <w:sz w:val="22"/>
          <w:szCs w:val="22"/>
        </w:rPr>
        <w:t>,</w:t>
      </w:r>
      <w:r w:rsidRPr="00C4241F">
        <w:rPr>
          <w:rFonts w:ascii="Optima" w:hAnsi="Optima" w:cs="Arial"/>
          <w:i/>
          <w:sz w:val="22"/>
          <w:szCs w:val="22"/>
        </w:rPr>
        <w:t xml:space="preserve"> C. </w:t>
      </w:r>
      <w:proofErr w:type="spellStart"/>
      <w:r w:rsidRPr="00C4241F">
        <w:rPr>
          <w:rFonts w:ascii="Optima" w:hAnsi="Optima" w:cs="Arial"/>
          <w:i/>
          <w:sz w:val="22"/>
          <w:szCs w:val="22"/>
        </w:rPr>
        <w:t>LeCroy</w:t>
      </w:r>
      <w:proofErr w:type="spellEnd"/>
      <w:r w:rsidRPr="00C4241F">
        <w:rPr>
          <w:rFonts w:ascii="Optima" w:hAnsi="Optima" w:cs="Arial"/>
          <w:i/>
          <w:sz w:val="22"/>
          <w:szCs w:val="22"/>
        </w:rPr>
        <w:t>.</w:t>
      </w:r>
      <w:r w:rsidRPr="00C4241F">
        <w:rPr>
          <w:rFonts w:ascii="Optima" w:hAnsi="Optima" w:cs="Arial"/>
          <w:sz w:val="22"/>
          <w:szCs w:val="22"/>
        </w:rPr>
        <w:t xml:space="preserve"> Production and Isotopic Composition of Black Nitrogen Following Experimental Charring of Plant Materials. Fall American Geophysical Union Meeting, San Francisco, Dec. 13-18, 2010. </w:t>
      </w:r>
    </w:p>
    <w:p w14:paraId="060301CD"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33. </w:t>
      </w:r>
      <w:r w:rsidRPr="00C4241F">
        <w:rPr>
          <w:rFonts w:ascii="Optima" w:hAnsi="Optima" w:cs="Arial"/>
          <w:i/>
          <w:sz w:val="22"/>
          <w:szCs w:val="22"/>
          <w:u w:val="single"/>
        </w:rPr>
        <w:t>W.C. Hockaday,</w:t>
      </w:r>
      <w:r w:rsidRPr="00C4241F">
        <w:rPr>
          <w:rFonts w:ascii="Optima" w:hAnsi="Optima" w:cs="Arial"/>
          <w:i/>
          <w:sz w:val="22"/>
          <w:szCs w:val="22"/>
        </w:rPr>
        <w:t xml:space="preserve"> M.E. Gallagher, </w:t>
      </w:r>
      <w:r w:rsidRPr="00C4241F">
        <w:rPr>
          <w:rFonts w:ascii="Optima" w:hAnsi="Optima" w:cs="Arial"/>
          <w:sz w:val="22"/>
          <w:szCs w:val="22"/>
        </w:rPr>
        <w:t xml:space="preserve">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t>
      </w:r>
      <w:r w:rsidRPr="00C4241F">
        <w:rPr>
          <w:rFonts w:ascii="Optima" w:hAnsi="Optima" w:cs="Arial"/>
          <w:i/>
          <w:sz w:val="22"/>
          <w:szCs w:val="22"/>
        </w:rPr>
        <w:t xml:space="preserve">L.A. Pyle, </w:t>
      </w:r>
      <w:r w:rsidRPr="00C4241F">
        <w:rPr>
          <w:rFonts w:ascii="Optima" w:hAnsi="Optima" w:cs="Arial"/>
          <w:sz w:val="22"/>
          <w:szCs w:val="22"/>
        </w:rPr>
        <w:t xml:space="preserve">W.H. </w:t>
      </w:r>
      <w:proofErr w:type="spellStart"/>
      <w:r w:rsidRPr="00C4241F">
        <w:rPr>
          <w:rFonts w:ascii="Optima" w:hAnsi="Optima" w:cs="Arial"/>
          <w:sz w:val="22"/>
          <w:szCs w:val="22"/>
        </w:rPr>
        <w:t>Polley</w:t>
      </w:r>
      <w:proofErr w:type="spellEnd"/>
      <w:r w:rsidRPr="00C4241F">
        <w:rPr>
          <w:rFonts w:ascii="Optima" w:hAnsi="Optima" w:cs="Arial"/>
          <w:sz w:val="22"/>
          <w:szCs w:val="22"/>
        </w:rPr>
        <w:t xml:space="preserve">, J.A. </w:t>
      </w:r>
      <w:proofErr w:type="spellStart"/>
      <w:r w:rsidRPr="00C4241F">
        <w:rPr>
          <w:rFonts w:ascii="Optima" w:hAnsi="Optima" w:cs="Arial"/>
          <w:sz w:val="22"/>
          <w:szCs w:val="22"/>
        </w:rPr>
        <w:t>Baldock</w:t>
      </w:r>
      <w:proofErr w:type="spellEnd"/>
      <w:r w:rsidRPr="00C4241F">
        <w:rPr>
          <w:rFonts w:ascii="Optima" w:hAnsi="Optima" w:cs="Arial"/>
          <w:sz w:val="22"/>
          <w:szCs w:val="22"/>
        </w:rPr>
        <w:t>.  The Response of Soil Carbon Stocks to Changing Atmospheric Carbon Dioxide Concentrations are Soil-Type-Dependent. Fall American Geophysical Union Meeting, San Francisco, Dec. 13-18, 2010.</w:t>
      </w:r>
    </w:p>
    <w:p w14:paraId="3C68D101"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34.  </w:t>
      </w:r>
      <w:r w:rsidRPr="00C4241F">
        <w:rPr>
          <w:rFonts w:ascii="Optima" w:hAnsi="Optima" w:cs="Arial"/>
          <w:i/>
          <w:sz w:val="22"/>
          <w:szCs w:val="22"/>
          <w:u w:val="single"/>
        </w:rPr>
        <w:t>H. Sun</w:t>
      </w:r>
      <w:r w:rsidRPr="00C4241F">
        <w:rPr>
          <w:rFonts w:ascii="Optima" w:hAnsi="Optima" w:cs="Arial"/>
          <w:i/>
          <w:sz w:val="22"/>
          <w:szCs w:val="22"/>
        </w:rPr>
        <w:t xml:space="preserve">, W.C. Hockaday, </w:t>
      </w:r>
      <w:r w:rsidRPr="00C4241F">
        <w:rPr>
          <w:rFonts w:ascii="Optima" w:hAnsi="Optima" w:cs="Arial"/>
          <w:sz w:val="22"/>
          <w:szCs w:val="22"/>
        </w:rPr>
        <w:t xml:space="preserve">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K. </w:t>
      </w:r>
      <w:proofErr w:type="spellStart"/>
      <w:r w:rsidRPr="00C4241F">
        <w:rPr>
          <w:rFonts w:ascii="Optima" w:hAnsi="Optima" w:cs="Arial"/>
          <w:sz w:val="22"/>
          <w:szCs w:val="22"/>
        </w:rPr>
        <w:t>Zygourakis</w:t>
      </w:r>
      <w:proofErr w:type="spellEnd"/>
      <w:r w:rsidRPr="00C4241F">
        <w:rPr>
          <w:rFonts w:ascii="Optima" w:hAnsi="Optima" w:cs="Arial"/>
          <w:sz w:val="22"/>
          <w:szCs w:val="22"/>
        </w:rPr>
        <w:t xml:space="preserve">.  Physical and Chemical Structure Analysis of </w:t>
      </w:r>
      <w:proofErr w:type="spellStart"/>
      <w:r w:rsidRPr="00C4241F">
        <w:rPr>
          <w:rFonts w:ascii="Optima" w:hAnsi="Optima" w:cs="Arial"/>
          <w:sz w:val="22"/>
          <w:szCs w:val="22"/>
        </w:rPr>
        <w:t>Biochars</w:t>
      </w:r>
      <w:proofErr w:type="spellEnd"/>
      <w:r w:rsidRPr="00C4241F">
        <w:rPr>
          <w:rFonts w:ascii="Optima" w:hAnsi="Optima" w:cs="Arial"/>
          <w:sz w:val="22"/>
          <w:szCs w:val="22"/>
        </w:rPr>
        <w:t xml:space="preserve"> Produced from Different Feedstocks and Under a Variety of Pyrolysis Conditions.  American Institute of Chemical Engineers Annual Meeting (</w:t>
      </w:r>
      <w:proofErr w:type="spellStart"/>
      <w:r w:rsidRPr="00C4241F">
        <w:rPr>
          <w:rFonts w:ascii="Optima" w:hAnsi="Optima" w:cs="Arial"/>
          <w:sz w:val="22"/>
          <w:szCs w:val="22"/>
        </w:rPr>
        <w:t>AiChE</w:t>
      </w:r>
      <w:proofErr w:type="spellEnd"/>
      <w:r w:rsidRPr="00C4241F">
        <w:rPr>
          <w:rFonts w:ascii="Optima" w:hAnsi="Optima" w:cs="Arial"/>
          <w:sz w:val="22"/>
          <w:szCs w:val="22"/>
        </w:rPr>
        <w:t xml:space="preserve">), Salt Lake City, Nov 7-12, 2010. </w:t>
      </w:r>
    </w:p>
    <w:p w14:paraId="1C26E60D" w14:textId="77777777" w:rsidR="006A7700" w:rsidRPr="00C4241F" w:rsidRDefault="006A7700" w:rsidP="006A7700">
      <w:pPr>
        <w:ind w:left="450" w:hanging="450"/>
        <w:rPr>
          <w:rFonts w:ascii="Optima" w:hAnsi="Optima" w:cs="Arial"/>
          <w:sz w:val="22"/>
          <w:szCs w:val="22"/>
        </w:rPr>
      </w:pPr>
      <w:r w:rsidRPr="00C4241F">
        <w:rPr>
          <w:rFonts w:ascii="Optima" w:hAnsi="Optima" w:cs="Arial"/>
          <w:sz w:val="22"/>
          <w:szCs w:val="22"/>
        </w:rPr>
        <w:t xml:space="preserve">35.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u w:val="single"/>
        </w:rPr>
        <w:t>,</w:t>
      </w:r>
      <w:r w:rsidRPr="00C4241F">
        <w:rPr>
          <w:rFonts w:ascii="Optima" w:hAnsi="Optima" w:cs="Arial"/>
          <w:sz w:val="22"/>
          <w:szCs w:val="22"/>
        </w:rPr>
        <w:t xml:space="preserve"> </w:t>
      </w:r>
      <w:r w:rsidRPr="00C4241F">
        <w:rPr>
          <w:rFonts w:ascii="Optima" w:hAnsi="Optima" w:cs="Arial"/>
          <w:i/>
          <w:sz w:val="22"/>
          <w:szCs w:val="22"/>
        </w:rPr>
        <w:t>M.E. Gallagher</w:t>
      </w:r>
      <w:r w:rsidRPr="00C4241F">
        <w:rPr>
          <w:rFonts w:ascii="Optima" w:hAnsi="Optima" w:cs="Arial"/>
          <w:sz w:val="22"/>
          <w:szCs w:val="22"/>
        </w:rPr>
        <w:t>, W.C. Hockaday.  Making and Interpreting High Precision Ecosystem Oxidative Ratio Measurements.  North American Carbon Program (NACP) All-Investigators Meeting, New Orleans, LA, February 2011.</w:t>
      </w:r>
    </w:p>
    <w:p w14:paraId="1B5431E1" w14:textId="77777777" w:rsidR="006A7700" w:rsidRPr="00C4241F" w:rsidRDefault="006A7700" w:rsidP="006A7700">
      <w:pPr>
        <w:widowControl w:val="0"/>
        <w:ind w:left="450" w:hanging="450"/>
        <w:rPr>
          <w:rFonts w:ascii="Optima" w:hAnsi="Optima" w:cs="Arial"/>
          <w:sz w:val="22"/>
          <w:szCs w:val="22"/>
        </w:rPr>
      </w:pPr>
      <w:r w:rsidRPr="00C4241F">
        <w:rPr>
          <w:rFonts w:ascii="Optima" w:hAnsi="Optima" w:cs="Arial"/>
          <w:sz w:val="22"/>
          <w:szCs w:val="22"/>
        </w:rPr>
        <w:t xml:space="preserve">36. </w:t>
      </w:r>
      <w:r w:rsidRPr="00C4241F">
        <w:rPr>
          <w:rFonts w:ascii="Optima" w:hAnsi="Optima" w:cs="Arial"/>
          <w:i/>
          <w:sz w:val="22"/>
          <w:szCs w:val="22"/>
          <w:u w:val="single"/>
        </w:rPr>
        <w:t>M.E. Gallagher</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W.C. Hockaday, S. Snapp, C.P. </w:t>
      </w:r>
      <w:proofErr w:type="spellStart"/>
      <w:r w:rsidRPr="00C4241F">
        <w:rPr>
          <w:rFonts w:ascii="Optima" w:hAnsi="Optima" w:cs="Arial"/>
          <w:sz w:val="22"/>
          <w:szCs w:val="22"/>
        </w:rPr>
        <w:t>McSwiney</w:t>
      </w:r>
      <w:proofErr w:type="spellEnd"/>
      <w:r w:rsidRPr="00C4241F">
        <w:rPr>
          <w:rFonts w:ascii="Optima" w:hAnsi="Optima" w:cs="Arial"/>
          <w:sz w:val="22"/>
          <w:szCs w:val="22"/>
        </w:rPr>
        <w:t xml:space="preserve">, and J.A. </w:t>
      </w:r>
      <w:proofErr w:type="spellStart"/>
      <w:r w:rsidRPr="00C4241F">
        <w:rPr>
          <w:rFonts w:ascii="Optima" w:hAnsi="Optima" w:cs="Arial"/>
          <w:sz w:val="22"/>
          <w:szCs w:val="22"/>
        </w:rPr>
        <w:t>Baldock</w:t>
      </w:r>
      <w:proofErr w:type="spellEnd"/>
      <w:r w:rsidRPr="00C4241F">
        <w:rPr>
          <w:rFonts w:ascii="Optima" w:hAnsi="Optima" w:cs="Arial"/>
          <w:sz w:val="22"/>
          <w:szCs w:val="22"/>
        </w:rPr>
        <w:t>. Variation in the Oxidative Ratio of US Agricultural Ecosystems from 1930 to 2010. North American Carbon Program (NACP) All-Investigators Meeting, New Orleans, LA, February 2011.</w:t>
      </w:r>
    </w:p>
    <w:p w14:paraId="080A3E36" w14:textId="77777777" w:rsidR="006A7700" w:rsidRPr="00C4241F" w:rsidRDefault="006A7700" w:rsidP="006A7700">
      <w:pPr>
        <w:widowControl w:val="0"/>
        <w:ind w:left="450" w:hanging="450"/>
        <w:rPr>
          <w:rFonts w:ascii="Optima" w:hAnsi="Optima" w:cs="Arial"/>
          <w:sz w:val="22"/>
          <w:szCs w:val="22"/>
        </w:rPr>
      </w:pPr>
      <w:r w:rsidRPr="00C4241F">
        <w:rPr>
          <w:rFonts w:ascii="Optima" w:hAnsi="Optima" w:cs="Arial"/>
          <w:sz w:val="22"/>
          <w:szCs w:val="22"/>
        </w:rPr>
        <w:t xml:space="preserve">37. T.J. Pérez,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A. </w:t>
      </w:r>
      <w:proofErr w:type="spellStart"/>
      <w:r w:rsidRPr="00C4241F">
        <w:rPr>
          <w:rFonts w:ascii="Optima" w:hAnsi="Optima" w:cs="Arial"/>
          <w:sz w:val="22"/>
          <w:szCs w:val="22"/>
        </w:rPr>
        <w:t>Giuliante</w:t>
      </w:r>
      <w:proofErr w:type="spellEnd"/>
      <w:r w:rsidRPr="00C4241F">
        <w:rPr>
          <w:rFonts w:ascii="Optima" w:hAnsi="Optima" w:cs="Arial"/>
          <w:sz w:val="22"/>
          <w:szCs w:val="22"/>
        </w:rPr>
        <w:t xml:space="preserve">, R. </w:t>
      </w:r>
      <w:proofErr w:type="spellStart"/>
      <w:r w:rsidRPr="00C4241F">
        <w:rPr>
          <w:rFonts w:ascii="Optima" w:hAnsi="Optima" w:cs="Arial"/>
          <w:sz w:val="22"/>
          <w:szCs w:val="22"/>
        </w:rPr>
        <w:t>Rasse</w:t>
      </w:r>
      <w:proofErr w:type="spellEnd"/>
      <w:r w:rsidRPr="00C4241F">
        <w:rPr>
          <w:rFonts w:ascii="Optima" w:hAnsi="Optima" w:cs="Arial"/>
          <w:sz w:val="22"/>
          <w:szCs w:val="22"/>
        </w:rPr>
        <w:t xml:space="preserve">, W.C. Hockaday, J.C. Hernandez, R.T. Barnes, L. </w:t>
      </w:r>
      <w:proofErr w:type="spellStart"/>
      <w:r w:rsidRPr="00C4241F">
        <w:rPr>
          <w:rFonts w:ascii="Optima" w:hAnsi="Optima" w:cs="Arial"/>
          <w:sz w:val="22"/>
          <w:szCs w:val="22"/>
        </w:rPr>
        <w:t>Donoso</w:t>
      </w:r>
      <w:proofErr w:type="spellEnd"/>
      <w:r w:rsidRPr="00C4241F">
        <w:rPr>
          <w:rFonts w:ascii="Optima" w:hAnsi="Optima" w:cs="Arial"/>
          <w:sz w:val="22"/>
          <w:szCs w:val="22"/>
        </w:rPr>
        <w:t>, A. Rojas.  Two Modes of Carbon and Sediment Transport:  Developed vs Developing World.  2011 Catchment Science Gordon Research Conference, July 9-15, 2011.</w:t>
      </w:r>
    </w:p>
    <w:p w14:paraId="0C015D4F" w14:textId="77777777" w:rsidR="006A7700" w:rsidRPr="00C4241F" w:rsidRDefault="006A7700" w:rsidP="006A7700">
      <w:pPr>
        <w:widowControl w:val="0"/>
        <w:ind w:left="450" w:hanging="450"/>
        <w:rPr>
          <w:rFonts w:ascii="Optima" w:hAnsi="Optima" w:cs="Arial"/>
          <w:sz w:val="22"/>
          <w:szCs w:val="22"/>
        </w:rPr>
      </w:pPr>
      <w:r w:rsidRPr="00C4241F">
        <w:rPr>
          <w:rFonts w:ascii="Optima" w:hAnsi="Optima" w:cs="Arial"/>
          <w:sz w:val="22"/>
          <w:szCs w:val="22"/>
        </w:rPr>
        <w:t xml:space="preserve">38. </w:t>
      </w:r>
      <w:r w:rsidRPr="00C4241F">
        <w:rPr>
          <w:rFonts w:ascii="Optima" w:hAnsi="Optima" w:cs="Arial"/>
          <w:sz w:val="22"/>
          <w:szCs w:val="22"/>
          <w:u w:val="single"/>
        </w:rPr>
        <w:t>M. Schulz</w:t>
      </w:r>
      <w:r w:rsidRPr="00C4241F">
        <w:rPr>
          <w:rFonts w:ascii="Optima" w:hAnsi="Optima" w:cs="Arial"/>
          <w:sz w:val="22"/>
          <w:szCs w:val="22"/>
        </w:rPr>
        <w:t xml:space="preserve">, C. Lawrence, D. </w:t>
      </w:r>
      <w:proofErr w:type="spellStart"/>
      <w:r w:rsidRPr="00C4241F">
        <w:rPr>
          <w:rFonts w:ascii="Optima" w:hAnsi="Optima" w:cs="Arial"/>
          <w:sz w:val="22"/>
          <w:szCs w:val="22"/>
        </w:rPr>
        <w:t>Stonestrom</w:t>
      </w:r>
      <w:proofErr w:type="spellEnd"/>
      <w:r w:rsidRPr="00C4241F">
        <w:rPr>
          <w:rFonts w:ascii="Optima" w:hAnsi="Optima" w:cs="Arial"/>
          <w:sz w:val="22"/>
          <w:szCs w:val="22"/>
        </w:rPr>
        <w:t xml:space="preserve">, J.W. Harden, T. Bullen, A. White, J. Fitzpatrick,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Marine Terrace Soils Along the West Coast of North America:  </w:t>
      </w:r>
      <w:proofErr w:type="gramStart"/>
      <w:r w:rsidRPr="00C4241F">
        <w:rPr>
          <w:rFonts w:ascii="Optima" w:hAnsi="Optima" w:cs="Arial"/>
          <w:sz w:val="22"/>
          <w:szCs w:val="22"/>
        </w:rPr>
        <w:t>an</w:t>
      </w:r>
      <w:proofErr w:type="gramEnd"/>
      <w:r w:rsidRPr="00C4241F">
        <w:rPr>
          <w:rFonts w:ascii="Optima" w:hAnsi="Optima" w:cs="Arial"/>
          <w:sz w:val="22"/>
          <w:szCs w:val="22"/>
        </w:rPr>
        <w:t xml:space="preserve"> Archive of Climate Control? 2011 Catchment Science Gordon Research Conference, July 9-15, 2011.</w:t>
      </w:r>
    </w:p>
    <w:p w14:paraId="2B656250" w14:textId="77777777" w:rsidR="006A7700" w:rsidRPr="00C4241F" w:rsidRDefault="006A7700" w:rsidP="006A7700">
      <w:pPr>
        <w:widowControl w:val="0"/>
        <w:ind w:left="450" w:hanging="450"/>
        <w:rPr>
          <w:rFonts w:ascii="Optima" w:hAnsi="Optima" w:cs="Arial"/>
          <w:sz w:val="22"/>
          <w:szCs w:val="22"/>
        </w:rPr>
      </w:pPr>
      <w:r w:rsidRPr="00C4241F">
        <w:rPr>
          <w:rFonts w:ascii="Optima" w:hAnsi="Optima" w:cs="Arial"/>
          <w:sz w:val="22"/>
          <w:szCs w:val="22"/>
        </w:rPr>
        <w:t xml:space="preserve">39.  </w:t>
      </w:r>
      <w:r w:rsidRPr="00C4241F">
        <w:rPr>
          <w:rFonts w:ascii="Optima" w:hAnsi="Optima" w:cs="Arial"/>
          <w:i/>
          <w:sz w:val="22"/>
          <w:szCs w:val="22"/>
          <w:u w:val="single"/>
        </w:rPr>
        <w:t>F.-W. Zeng</w:t>
      </w:r>
      <w:r w:rsidRPr="00C4241F">
        <w:rPr>
          <w:rFonts w:ascii="Optima" w:hAnsi="Optima" w:cs="Arial"/>
          <w:sz w:val="22"/>
          <w:szCs w:val="22"/>
        </w:rPr>
        <w:t xml:space="preserve">, C.A. </w:t>
      </w:r>
      <w:proofErr w:type="spellStart"/>
      <w:r w:rsidRPr="00C4241F">
        <w:rPr>
          <w:rFonts w:ascii="Optima" w:hAnsi="Optima" w:cs="Arial"/>
          <w:sz w:val="22"/>
          <w:szCs w:val="22"/>
        </w:rPr>
        <w:t>Masiello</w:t>
      </w:r>
      <w:proofErr w:type="spellEnd"/>
      <w:r w:rsidRPr="00C4241F">
        <w:rPr>
          <w:rFonts w:ascii="Optima" w:hAnsi="Optima" w:cs="Arial"/>
          <w:sz w:val="22"/>
          <w:szCs w:val="22"/>
        </w:rPr>
        <w:t xml:space="preserve">, </w:t>
      </w:r>
      <w:r w:rsidRPr="00C4241F">
        <w:rPr>
          <w:rFonts w:ascii="Optima" w:hAnsi="Optima" w:cs="Arial"/>
          <w:i/>
          <w:sz w:val="22"/>
          <w:szCs w:val="22"/>
        </w:rPr>
        <w:t>W.C. Hockaday</w:t>
      </w:r>
      <w:r w:rsidRPr="00C4241F">
        <w:rPr>
          <w:rFonts w:ascii="Optima" w:hAnsi="Optima" w:cs="Arial"/>
          <w:sz w:val="22"/>
          <w:szCs w:val="22"/>
        </w:rPr>
        <w:t xml:space="preserve">, J.A. </w:t>
      </w:r>
      <w:proofErr w:type="spellStart"/>
      <w:r w:rsidRPr="00C4241F">
        <w:rPr>
          <w:rFonts w:ascii="Optima" w:hAnsi="Optima" w:cs="Arial"/>
          <w:sz w:val="22"/>
          <w:szCs w:val="22"/>
        </w:rPr>
        <w:t>Baldock</w:t>
      </w:r>
      <w:proofErr w:type="spellEnd"/>
      <w:r w:rsidRPr="00C4241F">
        <w:rPr>
          <w:rFonts w:ascii="Optima" w:hAnsi="Optima" w:cs="Arial"/>
          <w:sz w:val="22"/>
          <w:szCs w:val="22"/>
        </w:rPr>
        <w:t>.  Sources and Cycling of Riverine Particulate Organic Matter Revealed by C Isotope, C/N, and NMR Analyses. 2011 Catchment Science Gordon Research Conference, July 9-15, 2011.</w:t>
      </w:r>
    </w:p>
    <w:p w14:paraId="2A72A589" w14:textId="088E0889" w:rsidR="001B5BDF" w:rsidRPr="00C4241F" w:rsidRDefault="001B5BDF" w:rsidP="001B5BDF">
      <w:pPr>
        <w:widowControl w:val="0"/>
        <w:ind w:left="450" w:hanging="450"/>
        <w:rPr>
          <w:rFonts w:ascii="Optima" w:hAnsi="Optima" w:cs="Arial"/>
          <w:sz w:val="22"/>
          <w:szCs w:val="22"/>
          <w:lang w:eastAsia="ja-JP"/>
        </w:rPr>
      </w:pPr>
      <w:r w:rsidRPr="00C4241F">
        <w:rPr>
          <w:rFonts w:ascii="Optima" w:hAnsi="Optima" w:cs="Arial"/>
          <w:sz w:val="22"/>
          <w:szCs w:val="22"/>
        </w:rPr>
        <w:t xml:space="preserve">40. </w:t>
      </w:r>
      <w:r w:rsidRPr="00C4241F">
        <w:rPr>
          <w:rFonts w:ascii="Optima" w:hAnsi="Optima" w:cs="Arial"/>
          <w:i/>
          <w:sz w:val="22"/>
          <w:szCs w:val="22"/>
          <w:u w:val="single"/>
          <w:lang w:eastAsia="ja-JP"/>
        </w:rPr>
        <w:t>R.T. Barnes</w:t>
      </w:r>
      <w:r w:rsidRPr="00C4241F">
        <w:rPr>
          <w:rFonts w:ascii="Optima" w:hAnsi="Optima" w:cs="Arial"/>
          <w:sz w:val="22"/>
          <w:szCs w:val="22"/>
          <w:lang w:eastAsia="ja-JP"/>
        </w:rPr>
        <w:t xml:space="preserve">, </w:t>
      </w:r>
      <w:r w:rsidRPr="00C4241F">
        <w:rPr>
          <w:rFonts w:ascii="Optima" w:hAnsi="Optima" w:cs="Arial"/>
          <w:i/>
          <w:sz w:val="22"/>
          <w:szCs w:val="22"/>
          <w:lang w:eastAsia="ja-JP"/>
        </w:rPr>
        <w:t>M.E. Gallagher</w:t>
      </w:r>
      <w:r w:rsidRPr="00C4241F">
        <w:rPr>
          <w:rFonts w:ascii="Optima" w:hAnsi="Optima" w:cs="Arial"/>
          <w:sz w:val="22"/>
          <w:szCs w:val="22"/>
          <w:lang w:eastAsia="ja-JP"/>
        </w:rPr>
        <w:t xml:space="preserve">, C.A. </w:t>
      </w:r>
      <w:proofErr w:type="spellStart"/>
      <w:r w:rsidRPr="00C4241F">
        <w:rPr>
          <w:rFonts w:ascii="Optima" w:hAnsi="Optima" w:cs="Arial"/>
          <w:sz w:val="22"/>
          <w:szCs w:val="22"/>
          <w:lang w:eastAsia="ja-JP"/>
        </w:rPr>
        <w:t>Masiello</w:t>
      </w:r>
      <w:proofErr w:type="spellEnd"/>
      <w:r w:rsidRPr="00C4241F">
        <w:rPr>
          <w:rFonts w:ascii="Optima" w:hAnsi="Optima" w:cs="Arial"/>
          <w:sz w:val="22"/>
          <w:szCs w:val="22"/>
          <w:lang w:eastAsia="ja-JP"/>
        </w:rPr>
        <w:t xml:space="preserve">, B. Dugan, </w:t>
      </w:r>
      <w:r w:rsidRPr="00C4241F">
        <w:rPr>
          <w:rFonts w:ascii="Optima" w:hAnsi="Optima" w:cs="Arial"/>
          <w:i/>
          <w:sz w:val="22"/>
          <w:szCs w:val="22"/>
          <w:lang w:eastAsia="ja-JP"/>
        </w:rPr>
        <w:t>Z. Liu</w:t>
      </w:r>
      <w:r w:rsidRPr="00C4241F">
        <w:rPr>
          <w:rFonts w:ascii="Optima" w:hAnsi="Optima" w:cs="Arial"/>
          <w:sz w:val="22"/>
          <w:szCs w:val="22"/>
          <w:lang w:eastAsia="ja-JP"/>
        </w:rPr>
        <w:t xml:space="preserve">, J.A. </w:t>
      </w:r>
      <w:proofErr w:type="spellStart"/>
      <w:r w:rsidRPr="00C4241F">
        <w:rPr>
          <w:rFonts w:ascii="Optima" w:hAnsi="Optima" w:cs="Arial"/>
          <w:sz w:val="22"/>
          <w:szCs w:val="22"/>
          <w:lang w:eastAsia="ja-JP"/>
        </w:rPr>
        <w:t>Rudgers</w:t>
      </w:r>
      <w:proofErr w:type="spellEnd"/>
      <w:r w:rsidRPr="00C4241F">
        <w:rPr>
          <w:rFonts w:ascii="Optima" w:hAnsi="Optima" w:cs="Arial"/>
          <w:sz w:val="22"/>
          <w:szCs w:val="22"/>
          <w:lang w:eastAsia="ja-JP"/>
        </w:rPr>
        <w:t>. Changes in water, carbon, and nitrogen fluxes with the addition of biochar to soils:  lessons learned from laboratory and greenhouse experiments. AGU, San Francisco, CA. December 2011.</w:t>
      </w:r>
    </w:p>
    <w:p w14:paraId="33593765" w14:textId="72EC1BD0" w:rsidR="000D78BA" w:rsidRPr="00C4241F" w:rsidRDefault="001B5BDF" w:rsidP="001B5BDF">
      <w:pPr>
        <w:widowControl w:val="0"/>
        <w:ind w:left="450" w:hanging="450"/>
        <w:rPr>
          <w:rFonts w:ascii="Optima" w:hAnsi="Optima" w:cs="Arial"/>
          <w:sz w:val="22"/>
          <w:szCs w:val="22"/>
        </w:rPr>
      </w:pPr>
      <w:r w:rsidRPr="00C4241F">
        <w:rPr>
          <w:rFonts w:ascii="Optima" w:hAnsi="Optima" w:cs="Arial"/>
          <w:sz w:val="22"/>
          <w:szCs w:val="22"/>
          <w:lang w:eastAsia="ja-JP"/>
        </w:rPr>
        <w:t xml:space="preserve">41. </w:t>
      </w:r>
      <w:r w:rsidR="003B2364" w:rsidRPr="00C4241F">
        <w:rPr>
          <w:rFonts w:ascii="Optima" w:hAnsi="Optima" w:cs="Arial"/>
          <w:sz w:val="22"/>
          <w:szCs w:val="22"/>
          <w:u w:val="single"/>
        </w:rPr>
        <w:t>M. Schulz</w:t>
      </w:r>
      <w:r w:rsidR="003B2364" w:rsidRPr="00C4241F">
        <w:rPr>
          <w:rFonts w:ascii="Optima" w:hAnsi="Optima" w:cs="Arial"/>
          <w:sz w:val="22"/>
          <w:szCs w:val="22"/>
        </w:rPr>
        <w:t xml:space="preserve">, C. Lawrence, D. </w:t>
      </w:r>
      <w:proofErr w:type="spellStart"/>
      <w:r w:rsidR="003B2364" w:rsidRPr="00C4241F">
        <w:rPr>
          <w:rFonts w:ascii="Optima" w:hAnsi="Optima" w:cs="Arial"/>
          <w:sz w:val="22"/>
          <w:szCs w:val="22"/>
        </w:rPr>
        <w:t>Stonestrom</w:t>
      </w:r>
      <w:proofErr w:type="spellEnd"/>
      <w:r w:rsidR="003B2364" w:rsidRPr="00C4241F">
        <w:rPr>
          <w:rFonts w:ascii="Optima" w:hAnsi="Optima" w:cs="Arial"/>
          <w:sz w:val="22"/>
          <w:szCs w:val="22"/>
        </w:rPr>
        <w:t xml:space="preserve">, T. Bullen, J. Harden, A. White, J. Fitzpatrick, C.A. </w:t>
      </w:r>
      <w:proofErr w:type="spellStart"/>
      <w:r w:rsidR="003B2364" w:rsidRPr="00C4241F">
        <w:rPr>
          <w:rFonts w:ascii="Optima" w:hAnsi="Optima" w:cs="Arial"/>
          <w:sz w:val="22"/>
          <w:szCs w:val="22"/>
        </w:rPr>
        <w:t>Masiello</w:t>
      </w:r>
      <w:proofErr w:type="spellEnd"/>
      <w:r w:rsidR="003B2364" w:rsidRPr="00C4241F">
        <w:rPr>
          <w:rFonts w:ascii="Optima" w:hAnsi="Optima" w:cs="Arial"/>
          <w:sz w:val="22"/>
          <w:szCs w:val="22"/>
        </w:rPr>
        <w:t>. Marine terrace soils along the west coast of North America: a weathering archive?</w:t>
      </w:r>
      <w:r w:rsidR="000D78BA" w:rsidRPr="00C4241F">
        <w:rPr>
          <w:rFonts w:ascii="Optima" w:hAnsi="Optima" w:cs="Arial"/>
          <w:sz w:val="22"/>
          <w:szCs w:val="22"/>
        </w:rPr>
        <w:t xml:space="preserve"> Goldschmidt Conference, Montreal, Canada, June 2012.</w:t>
      </w:r>
    </w:p>
    <w:p w14:paraId="4BACE3E7" w14:textId="6DFF9D20" w:rsidR="000D78BA" w:rsidRPr="00C4241F" w:rsidRDefault="00F334C5" w:rsidP="00F334C5">
      <w:pPr>
        <w:widowControl w:val="0"/>
        <w:ind w:left="450" w:hanging="450"/>
        <w:rPr>
          <w:rFonts w:ascii="Optima" w:hAnsi="Optima" w:cs="Arial"/>
          <w:sz w:val="22"/>
          <w:szCs w:val="22"/>
        </w:rPr>
      </w:pPr>
      <w:r w:rsidRPr="00C4241F">
        <w:rPr>
          <w:rFonts w:ascii="Optima" w:hAnsi="Optima" w:cs="Arial"/>
          <w:sz w:val="22"/>
          <w:szCs w:val="22"/>
        </w:rPr>
        <w:t xml:space="preserve">42. </w:t>
      </w:r>
      <w:r w:rsidR="000D78BA" w:rsidRPr="00C4241F">
        <w:rPr>
          <w:rFonts w:ascii="Optima" w:hAnsi="Optima" w:cs="Arial"/>
          <w:sz w:val="22"/>
          <w:szCs w:val="22"/>
          <w:u w:val="single"/>
        </w:rPr>
        <w:t>Z.P. Valdez</w:t>
      </w:r>
      <w:r w:rsidR="000D78BA" w:rsidRPr="00C4241F">
        <w:rPr>
          <w:rFonts w:ascii="Optima" w:hAnsi="Optima" w:cs="Arial"/>
          <w:sz w:val="22"/>
          <w:szCs w:val="22"/>
        </w:rPr>
        <w:t xml:space="preserve">, W.C. Hockaday, </w:t>
      </w:r>
      <w:r w:rsidR="000D78BA" w:rsidRPr="00C4241F">
        <w:rPr>
          <w:rFonts w:ascii="Optima" w:hAnsi="Optima" w:cs="Arial"/>
          <w:i/>
          <w:sz w:val="22"/>
          <w:szCs w:val="22"/>
        </w:rPr>
        <w:t xml:space="preserve">M.E. </w:t>
      </w:r>
      <w:proofErr w:type="spellStart"/>
      <w:r w:rsidR="000D78BA" w:rsidRPr="00C4241F">
        <w:rPr>
          <w:rFonts w:ascii="Optima" w:hAnsi="Optima" w:cs="Arial"/>
          <w:i/>
          <w:sz w:val="22"/>
          <w:szCs w:val="22"/>
        </w:rPr>
        <w:t>Gallgher</w:t>
      </w:r>
      <w:proofErr w:type="spellEnd"/>
      <w:r w:rsidR="000D78BA" w:rsidRPr="00C4241F">
        <w:rPr>
          <w:rFonts w:ascii="Optima" w:hAnsi="Optima" w:cs="Arial"/>
          <w:sz w:val="22"/>
          <w:szCs w:val="22"/>
        </w:rPr>
        <w:t xml:space="preserve">, C.A. </w:t>
      </w:r>
      <w:proofErr w:type="spellStart"/>
      <w:r w:rsidR="000D78BA" w:rsidRPr="00C4241F">
        <w:rPr>
          <w:rFonts w:ascii="Optima" w:hAnsi="Optima" w:cs="Arial"/>
          <w:sz w:val="22"/>
          <w:szCs w:val="22"/>
        </w:rPr>
        <w:t>Masiello</w:t>
      </w:r>
      <w:proofErr w:type="spellEnd"/>
      <w:r w:rsidR="000D78BA" w:rsidRPr="00C4241F">
        <w:rPr>
          <w:rFonts w:ascii="Optima" w:hAnsi="Optima" w:cs="Arial"/>
          <w:sz w:val="22"/>
          <w:szCs w:val="22"/>
        </w:rPr>
        <w:t xml:space="preserve">, X. Gao. Effects of Nitrogen Fertilizer </w:t>
      </w:r>
      <w:proofErr w:type="gramStart"/>
      <w:r w:rsidR="000D78BA" w:rsidRPr="00C4241F">
        <w:rPr>
          <w:rFonts w:ascii="Optima" w:hAnsi="Optima" w:cs="Arial"/>
          <w:sz w:val="22"/>
          <w:szCs w:val="22"/>
        </w:rPr>
        <w:t>On</w:t>
      </w:r>
      <w:proofErr w:type="gramEnd"/>
      <w:r w:rsidR="000D78BA" w:rsidRPr="00C4241F">
        <w:rPr>
          <w:rFonts w:ascii="Optima" w:hAnsi="Optima" w:cs="Arial"/>
          <w:sz w:val="22"/>
          <w:szCs w:val="22"/>
        </w:rPr>
        <w:t xml:space="preserve"> Soil Organic Matter Pools Under Switchgrass </w:t>
      </w:r>
      <w:proofErr w:type="spellStart"/>
      <w:r w:rsidR="000D78BA" w:rsidRPr="00C4241F">
        <w:rPr>
          <w:rFonts w:ascii="Optima" w:hAnsi="Optima" w:cs="Arial"/>
          <w:sz w:val="22"/>
          <w:szCs w:val="22"/>
        </w:rPr>
        <w:t>Agricullture</w:t>
      </w:r>
      <w:proofErr w:type="spellEnd"/>
      <w:r w:rsidR="000D78BA" w:rsidRPr="00C4241F">
        <w:rPr>
          <w:rFonts w:ascii="Optima" w:hAnsi="Optima" w:cs="Arial"/>
          <w:sz w:val="22"/>
          <w:szCs w:val="22"/>
        </w:rPr>
        <w:t>. Soil Society of America, San Diego, CA. April 2012.</w:t>
      </w:r>
    </w:p>
    <w:p w14:paraId="6B795CE5" w14:textId="4FC09371" w:rsidR="006A7700" w:rsidRPr="00C4241F" w:rsidRDefault="00F334C5" w:rsidP="00F334C5">
      <w:pPr>
        <w:widowControl w:val="0"/>
        <w:ind w:left="450" w:hanging="450"/>
        <w:rPr>
          <w:rFonts w:ascii="Optima" w:hAnsi="Optima" w:cs="Arial"/>
          <w:sz w:val="22"/>
          <w:szCs w:val="22"/>
        </w:rPr>
      </w:pPr>
      <w:r w:rsidRPr="00C4241F">
        <w:rPr>
          <w:rFonts w:ascii="Optima" w:hAnsi="Optima" w:cs="Arial"/>
          <w:sz w:val="22"/>
          <w:szCs w:val="22"/>
        </w:rPr>
        <w:t xml:space="preserve">43. </w:t>
      </w:r>
      <w:r w:rsidR="006A7700" w:rsidRPr="00C4241F">
        <w:rPr>
          <w:rFonts w:ascii="Optima" w:hAnsi="Optima" w:cs="Arial"/>
          <w:sz w:val="22"/>
          <w:szCs w:val="22"/>
          <w:u w:val="single"/>
        </w:rPr>
        <w:t xml:space="preserve">C.A. </w:t>
      </w:r>
      <w:proofErr w:type="spellStart"/>
      <w:r w:rsidR="006A7700" w:rsidRPr="00C4241F">
        <w:rPr>
          <w:rFonts w:ascii="Optima" w:hAnsi="Optima" w:cs="Arial"/>
          <w:sz w:val="22"/>
          <w:szCs w:val="22"/>
          <w:u w:val="single"/>
        </w:rPr>
        <w:t>Masiello</w:t>
      </w:r>
      <w:proofErr w:type="spellEnd"/>
      <w:r w:rsidR="006A7700" w:rsidRPr="00C4241F">
        <w:rPr>
          <w:rFonts w:ascii="Optima" w:hAnsi="Optima" w:cs="Arial"/>
          <w:sz w:val="22"/>
          <w:szCs w:val="22"/>
        </w:rPr>
        <w:t xml:space="preserve">, L. Driver, H. </w:t>
      </w:r>
      <w:proofErr w:type="spellStart"/>
      <w:r w:rsidR="006A7700" w:rsidRPr="00C4241F">
        <w:rPr>
          <w:rFonts w:ascii="Optima" w:hAnsi="Optima" w:cs="Arial"/>
          <w:sz w:val="22"/>
          <w:szCs w:val="22"/>
        </w:rPr>
        <w:t>Gonnermann</w:t>
      </w:r>
      <w:proofErr w:type="spellEnd"/>
      <w:r w:rsidR="006A7700" w:rsidRPr="00C4241F">
        <w:rPr>
          <w:rFonts w:ascii="Optima" w:hAnsi="Optima" w:cs="Arial"/>
          <w:sz w:val="22"/>
          <w:szCs w:val="22"/>
        </w:rPr>
        <w:t xml:space="preserve">, B. Dugan, V. Chuang, Z. Liu, K. </w:t>
      </w:r>
      <w:proofErr w:type="spellStart"/>
      <w:r w:rsidR="006A7700" w:rsidRPr="00C4241F">
        <w:rPr>
          <w:rFonts w:ascii="Optima" w:hAnsi="Optima" w:cs="Arial"/>
          <w:sz w:val="22"/>
          <w:szCs w:val="22"/>
        </w:rPr>
        <w:t>Zygourakis</w:t>
      </w:r>
      <w:proofErr w:type="spellEnd"/>
      <w:r w:rsidR="006A7700" w:rsidRPr="00C4241F">
        <w:rPr>
          <w:rFonts w:ascii="Optima" w:hAnsi="Optima" w:cs="Arial"/>
          <w:sz w:val="22"/>
          <w:szCs w:val="22"/>
        </w:rPr>
        <w:t>.  Black</w:t>
      </w:r>
      <w:r w:rsidR="00123944" w:rsidRPr="00C4241F">
        <w:rPr>
          <w:rFonts w:ascii="Optima" w:hAnsi="Optima" w:cs="Arial"/>
          <w:sz w:val="22"/>
          <w:szCs w:val="22"/>
        </w:rPr>
        <w:t xml:space="preserve"> Carbon:  Does it Sink or Float? </w:t>
      </w:r>
      <w:r w:rsidR="006A7700" w:rsidRPr="00C4241F">
        <w:rPr>
          <w:rFonts w:ascii="Optima" w:hAnsi="Optima" w:cs="Arial"/>
          <w:sz w:val="22"/>
          <w:szCs w:val="22"/>
        </w:rPr>
        <w:t>AGU/ASLO Ocean Sciences Meeting, Salt Lake City UT, February 2012.</w:t>
      </w:r>
    </w:p>
    <w:p w14:paraId="47362AD1" w14:textId="7B60404E" w:rsidR="00AA3037" w:rsidRPr="00C4241F" w:rsidRDefault="00F334C5" w:rsidP="00F334C5">
      <w:pPr>
        <w:widowControl w:val="0"/>
        <w:ind w:left="450" w:hanging="450"/>
        <w:rPr>
          <w:rFonts w:ascii="Optima" w:hAnsi="Optima" w:cs="Arial"/>
          <w:sz w:val="22"/>
          <w:szCs w:val="22"/>
        </w:rPr>
      </w:pPr>
      <w:r w:rsidRPr="002A7F1B">
        <w:rPr>
          <w:rFonts w:ascii="Optima" w:hAnsi="Optima" w:cs="Arial"/>
          <w:sz w:val="22"/>
          <w:szCs w:val="22"/>
          <w:lang w:val="it-IT"/>
        </w:rPr>
        <w:t xml:space="preserve">44. </w:t>
      </w:r>
      <w:r w:rsidR="00AA3037" w:rsidRPr="002A7F1B">
        <w:rPr>
          <w:rFonts w:ascii="Optima" w:hAnsi="Optima" w:cs="Arial"/>
          <w:sz w:val="22"/>
          <w:szCs w:val="22"/>
          <w:u w:val="single"/>
          <w:lang w:val="it-IT"/>
        </w:rPr>
        <w:t>C.A. Masiello</w:t>
      </w:r>
      <w:r w:rsidR="00AA3037" w:rsidRPr="002A7F1B">
        <w:rPr>
          <w:rFonts w:ascii="Optima" w:hAnsi="Optima" w:cs="Arial"/>
          <w:sz w:val="22"/>
          <w:szCs w:val="22"/>
          <w:lang w:val="it-IT"/>
        </w:rPr>
        <w:t xml:space="preserve">, T. Perez, </w:t>
      </w:r>
      <w:r w:rsidR="00AA3037" w:rsidRPr="002A7F1B">
        <w:rPr>
          <w:rFonts w:ascii="Optima" w:hAnsi="Optima" w:cs="Arial"/>
          <w:i/>
          <w:sz w:val="22"/>
          <w:szCs w:val="22"/>
          <w:lang w:val="it-IT"/>
        </w:rPr>
        <w:t xml:space="preserve">A. </w:t>
      </w:r>
      <w:proofErr w:type="spellStart"/>
      <w:r w:rsidR="00AA3037" w:rsidRPr="002A7F1B">
        <w:rPr>
          <w:rFonts w:ascii="Optima" w:hAnsi="Optima" w:cs="Arial"/>
          <w:i/>
          <w:sz w:val="22"/>
          <w:szCs w:val="22"/>
          <w:lang w:val="it-IT"/>
        </w:rPr>
        <w:t>Giuliante</w:t>
      </w:r>
      <w:proofErr w:type="spellEnd"/>
      <w:r w:rsidRPr="002A7F1B">
        <w:rPr>
          <w:rFonts w:ascii="Optima" w:hAnsi="Optima" w:cs="Arial"/>
          <w:sz w:val="22"/>
          <w:szCs w:val="22"/>
          <w:lang w:val="it-IT"/>
        </w:rPr>
        <w:t xml:space="preserve">, R.J. </w:t>
      </w:r>
      <w:proofErr w:type="spellStart"/>
      <w:r w:rsidRPr="002A7F1B">
        <w:rPr>
          <w:rFonts w:ascii="Optima" w:hAnsi="Optima" w:cs="Arial"/>
          <w:sz w:val="22"/>
          <w:szCs w:val="22"/>
          <w:lang w:val="it-IT"/>
        </w:rPr>
        <w:t>Rasse</w:t>
      </w:r>
      <w:proofErr w:type="spellEnd"/>
      <w:r w:rsidRPr="002A7F1B">
        <w:rPr>
          <w:rFonts w:ascii="Optima" w:hAnsi="Optima" w:cs="Arial"/>
          <w:sz w:val="22"/>
          <w:szCs w:val="22"/>
          <w:lang w:val="it-IT"/>
        </w:rPr>
        <w:t>, W.</w:t>
      </w:r>
      <w:r w:rsidR="00AA3037" w:rsidRPr="002A7F1B">
        <w:rPr>
          <w:rFonts w:ascii="Optima" w:hAnsi="Optima" w:cs="Arial"/>
          <w:sz w:val="22"/>
          <w:szCs w:val="22"/>
          <w:lang w:val="it-IT"/>
        </w:rPr>
        <w:t xml:space="preserve">C. </w:t>
      </w:r>
      <w:proofErr w:type="spellStart"/>
      <w:r w:rsidR="00AA3037" w:rsidRPr="002A7F1B">
        <w:rPr>
          <w:rFonts w:ascii="Optima" w:hAnsi="Optima" w:cs="Arial"/>
          <w:sz w:val="22"/>
          <w:szCs w:val="22"/>
          <w:lang w:val="it-IT"/>
        </w:rPr>
        <w:t>Hockaday</w:t>
      </w:r>
      <w:proofErr w:type="spellEnd"/>
      <w:r w:rsidR="00AA3037" w:rsidRPr="002A7F1B">
        <w:rPr>
          <w:rFonts w:ascii="Optima" w:hAnsi="Optima" w:cs="Arial"/>
          <w:i/>
          <w:sz w:val="22"/>
          <w:szCs w:val="22"/>
          <w:lang w:val="it-IT"/>
        </w:rPr>
        <w:t>, R.T. Barnes</w:t>
      </w:r>
      <w:r w:rsidR="00AA3037" w:rsidRPr="002A7F1B">
        <w:rPr>
          <w:rFonts w:ascii="Optima" w:hAnsi="Optima" w:cs="Arial"/>
          <w:sz w:val="22"/>
          <w:szCs w:val="22"/>
          <w:lang w:val="it-IT"/>
        </w:rPr>
        <w:t xml:space="preserve">, J. C. Hernandez, L. </w:t>
      </w:r>
      <w:proofErr w:type="spellStart"/>
      <w:r w:rsidR="00AA3037" w:rsidRPr="002A7F1B">
        <w:rPr>
          <w:rFonts w:ascii="Optima" w:hAnsi="Optima" w:cs="Arial"/>
          <w:sz w:val="22"/>
          <w:szCs w:val="22"/>
          <w:lang w:val="it-IT"/>
        </w:rPr>
        <w:t>Donoso</w:t>
      </w:r>
      <w:proofErr w:type="spellEnd"/>
      <w:r w:rsidR="00AA3037" w:rsidRPr="002A7F1B">
        <w:rPr>
          <w:rFonts w:ascii="Optima" w:hAnsi="Optima" w:cs="Arial"/>
          <w:sz w:val="22"/>
          <w:szCs w:val="22"/>
          <w:lang w:val="it-IT"/>
        </w:rPr>
        <w:t xml:space="preserve">. </w:t>
      </w:r>
      <w:r w:rsidR="00AA3037" w:rsidRPr="00C4241F">
        <w:rPr>
          <w:rFonts w:ascii="Optima" w:hAnsi="Optima" w:cs="Arial"/>
          <w:sz w:val="22"/>
          <w:szCs w:val="22"/>
        </w:rPr>
        <w:t>Dissolved and particulate organic carbon exports from 4 Venezuelan rivers: Effects of developing world urbanization on coastal carbon delivery. AGU, San Francisco, CA. December 2012</w:t>
      </w:r>
      <w:r w:rsidRPr="00C4241F">
        <w:rPr>
          <w:rFonts w:ascii="Optima" w:hAnsi="Optima" w:cs="Arial"/>
          <w:sz w:val="22"/>
          <w:szCs w:val="22"/>
        </w:rPr>
        <w:t>.</w:t>
      </w:r>
    </w:p>
    <w:p w14:paraId="29EDA21F" w14:textId="3C29A92F" w:rsidR="00123944" w:rsidRPr="00C4241F" w:rsidRDefault="00F334C5" w:rsidP="00F334C5">
      <w:pPr>
        <w:widowControl w:val="0"/>
        <w:ind w:left="450" w:hanging="450"/>
        <w:rPr>
          <w:rFonts w:ascii="Optima" w:hAnsi="Optima" w:cs="Arial"/>
          <w:sz w:val="22"/>
          <w:szCs w:val="22"/>
        </w:rPr>
      </w:pPr>
      <w:r w:rsidRPr="00C4241F">
        <w:rPr>
          <w:rFonts w:ascii="Optima" w:hAnsi="Optima" w:cs="Arial"/>
          <w:sz w:val="22"/>
          <w:szCs w:val="22"/>
        </w:rPr>
        <w:t xml:space="preserve">45. </w:t>
      </w:r>
      <w:r w:rsidR="00DA1D32" w:rsidRPr="00C4241F">
        <w:rPr>
          <w:rFonts w:ascii="Optima" w:hAnsi="Optima" w:cs="Arial"/>
          <w:sz w:val="22"/>
          <w:szCs w:val="22"/>
        </w:rPr>
        <w:t xml:space="preserve"> </w:t>
      </w:r>
      <w:r w:rsidR="00DA1D32" w:rsidRPr="00C4241F">
        <w:rPr>
          <w:rFonts w:ascii="Optima" w:hAnsi="Optima" w:cs="Arial"/>
          <w:i/>
          <w:sz w:val="22"/>
          <w:szCs w:val="22"/>
          <w:u w:val="single"/>
        </w:rPr>
        <w:t xml:space="preserve">A. </w:t>
      </w:r>
      <w:proofErr w:type="spellStart"/>
      <w:r w:rsidR="00DA1D32" w:rsidRPr="00C4241F">
        <w:rPr>
          <w:rFonts w:ascii="Optima" w:hAnsi="Optima" w:cs="Arial"/>
          <w:i/>
          <w:sz w:val="22"/>
          <w:szCs w:val="22"/>
          <w:u w:val="single"/>
        </w:rPr>
        <w:t>Giuliante</w:t>
      </w:r>
      <w:proofErr w:type="spellEnd"/>
      <w:r w:rsidR="00DA1D32" w:rsidRPr="00C4241F">
        <w:rPr>
          <w:rFonts w:ascii="Optima" w:hAnsi="Optima" w:cs="Arial"/>
          <w:sz w:val="22"/>
          <w:szCs w:val="22"/>
        </w:rPr>
        <w:t xml:space="preserve">, T.J. Pérez, J.C. Hernandez, C.A. </w:t>
      </w:r>
      <w:proofErr w:type="spellStart"/>
      <w:r w:rsidR="00DA1D32" w:rsidRPr="00C4241F">
        <w:rPr>
          <w:rFonts w:ascii="Optima" w:hAnsi="Optima" w:cs="Arial"/>
          <w:sz w:val="22"/>
          <w:szCs w:val="22"/>
        </w:rPr>
        <w:t>Masiello</w:t>
      </w:r>
      <w:proofErr w:type="spellEnd"/>
      <w:r w:rsidR="00DA1D32" w:rsidRPr="00C4241F">
        <w:rPr>
          <w:rFonts w:ascii="Optima" w:hAnsi="Optima" w:cs="Arial"/>
          <w:sz w:val="22"/>
          <w:szCs w:val="22"/>
        </w:rPr>
        <w:t xml:space="preserve">, </w:t>
      </w:r>
      <w:r w:rsidR="00DA1D32" w:rsidRPr="00C4241F">
        <w:rPr>
          <w:rFonts w:ascii="Optima" w:hAnsi="Optima" w:cs="Arial"/>
          <w:i/>
          <w:sz w:val="22"/>
          <w:szCs w:val="22"/>
        </w:rPr>
        <w:t xml:space="preserve">R.T. Barnes, </w:t>
      </w:r>
      <w:r w:rsidR="00DA1D32" w:rsidRPr="00C4241F">
        <w:rPr>
          <w:rFonts w:ascii="Optima" w:hAnsi="Optima" w:cs="Arial"/>
          <w:sz w:val="22"/>
          <w:szCs w:val="22"/>
        </w:rPr>
        <w:t xml:space="preserve">W.C. Hockaday.  Lignin Oxidation Products from Suspended Sediments of Four Venezuelan Tropical Rivers:  Identification of Organic Matter Sources.  Gordon </w:t>
      </w:r>
      <w:proofErr w:type="spellStart"/>
      <w:r w:rsidR="00DA1D32" w:rsidRPr="00C4241F">
        <w:rPr>
          <w:rFonts w:ascii="Optima" w:hAnsi="Optima" w:cs="Arial"/>
          <w:sz w:val="22"/>
          <w:szCs w:val="22"/>
        </w:rPr>
        <w:t>Catchement</w:t>
      </w:r>
      <w:proofErr w:type="spellEnd"/>
      <w:r w:rsidR="00DA1D32" w:rsidRPr="00C4241F">
        <w:rPr>
          <w:rFonts w:ascii="Optima" w:hAnsi="Optima" w:cs="Arial"/>
          <w:sz w:val="22"/>
          <w:szCs w:val="22"/>
        </w:rPr>
        <w:t xml:space="preserve"> Science Research Conference, May 2013.</w:t>
      </w:r>
    </w:p>
    <w:p w14:paraId="1C714C84" w14:textId="4A4558E1" w:rsidR="00E328C0" w:rsidRPr="00C4241F" w:rsidRDefault="00F334C5" w:rsidP="006A7700">
      <w:pPr>
        <w:ind w:left="450" w:hanging="450"/>
        <w:rPr>
          <w:rFonts w:ascii="Optima" w:hAnsi="Optima" w:cs="Arial"/>
          <w:sz w:val="22"/>
          <w:szCs w:val="22"/>
        </w:rPr>
      </w:pPr>
      <w:r w:rsidRPr="00C4241F">
        <w:rPr>
          <w:rFonts w:ascii="Optima" w:hAnsi="Optima" w:cs="Arial"/>
          <w:sz w:val="22"/>
          <w:szCs w:val="22"/>
        </w:rPr>
        <w:t>46</w:t>
      </w:r>
      <w:r w:rsidR="00E328C0" w:rsidRPr="00C4241F">
        <w:rPr>
          <w:rFonts w:ascii="Optima" w:hAnsi="Optima" w:cs="Arial"/>
          <w:sz w:val="22"/>
          <w:szCs w:val="22"/>
        </w:rPr>
        <w:t xml:space="preserve">.  </w:t>
      </w:r>
      <w:r w:rsidR="00E328C0" w:rsidRPr="00C4241F">
        <w:rPr>
          <w:rFonts w:ascii="Optima" w:hAnsi="Optima" w:cs="Arial"/>
          <w:sz w:val="22"/>
          <w:szCs w:val="22"/>
          <w:u w:val="single"/>
        </w:rPr>
        <w:t xml:space="preserve">C.A. </w:t>
      </w:r>
      <w:proofErr w:type="spellStart"/>
      <w:r w:rsidR="00E328C0" w:rsidRPr="00C4241F">
        <w:rPr>
          <w:rFonts w:ascii="Optima" w:hAnsi="Optima" w:cs="Arial"/>
          <w:sz w:val="22"/>
          <w:szCs w:val="22"/>
          <w:u w:val="single"/>
        </w:rPr>
        <w:t>Masiello</w:t>
      </w:r>
      <w:proofErr w:type="spellEnd"/>
      <w:r w:rsidR="00E328C0" w:rsidRPr="00C4241F">
        <w:rPr>
          <w:rFonts w:ascii="Optima" w:hAnsi="Optima" w:cs="Arial"/>
          <w:sz w:val="22"/>
          <w:szCs w:val="22"/>
        </w:rPr>
        <w:t xml:space="preserve">, </w:t>
      </w:r>
      <w:r w:rsidR="00E328C0" w:rsidRPr="00C4241F">
        <w:rPr>
          <w:rFonts w:ascii="Optima" w:hAnsi="Optima" w:cs="Arial"/>
          <w:i/>
          <w:sz w:val="22"/>
          <w:szCs w:val="22"/>
        </w:rPr>
        <w:t>C. Brewer</w:t>
      </w:r>
      <w:r w:rsidR="00E328C0" w:rsidRPr="00C4241F">
        <w:rPr>
          <w:rFonts w:ascii="Optima" w:hAnsi="Optima" w:cs="Arial"/>
          <w:sz w:val="22"/>
          <w:szCs w:val="22"/>
        </w:rPr>
        <w:t xml:space="preserve">, B. Dugan, </w:t>
      </w:r>
      <w:r w:rsidR="00E328C0" w:rsidRPr="00C4241F">
        <w:rPr>
          <w:rFonts w:ascii="Optima" w:hAnsi="Optima" w:cs="Arial"/>
          <w:i/>
          <w:sz w:val="22"/>
          <w:szCs w:val="22"/>
        </w:rPr>
        <w:t>Z. Liu</w:t>
      </w:r>
      <w:r w:rsidR="00E328C0" w:rsidRPr="00C4241F">
        <w:rPr>
          <w:rFonts w:ascii="Optima" w:hAnsi="Optima" w:cs="Arial"/>
          <w:sz w:val="22"/>
          <w:szCs w:val="22"/>
        </w:rPr>
        <w:t xml:space="preserve">, H. </w:t>
      </w:r>
      <w:proofErr w:type="spellStart"/>
      <w:r w:rsidR="00E328C0" w:rsidRPr="00C4241F">
        <w:rPr>
          <w:rFonts w:ascii="Optima" w:hAnsi="Optima" w:cs="Arial"/>
          <w:sz w:val="22"/>
          <w:szCs w:val="22"/>
        </w:rPr>
        <w:t>Gonnermann</w:t>
      </w:r>
      <w:proofErr w:type="spellEnd"/>
      <w:r w:rsidR="00E328C0" w:rsidRPr="00C4241F">
        <w:rPr>
          <w:rFonts w:ascii="Optima" w:hAnsi="Optima" w:cs="Arial"/>
          <w:sz w:val="22"/>
          <w:szCs w:val="22"/>
        </w:rPr>
        <w:t xml:space="preserve">, K. </w:t>
      </w:r>
      <w:proofErr w:type="spellStart"/>
      <w:r w:rsidR="00E328C0" w:rsidRPr="00C4241F">
        <w:rPr>
          <w:rFonts w:ascii="Optima" w:hAnsi="Optima" w:cs="Arial"/>
          <w:sz w:val="22"/>
          <w:szCs w:val="22"/>
        </w:rPr>
        <w:t>Zygourakis</w:t>
      </w:r>
      <w:proofErr w:type="spellEnd"/>
      <w:r w:rsidR="00E328C0" w:rsidRPr="00C4241F">
        <w:rPr>
          <w:rFonts w:ascii="Optima" w:hAnsi="Optima" w:cs="Arial"/>
          <w:sz w:val="22"/>
          <w:szCs w:val="22"/>
        </w:rPr>
        <w:t xml:space="preserve">, C.A. Davies, P. </w:t>
      </w:r>
      <w:proofErr w:type="spellStart"/>
      <w:r w:rsidR="00E328C0" w:rsidRPr="00C4241F">
        <w:rPr>
          <w:rFonts w:ascii="Optima" w:hAnsi="Optima" w:cs="Arial"/>
          <w:sz w:val="22"/>
          <w:szCs w:val="22"/>
        </w:rPr>
        <w:t>Panzacchi</w:t>
      </w:r>
      <w:proofErr w:type="spellEnd"/>
      <w:r w:rsidR="00E328C0" w:rsidRPr="00C4241F">
        <w:rPr>
          <w:rFonts w:ascii="Optima" w:hAnsi="Optima" w:cs="Arial"/>
          <w:sz w:val="22"/>
          <w:szCs w:val="22"/>
        </w:rPr>
        <w:t xml:space="preserve">, X. Gao, </w:t>
      </w:r>
      <w:r w:rsidR="00E328C0" w:rsidRPr="00C4241F">
        <w:rPr>
          <w:rFonts w:ascii="Optima" w:hAnsi="Optima" w:cs="Arial"/>
          <w:i/>
          <w:sz w:val="22"/>
          <w:szCs w:val="22"/>
        </w:rPr>
        <w:t>L.A. Pyle</w:t>
      </w:r>
      <w:r w:rsidR="00E328C0" w:rsidRPr="00C4241F">
        <w:rPr>
          <w:rFonts w:ascii="Optima" w:hAnsi="Optima" w:cs="Arial"/>
          <w:sz w:val="22"/>
          <w:szCs w:val="22"/>
        </w:rPr>
        <w:t xml:space="preserve">.  Biochar Physical Properties are Key to Understanding </w:t>
      </w:r>
      <w:r w:rsidR="00E328C0" w:rsidRPr="00C4241F">
        <w:rPr>
          <w:rFonts w:ascii="Optima" w:hAnsi="Optima" w:cs="Arial"/>
          <w:sz w:val="22"/>
          <w:szCs w:val="22"/>
        </w:rPr>
        <w:lastRenderedPageBreak/>
        <w:t>Environmental Performance.  Geological Society of America National Meeting, Denver, CO, October 2013.</w:t>
      </w:r>
    </w:p>
    <w:p w14:paraId="2AA8EF70" w14:textId="191DC94F" w:rsidR="007718AF" w:rsidRPr="00C4241F" w:rsidRDefault="00F334C5" w:rsidP="001B5BDF">
      <w:pPr>
        <w:ind w:left="450" w:hanging="450"/>
        <w:rPr>
          <w:rFonts w:ascii="Optima" w:hAnsi="Optima" w:cs="Arial"/>
          <w:sz w:val="22"/>
          <w:szCs w:val="22"/>
        </w:rPr>
      </w:pPr>
      <w:r w:rsidRPr="00C4241F">
        <w:rPr>
          <w:rFonts w:ascii="Optima" w:hAnsi="Optima" w:cs="Arial"/>
          <w:sz w:val="22"/>
          <w:szCs w:val="22"/>
        </w:rPr>
        <w:t>47</w:t>
      </w:r>
      <w:r w:rsidR="001B5BDF" w:rsidRPr="00C4241F">
        <w:rPr>
          <w:rFonts w:ascii="Optima" w:hAnsi="Optima" w:cs="Arial"/>
          <w:sz w:val="22"/>
          <w:szCs w:val="22"/>
        </w:rPr>
        <w:t xml:space="preserve">. </w:t>
      </w:r>
      <w:r w:rsidR="00725772" w:rsidRPr="00C4241F">
        <w:rPr>
          <w:rFonts w:ascii="Optima" w:hAnsi="Optima" w:cs="Arial"/>
          <w:sz w:val="22"/>
          <w:szCs w:val="22"/>
        </w:rPr>
        <w:t xml:space="preserve"> </w:t>
      </w:r>
      <w:r w:rsidR="007718AF" w:rsidRPr="00C4241F">
        <w:rPr>
          <w:rFonts w:ascii="Optima" w:hAnsi="Optima" w:cs="Arial"/>
          <w:sz w:val="22"/>
          <w:szCs w:val="22"/>
          <w:u w:val="single"/>
        </w:rPr>
        <w:t xml:space="preserve">J.J. </w:t>
      </w:r>
      <w:proofErr w:type="spellStart"/>
      <w:r w:rsidR="007718AF" w:rsidRPr="00C4241F">
        <w:rPr>
          <w:rFonts w:ascii="Optima" w:hAnsi="Optima" w:cs="Arial"/>
          <w:sz w:val="22"/>
          <w:szCs w:val="22"/>
          <w:u w:val="single"/>
        </w:rPr>
        <w:t>Silberg</w:t>
      </w:r>
      <w:proofErr w:type="spellEnd"/>
      <w:r w:rsidR="007718AF" w:rsidRPr="00C4241F">
        <w:rPr>
          <w:rFonts w:ascii="Optima" w:hAnsi="Optima" w:cs="Arial"/>
          <w:sz w:val="22"/>
          <w:szCs w:val="22"/>
        </w:rPr>
        <w:t xml:space="preserve">, </w:t>
      </w:r>
      <w:r w:rsidR="007718AF" w:rsidRPr="00C4241F">
        <w:rPr>
          <w:rFonts w:ascii="Optima" w:hAnsi="Optima" w:cs="Arial"/>
          <w:i/>
          <w:sz w:val="22"/>
          <w:szCs w:val="22"/>
        </w:rPr>
        <w:t>H.</w:t>
      </w:r>
      <w:r w:rsidRPr="00C4241F">
        <w:rPr>
          <w:rFonts w:ascii="Optima" w:hAnsi="Optima" w:cs="Arial"/>
          <w:i/>
          <w:sz w:val="22"/>
          <w:szCs w:val="22"/>
        </w:rPr>
        <w:t>-Y.</w:t>
      </w:r>
      <w:r w:rsidR="007718AF" w:rsidRPr="00C4241F">
        <w:rPr>
          <w:rFonts w:ascii="Optima" w:hAnsi="Optima" w:cs="Arial"/>
          <w:i/>
          <w:sz w:val="22"/>
          <w:szCs w:val="22"/>
        </w:rPr>
        <w:t xml:space="preserve"> Cheng</w:t>
      </w:r>
      <w:r w:rsidR="007718AF" w:rsidRPr="00C4241F">
        <w:rPr>
          <w:rFonts w:ascii="Optima" w:hAnsi="Optima" w:cs="Arial"/>
          <w:sz w:val="22"/>
          <w:szCs w:val="22"/>
        </w:rPr>
        <w:t xml:space="preserve">, C.A. </w:t>
      </w:r>
      <w:proofErr w:type="spellStart"/>
      <w:r w:rsidR="007718AF" w:rsidRPr="00C4241F">
        <w:rPr>
          <w:rFonts w:ascii="Optima" w:hAnsi="Optima" w:cs="Arial"/>
          <w:sz w:val="22"/>
          <w:szCs w:val="22"/>
        </w:rPr>
        <w:t>Masiello</w:t>
      </w:r>
      <w:proofErr w:type="spellEnd"/>
      <w:r w:rsidR="007718AF" w:rsidRPr="00C4241F">
        <w:rPr>
          <w:rFonts w:ascii="Optima" w:hAnsi="Optima" w:cs="Arial"/>
          <w:sz w:val="22"/>
          <w:szCs w:val="22"/>
        </w:rPr>
        <w:t xml:space="preserve">. Using synthetic biology to examine biochar effects on microbial communication and carbon sequestration in soils. </w:t>
      </w:r>
      <w:proofErr w:type="spellStart"/>
      <w:r w:rsidR="007718AF" w:rsidRPr="00C4241F">
        <w:rPr>
          <w:rFonts w:ascii="Optima" w:hAnsi="Optima" w:cs="Arial"/>
          <w:sz w:val="22"/>
          <w:szCs w:val="22"/>
        </w:rPr>
        <w:t>Synbio</w:t>
      </w:r>
      <w:proofErr w:type="spellEnd"/>
      <w:r w:rsidR="007718AF" w:rsidRPr="00C4241F">
        <w:rPr>
          <w:rFonts w:ascii="Optima" w:hAnsi="Optima" w:cs="Arial"/>
          <w:sz w:val="22"/>
          <w:szCs w:val="22"/>
        </w:rPr>
        <w:t xml:space="preserve"> Conference, Manhattan Beach, CA. July 2014.</w:t>
      </w:r>
    </w:p>
    <w:p w14:paraId="40656CD8" w14:textId="5BC772AE" w:rsidR="005D30FB" w:rsidRPr="00C4241F" w:rsidRDefault="005D30FB" w:rsidP="005D30FB">
      <w:pPr>
        <w:ind w:left="450" w:hanging="450"/>
        <w:rPr>
          <w:rFonts w:ascii="Optima" w:hAnsi="Optima" w:cs="Arial"/>
          <w:sz w:val="22"/>
          <w:szCs w:val="22"/>
        </w:rPr>
      </w:pPr>
      <w:r w:rsidRPr="00C4241F">
        <w:rPr>
          <w:rFonts w:ascii="Optima" w:hAnsi="Optima" w:cs="Arial"/>
          <w:sz w:val="22"/>
          <w:szCs w:val="22"/>
        </w:rPr>
        <w:t xml:space="preserve">48.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w:t>
      </w:r>
      <w:r w:rsidRPr="00C4241F">
        <w:rPr>
          <w:rFonts w:ascii="Optima" w:hAnsi="Optima" w:cs="Arial"/>
          <w:i/>
          <w:sz w:val="22"/>
          <w:szCs w:val="22"/>
        </w:rPr>
        <w:t>H.-Y. Cheng</w:t>
      </w:r>
      <w:r w:rsidRPr="00C4241F">
        <w:rPr>
          <w:rFonts w:ascii="Optima" w:hAnsi="Optima" w:cs="Arial"/>
          <w:sz w:val="22"/>
          <w:szCs w:val="22"/>
        </w:rPr>
        <w:t xml:space="preserve">, J.J. </w:t>
      </w:r>
      <w:proofErr w:type="spellStart"/>
      <w:r w:rsidRPr="00C4241F">
        <w:rPr>
          <w:rFonts w:ascii="Optima" w:hAnsi="Optima" w:cs="Arial"/>
          <w:sz w:val="22"/>
          <w:szCs w:val="22"/>
        </w:rPr>
        <w:t>Silberg</w:t>
      </w:r>
      <w:proofErr w:type="spellEnd"/>
      <w:r w:rsidRPr="00C4241F">
        <w:rPr>
          <w:rFonts w:ascii="Optima" w:hAnsi="Optima" w:cs="Arial"/>
          <w:sz w:val="22"/>
          <w:szCs w:val="22"/>
        </w:rPr>
        <w:t xml:space="preserve">.  Spies and Bloggers: new biosensors for soil microbiology. </w:t>
      </w:r>
      <w:r w:rsidRPr="00C4241F">
        <w:rPr>
          <w:rStyle w:val="st"/>
          <w:rFonts w:ascii="Optima" w:hAnsi="Optima" w:cs="Arial"/>
          <w:sz w:val="22"/>
          <w:szCs w:val="22"/>
        </w:rPr>
        <w:t xml:space="preserve">The Sixth International </w:t>
      </w:r>
      <w:r w:rsidRPr="00C4241F">
        <w:rPr>
          <w:rStyle w:val="Emphasis"/>
          <w:rFonts w:ascii="Optima" w:hAnsi="Optima" w:cs="Arial"/>
          <w:i w:val="0"/>
          <w:sz w:val="22"/>
          <w:szCs w:val="22"/>
        </w:rPr>
        <w:t>Workshop</w:t>
      </w:r>
      <w:r w:rsidRPr="00C4241F">
        <w:rPr>
          <w:rStyle w:val="st"/>
          <w:rFonts w:ascii="Optima" w:hAnsi="Optima" w:cs="Arial"/>
          <w:i/>
          <w:sz w:val="22"/>
          <w:szCs w:val="22"/>
        </w:rPr>
        <w:t xml:space="preserve"> </w:t>
      </w:r>
      <w:r w:rsidRPr="00C4241F">
        <w:rPr>
          <w:rStyle w:val="st"/>
          <w:rFonts w:ascii="Optima" w:hAnsi="Optima" w:cs="Arial"/>
          <w:sz w:val="22"/>
          <w:szCs w:val="22"/>
        </w:rPr>
        <w:t xml:space="preserve">on Soil and Sedimentary Organic Matter Stabilization and Destabilization (SOM6), Kiawah Island, SC, </w:t>
      </w:r>
      <w:proofErr w:type="gramStart"/>
      <w:r w:rsidRPr="00C4241F">
        <w:rPr>
          <w:rStyle w:val="st"/>
          <w:rFonts w:ascii="Optima" w:hAnsi="Optima" w:cs="Arial"/>
          <w:sz w:val="22"/>
          <w:szCs w:val="22"/>
        </w:rPr>
        <w:t>September,</w:t>
      </w:r>
      <w:proofErr w:type="gramEnd"/>
      <w:r w:rsidRPr="00C4241F">
        <w:rPr>
          <w:rStyle w:val="st"/>
          <w:rFonts w:ascii="Optima" w:hAnsi="Optima" w:cs="Arial"/>
          <w:sz w:val="22"/>
          <w:szCs w:val="22"/>
        </w:rPr>
        <w:t xml:space="preserve"> 2014.</w:t>
      </w:r>
    </w:p>
    <w:p w14:paraId="0EC0A7F0" w14:textId="52645DF3" w:rsidR="00C74876" w:rsidRPr="00C4241F" w:rsidRDefault="005D30FB" w:rsidP="00C74876">
      <w:pPr>
        <w:ind w:left="450" w:hanging="450"/>
        <w:rPr>
          <w:rFonts w:ascii="Optima" w:hAnsi="Optima" w:cs="Arial"/>
          <w:kern w:val="28"/>
          <w:sz w:val="22"/>
          <w:szCs w:val="22"/>
        </w:rPr>
      </w:pPr>
      <w:r w:rsidRPr="00C4241F">
        <w:rPr>
          <w:rFonts w:ascii="Optima" w:hAnsi="Optima" w:cs="Arial"/>
          <w:sz w:val="22"/>
          <w:szCs w:val="22"/>
        </w:rPr>
        <w:t>49</w:t>
      </w:r>
      <w:r w:rsidR="00C74876" w:rsidRPr="00C4241F">
        <w:rPr>
          <w:rFonts w:ascii="Optima" w:hAnsi="Optima" w:cs="Arial"/>
          <w:sz w:val="22"/>
          <w:szCs w:val="22"/>
        </w:rPr>
        <w:t xml:space="preserve">.  </w:t>
      </w:r>
      <w:r w:rsidR="00C74876" w:rsidRPr="00C4241F">
        <w:rPr>
          <w:rFonts w:ascii="Optima" w:hAnsi="Optima" w:cs="Arial"/>
          <w:i/>
          <w:sz w:val="22"/>
          <w:szCs w:val="22"/>
          <w:u w:val="single"/>
        </w:rPr>
        <w:t>Z. Liu</w:t>
      </w:r>
      <w:r w:rsidR="00C74876" w:rsidRPr="00C4241F">
        <w:rPr>
          <w:rFonts w:ascii="Optima" w:hAnsi="Optima" w:cs="Arial"/>
          <w:sz w:val="22"/>
          <w:szCs w:val="22"/>
        </w:rPr>
        <w:t xml:space="preserve">, B. Dugan, C.A. </w:t>
      </w:r>
      <w:proofErr w:type="spellStart"/>
      <w:r w:rsidR="00C74876" w:rsidRPr="00C4241F">
        <w:rPr>
          <w:rFonts w:ascii="Optima" w:hAnsi="Optima" w:cs="Arial"/>
          <w:sz w:val="22"/>
          <w:szCs w:val="22"/>
        </w:rPr>
        <w:t>Masiello</w:t>
      </w:r>
      <w:proofErr w:type="spellEnd"/>
      <w:r w:rsidR="00C74876" w:rsidRPr="00C4241F">
        <w:rPr>
          <w:rFonts w:ascii="Optima" w:hAnsi="Optima" w:cs="Arial"/>
          <w:sz w:val="22"/>
          <w:szCs w:val="22"/>
        </w:rPr>
        <w:t xml:space="preserve">, H. </w:t>
      </w:r>
      <w:proofErr w:type="spellStart"/>
      <w:r w:rsidR="00C74876" w:rsidRPr="00C4241F">
        <w:rPr>
          <w:rFonts w:ascii="Optima" w:hAnsi="Optima" w:cs="Arial"/>
          <w:sz w:val="22"/>
          <w:szCs w:val="22"/>
        </w:rPr>
        <w:t>Gonnermann</w:t>
      </w:r>
      <w:proofErr w:type="spellEnd"/>
      <w:r w:rsidR="00C74876" w:rsidRPr="00C4241F">
        <w:rPr>
          <w:rFonts w:ascii="Optima" w:hAnsi="Optima" w:cs="Arial"/>
          <w:sz w:val="22"/>
          <w:szCs w:val="22"/>
        </w:rPr>
        <w:t>. Grain-Size Effects on Field Capacity of Soil-Biochar Mixtures.  Fall AGU, San Francisco, CA. December 2014.</w:t>
      </w:r>
    </w:p>
    <w:p w14:paraId="59162D20" w14:textId="78BBA71C" w:rsidR="00C74876" w:rsidRPr="00C4241F" w:rsidRDefault="005D30FB" w:rsidP="00C74876">
      <w:pPr>
        <w:ind w:left="450" w:hanging="450"/>
        <w:rPr>
          <w:rFonts w:ascii="Optima" w:hAnsi="Optima" w:cs="Arial"/>
          <w:kern w:val="28"/>
          <w:sz w:val="22"/>
          <w:szCs w:val="22"/>
        </w:rPr>
      </w:pPr>
      <w:r w:rsidRPr="00C4241F">
        <w:rPr>
          <w:rFonts w:ascii="Optima" w:hAnsi="Optima" w:cs="Arial"/>
          <w:sz w:val="22"/>
          <w:szCs w:val="22"/>
        </w:rPr>
        <w:t>50</w:t>
      </w:r>
      <w:r w:rsidR="00C74876" w:rsidRPr="00C4241F">
        <w:rPr>
          <w:rFonts w:ascii="Optima" w:hAnsi="Optima" w:cs="Arial"/>
          <w:sz w:val="22"/>
          <w:szCs w:val="22"/>
        </w:rPr>
        <w:t xml:space="preserve">.  </w:t>
      </w:r>
      <w:r w:rsidR="00C74876" w:rsidRPr="00C4241F">
        <w:rPr>
          <w:rFonts w:ascii="Optima" w:hAnsi="Optima" w:cs="Arial"/>
          <w:sz w:val="22"/>
          <w:szCs w:val="22"/>
          <w:u w:val="single"/>
        </w:rPr>
        <w:t xml:space="preserve">J.J. </w:t>
      </w:r>
      <w:proofErr w:type="spellStart"/>
      <w:r w:rsidR="00C74876" w:rsidRPr="00C4241F">
        <w:rPr>
          <w:rFonts w:ascii="Optima" w:hAnsi="Optima" w:cs="Arial"/>
          <w:sz w:val="22"/>
          <w:szCs w:val="22"/>
          <w:u w:val="single"/>
        </w:rPr>
        <w:t>Silberg</w:t>
      </w:r>
      <w:proofErr w:type="spellEnd"/>
      <w:r w:rsidR="00C74876" w:rsidRPr="00C4241F">
        <w:rPr>
          <w:rFonts w:ascii="Optima" w:hAnsi="Optima" w:cs="Arial"/>
          <w:sz w:val="22"/>
          <w:szCs w:val="22"/>
        </w:rPr>
        <w:t xml:space="preserve">, </w:t>
      </w:r>
      <w:r w:rsidR="00C74876" w:rsidRPr="00C4241F">
        <w:rPr>
          <w:rFonts w:ascii="Optima" w:hAnsi="Optima" w:cs="Arial"/>
          <w:i/>
          <w:sz w:val="22"/>
          <w:szCs w:val="22"/>
        </w:rPr>
        <w:t>H.-Y. Cheng</w:t>
      </w:r>
      <w:r w:rsidR="00C74876" w:rsidRPr="00C4241F">
        <w:rPr>
          <w:rFonts w:ascii="Optima" w:hAnsi="Optima" w:cs="Arial"/>
          <w:sz w:val="22"/>
          <w:szCs w:val="22"/>
        </w:rPr>
        <w:t xml:space="preserve">, C.A. </w:t>
      </w:r>
      <w:proofErr w:type="spellStart"/>
      <w:r w:rsidR="00C74876" w:rsidRPr="00C4241F">
        <w:rPr>
          <w:rFonts w:ascii="Optima" w:hAnsi="Optima" w:cs="Arial"/>
          <w:sz w:val="22"/>
          <w:szCs w:val="22"/>
        </w:rPr>
        <w:t>Masiello</w:t>
      </w:r>
      <w:proofErr w:type="spellEnd"/>
      <w:r w:rsidR="00C74876" w:rsidRPr="00C4241F">
        <w:rPr>
          <w:rFonts w:ascii="Optima" w:hAnsi="Optima" w:cs="Arial"/>
          <w:sz w:val="22"/>
          <w:szCs w:val="22"/>
        </w:rPr>
        <w:t>.  Improved Biosensors for Soils. Fall AGU, San Francisco, CA. December 2014.</w:t>
      </w:r>
    </w:p>
    <w:p w14:paraId="7226E206" w14:textId="4E9D0F52" w:rsidR="00C74876" w:rsidRDefault="00BA48EF" w:rsidP="00C74876">
      <w:pPr>
        <w:ind w:left="450" w:hanging="450"/>
        <w:rPr>
          <w:rFonts w:ascii="Optima" w:hAnsi="Optima" w:cs="Arial"/>
          <w:sz w:val="22"/>
          <w:szCs w:val="22"/>
        </w:rPr>
      </w:pPr>
      <w:r w:rsidRPr="00C4241F">
        <w:rPr>
          <w:rFonts w:ascii="Optima" w:hAnsi="Optima" w:cs="Arial"/>
          <w:sz w:val="22"/>
          <w:szCs w:val="22"/>
        </w:rPr>
        <w:t xml:space="preserve">51.  </w:t>
      </w:r>
      <w:r w:rsidRPr="00C4241F">
        <w:rPr>
          <w:rFonts w:ascii="Optima" w:hAnsi="Optima" w:cs="Arial"/>
          <w:sz w:val="22"/>
          <w:szCs w:val="22"/>
          <w:u w:val="single"/>
        </w:rPr>
        <w:t xml:space="preserve">C.A. </w:t>
      </w:r>
      <w:proofErr w:type="spellStart"/>
      <w:r w:rsidRPr="00C4241F">
        <w:rPr>
          <w:rFonts w:ascii="Optima" w:hAnsi="Optima" w:cs="Arial"/>
          <w:sz w:val="22"/>
          <w:szCs w:val="22"/>
          <w:u w:val="single"/>
        </w:rPr>
        <w:t>Masiello</w:t>
      </w:r>
      <w:proofErr w:type="spellEnd"/>
      <w:r w:rsidRPr="00C4241F">
        <w:rPr>
          <w:rFonts w:ascii="Optima" w:hAnsi="Optima" w:cs="Arial"/>
          <w:sz w:val="22"/>
          <w:szCs w:val="22"/>
        </w:rPr>
        <w:t xml:space="preserve">, J.J. </w:t>
      </w:r>
      <w:proofErr w:type="spellStart"/>
      <w:r w:rsidRPr="00C4241F">
        <w:rPr>
          <w:rFonts w:ascii="Optima" w:hAnsi="Optima" w:cs="Arial"/>
          <w:sz w:val="22"/>
          <w:szCs w:val="22"/>
        </w:rPr>
        <w:t>Silberg</w:t>
      </w:r>
      <w:proofErr w:type="spellEnd"/>
      <w:r w:rsidRPr="00C4241F">
        <w:rPr>
          <w:rFonts w:ascii="Optima" w:hAnsi="Optima" w:cs="Arial"/>
          <w:sz w:val="22"/>
          <w:szCs w:val="22"/>
        </w:rPr>
        <w:t xml:space="preserve">, </w:t>
      </w:r>
      <w:proofErr w:type="spellStart"/>
      <w:proofErr w:type="gramStart"/>
      <w:r w:rsidRPr="00C4241F">
        <w:rPr>
          <w:rFonts w:ascii="Optima" w:hAnsi="Optima" w:cs="Arial"/>
          <w:sz w:val="22"/>
          <w:szCs w:val="22"/>
        </w:rPr>
        <w:t>X.Gao</w:t>
      </w:r>
      <w:proofErr w:type="spellEnd"/>
      <w:proofErr w:type="gramEnd"/>
      <w:r w:rsidRPr="00C4241F">
        <w:rPr>
          <w:rFonts w:ascii="Optima" w:hAnsi="Optima" w:cs="Arial"/>
          <w:sz w:val="22"/>
          <w:szCs w:val="22"/>
        </w:rPr>
        <w:t>, H.-S. Cheng, M. Bennett, G. Bennett, S. Liu.  Charcoal effects on soil microbial cell-cell communication: lab observations and potential ecosystem consequences.  Biannual Soil Ecological Society Meeting, Colorado Springs, Colorado, June 2015.</w:t>
      </w:r>
    </w:p>
    <w:p w14:paraId="6065B2EF" w14:textId="25483B84" w:rsidR="00223224" w:rsidRDefault="00223224" w:rsidP="00C74876">
      <w:pPr>
        <w:ind w:left="450" w:hanging="450"/>
        <w:rPr>
          <w:rFonts w:ascii="Optima" w:hAnsi="Optima" w:cs="Arial"/>
          <w:sz w:val="22"/>
          <w:szCs w:val="22"/>
        </w:rPr>
      </w:pPr>
      <w:r>
        <w:rPr>
          <w:rFonts w:ascii="Optima" w:hAnsi="Optima" w:cs="Arial"/>
          <w:sz w:val="22"/>
          <w:szCs w:val="22"/>
        </w:rPr>
        <w:t xml:space="preserve">52. J.J. </w:t>
      </w:r>
      <w:proofErr w:type="spellStart"/>
      <w:r>
        <w:rPr>
          <w:rFonts w:ascii="Optima" w:hAnsi="Optima" w:cs="Arial"/>
          <w:sz w:val="22"/>
          <w:szCs w:val="22"/>
        </w:rPr>
        <w:t>Silberg</w:t>
      </w:r>
      <w:proofErr w:type="spellEnd"/>
      <w:r>
        <w:rPr>
          <w:rFonts w:ascii="Optima" w:hAnsi="Optima" w:cs="Arial"/>
          <w:sz w:val="22"/>
          <w:szCs w:val="22"/>
        </w:rPr>
        <w:t xml:space="preserve">, C.A. </w:t>
      </w:r>
      <w:proofErr w:type="spellStart"/>
      <w:r>
        <w:rPr>
          <w:rFonts w:ascii="Optima" w:hAnsi="Optima" w:cs="Arial"/>
          <w:sz w:val="22"/>
          <w:szCs w:val="22"/>
        </w:rPr>
        <w:t>Masiello</w:t>
      </w:r>
      <w:proofErr w:type="spellEnd"/>
      <w:r>
        <w:rPr>
          <w:rFonts w:ascii="Optima" w:hAnsi="Optima" w:cs="Arial"/>
          <w:sz w:val="22"/>
          <w:szCs w:val="22"/>
        </w:rPr>
        <w:t>, H.-Y. Cheng, G. Bennett, M. Bennett.  Using gas replacements for GFP to track microbial dynamics in hard-to-image soils and sediments.  Gordon Geobiology Conference, 2016.</w:t>
      </w:r>
    </w:p>
    <w:p w14:paraId="64EF5C05" w14:textId="6A448451" w:rsidR="00551C82" w:rsidRDefault="00223224" w:rsidP="00551C82">
      <w:pPr>
        <w:ind w:left="450" w:hanging="450"/>
        <w:rPr>
          <w:rFonts w:ascii="Optima" w:hAnsi="Optima" w:cs="Arial"/>
          <w:sz w:val="22"/>
          <w:szCs w:val="22"/>
        </w:rPr>
      </w:pPr>
      <w:r w:rsidRPr="00D919DF">
        <w:rPr>
          <w:rFonts w:ascii="Optima" w:hAnsi="Optima" w:cs="Arial"/>
          <w:sz w:val="22"/>
          <w:szCs w:val="22"/>
        </w:rPr>
        <w:t xml:space="preserve">53. H.-Y. Cheng, J.J. </w:t>
      </w:r>
      <w:proofErr w:type="spellStart"/>
      <w:r w:rsidRPr="00D919DF">
        <w:rPr>
          <w:rFonts w:ascii="Optima" w:hAnsi="Optima" w:cs="Arial"/>
          <w:sz w:val="22"/>
          <w:szCs w:val="22"/>
        </w:rPr>
        <w:t>Silberg</w:t>
      </w:r>
      <w:proofErr w:type="spellEnd"/>
      <w:r w:rsidRPr="00D919DF">
        <w:rPr>
          <w:rFonts w:ascii="Optima" w:hAnsi="Optima" w:cs="Arial"/>
          <w:sz w:val="22"/>
          <w:szCs w:val="22"/>
        </w:rPr>
        <w:t xml:space="preserve">, C.A. </w:t>
      </w:r>
      <w:proofErr w:type="spellStart"/>
      <w:r w:rsidRPr="00D919DF">
        <w:rPr>
          <w:rFonts w:ascii="Optima" w:hAnsi="Optima" w:cs="Arial"/>
          <w:sz w:val="22"/>
          <w:szCs w:val="22"/>
        </w:rPr>
        <w:t>Masiello</w:t>
      </w:r>
      <w:proofErr w:type="spellEnd"/>
      <w:r w:rsidRPr="00D919DF">
        <w:rPr>
          <w:rFonts w:ascii="Optima" w:hAnsi="Optima" w:cs="Arial"/>
          <w:sz w:val="22"/>
          <w:szCs w:val="22"/>
        </w:rPr>
        <w:t xml:space="preserve">, G.N. Bennett.  </w:t>
      </w:r>
      <w:r>
        <w:rPr>
          <w:rFonts w:ascii="Optima" w:hAnsi="Optima" w:cs="Arial"/>
          <w:sz w:val="22"/>
          <w:szCs w:val="22"/>
        </w:rPr>
        <w:t>Dynamic monitoring of horizontal gene transfer in soil.  Gordon Geobiology Conference, 2016.</w:t>
      </w:r>
    </w:p>
    <w:p w14:paraId="619508A4" w14:textId="77777777" w:rsidR="00DE20B8" w:rsidRDefault="00DE20B8" w:rsidP="00551C82">
      <w:pPr>
        <w:ind w:left="450" w:hanging="450"/>
        <w:rPr>
          <w:rFonts w:ascii="Optima" w:hAnsi="Optima" w:cs="Arial"/>
          <w:sz w:val="22"/>
          <w:szCs w:val="22"/>
        </w:rPr>
      </w:pPr>
    </w:p>
    <w:p w14:paraId="47EF3550" w14:textId="3EDD2431" w:rsidR="00223224" w:rsidRDefault="00223224" w:rsidP="007F6BFF">
      <w:pPr>
        <w:rPr>
          <w:rFonts w:ascii="Optima" w:hAnsi="Optima" w:cs="Arial"/>
          <w:sz w:val="22"/>
          <w:szCs w:val="22"/>
        </w:rPr>
      </w:pPr>
    </w:p>
    <w:p w14:paraId="2748AFF7" w14:textId="4BD7386B" w:rsidR="008B22C0" w:rsidRDefault="008B22C0" w:rsidP="00C74876">
      <w:pPr>
        <w:ind w:left="450" w:hanging="450"/>
        <w:rPr>
          <w:rFonts w:ascii="Optima" w:hAnsi="Optima"/>
          <w:b/>
          <w:sz w:val="22"/>
        </w:rPr>
      </w:pPr>
      <w:r>
        <w:rPr>
          <w:rFonts w:ascii="Optima" w:hAnsi="Optima"/>
          <w:b/>
          <w:sz w:val="22"/>
        </w:rPr>
        <w:t>OUTREACH PRESENTATIONS</w:t>
      </w:r>
      <w:r w:rsidRPr="00C4241F">
        <w:rPr>
          <w:rFonts w:ascii="Optima" w:hAnsi="Optima"/>
          <w:b/>
          <w:sz w:val="22"/>
        </w:rPr>
        <w:t>:</w:t>
      </w:r>
    </w:p>
    <w:p w14:paraId="3F1D516D" w14:textId="66F673DC" w:rsidR="00846D4B" w:rsidRDefault="00846D4B" w:rsidP="00005A21">
      <w:pPr>
        <w:pStyle w:val="ListParagraph"/>
        <w:numPr>
          <w:ilvl w:val="0"/>
          <w:numId w:val="18"/>
        </w:numPr>
        <w:rPr>
          <w:rFonts w:ascii="Optima" w:hAnsi="Optima"/>
          <w:sz w:val="22"/>
        </w:rPr>
      </w:pPr>
      <w:r>
        <w:rPr>
          <w:rFonts w:ascii="Optima" w:hAnsi="Optima"/>
          <w:sz w:val="22"/>
        </w:rPr>
        <w:t>Greenhouse Gases and the Carbon Cycle. MIT Enterprise Forum of Texas, September 20, 2006.</w:t>
      </w:r>
    </w:p>
    <w:p w14:paraId="16798EAF" w14:textId="24AA94DB" w:rsidR="00846D4B" w:rsidRDefault="00846D4B" w:rsidP="00005A21">
      <w:pPr>
        <w:pStyle w:val="ListParagraph"/>
        <w:numPr>
          <w:ilvl w:val="0"/>
          <w:numId w:val="18"/>
        </w:numPr>
        <w:rPr>
          <w:rFonts w:ascii="Optima" w:hAnsi="Optima"/>
          <w:sz w:val="22"/>
        </w:rPr>
      </w:pPr>
      <w:r>
        <w:rPr>
          <w:rFonts w:ascii="Optima" w:hAnsi="Optima"/>
          <w:sz w:val="22"/>
        </w:rPr>
        <w:t xml:space="preserve">Tracking the Earth’s Carbon Cycle. Houston Chronicle climate </w:t>
      </w:r>
      <w:proofErr w:type="gramStart"/>
      <w:r>
        <w:rPr>
          <w:rFonts w:ascii="Optima" w:hAnsi="Optima"/>
          <w:sz w:val="22"/>
        </w:rPr>
        <w:t>experts</w:t>
      </w:r>
      <w:proofErr w:type="gramEnd"/>
      <w:r>
        <w:rPr>
          <w:rFonts w:ascii="Optima" w:hAnsi="Optima"/>
          <w:sz w:val="22"/>
        </w:rPr>
        <w:t xml:space="preserve"> event, June 6, 2007.</w:t>
      </w:r>
    </w:p>
    <w:p w14:paraId="31A8EF64" w14:textId="1BA35876" w:rsidR="00465748" w:rsidRDefault="00465748" w:rsidP="00005A21">
      <w:pPr>
        <w:pStyle w:val="ListParagraph"/>
        <w:numPr>
          <w:ilvl w:val="0"/>
          <w:numId w:val="18"/>
        </w:numPr>
        <w:rPr>
          <w:rFonts w:ascii="Optima" w:hAnsi="Optima"/>
          <w:sz w:val="22"/>
        </w:rPr>
      </w:pPr>
      <w:r>
        <w:rPr>
          <w:rFonts w:ascii="Optima" w:hAnsi="Optima"/>
          <w:sz w:val="22"/>
        </w:rPr>
        <w:t>Managing Greenhouse Gases: Beyond Underground CO</w:t>
      </w:r>
      <w:r w:rsidRPr="00465748">
        <w:rPr>
          <w:rFonts w:ascii="Optima" w:hAnsi="Optima"/>
          <w:sz w:val="22"/>
          <w:vertAlign w:val="subscript"/>
        </w:rPr>
        <w:t>2</w:t>
      </w:r>
      <w:r>
        <w:rPr>
          <w:rFonts w:ascii="Optima" w:hAnsi="Optima"/>
          <w:sz w:val="22"/>
        </w:rPr>
        <w:t xml:space="preserve"> Injection. A Taste of IRESS, outreach talk for alumni and local business leaders, Rice University. November 7, 2014.</w:t>
      </w:r>
    </w:p>
    <w:p w14:paraId="1B269C54" w14:textId="31251137" w:rsidR="004C45BD" w:rsidRDefault="004C45BD" w:rsidP="00005A21">
      <w:pPr>
        <w:pStyle w:val="ListParagraph"/>
        <w:numPr>
          <w:ilvl w:val="0"/>
          <w:numId w:val="18"/>
        </w:numPr>
        <w:rPr>
          <w:rFonts w:ascii="Optima" w:hAnsi="Optima"/>
          <w:sz w:val="22"/>
        </w:rPr>
      </w:pPr>
      <w:r>
        <w:rPr>
          <w:rFonts w:ascii="Optima" w:hAnsi="Optima"/>
          <w:sz w:val="22"/>
        </w:rPr>
        <w:t>Biochar: Real Possibilities and Tempered Expectations for CO</w:t>
      </w:r>
      <w:r w:rsidRPr="004C45BD">
        <w:rPr>
          <w:rFonts w:ascii="Optima" w:hAnsi="Optima"/>
          <w:sz w:val="22"/>
          <w:vertAlign w:val="subscript"/>
        </w:rPr>
        <w:t>2</w:t>
      </w:r>
      <w:r>
        <w:rPr>
          <w:rFonts w:ascii="Optima" w:hAnsi="Optima"/>
          <w:sz w:val="22"/>
        </w:rPr>
        <w:t xml:space="preserve"> Management. Houston Arboretum and Nature Center joint event with Bartlett Tree Experts, February 13, 2014.</w:t>
      </w:r>
    </w:p>
    <w:p w14:paraId="64DDBC28" w14:textId="6303FF20" w:rsidR="00F42DF6" w:rsidRDefault="00F42DF6" w:rsidP="00005A21">
      <w:pPr>
        <w:pStyle w:val="ListParagraph"/>
        <w:numPr>
          <w:ilvl w:val="0"/>
          <w:numId w:val="18"/>
        </w:numPr>
        <w:rPr>
          <w:rFonts w:ascii="Optima" w:hAnsi="Optima"/>
          <w:sz w:val="22"/>
        </w:rPr>
      </w:pPr>
      <w:r>
        <w:rPr>
          <w:rFonts w:ascii="Optima" w:hAnsi="Optima"/>
          <w:sz w:val="22"/>
        </w:rPr>
        <w:t xml:space="preserve">Carbon Cycle and Greenhouse Gas Management: Creative Options. Houston ISD Teachers </w:t>
      </w:r>
      <w:r w:rsidR="004C45BD">
        <w:rPr>
          <w:rFonts w:ascii="Optima" w:hAnsi="Optima"/>
          <w:sz w:val="22"/>
        </w:rPr>
        <w:t>RSTEM group, June 21, 2015.</w:t>
      </w:r>
    </w:p>
    <w:p w14:paraId="5F6084A4" w14:textId="2627B728" w:rsidR="00E41FFE" w:rsidRDefault="00E41FFE" w:rsidP="00005A21">
      <w:pPr>
        <w:pStyle w:val="ListParagraph"/>
        <w:numPr>
          <w:ilvl w:val="0"/>
          <w:numId w:val="18"/>
        </w:numPr>
        <w:rPr>
          <w:rFonts w:ascii="Optima" w:hAnsi="Optima"/>
          <w:sz w:val="22"/>
        </w:rPr>
      </w:pPr>
      <w:r>
        <w:rPr>
          <w:rFonts w:ascii="Optima" w:hAnsi="Optima"/>
          <w:sz w:val="22"/>
        </w:rPr>
        <w:t>Biochar: Real Possibilities and Tempered Expectations for CO</w:t>
      </w:r>
      <w:r w:rsidRPr="004C45BD">
        <w:rPr>
          <w:rFonts w:ascii="Optima" w:hAnsi="Optima"/>
          <w:sz w:val="22"/>
          <w:vertAlign w:val="subscript"/>
        </w:rPr>
        <w:t>2</w:t>
      </w:r>
      <w:r>
        <w:rPr>
          <w:rFonts w:ascii="Optima" w:hAnsi="Optima"/>
          <w:sz w:val="22"/>
        </w:rPr>
        <w:t xml:space="preserve"> Management. Baker Institute, Rice University. May 14, 2015.</w:t>
      </w:r>
    </w:p>
    <w:p w14:paraId="7EA42F86" w14:textId="160BD7BF" w:rsidR="00E41FFE" w:rsidRDefault="00E41FFE" w:rsidP="00005A21">
      <w:pPr>
        <w:pStyle w:val="ListParagraph"/>
        <w:numPr>
          <w:ilvl w:val="0"/>
          <w:numId w:val="18"/>
        </w:numPr>
        <w:rPr>
          <w:rFonts w:ascii="Optima" w:hAnsi="Optima"/>
          <w:sz w:val="22"/>
        </w:rPr>
      </w:pPr>
      <w:r>
        <w:rPr>
          <w:rFonts w:ascii="Optima" w:hAnsi="Optima"/>
          <w:sz w:val="22"/>
        </w:rPr>
        <w:t>Climate Change. Baker Salon, Baker College, Rice University. Sept 30, 2019.</w:t>
      </w:r>
    </w:p>
    <w:p w14:paraId="01462007" w14:textId="157D282A" w:rsidR="00005A21" w:rsidRDefault="00005A21" w:rsidP="00005A21">
      <w:pPr>
        <w:pStyle w:val="ListParagraph"/>
        <w:numPr>
          <w:ilvl w:val="0"/>
          <w:numId w:val="18"/>
        </w:numPr>
        <w:rPr>
          <w:rFonts w:ascii="Optima" w:hAnsi="Optima"/>
          <w:sz w:val="22"/>
        </w:rPr>
      </w:pPr>
      <w:r>
        <w:rPr>
          <w:rFonts w:ascii="Optima" w:hAnsi="Optima"/>
          <w:sz w:val="22"/>
        </w:rPr>
        <w:t>Climate Change and Hope, Guest speake</w:t>
      </w:r>
      <w:r w:rsidR="007F6BFF">
        <w:rPr>
          <w:rFonts w:ascii="Optima" w:hAnsi="Optima"/>
          <w:sz w:val="22"/>
        </w:rPr>
        <w:t>r to Disciples of Christ high school students</w:t>
      </w:r>
      <w:r>
        <w:rPr>
          <w:rFonts w:ascii="Optima" w:hAnsi="Optima"/>
          <w:sz w:val="22"/>
        </w:rPr>
        <w:t xml:space="preserve"> </w:t>
      </w:r>
      <w:r w:rsidR="007F6BFF">
        <w:rPr>
          <w:rFonts w:ascii="Optima" w:hAnsi="Optima"/>
          <w:sz w:val="22"/>
        </w:rPr>
        <w:t>participating in a week of mission work post-Harvey through Reach Beyond Mission.</w:t>
      </w:r>
      <w:r>
        <w:rPr>
          <w:rFonts w:ascii="Optima" w:hAnsi="Optima"/>
          <w:sz w:val="22"/>
        </w:rPr>
        <w:t xml:space="preserve"> </w:t>
      </w:r>
      <w:r w:rsidR="007F6BFF">
        <w:rPr>
          <w:rFonts w:ascii="Optima" w:hAnsi="Optima"/>
          <w:sz w:val="22"/>
        </w:rPr>
        <w:t>First Christian Church</w:t>
      </w:r>
      <w:r>
        <w:rPr>
          <w:rFonts w:ascii="Optima" w:hAnsi="Optima"/>
          <w:sz w:val="22"/>
        </w:rPr>
        <w:t>, Texas City, TX, July 17, 2018.</w:t>
      </w:r>
    </w:p>
    <w:p w14:paraId="032A740F" w14:textId="19481D99" w:rsidR="00E41FFE" w:rsidRPr="00005A21" w:rsidRDefault="00E41FFE" w:rsidP="00005A21">
      <w:pPr>
        <w:pStyle w:val="ListParagraph"/>
        <w:numPr>
          <w:ilvl w:val="0"/>
          <w:numId w:val="18"/>
        </w:numPr>
        <w:rPr>
          <w:rFonts w:ascii="Optima" w:hAnsi="Optima"/>
          <w:sz w:val="22"/>
        </w:rPr>
      </w:pPr>
      <w:r>
        <w:rPr>
          <w:rFonts w:ascii="Optima" w:hAnsi="Optima"/>
          <w:sz w:val="22"/>
        </w:rPr>
        <w:t xml:space="preserve">Teaching Microbes to Blog about their Environment. Rice Science Café, March 6, 2018 (with J.J. </w:t>
      </w:r>
      <w:proofErr w:type="spellStart"/>
      <w:r>
        <w:rPr>
          <w:rFonts w:ascii="Optima" w:hAnsi="Optima"/>
          <w:sz w:val="22"/>
        </w:rPr>
        <w:t>Silberg</w:t>
      </w:r>
      <w:proofErr w:type="spellEnd"/>
      <w:r>
        <w:rPr>
          <w:rFonts w:ascii="Optima" w:hAnsi="Optima"/>
          <w:sz w:val="22"/>
        </w:rPr>
        <w:t>).</w:t>
      </w:r>
    </w:p>
    <w:p w14:paraId="1A9C316C" w14:textId="04DCF24C" w:rsidR="008B22C0" w:rsidRPr="00005A21" w:rsidRDefault="008B22C0" w:rsidP="00005A21">
      <w:pPr>
        <w:pStyle w:val="ListParagraph"/>
        <w:numPr>
          <w:ilvl w:val="0"/>
          <w:numId w:val="18"/>
        </w:numPr>
        <w:rPr>
          <w:rFonts w:ascii="Optima" w:hAnsi="Optima"/>
          <w:sz w:val="22"/>
        </w:rPr>
      </w:pPr>
      <w:r w:rsidRPr="00005A21">
        <w:rPr>
          <w:rFonts w:ascii="Optima" w:hAnsi="Optima"/>
          <w:sz w:val="22"/>
        </w:rPr>
        <w:t>Introduction to the Carbon Cycle. Guest speaker, MGMT 609 Energy Transitions, Jones Business School, Rice University. March 19, 2019</w:t>
      </w:r>
      <w:r w:rsidR="007F6BFF">
        <w:rPr>
          <w:rFonts w:ascii="Optima" w:hAnsi="Optima"/>
          <w:sz w:val="22"/>
        </w:rPr>
        <w:t>.</w:t>
      </w:r>
    </w:p>
    <w:p w14:paraId="22236850" w14:textId="21FB8B12" w:rsidR="00005A21" w:rsidRDefault="009E461A" w:rsidP="00005A21">
      <w:pPr>
        <w:pStyle w:val="ListParagraph"/>
        <w:numPr>
          <w:ilvl w:val="0"/>
          <w:numId w:val="18"/>
        </w:numPr>
        <w:rPr>
          <w:rFonts w:ascii="Optima" w:hAnsi="Optima" w:cs="Arial"/>
          <w:sz w:val="22"/>
          <w:szCs w:val="22"/>
        </w:rPr>
      </w:pPr>
      <w:r>
        <w:rPr>
          <w:rFonts w:ascii="Optima" w:hAnsi="Optima" w:cs="Arial"/>
          <w:sz w:val="22"/>
          <w:szCs w:val="22"/>
        </w:rPr>
        <w:t xml:space="preserve">Soil Solutions to Climate Change. Guest speaker, Pumps and Pipes (Texas Medical Center/Houston Energy Industry seminar series), September 21, 2020. </w:t>
      </w:r>
      <w:hyperlink r:id="rId29" w:history="1">
        <w:r w:rsidR="00341059" w:rsidRPr="004F19F9">
          <w:rPr>
            <w:rStyle w:val="Hyperlink"/>
            <w:rFonts w:ascii="Optima" w:hAnsi="Optima" w:cs="Arial"/>
            <w:sz w:val="22"/>
            <w:szCs w:val="22"/>
          </w:rPr>
          <w:t>https://www.youtube.com/watch?v=bPs4ZOh8qdw</w:t>
        </w:r>
      </w:hyperlink>
    </w:p>
    <w:p w14:paraId="483256B3" w14:textId="77777777" w:rsidR="00341059" w:rsidRPr="0065706D" w:rsidRDefault="00341059" w:rsidP="0065706D">
      <w:pPr>
        <w:ind w:left="360"/>
        <w:rPr>
          <w:rFonts w:ascii="Optima" w:hAnsi="Optima" w:cs="Arial"/>
          <w:sz w:val="22"/>
          <w:szCs w:val="22"/>
        </w:rPr>
      </w:pPr>
    </w:p>
    <w:sectPr w:rsidR="00341059" w:rsidRPr="0065706D" w:rsidSect="001E5143">
      <w:headerReference w:type="default" r:id="rId30"/>
      <w:footerReference w:type="even" r:id="rId31"/>
      <w:footerReference w:type="default" r:id="rId32"/>
      <w:headerReference w:type="first" r:id="rId33"/>
      <w:footerReference w:type="first" r:id="rId34"/>
      <w:type w:val="continuous"/>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9827" w14:textId="77777777" w:rsidR="007122F9" w:rsidRDefault="007122F9" w:rsidP="006A7700">
      <w:r>
        <w:separator/>
      </w:r>
    </w:p>
  </w:endnote>
  <w:endnote w:type="continuationSeparator" w:id="0">
    <w:p w14:paraId="68A29CC6" w14:textId="77777777" w:rsidR="007122F9" w:rsidRDefault="007122F9" w:rsidP="006A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20B0604020202020204"/>
    <w:charset w:val="00"/>
    <w:family w:val="auto"/>
    <w:pitch w:val="variable"/>
    <w:sig w:usb0="03000000"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opperplate Gothic Light">
    <w:altName w:val="Calibri"/>
    <w:panose1 w:val="02000604030000020004"/>
    <w:charset w:val="4D"/>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9247" w14:textId="77777777" w:rsidR="00D8140A" w:rsidRDefault="00D8140A" w:rsidP="006A77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18742" w14:textId="77777777" w:rsidR="00D8140A" w:rsidRDefault="00D81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0BEB" w14:textId="77777777" w:rsidR="00D8140A" w:rsidRDefault="00D8140A" w:rsidP="006A77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82D">
      <w:rPr>
        <w:rStyle w:val="PageNumber"/>
        <w:noProof/>
      </w:rPr>
      <w:t>14</w:t>
    </w:r>
    <w:r>
      <w:rPr>
        <w:rStyle w:val="PageNumber"/>
      </w:rPr>
      <w:fldChar w:fldCharType="end"/>
    </w:r>
  </w:p>
  <w:p w14:paraId="4584DD2F" w14:textId="77777777" w:rsidR="00D8140A" w:rsidRDefault="00D81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91B4" w14:textId="77777777" w:rsidR="00D8140A" w:rsidRDefault="00D8140A" w:rsidP="006A7700">
    <w:pPr>
      <w:pStyle w:val="Footer"/>
      <w:jc w:val="center"/>
    </w:pPr>
    <w:r>
      <w:rPr>
        <w:rStyle w:val="PageNumber"/>
      </w:rPr>
      <w:fldChar w:fldCharType="begin"/>
    </w:r>
    <w:r>
      <w:rPr>
        <w:rStyle w:val="PageNumber"/>
      </w:rPr>
      <w:instrText xml:space="preserve"> PAGE </w:instrText>
    </w:r>
    <w:r>
      <w:rPr>
        <w:rStyle w:val="PageNumber"/>
      </w:rPr>
      <w:fldChar w:fldCharType="separate"/>
    </w:r>
    <w:r w:rsidR="00FF582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31E2" w14:textId="77777777" w:rsidR="007122F9" w:rsidRDefault="007122F9" w:rsidP="006A7700">
      <w:r>
        <w:separator/>
      </w:r>
    </w:p>
  </w:footnote>
  <w:footnote w:type="continuationSeparator" w:id="0">
    <w:p w14:paraId="2F625A9E" w14:textId="77777777" w:rsidR="007122F9" w:rsidRDefault="007122F9" w:rsidP="006A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5E60" w14:textId="77777777" w:rsidR="00D8140A" w:rsidRPr="00CD5F5E" w:rsidRDefault="00D8140A" w:rsidP="006A7700">
    <w:pPr>
      <w:pStyle w:val="Index92"/>
      <w:pBdr>
        <w:bottom w:val="single" w:sz="4" w:space="1" w:color="auto"/>
      </w:pBdr>
      <w:rPr>
        <w:rFonts w:ascii="Copperplate Gothic Light" w:hAnsi="Copperplate Gothic Light"/>
        <w:sz w:val="24"/>
      </w:rPr>
    </w:pPr>
    <w:r w:rsidRPr="00CD5F5E">
      <w:rPr>
        <w:rFonts w:ascii="Copperplate Gothic Light" w:hAnsi="Copperplate Gothic Light"/>
        <w:sz w:val="24"/>
      </w:rPr>
      <w:t xml:space="preserve">Caroline A. </w:t>
    </w:r>
    <w:proofErr w:type="spellStart"/>
    <w:r w:rsidRPr="00CD5F5E">
      <w:rPr>
        <w:rFonts w:ascii="Copperplate Gothic Light" w:hAnsi="Copperplate Gothic Light"/>
        <w:sz w:val="24"/>
      </w:rPr>
      <w:t>Masiello</w:t>
    </w:r>
    <w:proofErr w:type="spellEnd"/>
  </w:p>
  <w:p w14:paraId="49A964F6" w14:textId="77777777" w:rsidR="00D8140A" w:rsidRPr="00CD5F5E" w:rsidRDefault="00D81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8CBB" w14:textId="77777777" w:rsidR="00D8140A" w:rsidRPr="00CD5F5E" w:rsidRDefault="00D8140A" w:rsidP="006A7700">
    <w:pPr>
      <w:pStyle w:val="Index92"/>
      <w:pBdr>
        <w:bottom w:val="single" w:sz="4" w:space="1" w:color="auto"/>
      </w:pBdr>
      <w:rPr>
        <w:rFonts w:ascii="Copperplate Gothic Light" w:hAnsi="Copperplate Gothic Light"/>
        <w:sz w:val="24"/>
      </w:rPr>
    </w:pPr>
    <w:r w:rsidRPr="00CD5F5E">
      <w:rPr>
        <w:rFonts w:ascii="Copperplate Gothic Light" w:hAnsi="Copperplate Gothic Light"/>
        <w:sz w:val="24"/>
      </w:rPr>
      <w:t xml:space="preserve">Caroline A. </w:t>
    </w:r>
    <w:proofErr w:type="spellStart"/>
    <w:r w:rsidRPr="00CD5F5E">
      <w:rPr>
        <w:rFonts w:ascii="Copperplate Gothic Light" w:hAnsi="Copperplate Gothic Light"/>
        <w:sz w:val="24"/>
      </w:rPr>
      <w:t>Masiello</w:t>
    </w:r>
    <w:proofErr w:type="spellEnd"/>
  </w:p>
  <w:p w14:paraId="4863DADE" w14:textId="77777777" w:rsidR="00D8140A" w:rsidRPr="00CD5F5E" w:rsidRDefault="00D81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5E1FD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D7A08EE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FE7EC8"/>
    <w:multiLevelType w:val="hybridMultilevel"/>
    <w:tmpl w:val="236A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8082B"/>
    <w:multiLevelType w:val="hybridMultilevel"/>
    <w:tmpl w:val="F3BC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202"/>
    <w:multiLevelType w:val="hybridMultilevel"/>
    <w:tmpl w:val="C008A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A6FBB"/>
    <w:multiLevelType w:val="hybridMultilevel"/>
    <w:tmpl w:val="9F8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A3D68"/>
    <w:multiLevelType w:val="hybridMultilevel"/>
    <w:tmpl w:val="8B7A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22920"/>
    <w:multiLevelType w:val="hybridMultilevel"/>
    <w:tmpl w:val="4F06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91E9C"/>
    <w:multiLevelType w:val="hybridMultilevel"/>
    <w:tmpl w:val="C198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50B4B"/>
    <w:multiLevelType w:val="hybridMultilevel"/>
    <w:tmpl w:val="B0FC5350"/>
    <w:lvl w:ilvl="0" w:tplc="5F12C63E">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E0470"/>
    <w:multiLevelType w:val="hybridMultilevel"/>
    <w:tmpl w:val="F6966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B46B5"/>
    <w:multiLevelType w:val="hybridMultilevel"/>
    <w:tmpl w:val="218AFF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14B9"/>
    <w:multiLevelType w:val="hybridMultilevel"/>
    <w:tmpl w:val="6A3E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4707F"/>
    <w:multiLevelType w:val="hybridMultilevel"/>
    <w:tmpl w:val="F3BC2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249A6"/>
    <w:multiLevelType w:val="hybridMultilevel"/>
    <w:tmpl w:val="D7D4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57D9F"/>
    <w:multiLevelType w:val="multilevel"/>
    <w:tmpl w:val="AC40BD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E0040E"/>
    <w:multiLevelType w:val="hybridMultilevel"/>
    <w:tmpl w:val="AC40B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B7E8E"/>
    <w:multiLevelType w:val="multilevel"/>
    <w:tmpl w:val="DA04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07012"/>
    <w:multiLevelType w:val="hybridMultilevel"/>
    <w:tmpl w:val="E884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12825"/>
    <w:multiLevelType w:val="hybridMultilevel"/>
    <w:tmpl w:val="0CBE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C19F6"/>
    <w:multiLevelType w:val="hybridMultilevel"/>
    <w:tmpl w:val="4D4A7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13FDD"/>
    <w:multiLevelType w:val="hybridMultilevel"/>
    <w:tmpl w:val="DA24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519461">
    <w:abstractNumId w:val="0"/>
  </w:num>
  <w:num w:numId="2" w16cid:durableId="1102186590">
    <w:abstractNumId w:val="14"/>
  </w:num>
  <w:num w:numId="3" w16cid:durableId="1531065380">
    <w:abstractNumId w:val="8"/>
  </w:num>
  <w:num w:numId="4" w16cid:durableId="1315138030">
    <w:abstractNumId w:val="7"/>
  </w:num>
  <w:num w:numId="5" w16cid:durableId="802885147">
    <w:abstractNumId w:val="19"/>
  </w:num>
  <w:num w:numId="6" w16cid:durableId="393817044">
    <w:abstractNumId w:val="16"/>
  </w:num>
  <w:num w:numId="7" w16cid:durableId="437025161">
    <w:abstractNumId w:val="13"/>
  </w:num>
  <w:num w:numId="8" w16cid:durableId="1041595335">
    <w:abstractNumId w:val="9"/>
  </w:num>
  <w:num w:numId="9" w16cid:durableId="1479688679">
    <w:abstractNumId w:val="17"/>
  </w:num>
  <w:num w:numId="10" w16cid:durableId="883641176">
    <w:abstractNumId w:val="10"/>
  </w:num>
  <w:num w:numId="11" w16cid:durableId="52051509">
    <w:abstractNumId w:val="1"/>
  </w:num>
  <w:num w:numId="12" w16cid:durableId="1780682110">
    <w:abstractNumId w:val="3"/>
  </w:num>
  <w:num w:numId="13" w16cid:durableId="214316057">
    <w:abstractNumId w:val="11"/>
  </w:num>
  <w:num w:numId="14" w16cid:durableId="537158531">
    <w:abstractNumId w:val="5"/>
  </w:num>
  <w:num w:numId="15" w16cid:durableId="798763310">
    <w:abstractNumId w:val="21"/>
  </w:num>
  <w:num w:numId="16" w16cid:durableId="2004353663">
    <w:abstractNumId w:val="20"/>
  </w:num>
  <w:num w:numId="17" w16cid:durableId="1013915895">
    <w:abstractNumId w:val="12"/>
  </w:num>
  <w:num w:numId="18" w16cid:durableId="2141068917">
    <w:abstractNumId w:val="6"/>
  </w:num>
  <w:num w:numId="19" w16cid:durableId="209152123">
    <w:abstractNumId w:val="15"/>
  </w:num>
  <w:num w:numId="20" w16cid:durableId="2137291014">
    <w:abstractNumId w:val="4"/>
  </w:num>
  <w:num w:numId="21" w16cid:durableId="1218055001">
    <w:abstractNumId w:val="18"/>
  </w:num>
  <w:num w:numId="22" w16cid:durableId="2028285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16"/>
    <w:rsid w:val="000014BF"/>
    <w:rsid w:val="000022E6"/>
    <w:rsid w:val="000044D6"/>
    <w:rsid w:val="000049FE"/>
    <w:rsid w:val="000057BF"/>
    <w:rsid w:val="00005A21"/>
    <w:rsid w:val="00006FEC"/>
    <w:rsid w:val="000079C5"/>
    <w:rsid w:val="00011D4D"/>
    <w:rsid w:val="000145C8"/>
    <w:rsid w:val="000148E5"/>
    <w:rsid w:val="00014DEE"/>
    <w:rsid w:val="00015629"/>
    <w:rsid w:val="0001570F"/>
    <w:rsid w:val="00021A0A"/>
    <w:rsid w:val="0002314C"/>
    <w:rsid w:val="0002558D"/>
    <w:rsid w:val="000272DE"/>
    <w:rsid w:val="000302A2"/>
    <w:rsid w:val="00030F7B"/>
    <w:rsid w:val="00031B70"/>
    <w:rsid w:val="00032C0D"/>
    <w:rsid w:val="000349DA"/>
    <w:rsid w:val="00035F5E"/>
    <w:rsid w:val="0003702A"/>
    <w:rsid w:val="000377ED"/>
    <w:rsid w:val="00037F73"/>
    <w:rsid w:val="00040F8E"/>
    <w:rsid w:val="00041373"/>
    <w:rsid w:val="00042408"/>
    <w:rsid w:val="00042E72"/>
    <w:rsid w:val="0004304B"/>
    <w:rsid w:val="000455CA"/>
    <w:rsid w:val="00047A3E"/>
    <w:rsid w:val="000508B1"/>
    <w:rsid w:val="0005378F"/>
    <w:rsid w:val="000543E1"/>
    <w:rsid w:val="00054F0D"/>
    <w:rsid w:val="00055D55"/>
    <w:rsid w:val="00056720"/>
    <w:rsid w:val="000619E4"/>
    <w:rsid w:val="00065219"/>
    <w:rsid w:val="000700EB"/>
    <w:rsid w:val="00072AF1"/>
    <w:rsid w:val="00074B28"/>
    <w:rsid w:val="000750D9"/>
    <w:rsid w:val="00076DB0"/>
    <w:rsid w:val="00081C45"/>
    <w:rsid w:val="0008221E"/>
    <w:rsid w:val="000834A1"/>
    <w:rsid w:val="00083C94"/>
    <w:rsid w:val="00083EE7"/>
    <w:rsid w:val="00084576"/>
    <w:rsid w:val="0008624B"/>
    <w:rsid w:val="00090803"/>
    <w:rsid w:val="000920C9"/>
    <w:rsid w:val="00093656"/>
    <w:rsid w:val="0009698D"/>
    <w:rsid w:val="000A0191"/>
    <w:rsid w:val="000A2AE3"/>
    <w:rsid w:val="000A5E97"/>
    <w:rsid w:val="000B00F6"/>
    <w:rsid w:val="000B0466"/>
    <w:rsid w:val="000B1AEE"/>
    <w:rsid w:val="000B388C"/>
    <w:rsid w:val="000B60FF"/>
    <w:rsid w:val="000B790F"/>
    <w:rsid w:val="000C2FE1"/>
    <w:rsid w:val="000C38E4"/>
    <w:rsid w:val="000C3F4C"/>
    <w:rsid w:val="000C4104"/>
    <w:rsid w:val="000D0134"/>
    <w:rsid w:val="000D04C6"/>
    <w:rsid w:val="000D190C"/>
    <w:rsid w:val="000D1FB5"/>
    <w:rsid w:val="000D4620"/>
    <w:rsid w:val="000D6841"/>
    <w:rsid w:val="000D78BA"/>
    <w:rsid w:val="000D7EA3"/>
    <w:rsid w:val="000E2F7A"/>
    <w:rsid w:val="000E3CD2"/>
    <w:rsid w:val="000F2CB8"/>
    <w:rsid w:val="000F5939"/>
    <w:rsid w:val="000F6CEF"/>
    <w:rsid w:val="000F7831"/>
    <w:rsid w:val="00103E4E"/>
    <w:rsid w:val="0011024A"/>
    <w:rsid w:val="001118A5"/>
    <w:rsid w:val="001169DF"/>
    <w:rsid w:val="00117489"/>
    <w:rsid w:val="00121B94"/>
    <w:rsid w:val="00122582"/>
    <w:rsid w:val="00123944"/>
    <w:rsid w:val="00123C05"/>
    <w:rsid w:val="00124077"/>
    <w:rsid w:val="00125C93"/>
    <w:rsid w:val="001332B5"/>
    <w:rsid w:val="00133730"/>
    <w:rsid w:val="00135F59"/>
    <w:rsid w:val="001375AA"/>
    <w:rsid w:val="00140A71"/>
    <w:rsid w:val="00146090"/>
    <w:rsid w:val="001468CE"/>
    <w:rsid w:val="00150D40"/>
    <w:rsid w:val="00151C00"/>
    <w:rsid w:val="001524A4"/>
    <w:rsid w:val="00154C54"/>
    <w:rsid w:val="00156CC5"/>
    <w:rsid w:val="00157DE5"/>
    <w:rsid w:val="001725D5"/>
    <w:rsid w:val="00173190"/>
    <w:rsid w:val="001731DC"/>
    <w:rsid w:val="00183381"/>
    <w:rsid w:val="00183B74"/>
    <w:rsid w:val="00185B0A"/>
    <w:rsid w:val="00185F38"/>
    <w:rsid w:val="00187DA9"/>
    <w:rsid w:val="00190119"/>
    <w:rsid w:val="00191606"/>
    <w:rsid w:val="00191B7C"/>
    <w:rsid w:val="00191CBB"/>
    <w:rsid w:val="001923D7"/>
    <w:rsid w:val="00193133"/>
    <w:rsid w:val="001A061A"/>
    <w:rsid w:val="001A11C8"/>
    <w:rsid w:val="001A1742"/>
    <w:rsid w:val="001A2B5D"/>
    <w:rsid w:val="001A4E37"/>
    <w:rsid w:val="001A7A75"/>
    <w:rsid w:val="001B1F7F"/>
    <w:rsid w:val="001B5BDF"/>
    <w:rsid w:val="001B6AC9"/>
    <w:rsid w:val="001B7A3F"/>
    <w:rsid w:val="001C0BF5"/>
    <w:rsid w:val="001C1443"/>
    <w:rsid w:val="001C2B36"/>
    <w:rsid w:val="001C31B5"/>
    <w:rsid w:val="001C49A7"/>
    <w:rsid w:val="001D2679"/>
    <w:rsid w:val="001D4089"/>
    <w:rsid w:val="001D63D0"/>
    <w:rsid w:val="001D7F0D"/>
    <w:rsid w:val="001E04E1"/>
    <w:rsid w:val="001E4A4E"/>
    <w:rsid w:val="001E5143"/>
    <w:rsid w:val="001E7187"/>
    <w:rsid w:val="001E7CDE"/>
    <w:rsid w:val="001F2688"/>
    <w:rsid w:val="00200CEF"/>
    <w:rsid w:val="00202AC7"/>
    <w:rsid w:val="002056FA"/>
    <w:rsid w:val="002064B5"/>
    <w:rsid w:val="002129BC"/>
    <w:rsid w:val="002132B0"/>
    <w:rsid w:val="00217BD6"/>
    <w:rsid w:val="00220DB5"/>
    <w:rsid w:val="0022123A"/>
    <w:rsid w:val="00222982"/>
    <w:rsid w:val="00223224"/>
    <w:rsid w:val="00240F1D"/>
    <w:rsid w:val="00240F75"/>
    <w:rsid w:val="0024264A"/>
    <w:rsid w:val="00242E13"/>
    <w:rsid w:val="00242EA0"/>
    <w:rsid w:val="00244812"/>
    <w:rsid w:val="002457AF"/>
    <w:rsid w:val="00245BE8"/>
    <w:rsid w:val="00246105"/>
    <w:rsid w:val="002500DF"/>
    <w:rsid w:val="0025141E"/>
    <w:rsid w:val="00252E34"/>
    <w:rsid w:val="002562C3"/>
    <w:rsid w:val="00257027"/>
    <w:rsid w:val="00257A6F"/>
    <w:rsid w:val="002626E5"/>
    <w:rsid w:val="00270D9C"/>
    <w:rsid w:val="0027116E"/>
    <w:rsid w:val="00271657"/>
    <w:rsid w:val="002732D1"/>
    <w:rsid w:val="002809BF"/>
    <w:rsid w:val="00280B7C"/>
    <w:rsid w:val="0028157D"/>
    <w:rsid w:val="00286414"/>
    <w:rsid w:val="0028671A"/>
    <w:rsid w:val="00295BB3"/>
    <w:rsid w:val="002979CA"/>
    <w:rsid w:val="002A0B63"/>
    <w:rsid w:val="002A1914"/>
    <w:rsid w:val="002A56B0"/>
    <w:rsid w:val="002A6C37"/>
    <w:rsid w:val="002A7F1B"/>
    <w:rsid w:val="002B3B79"/>
    <w:rsid w:val="002B424C"/>
    <w:rsid w:val="002B5198"/>
    <w:rsid w:val="002B6A8E"/>
    <w:rsid w:val="002C3054"/>
    <w:rsid w:val="002C36AC"/>
    <w:rsid w:val="002C4762"/>
    <w:rsid w:val="002C5E6A"/>
    <w:rsid w:val="002C5F0E"/>
    <w:rsid w:val="002D5739"/>
    <w:rsid w:val="002D7F30"/>
    <w:rsid w:val="002E1D9E"/>
    <w:rsid w:val="002E2EED"/>
    <w:rsid w:val="002E3839"/>
    <w:rsid w:val="002E4F76"/>
    <w:rsid w:val="002E53D0"/>
    <w:rsid w:val="002E5DE8"/>
    <w:rsid w:val="002E7D5D"/>
    <w:rsid w:val="002F1ADF"/>
    <w:rsid w:val="002F3145"/>
    <w:rsid w:val="002F6275"/>
    <w:rsid w:val="002F7061"/>
    <w:rsid w:val="002F74CC"/>
    <w:rsid w:val="00303377"/>
    <w:rsid w:val="0030487B"/>
    <w:rsid w:val="00304FC6"/>
    <w:rsid w:val="0030623A"/>
    <w:rsid w:val="00307ADF"/>
    <w:rsid w:val="00313305"/>
    <w:rsid w:val="00315141"/>
    <w:rsid w:val="00321752"/>
    <w:rsid w:val="00322968"/>
    <w:rsid w:val="00323425"/>
    <w:rsid w:val="00326F1E"/>
    <w:rsid w:val="003309C5"/>
    <w:rsid w:val="00332396"/>
    <w:rsid w:val="00333C99"/>
    <w:rsid w:val="0033532D"/>
    <w:rsid w:val="00337916"/>
    <w:rsid w:val="00337A42"/>
    <w:rsid w:val="00341059"/>
    <w:rsid w:val="00343B65"/>
    <w:rsid w:val="00344B3C"/>
    <w:rsid w:val="00352B6B"/>
    <w:rsid w:val="00353621"/>
    <w:rsid w:val="003619D8"/>
    <w:rsid w:val="00366A20"/>
    <w:rsid w:val="00366ACD"/>
    <w:rsid w:val="00367DAE"/>
    <w:rsid w:val="003733AD"/>
    <w:rsid w:val="0037480E"/>
    <w:rsid w:val="00374EF2"/>
    <w:rsid w:val="00375CB3"/>
    <w:rsid w:val="0037787D"/>
    <w:rsid w:val="00381B12"/>
    <w:rsid w:val="00381DC3"/>
    <w:rsid w:val="00382419"/>
    <w:rsid w:val="003830F6"/>
    <w:rsid w:val="003845D9"/>
    <w:rsid w:val="003856DB"/>
    <w:rsid w:val="0039327E"/>
    <w:rsid w:val="00396399"/>
    <w:rsid w:val="003A1694"/>
    <w:rsid w:val="003A2E71"/>
    <w:rsid w:val="003A3008"/>
    <w:rsid w:val="003A5482"/>
    <w:rsid w:val="003B0EED"/>
    <w:rsid w:val="003B10F3"/>
    <w:rsid w:val="003B2364"/>
    <w:rsid w:val="003B6673"/>
    <w:rsid w:val="003B74F1"/>
    <w:rsid w:val="003C0343"/>
    <w:rsid w:val="003C0695"/>
    <w:rsid w:val="003C2A4F"/>
    <w:rsid w:val="003C54EA"/>
    <w:rsid w:val="003C65E9"/>
    <w:rsid w:val="003D1B07"/>
    <w:rsid w:val="003D1EB5"/>
    <w:rsid w:val="003D2564"/>
    <w:rsid w:val="003D5CEC"/>
    <w:rsid w:val="003D6C8F"/>
    <w:rsid w:val="003E04AB"/>
    <w:rsid w:val="003F3779"/>
    <w:rsid w:val="00401D28"/>
    <w:rsid w:val="00402FC6"/>
    <w:rsid w:val="00405819"/>
    <w:rsid w:val="00420340"/>
    <w:rsid w:val="004216A0"/>
    <w:rsid w:val="00430F52"/>
    <w:rsid w:val="00434F9A"/>
    <w:rsid w:val="00435E93"/>
    <w:rsid w:val="00436F59"/>
    <w:rsid w:val="0043799B"/>
    <w:rsid w:val="00440B06"/>
    <w:rsid w:val="00444F1A"/>
    <w:rsid w:val="00444F1E"/>
    <w:rsid w:val="00446329"/>
    <w:rsid w:val="004479C6"/>
    <w:rsid w:val="00450651"/>
    <w:rsid w:val="004513CE"/>
    <w:rsid w:val="004520BB"/>
    <w:rsid w:val="004549C1"/>
    <w:rsid w:val="00455B2B"/>
    <w:rsid w:val="004560DA"/>
    <w:rsid w:val="00465748"/>
    <w:rsid w:val="0046787B"/>
    <w:rsid w:val="0047138A"/>
    <w:rsid w:val="00472674"/>
    <w:rsid w:val="00472D46"/>
    <w:rsid w:val="00474112"/>
    <w:rsid w:val="00475801"/>
    <w:rsid w:val="00476963"/>
    <w:rsid w:val="0048249B"/>
    <w:rsid w:val="00483F2E"/>
    <w:rsid w:val="00484DFF"/>
    <w:rsid w:val="00487F1C"/>
    <w:rsid w:val="00490A32"/>
    <w:rsid w:val="00493685"/>
    <w:rsid w:val="0049498C"/>
    <w:rsid w:val="004958C2"/>
    <w:rsid w:val="00495F43"/>
    <w:rsid w:val="004A208B"/>
    <w:rsid w:val="004A3B84"/>
    <w:rsid w:val="004A5035"/>
    <w:rsid w:val="004A58AE"/>
    <w:rsid w:val="004A6901"/>
    <w:rsid w:val="004B10CA"/>
    <w:rsid w:val="004B1C3F"/>
    <w:rsid w:val="004B325B"/>
    <w:rsid w:val="004C1E3F"/>
    <w:rsid w:val="004C4113"/>
    <w:rsid w:val="004C45BD"/>
    <w:rsid w:val="004C6F09"/>
    <w:rsid w:val="004D0E1E"/>
    <w:rsid w:val="004D30F1"/>
    <w:rsid w:val="004D4F10"/>
    <w:rsid w:val="004D529D"/>
    <w:rsid w:val="004D614B"/>
    <w:rsid w:val="004D6A44"/>
    <w:rsid w:val="004E02FB"/>
    <w:rsid w:val="004E210E"/>
    <w:rsid w:val="004E2347"/>
    <w:rsid w:val="004E3690"/>
    <w:rsid w:val="004E6528"/>
    <w:rsid w:val="004E6D08"/>
    <w:rsid w:val="004F0CC6"/>
    <w:rsid w:val="004F0D97"/>
    <w:rsid w:val="004F33F3"/>
    <w:rsid w:val="004F45D1"/>
    <w:rsid w:val="004F5AC8"/>
    <w:rsid w:val="004F6B0A"/>
    <w:rsid w:val="00501BAA"/>
    <w:rsid w:val="00503BDB"/>
    <w:rsid w:val="00506784"/>
    <w:rsid w:val="00514EDB"/>
    <w:rsid w:val="00515E09"/>
    <w:rsid w:val="00515E5C"/>
    <w:rsid w:val="00516FBB"/>
    <w:rsid w:val="00517363"/>
    <w:rsid w:val="00522398"/>
    <w:rsid w:val="00526936"/>
    <w:rsid w:val="005303DA"/>
    <w:rsid w:val="005317D9"/>
    <w:rsid w:val="00535F27"/>
    <w:rsid w:val="005407BD"/>
    <w:rsid w:val="00540C90"/>
    <w:rsid w:val="005434B6"/>
    <w:rsid w:val="00544EFC"/>
    <w:rsid w:val="0054710F"/>
    <w:rsid w:val="00551C82"/>
    <w:rsid w:val="0055222B"/>
    <w:rsid w:val="00561AEF"/>
    <w:rsid w:val="00563013"/>
    <w:rsid w:val="00563694"/>
    <w:rsid w:val="00563B83"/>
    <w:rsid w:val="00565164"/>
    <w:rsid w:val="00567C2C"/>
    <w:rsid w:val="0057518A"/>
    <w:rsid w:val="00582BAB"/>
    <w:rsid w:val="00582CFD"/>
    <w:rsid w:val="00583923"/>
    <w:rsid w:val="005868BC"/>
    <w:rsid w:val="00587EFF"/>
    <w:rsid w:val="00590896"/>
    <w:rsid w:val="00597879"/>
    <w:rsid w:val="005A0B13"/>
    <w:rsid w:val="005A3EBE"/>
    <w:rsid w:val="005A6927"/>
    <w:rsid w:val="005A7BDC"/>
    <w:rsid w:val="005B5AF9"/>
    <w:rsid w:val="005C5456"/>
    <w:rsid w:val="005C6E79"/>
    <w:rsid w:val="005D30FB"/>
    <w:rsid w:val="005D7F1E"/>
    <w:rsid w:val="005E1B3F"/>
    <w:rsid w:val="005E3EBC"/>
    <w:rsid w:val="005F0380"/>
    <w:rsid w:val="005F12FC"/>
    <w:rsid w:val="005F1CDF"/>
    <w:rsid w:val="005F3100"/>
    <w:rsid w:val="005F465C"/>
    <w:rsid w:val="005F5367"/>
    <w:rsid w:val="005F573A"/>
    <w:rsid w:val="005F5CA2"/>
    <w:rsid w:val="005F7EF8"/>
    <w:rsid w:val="0060136D"/>
    <w:rsid w:val="00605E87"/>
    <w:rsid w:val="006123FF"/>
    <w:rsid w:val="006207BE"/>
    <w:rsid w:val="00626BC3"/>
    <w:rsid w:val="0063302F"/>
    <w:rsid w:val="006464E4"/>
    <w:rsid w:val="00646C8E"/>
    <w:rsid w:val="00650746"/>
    <w:rsid w:val="00651BA2"/>
    <w:rsid w:val="00654298"/>
    <w:rsid w:val="00655B19"/>
    <w:rsid w:val="0065684F"/>
    <w:rsid w:val="0065706D"/>
    <w:rsid w:val="006574C2"/>
    <w:rsid w:val="00657D56"/>
    <w:rsid w:val="006614FA"/>
    <w:rsid w:val="006645BA"/>
    <w:rsid w:val="0066474D"/>
    <w:rsid w:val="00665FF5"/>
    <w:rsid w:val="0066775D"/>
    <w:rsid w:val="00667AAB"/>
    <w:rsid w:val="00670978"/>
    <w:rsid w:val="0067113E"/>
    <w:rsid w:val="0067165C"/>
    <w:rsid w:val="00671DF9"/>
    <w:rsid w:val="00674EC2"/>
    <w:rsid w:val="006771D1"/>
    <w:rsid w:val="0069196B"/>
    <w:rsid w:val="0069535F"/>
    <w:rsid w:val="00695C9E"/>
    <w:rsid w:val="00695CE1"/>
    <w:rsid w:val="00695DEB"/>
    <w:rsid w:val="00696C09"/>
    <w:rsid w:val="006A2B84"/>
    <w:rsid w:val="006A2EB0"/>
    <w:rsid w:val="006A539E"/>
    <w:rsid w:val="006A76C0"/>
    <w:rsid w:val="006A7700"/>
    <w:rsid w:val="006B2C28"/>
    <w:rsid w:val="006B63E0"/>
    <w:rsid w:val="006B7063"/>
    <w:rsid w:val="006B7F52"/>
    <w:rsid w:val="006C0841"/>
    <w:rsid w:val="006C0D4E"/>
    <w:rsid w:val="006C3304"/>
    <w:rsid w:val="006C5129"/>
    <w:rsid w:val="006C56FB"/>
    <w:rsid w:val="006C73BD"/>
    <w:rsid w:val="006D1A41"/>
    <w:rsid w:val="006D1E56"/>
    <w:rsid w:val="006D48B5"/>
    <w:rsid w:val="006D7A79"/>
    <w:rsid w:val="006E0372"/>
    <w:rsid w:val="006E3BDB"/>
    <w:rsid w:val="006E57FC"/>
    <w:rsid w:val="006E672A"/>
    <w:rsid w:val="006F0E42"/>
    <w:rsid w:val="006F2356"/>
    <w:rsid w:val="006F387E"/>
    <w:rsid w:val="006F4C32"/>
    <w:rsid w:val="006F4D81"/>
    <w:rsid w:val="006F5146"/>
    <w:rsid w:val="0070269A"/>
    <w:rsid w:val="007043F9"/>
    <w:rsid w:val="007061A7"/>
    <w:rsid w:val="00706BD3"/>
    <w:rsid w:val="00710503"/>
    <w:rsid w:val="007122F9"/>
    <w:rsid w:val="00714CF9"/>
    <w:rsid w:val="00714FA2"/>
    <w:rsid w:val="0072544C"/>
    <w:rsid w:val="00725772"/>
    <w:rsid w:val="00727DBC"/>
    <w:rsid w:val="00730777"/>
    <w:rsid w:val="00730AF6"/>
    <w:rsid w:val="0073114E"/>
    <w:rsid w:val="00731442"/>
    <w:rsid w:val="00731900"/>
    <w:rsid w:val="007329CE"/>
    <w:rsid w:val="007356C7"/>
    <w:rsid w:val="00735977"/>
    <w:rsid w:val="00743DB8"/>
    <w:rsid w:val="00745AFF"/>
    <w:rsid w:val="00752393"/>
    <w:rsid w:val="0075485F"/>
    <w:rsid w:val="00754A54"/>
    <w:rsid w:val="00755AA2"/>
    <w:rsid w:val="00756DBA"/>
    <w:rsid w:val="00762A4B"/>
    <w:rsid w:val="0076404C"/>
    <w:rsid w:val="00764EF7"/>
    <w:rsid w:val="00767FE2"/>
    <w:rsid w:val="00770922"/>
    <w:rsid w:val="007718AF"/>
    <w:rsid w:val="0077282A"/>
    <w:rsid w:val="00777B2E"/>
    <w:rsid w:val="00780B4C"/>
    <w:rsid w:val="00781390"/>
    <w:rsid w:val="00782AD0"/>
    <w:rsid w:val="00784296"/>
    <w:rsid w:val="00786F0C"/>
    <w:rsid w:val="00793C45"/>
    <w:rsid w:val="00795FDE"/>
    <w:rsid w:val="007A0F65"/>
    <w:rsid w:val="007A12FA"/>
    <w:rsid w:val="007A20C3"/>
    <w:rsid w:val="007A2585"/>
    <w:rsid w:val="007B393D"/>
    <w:rsid w:val="007B3F10"/>
    <w:rsid w:val="007B4A48"/>
    <w:rsid w:val="007C37B9"/>
    <w:rsid w:val="007D10DF"/>
    <w:rsid w:val="007D1C32"/>
    <w:rsid w:val="007D3000"/>
    <w:rsid w:val="007D6164"/>
    <w:rsid w:val="007E1402"/>
    <w:rsid w:val="007E22D6"/>
    <w:rsid w:val="007E39AA"/>
    <w:rsid w:val="007E4CA5"/>
    <w:rsid w:val="007E5B91"/>
    <w:rsid w:val="007E6546"/>
    <w:rsid w:val="007E7319"/>
    <w:rsid w:val="007F0481"/>
    <w:rsid w:val="007F0C7C"/>
    <w:rsid w:val="007F14DA"/>
    <w:rsid w:val="007F47FD"/>
    <w:rsid w:val="007F6BFF"/>
    <w:rsid w:val="00804987"/>
    <w:rsid w:val="0080775E"/>
    <w:rsid w:val="00811271"/>
    <w:rsid w:val="00815C76"/>
    <w:rsid w:val="0082080C"/>
    <w:rsid w:val="00820CF6"/>
    <w:rsid w:val="0082132C"/>
    <w:rsid w:val="008318E5"/>
    <w:rsid w:val="00831FB1"/>
    <w:rsid w:val="00832429"/>
    <w:rsid w:val="00834CFB"/>
    <w:rsid w:val="00840A09"/>
    <w:rsid w:val="00843600"/>
    <w:rsid w:val="00845AAE"/>
    <w:rsid w:val="00846D4B"/>
    <w:rsid w:val="00852745"/>
    <w:rsid w:val="00854F9B"/>
    <w:rsid w:val="0085623D"/>
    <w:rsid w:val="00856BA7"/>
    <w:rsid w:val="0086539A"/>
    <w:rsid w:val="00866362"/>
    <w:rsid w:val="00870B30"/>
    <w:rsid w:val="00872106"/>
    <w:rsid w:val="00873026"/>
    <w:rsid w:val="008742FA"/>
    <w:rsid w:val="00874347"/>
    <w:rsid w:val="00876965"/>
    <w:rsid w:val="00881041"/>
    <w:rsid w:val="00882109"/>
    <w:rsid w:val="00884A8F"/>
    <w:rsid w:val="008949C2"/>
    <w:rsid w:val="00894F20"/>
    <w:rsid w:val="00894FE8"/>
    <w:rsid w:val="00896B6F"/>
    <w:rsid w:val="00897501"/>
    <w:rsid w:val="008A034B"/>
    <w:rsid w:val="008A13AF"/>
    <w:rsid w:val="008A2EEA"/>
    <w:rsid w:val="008A30F4"/>
    <w:rsid w:val="008A76DE"/>
    <w:rsid w:val="008B22C0"/>
    <w:rsid w:val="008B60FA"/>
    <w:rsid w:val="008B6706"/>
    <w:rsid w:val="008B7F6B"/>
    <w:rsid w:val="008C0A83"/>
    <w:rsid w:val="008C0D89"/>
    <w:rsid w:val="008C26BB"/>
    <w:rsid w:val="008C2FB7"/>
    <w:rsid w:val="008C6BAD"/>
    <w:rsid w:val="008C7BC9"/>
    <w:rsid w:val="008E0A70"/>
    <w:rsid w:val="008E427B"/>
    <w:rsid w:val="008E7424"/>
    <w:rsid w:val="008F2A63"/>
    <w:rsid w:val="008F4E06"/>
    <w:rsid w:val="008F7950"/>
    <w:rsid w:val="00900562"/>
    <w:rsid w:val="009020E9"/>
    <w:rsid w:val="00906855"/>
    <w:rsid w:val="00912527"/>
    <w:rsid w:val="00912BF3"/>
    <w:rsid w:val="00915BA3"/>
    <w:rsid w:val="00923583"/>
    <w:rsid w:val="0092624A"/>
    <w:rsid w:val="0092725B"/>
    <w:rsid w:val="00927A99"/>
    <w:rsid w:val="009321AA"/>
    <w:rsid w:val="0094186F"/>
    <w:rsid w:val="009422AE"/>
    <w:rsid w:val="009426F7"/>
    <w:rsid w:val="00943803"/>
    <w:rsid w:val="0095290D"/>
    <w:rsid w:val="00952B1B"/>
    <w:rsid w:val="00952E11"/>
    <w:rsid w:val="00952F36"/>
    <w:rsid w:val="00954983"/>
    <w:rsid w:val="009558D1"/>
    <w:rsid w:val="00966DF9"/>
    <w:rsid w:val="00970849"/>
    <w:rsid w:val="00972AC1"/>
    <w:rsid w:val="00972DD6"/>
    <w:rsid w:val="00973508"/>
    <w:rsid w:val="00975FFF"/>
    <w:rsid w:val="00976649"/>
    <w:rsid w:val="009815F3"/>
    <w:rsid w:val="00981AB2"/>
    <w:rsid w:val="0098480D"/>
    <w:rsid w:val="00985028"/>
    <w:rsid w:val="00991DA5"/>
    <w:rsid w:val="00994D5A"/>
    <w:rsid w:val="009A2902"/>
    <w:rsid w:val="009A2921"/>
    <w:rsid w:val="009A4C60"/>
    <w:rsid w:val="009B0276"/>
    <w:rsid w:val="009B0E7C"/>
    <w:rsid w:val="009B1569"/>
    <w:rsid w:val="009B4C4E"/>
    <w:rsid w:val="009B651E"/>
    <w:rsid w:val="009C2A52"/>
    <w:rsid w:val="009C569D"/>
    <w:rsid w:val="009C59A9"/>
    <w:rsid w:val="009C72E8"/>
    <w:rsid w:val="009D0D2B"/>
    <w:rsid w:val="009D11C6"/>
    <w:rsid w:val="009D36E0"/>
    <w:rsid w:val="009D4764"/>
    <w:rsid w:val="009D57B8"/>
    <w:rsid w:val="009E1A54"/>
    <w:rsid w:val="009E1E08"/>
    <w:rsid w:val="009E3637"/>
    <w:rsid w:val="009E461A"/>
    <w:rsid w:val="009E6A84"/>
    <w:rsid w:val="009E7CF3"/>
    <w:rsid w:val="009F0279"/>
    <w:rsid w:val="009F3724"/>
    <w:rsid w:val="009F5BA9"/>
    <w:rsid w:val="009F5E06"/>
    <w:rsid w:val="009F5EB5"/>
    <w:rsid w:val="009F6249"/>
    <w:rsid w:val="009F74FB"/>
    <w:rsid w:val="00A00390"/>
    <w:rsid w:val="00A007B0"/>
    <w:rsid w:val="00A00DF9"/>
    <w:rsid w:val="00A051B3"/>
    <w:rsid w:val="00A05752"/>
    <w:rsid w:val="00A07685"/>
    <w:rsid w:val="00A10328"/>
    <w:rsid w:val="00A20373"/>
    <w:rsid w:val="00A20D18"/>
    <w:rsid w:val="00A25A33"/>
    <w:rsid w:val="00A27EE8"/>
    <w:rsid w:val="00A30330"/>
    <w:rsid w:val="00A31064"/>
    <w:rsid w:val="00A32684"/>
    <w:rsid w:val="00A34627"/>
    <w:rsid w:val="00A35962"/>
    <w:rsid w:val="00A41A20"/>
    <w:rsid w:val="00A44E6E"/>
    <w:rsid w:val="00A501F0"/>
    <w:rsid w:val="00A52003"/>
    <w:rsid w:val="00A57950"/>
    <w:rsid w:val="00A601F0"/>
    <w:rsid w:val="00A618A4"/>
    <w:rsid w:val="00A61B2A"/>
    <w:rsid w:val="00A63CE8"/>
    <w:rsid w:val="00A64116"/>
    <w:rsid w:val="00A671B7"/>
    <w:rsid w:val="00A70845"/>
    <w:rsid w:val="00A74692"/>
    <w:rsid w:val="00A75C4A"/>
    <w:rsid w:val="00A77028"/>
    <w:rsid w:val="00A829B0"/>
    <w:rsid w:val="00A83347"/>
    <w:rsid w:val="00A83C66"/>
    <w:rsid w:val="00A84C4D"/>
    <w:rsid w:val="00A85BF5"/>
    <w:rsid w:val="00A9021F"/>
    <w:rsid w:val="00A90B1B"/>
    <w:rsid w:val="00A92B1B"/>
    <w:rsid w:val="00A92EDC"/>
    <w:rsid w:val="00A93F47"/>
    <w:rsid w:val="00A945D2"/>
    <w:rsid w:val="00AA3037"/>
    <w:rsid w:val="00AA5279"/>
    <w:rsid w:val="00AA58B2"/>
    <w:rsid w:val="00AA6F39"/>
    <w:rsid w:val="00AB302A"/>
    <w:rsid w:val="00AB311A"/>
    <w:rsid w:val="00AB4A4A"/>
    <w:rsid w:val="00AB6D96"/>
    <w:rsid w:val="00AC0693"/>
    <w:rsid w:val="00AC3760"/>
    <w:rsid w:val="00AC6F8B"/>
    <w:rsid w:val="00AC7D49"/>
    <w:rsid w:val="00AD138C"/>
    <w:rsid w:val="00AD1786"/>
    <w:rsid w:val="00AD428C"/>
    <w:rsid w:val="00AD4850"/>
    <w:rsid w:val="00AD6010"/>
    <w:rsid w:val="00AD6CE0"/>
    <w:rsid w:val="00AD7483"/>
    <w:rsid w:val="00AE0309"/>
    <w:rsid w:val="00AE39EF"/>
    <w:rsid w:val="00AE4A93"/>
    <w:rsid w:val="00AE4C2F"/>
    <w:rsid w:val="00AE5F67"/>
    <w:rsid w:val="00AE6C75"/>
    <w:rsid w:val="00AF0817"/>
    <w:rsid w:val="00AF1BA7"/>
    <w:rsid w:val="00AF211C"/>
    <w:rsid w:val="00AF2138"/>
    <w:rsid w:val="00AF5054"/>
    <w:rsid w:val="00B119BA"/>
    <w:rsid w:val="00B2059D"/>
    <w:rsid w:val="00B21498"/>
    <w:rsid w:val="00B216FC"/>
    <w:rsid w:val="00B255C5"/>
    <w:rsid w:val="00B279B1"/>
    <w:rsid w:val="00B316ED"/>
    <w:rsid w:val="00B338E7"/>
    <w:rsid w:val="00B33D8F"/>
    <w:rsid w:val="00B36308"/>
    <w:rsid w:val="00B401F2"/>
    <w:rsid w:val="00B4112C"/>
    <w:rsid w:val="00B41825"/>
    <w:rsid w:val="00B4204C"/>
    <w:rsid w:val="00B50CBE"/>
    <w:rsid w:val="00B50F9B"/>
    <w:rsid w:val="00B5370A"/>
    <w:rsid w:val="00B631EE"/>
    <w:rsid w:val="00B64FBD"/>
    <w:rsid w:val="00B65D0B"/>
    <w:rsid w:val="00B76299"/>
    <w:rsid w:val="00B76406"/>
    <w:rsid w:val="00B771BD"/>
    <w:rsid w:val="00B77ED5"/>
    <w:rsid w:val="00B801E3"/>
    <w:rsid w:val="00B82470"/>
    <w:rsid w:val="00B82ECA"/>
    <w:rsid w:val="00B83C62"/>
    <w:rsid w:val="00B87A7E"/>
    <w:rsid w:val="00B90EAC"/>
    <w:rsid w:val="00B91769"/>
    <w:rsid w:val="00B937AD"/>
    <w:rsid w:val="00B946B4"/>
    <w:rsid w:val="00B97260"/>
    <w:rsid w:val="00BA2C12"/>
    <w:rsid w:val="00BA3F16"/>
    <w:rsid w:val="00BA48EF"/>
    <w:rsid w:val="00BA6E83"/>
    <w:rsid w:val="00BA7E29"/>
    <w:rsid w:val="00BB3904"/>
    <w:rsid w:val="00BB39D2"/>
    <w:rsid w:val="00BB39F6"/>
    <w:rsid w:val="00BB4FF3"/>
    <w:rsid w:val="00BC700E"/>
    <w:rsid w:val="00BD1062"/>
    <w:rsid w:val="00BD4A07"/>
    <w:rsid w:val="00BD567F"/>
    <w:rsid w:val="00BD5E1C"/>
    <w:rsid w:val="00BD6348"/>
    <w:rsid w:val="00BD69AA"/>
    <w:rsid w:val="00BE091E"/>
    <w:rsid w:val="00BE3505"/>
    <w:rsid w:val="00BE4111"/>
    <w:rsid w:val="00BE449F"/>
    <w:rsid w:val="00BF1959"/>
    <w:rsid w:val="00BF2114"/>
    <w:rsid w:val="00BF35EC"/>
    <w:rsid w:val="00BF5E63"/>
    <w:rsid w:val="00BF6B1F"/>
    <w:rsid w:val="00BF7510"/>
    <w:rsid w:val="00C0117F"/>
    <w:rsid w:val="00C11579"/>
    <w:rsid w:val="00C136B8"/>
    <w:rsid w:val="00C16D47"/>
    <w:rsid w:val="00C259A6"/>
    <w:rsid w:val="00C31AD9"/>
    <w:rsid w:val="00C33C20"/>
    <w:rsid w:val="00C34087"/>
    <w:rsid w:val="00C340BA"/>
    <w:rsid w:val="00C346F7"/>
    <w:rsid w:val="00C3471A"/>
    <w:rsid w:val="00C34952"/>
    <w:rsid w:val="00C41DB9"/>
    <w:rsid w:val="00C41EEC"/>
    <w:rsid w:val="00C4241F"/>
    <w:rsid w:val="00C459CA"/>
    <w:rsid w:val="00C46284"/>
    <w:rsid w:val="00C53473"/>
    <w:rsid w:val="00C53DDA"/>
    <w:rsid w:val="00C55110"/>
    <w:rsid w:val="00C5744B"/>
    <w:rsid w:val="00C577D0"/>
    <w:rsid w:val="00C65CF6"/>
    <w:rsid w:val="00C712AB"/>
    <w:rsid w:val="00C71E81"/>
    <w:rsid w:val="00C74082"/>
    <w:rsid w:val="00C74876"/>
    <w:rsid w:val="00C757AF"/>
    <w:rsid w:val="00C758A0"/>
    <w:rsid w:val="00C770E7"/>
    <w:rsid w:val="00C80C26"/>
    <w:rsid w:val="00C83B62"/>
    <w:rsid w:val="00C83CE0"/>
    <w:rsid w:val="00C91BC3"/>
    <w:rsid w:val="00C944B0"/>
    <w:rsid w:val="00C94CFE"/>
    <w:rsid w:val="00C950FC"/>
    <w:rsid w:val="00C95B8C"/>
    <w:rsid w:val="00CA1A9E"/>
    <w:rsid w:val="00CA46DF"/>
    <w:rsid w:val="00CA678A"/>
    <w:rsid w:val="00CA682C"/>
    <w:rsid w:val="00CB0F10"/>
    <w:rsid w:val="00CB2D6D"/>
    <w:rsid w:val="00CB4347"/>
    <w:rsid w:val="00CB4944"/>
    <w:rsid w:val="00CB4D7D"/>
    <w:rsid w:val="00CC0B81"/>
    <w:rsid w:val="00CC4356"/>
    <w:rsid w:val="00CC5692"/>
    <w:rsid w:val="00CD16AD"/>
    <w:rsid w:val="00CD1AE4"/>
    <w:rsid w:val="00CD5187"/>
    <w:rsid w:val="00CD6990"/>
    <w:rsid w:val="00CD7BB6"/>
    <w:rsid w:val="00CE00DF"/>
    <w:rsid w:val="00CE1FA8"/>
    <w:rsid w:val="00CE4D2A"/>
    <w:rsid w:val="00CE57B2"/>
    <w:rsid w:val="00CF0C39"/>
    <w:rsid w:val="00CF2695"/>
    <w:rsid w:val="00CF33D4"/>
    <w:rsid w:val="00CF5805"/>
    <w:rsid w:val="00CF59A5"/>
    <w:rsid w:val="00D02001"/>
    <w:rsid w:val="00D04D7F"/>
    <w:rsid w:val="00D146EE"/>
    <w:rsid w:val="00D1581C"/>
    <w:rsid w:val="00D15F8E"/>
    <w:rsid w:val="00D17247"/>
    <w:rsid w:val="00D203EC"/>
    <w:rsid w:val="00D20BC1"/>
    <w:rsid w:val="00D23A35"/>
    <w:rsid w:val="00D24BFC"/>
    <w:rsid w:val="00D2659D"/>
    <w:rsid w:val="00D26DCE"/>
    <w:rsid w:val="00D30A12"/>
    <w:rsid w:val="00D3497D"/>
    <w:rsid w:val="00D363AC"/>
    <w:rsid w:val="00D36EFF"/>
    <w:rsid w:val="00D37895"/>
    <w:rsid w:val="00D409E1"/>
    <w:rsid w:val="00D419E1"/>
    <w:rsid w:val="00D4390E"/>
    <w:rsid w:val="00D4392B"/>
    <w:rsid w:val="00D43B86"/>
    <w:rsid w:val="00D47C89"/>
    <w:rsid w:val="00D51AA3"/>
    <w:rsid w:val="00D5251B"/>
    <w:rsid w:val="00D53B29"/>
    <w:rsid w:val="00D56A40"/>
    <w:rsid w:val="00D62F09"/>
    <w:rsid w:val="00D632C0"/>
    <w:rsid w:val="00D66EE3"/>
    <w:rsid w:val="00D71EFB"/>
    <w:rsid w:val="00D7306F"/>
    <w:rsid w:val="00D7476B"/>
    <w:rsid w:val="00D76623"/>
    <w:rsid w:val="00D8058D"/>
    <w:rsid w:val="00D8140A"/>
    <w:rsid w:val="00D82D4F"/>
    <w:rsid w:val="00D85696"/>
    <w:rsid w:val="00D90F8C"/>
    <w:rsid w:val="00D919DF"/>
    <w:rsid w:val="00D92146"/>
    <w:rsid w:val="00D93B48"/>
    <w:rsid w:val="00D977BA"/>
    <w:rsid w:val="00DA1D32"/>
    <w:rsid w:val="00DA450E"/>
    <w:rsid w:val="00DA46B8"/>
    <w:rsid w:val="00DA7F7C"/>
    <w:rsid w:val="00DB3070"/>
    <w:rsid w:val="00DB35D1"/>
    <w:rsid w:val="00DB4039"/>
    <w:rsid w:val="00DC17B4"/>
    <w:rsid w:val="00DC3EBB"/>
    <w:rsid w:val="00DC4439"/>
    <w:rsid w:val="00DC5C26"/>
    <w:rsid w:val="00DD2B39"/>
    <w:rsid w:val="00DD6DFC"/>
    <w:rsid w:val="00DD7872"/>
    <w:rsid w:val="00DE20B8"/>
    <w:rsid w:val="00DF0120"/>
    <w:rsid w:val="00DF0C1B"/>
    <w:rsid w:val="00DF1562"/>
    <w:rsid w:val="00DF1C35"/>
    <w:rsid w:val="00DF1D2C"/>
    <w:rsid w:val="00DF5E28"/>
    <w:rsid w:val="00DF7E9B"/>
    <w:rsid w:val="00E019C4"/>
    <w:rsid w:val="00E038C0"/>
    <w:rsid w:val="00E041F7"/>
    <w:rsid w:val="00E055D7"/>
    <w:rsid w:val="00E11FEC"/>
    <w:rsid w:val="00E13D1D"/>
    <w:rsid w:val="00E158E2"/>
    <w:rsid w:val="00E161E7"/>
    <w:rsid w:val="00E20215"/>
    <w:rsid w:val="00E20C69"/>
    <w:rsid w:val="00E20FCF"/>
    <w:rsid w:val="00E22BEF"/>
    <w:rsid w:val="00E22BF6"/>
    <w:rsid w:val="00E27387"/>
    <w:rsid w:val="00E27DB5"/>
    <w:rsid w:val="00E328C0"/>
    <w:rsid w:val="00E3318F"/>
    <w:rsid w:val="00E347DD"/>
    <w:rsid w:val="00E355A8"/>
    <w:rsid w:val="00E40B70"/>
    <w:rsid w:val="00E41FFE"/>
    <w:rsid w:val="00E42FC2"/>
    <w:rsid w:val="00E43468"/>
    <w:rsid w:val="00E44E1C"/>
    <w:rsid w:val="00E53767"/>
    <w:rsid w:val="00E53CDE"/>
    <w:rsid w:val="00E5623B"/>
    <w:rsid w:val="00E61B10"/>
    <w:rsid w:val="00E61F1F"/>
    <w:rsid w:val="00E71BFC"/>
    <w:rsid w:val="00E71D81"/>
    <w:rsid w:val="00E722D5"/>
    <w:rsid w:val="00E72F70"/>
    <w:rsid w:val="00E80C94"/>
    <w:rsid w:val="00E8165A"/>
    <w:rsid w:val="00E825BF"/>
    <w:rsid w:val="00E867E4"/>
    <w:rsid w:val="00E871B7"/>
    <w:rsid w:val="00E90078"/>
    <w:rsid w:val="00E90E7F"/>
    <w:rsid w:val="00E914A9"/>
    <w:rsid w:val="00E9276E"/>
    <w:rsid w:val="00E93CB3"/>
    <w:rsid w:val="00EA01D4"/>
    <w:rsid w:val="00EA2B03"/>
    <w:rsid w:val="00EA7764"/>
    <w:rsid w:val="00EB09EB"/>
    <w:rsid w:val="00EB0B46"/>
    <w:rsid w:val="00EB28CB"/>
    <w:rsid w:val="00EB33CE"/>
    <w:rsid w:val="00EB4F34"/>
    <w:rsid w:val="00EB7A4A"/>
    <w:rsid w:val="00EC1C17"/>
    <w:rsid w:val="00EC53E5"/>
    <w:rsid w:val="00EC6EBC"/>
    <w:rsid w:val="00EC77F6"/>
    <w:rsid w:val="00ED02B3"/>
    <w:rsid w:val="00ED502D"/>
    <w:rsid w:val="00ED7DFB"/>
    <w:rsid w:val="00EE161E"/>
    <w:rsid w:val="00EE4C17"/>
    <w:rsid w:val="00EE5DF9"/>
    <w:rsid w:val="00EE7641"/>
    <w:rsid w:val="00EF0602"/>
    <w:rsid w:val="00EF1985"/>
    <w:rsid w:val="00EF1EB0"/>
    <w:rsid w:val="00F01FC3"/>
    <w:rsid w:val="00F02C9D"/>
    <w:rsid w:val="00F02F2C"/>
    <w:rsid w:val="00F051DD"/>
    <w:rsid w:val="00F0624B"/>
    <w:rsid w:val="00F072F9"/>
    <w:rsid w:val="00F16A55"/>
    <w:rsid w:val="00F1769F"/>
    <w:rsid w:val="00F20DE4"/>
    <w:rsid w:val="00F22D61"/>
    <w:rsid w:val="00F23E6C"/>
    <w:rsid w:val="00F23FF8"/>
    <w:rsid w:val="00F24A58"/>
    <w:rsid w:val="00F2567B"/>
    <w:rsid w:val="00F267A3"/>
    <w:rsid w:val="00F27BB2"/>
    <w:rsid w:val="00F334C5"/>
    <w:rsid w:val="00F3390B"/>
    <w:rsid w:val="00F33B45"/>
    <w:rsid w:val="00F33BD5"/>
    <w:rsid w:val="00F42DF6"/>
    <w:rsid w:val="00F4467D"/>
    <w:rsid w:val="00F45A34"/>
    <w:rsid w:val="00F47EE0"/>
    <w:rsid w:val="00F610F7"/>
    <w:rsid w:val="00F66059"/>
    <w:rsid w:val="00F7255A"/>
    <w:rsid w:val="00F74A3C"/>
    <w:rsid w:val="00F74CFF"/>
    <w:rsid w:val="00F821F1"/>
    <w:rsid w:val="00F84D11"/>
    <w:rsid w:val="00F864CE"/>
    <w:rsid w:val="00F90FC0"/>
    <w:rsid w:val="00FA5319"/>
    <w:rsid w:val="00FA6CB9"/>
    <w:rsid w:val="00FA720A"/>
    <w:rsid w:val="00FB2BB0"/>
    <w:rsid w:val="00FB31AE"/>
    <w:rsid w:val="00FB35D4"/>
    <w:rsid w:val="00FC571D"/>
    <w:rsid w:val="00FD27DD"/>
    <w:rsid w:val="00FD3680"/>
    <w:rsid w:val="00FD575B"/>
    <w:rsid w:val="00FD5E3B"/>
    <w:rsid w:val="00FD660C"/>
    <w:rsid w:val="00FD7970"/>
    <w:rsid w:val="00FD7F2E"/>
    <w:rsid w:val="00FE2514"/>
    <w:rsid w:val="00FE2540"/>
    <w:rsid w:val="00FE591A"/>
    <w:rsid w:val="00FF0309"/>
    <w:rsid w:val="00FF40F2"/>
    <w:rsid w:val="00FF578E"/>
    <w:rsid w:val="00FF582D"/>
    <w:rsid w:val="00FF610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6F447F"/>
  <w14:defaultImageDpi w14:val="300"/>
  <w15:docId w15:val="{A2FF6A92-D082-9D4E-B666-FD3B7C43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szCs w:val="24"/>
    </w:rPr>
  </w:style>
  <w:style w:type="paragraph" w:styleId="Heading1">
    <w:name w:val="heading 1"/>
    <w:basedOn w:val="Normal"/>
    <w:next w:val="Normal"/>
    <w:qFormat/>
    <w:rsid w:val="00672908"/>
    <w:pPr>
      <w:keepNext/>
      <w:outlineLvl w:val="0"/>
    </w:pPr>
    <w:rPr>
      <w:rFonts w:ascii="Times" w:hAnsi="Times"/>
      <w:b/>
    </w:rPr>
  </w:style>
  <w:style w:type="paragraph" w:styleId="Heading2">
    <w:name w:val="heading 2"/>
    <w:basedOn w:val="Normal"/>
    <w:next w:val="Normal"/>
    <w:link w:val="Heading2Char"/>
    <w:uiPriority w:val="9"/>
    <w:unhideWhenUsed/>
    <w:qFormat/>
    <w:rsid w:val="00C42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2908"/>
    <w:pPr>
      <w:keepNext/>
      <w:outlineLvl w:val="2"/>
    </w:pPr>
    <w:rPr>
      <w:rFonts w:ascii="Times New Roman" w:hAnsi="Times New Roman"/>
      <w:i/>
    </w:rPr>
  </w:style>
  <w:style w:type="paragraph" w:styleId="Heading5">
    <w:name w:val="heading 5"/>
    <w:basedOn w:val="Normal"/>
    <w:next w:val="Normal"/>
    <w:link w:val="Heading5Char"/>
    <w:qFormat/>
    <w:rsid w:val="006A68B0"/>
    <w:pPr>
      <w:keepNext/>
      <w:keepLines/>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91">
    <w:name w:val="Index 91"/>
    <w:basedOn w:val="Normal"/>
    <w:rsid w:val="00672908"/>
    <w:pPr>
      <w:jc w:val="center"/>
    </w:pPr>
    <w:rPr>
      <w:rFonts w:ascii="Times New Roman" w:hAnsi="Times New Roman"/>
      <w:b/>
      <w:sz w:val="28"/>
    </w:rPr>
  </w:style>
  <w:style w:type="paragraph" w:styleId="BodyTextIndent">
    <w:name w:val="Body Text Indent"/>
    <w:basedOn w:val="Normal"/>
    <w:link w:val="BodyTextIndentChar"/>
    <w:rsid w:val="00672908"/>
    <w:pPr>
      <w:ind w:left="1890" w:hanging="450"/>
    </w:pPr>
    <w:rPr>
      <w:rFonts w:ascii="Times New Roman" w:hAnsi="Times New Roman"/>
    </w:rPr>
  </w:style>
  <w:style w:type="paragraph" w:styleId="BodyText">
    <w:name w:val="Body Text"/>
    <w:basedOn w:val="Normal"/>
    <w:link w:val="BodyTextChar"/>
    <w:rsid w:val="00672908"/>
    <w:rPr>
      <w:rFonts w:ascii="Times New Roman" w:hAnsi="Times New Roman"/>
      <w:color w:val="000000"/>
    </w:rPr>
  </w:style>
  <w:style w:type="paragraph" w:customStyle="1" w:styleId="auteurs">
    <w:name w:val="auteurs"/>
    <w:basedOn w:val="Title"/>
    <w:rsid w:val="00672908"/>
    <w:rPr>
      <w:rFonts w:ascii="Times New Roman" w:hAnsi="Times New Roman"/>
      <w:sz w:val="24"/>
    </w:rPr>
  </w:style>
  <w:style w:type="paragraph" w:styleId="Title">
    <w:name w:val="Title"/>
    <w:basedOn w:val="Normal"/>
    <w:link w:val="TitleChar"/>
    <w:uiPriority w:val="10"/>
    <w:qFormat/>
    <w:rsid w:val="00672908"/>
    <w:pPr>
      <w:spacing w:before="240" w:after="60"/>
      <w:jc w:val="center"/>
      <w:outlineLvl w:val="0"/>
    </w:pPr>
    <w:rPr>
      <w:rFonts w:ascii="Helvetica" w:hAnsi="Helvetica"/>
      <w:b/>
      <w:kern w:val="28"/>
      <w:sz w:val="32"/>
    </w:rPr>
  </w:style>
  <w:style w:type="paragraph" w:styleId="Header">
    <w:name w:val="header"/>
    <w:basedOn w:val="Normal"/>
    <w:rsid w:val="00672908"/>
    <w:pPr>
      <w:tabs>
        <w:tab w:val="center" w:pos="4320"/>
        <w:tab w:val="right" w:pos="8640"/>
      </w:tabs>
    </w:pPr>
  </w:style>
  <w:style w:type="paragraph" w:styleId="Footer">
    <w:name w:val="footer"/>
    <w:basedOn w:val="Normal"/>
    <w:link w:val="FooterChar"/>
    <w:rsid w:val="00672908"/>
    <w:pPr>
      <w:tabs>
        <w:tab w:val="center" w:pos="4320"/>
        <w:tab w:val="right" w:pos="8640"/>
      </w:tabs>
    </w:pPr>
  </w:style>
  <w:style w:type="character" w:styleId="PageNumber">
    <w:name w:val="page number"/>
    <w:rsid w:val="00672908"/>
    <w:rPr>
      <w:rFonts w:cs="Times New Roman"/>
    </w:rPr>
  </w:style>
  <w:style w:type="character" w:styleId="Hyperlink">
    <w:name w:val="Hyperlink"/>
    <w:rsid w:val="00672908"/>
    <w:rPr>
      <w:rFonts w:cs="Times New Roman"/>
      <w:color w:val="0000FF"/>
      <w:u w:val="single"/>
    </w:rPr>
  </w:style>
  <w:style w:type="paragraph" w:styleId="BodyTextIndent2">
    <w:name w:val="Body Text Indent 2"/>
    <w:basedOn w:val="Normal"/>
    <w:rsid w:val="00672908"/>
    <w:pPr>
      <w:tabs>
        <w:tab w:val="left" w:pos="1440"/>
        <w:tab w:val="left" w:pos="1800"/>
      </w:tabs>
      <w:ind w:left="630" w:hanging="630"/>
    </w:pPr>
    <w:rPr>
      <w:rFonts w:ascii="Times New Roman" w:hAnsi="Times New Roman"/>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2">
    <w:name w:val="Note Level 2"/>
    <w:basedOn w:val="Normal"/>
    <w:pPr>
      <w:keepNext/>
      <w:numPr>
        <w:ilvl w:val="1"/>
        <w:numId w:val="1"/>
      </w:numPr>
      <w:outlineLvl w:val="1"/>
    </w:pPr>
    <w:rPr>
      <w:rFonts w:ascii="Verdana" w:eastAsia="MS ????" w:hAnsi="Verdana"/>
    </w:rPr>
  </w:style>
  <w:style w:type="paragraph" w:styleId="DocumentMap">
    <w:name w:val="Document Map"/>
    <w:basedOn w:val="Normal"/>
    <w:link w:val="DocumentMapChar"/>
    <w:semiHidden/>
    <w:rsid w:val="005E65EB"/>
    <w:rPr>
      <w:rFonts w:ascii="Lucida Grande" w:hAnsi="Lucida Grande"/>
    </w:rPr>
  </w:style>
  <w:style w:type="character" w:customStyle="1" w:styleId="DocumentMapChar">
    <w:name w:val="Document Map Char"/>
    <w:link w:val="DocumentMap"/>
    <w:semiHidden/>
    <w:rsid w:val="005E65EB"/>
    <w:rPr>
      <w:rFonts w:ascii="Lucida Grande" w:hAnsi="Lucida Grande" w:cs="Times New Roman"/>
      <w:sz w:val="24"/>
      <w:szCs w:val="24"/>
    </w:rPr>
  </w:style>
  <w:style w:type="character" w:styleId="CommentReference">
    <w:name w:val="annotation reference"/>
    <w:uiPriority w:val="99"/>
    <w:rsid w:val="005C7B9C"/>
    <w:rPr>
      <w:rFonts w:cs="Times New Roman"/>
      <w:sz w:val="18"/>
      <w:szCs w:val="18"/>
    </w:rPr>
  </w:style>
  <w:style w:type="paragraph" w:styleId="CommentText">
    <w:name w:val="annotation text"/>
    <w:basedOn w:val="Normal"/>
    <w:link w:val="CommentTextChar"/>
    <w:semiHidden/>
    <w:rsid w:val="005C7B9C"/>
  </w:style>
  <w:style w:type="character" w:customStyle="1" w:styleId="CommentTextChar">
    <w:name w:val="Comment Text Char"/>
    <w:link w:val="CommentText"/>
    <w:semiHidden/>
    <w:rsid w:val="005C7B9C"/>
    <w:rPr>
      <w:rFonts w:ascii="Palatino" w:hAnsi="Palatino" w:cs="Times New Roman"/>
      <w:sz w:val="24"/>
      <w:szCs w:val="24"/>
    </w:rPr>
  </w:style>
  <w:style w:type="paragraph" w:styleId="CommentSubject">
    <w:name w:val="annotation subject"/>
    <w:basedOn w:val="CommentText"/>
    <w:next w:val="CommentText"/>
    <w:link w:val="CommentSubjectChar"/>
    <w:semiHidden/>
    <w:rsid w:val="005C7B9C"/>
    <w:rPr>
      <w:b/>
      <w:bCs/>
      <w:sz w:val="20"/>
      <w:szCs w:val="20"/>
    </w:rPr>
  </w:style>
  <w:style w:type="character" w:customStyle="1" w:styleId="CommentSubjectChar">
    <w:name w:val="Comment Subject Char"/>
    <w:link w:val="CommentSubject"/>
    <w:semiHidden/>
    <w:rsid w:val="005C7B9C"/>
    <w:rPr>
      <w:rFonts w:ascii="Palatino" w:hAnsi="Palatino" w:cs="Times New Roman"/>
      <w:b/>
      <w:bCs/>
      <w:sz w:val="24"/>
      <w:szCs w:val="24"/>
    </w:rPr>
  </w:style>
  <w:style w:type="paragraph" w:styleId="BalloonText">
    <w:name w:val="Balloon Text"/>
    <w:basedOn w:val="Normal"/>
    <w:link w:val="BalloonTextChar"/>
    <w:semiHidden/>
    <w:rsid w:val="005C7B9C"/>
    <w:rPr>
      <w:rFonts w:ascii="Lucida Grande" w:hAnsi="Lucida Grande"/>
      <w:sz w:val="18"/>
      <w:szCs w:val="18"/>
    </w:rPr>
  </w:style>
  <w:style w:type="character" w:customStyle="1" w:styleId="BalloonTextChar">
    <w:name w:val="Balloon Text Char"/>
    <w:link w:val="BalloonText"/>
    <w:semiHidden/>
    <w:rsid w:val="005C7B9C"/>
    <w:rPr>
      <w:rFonts w:ascii="Lucida Grande" w:hAnsi="Lucida Grande" w:cs="Times New Roman"/>
      <w:sz w:val="18"/>
      <w:szCs w:val="18"/>
    </w:rPr>
  </w:style>
  <w:style w:type="character" w:customStyle="1" w:styleId="Heading5Char">
    <w:name w:val="Heading 5 Char"/>
    <w:link w:val="Heading5"/>
    <w:rsid w:val="006A68B0"/>
    <w:rPr>
      <w:rFonts w:ascii="Calibri" w:hAnsi="Calibri" w:cs="Times New Roman"/>
      <w:color w:val="244061"/>
    </w:rPr>
  </w:style>
  <w:style w:type="character" w:customStyle="1" w:styleId="FooterChar">
    <w:name w:val="Footer Char"/>
    <w:link w:val="Footer"/>
    <w:rsid w:val="006A68B0"/>
    <w:rPr>
      <w:rFonts w:ascii="Palatino" w:hAnsi="Palatino" w:cs="Times New Roman"/>
    </w:rPr>
  </w:style>
  <w:style w:type="paragraph" w:customStyle="1" w:styleId="Index92">
    <w:name w:val="Index 92"/>
    <w:basedOn w:val="Normal"/>
    <w:rsid w:val="00CD5F5E"/>
    <w:pPr>
      <w:jc w:val="center"/>
    </w:pPr>
    <w:rPr>
      <w:rFonts w:ascii="Times New Roman" w:hAnsi="Times New Roman"/>
      <w:b/>
      <w:sz w:val="28"/>
      <w:szCs w:val="20"/>
    </w:rPr>
  </w:style>
  <w:style w:type="paragraph" w:customStyle="1" w:styleId="Body">
    <w:name w:val="Body"/>
    <w:rsid w:val="001A2BC0"/>
    <w:rPr>
      <w:rFonts w:ascii="Helvetica" w:eastAsia="ヒラギノ角ゴ Pro W3" w:hAnsi="Helvetica"/>
      <w:color w:val="000000"/>
      <w:sz w:val="24"/>
    </w:rPr>
  </w:style>
  <w:style w:type="paragraph" w:styleId="ListParagraph">
    <w:name w:val="List Paragraph"/>
    <w:basedOn w:val="Normal"/>
    <w:uiPriority w:val="34"/>
    <w:qFormat/>
    <w:rsid w:val="00065219"/>
    <w:pPr>
      <w:ind w:left="720"/>
      <w:contextualSpacing/>
    </w:pPr>
  </w:style>
  <w:style w:type="paragraph" w:styleId="NoSpacing">
    <w:name w:val="No Spacing"/>
    <w:uiPriority w:val="1"/>
    <w:qFormat/>
    <w:rsid w:val="007718AF"/>
    <w:rPr>
      <w:rFonts w:asciiTheme="minorHAnsi" w:eastAsiaTheme="minorEastAsia" w:hAnsiTheme="minorHAnsi" w:cstheme="minorBidi"/>
      <w:sz w:val="24"/>
      <w:szCs w:val="24"/>
    </w:rPr>
  </w:style>
  <w:style w:type="character" w:customStyle="1" w:styleId="TitleChar">
    <w:name w:val="Title Char"/>
    <w:basedOn w:val="DefaultParagraphFont"/>
    <w:link w:val="Title"/>
    <w:uiPriority w:val="10"/>
    <w:rsid w:val="00C74876"/>
    <w:rPr>
      <w:rFonts w:ascii="Helvetica" w:hAnsi="Helvetica"/>
      <w:b/>
      <w:kern w:val="28"/>
      <w:sz w:val="32"/>
      <w:szCs w:val="24"/>
    </w:rPr>
  </w:style>
  <w:style w:type="paragraph" w:customStyle="1" w:styleId="AuthorList">
    <w:name w:val="AuthorList"/>
    <w:basedOn w:val="Normal"/>
    <w:link w:val="AuthorListChar"/>
    <w:qFormat/>
    <w:rsid w:val="005D30FB"/>
    <w:pPr>
      <w:jc w:val="center"/>
    </w:pPr>
    <w:rPr>
      <w:rFonts w:ascii="Arial" w:eastAsia="Calibri" w:hAnsi="Arial" w:cs="Arial"/>
      <w:b/>
      <w:lang w:val="en-GB"/>
    </w:rPr>
  </w:style>
  <w:style w:type="character" w:customStyle="1" w:styleId="AuthorListChar">
    <w:name w:val="AuthorList Char"/>
    <w:basedOn w:val="DefaultParagraphFont"/>
    <w:link w:val="AuthorList"/>
    <w:rsid w:val="005D30FB"/>
    <w:rPr>
      <w:rFonts w:ascii="Arial" w:eastAsia="Calibri" w:hAnsi="Arial" w:cs="Arial"/>
      <w:b/>
      <w:sz w:val="24"/>
      <w:szCs w:val="24"/>
      <w:lang w:val="en-GB"/>
    </w:rPr>
  </w:style>
  <w:style w:type="character" w:customStyle="1" w:styleId="st">
    <w:name w:val="st"/>
    <w:basedOn w:val="DefaultParagraphFont"/>
    <w:rsid w:val="005D30FB"/>
  </w:style>
  <w:style w:type="character" w:styleId="Emphasis">
    <w:name w:val="Emphasis"/>
    <w:basedOn w:val="DefaultParagraphFont"/>
    <w:uiPriority w:val="20"/>
    <w:qFormat/>
    <w:rsid w:val="005D30FB"/>
    <w:rPr>
      <w:i/>
      <w:iCs/>
    </w:rPr>
  </w:style>
  <w:style w:type="character" w:customStyle="1" w:styleId="orcid-id">
    <w:name w:val="orcid-id"/>
    <w:basedOn w:val="DefaultParagraphFont"/>
    <w:rsid w:val="00484DFF"/>
  </w:style>
  <w:style w:type="character" w:styleId="Strong">
    <w:name w:val="Strong"/>
    <w:basedOn w:val="DefaultParagraphFont"/>
    <w:uiPriority w:val="22"/>
    <w:qFormat/>
    <w:rsid w:val="001332B5"/>
    <w:rPr>
      <w:b/>
      <w:bCs/>
    </w:rPr>
  </w:style>
  <w:style w:type="character" w:customStyle="1" w:styleId="Heading2Char">
    <w:name w:val="Heading 2 Char"/>
    <w:basedOn w:val="DefaultParagraphFont"/>
    <w:link w:val="Heading2"/>
    <w:uiPriority w:val="9"/>
    <w:rsid w:val="00C4241F"/>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C4241F"/>
    <w:pPr>
      <w:ind w:left="360" w:hanging="360"/>
      <w:contextualSpacing/>
    </w:pPr>
  </w:style>
  <w:style w:type="paragraph" w:styleId="List2">
    <w:name w:val="List 2"/>
    <w:basedOn w:val="Normal"/>
    <w:uiPriority w:val="99"/>
    <w:unhideWhenUsed/>
    <w:rsid w:val="00C4241F"/>
    <w:pPr>
      <w:ind w:left="720" w:hanging="360"/>
      <w:contextualSpacing/>
    </w:pPr>
  </w:style>
  <w:style w:type="paragraph" w:styleId="ListBullet2">
    <w:name w:val="List Bullet 2"/>
    <w:basedOn w:val="Normal"/>
    <w:uiPriority w:val="99"/>
    <w:unhideWhenUsed/>
    <w:rsid w:val="00C4241F"/>
    <w:pPr>
      <w:numPr>
        <w:numId w:val="11"/>
      </w:numPr>
      <w:contextualSpacing/>
    </w:pPr>
  </w:style>
  <w:style w:type="paragraph" w:styleId="Caption">
    <w:name w:val="caption"/>
    <w:basedOn w:val="Normal"/>
    <w:next w:val="Normal"/>
    <w:uiPriority w:val="35"/>
    <w:unhideWhenUsed/>
    <w:qFormat/>
    <w:rsid w:val="00C4241F"/>
    <w:pPr>
      <w:spacing w:after="200"/>
    </w:pPr>
    <w:rPr>
      <w:b/>
      <w:bCs/>
      <w:color w:val="4F81BD" w:themeColor="accent1"/>
      <w:sz w:val="18"/>
      <w:szCs w:val="18"/>
    </w:rPr>
  </w:style>
  <w:style w:type="paragraph" w:styleId="BodyTextFirstIndent">
    <w:name w:val="Body Text First Indent"/>
    <w:basedOn w:val="BodyText"/>
    <w:link w:val="BodyTextFirstIndentChar"/>
    <w:uiPriority w:val="99"/>
    <w:unhideWhenUsed/>
    <w:rsid w:val="00C4241F"/>
    <w:pPr>
      <w:ind w:firstLine="360"/>
    </w:pPr>
    <w:rPr>
      <w:rFonts w:ascii="Palatino" w:hAnsi="Palatino"/>
      <w:color w:val="auto"/>
    </w:rPr>
  </w:style>
  <w:style w:type="character" w:customStyle="1" w:styleId="BodyTextChar">
    <w:name w:val="Body Text Char"/>
    <w:basedOn w:val="DefaultParagraphFont"/>
    <w:link w:val="BodyText"/>
    <w:rsid w:val="00C4241F"/>
    <w:rPr>
      <w:rFonts w:ascii="Times New Roman" w:hAnsi="Times New Roman"/>
      <w:color w:val="000000"/>
      <w:sz w:val="24"/>
      <w:szCs w:val="24"/>
    </w:rPr>
  </w:style>
  <w:style w:type="character" w:customStyle="1" w:styleId="BodyTextFirstIndentChar">
    <w:name w:val="Body Text First Indent Char"/>
    <w:basedOn w:val="BodyTextChar"/>
    <w:link w:val="BodyTextFirstIndent"/>
    <w:uiPriority w:val="99"/>
    <w:rsid w:val="00C4241F"/>
    <w:rPr>
      <w:rFonts w:ascii="Palatino" w:hAnsi="Palatino"/>
      <w:color w:val="000000"/>
      <w:sz w:val="24"/>
      <w:szCs w:val="24"/>
    </w:rPr>
  </w:style>
  <w:style w:type="paragraph" w:styleId="BodyTextFirstIndent2">
    <w:name w:val="Body Text First Indent 2"/>
    <w:basedOn w:val="BodyTextIndent"/>
    <w:link w:val="BodyTextFirstIndent2Char"/>
    <w:uiPriority w:val="99"/>
    <w:unhideWhenUsed/>
    <w:rsid w:val="00C4241F"/>
    <w:pPr>
      <w:ind w:left="360" w:firstLine="360"/>
    </w:pPr>
    <w:rPr>
      <w:rFonts w:ascii="Palatino" w:hAnsi="Palatino"/>
    </w:rPr>
  </w:style>
  <w:style w:type="character" w:customStyle="1" w:styleId="BodyTextIndentChar">
    <w:name w:val="Body Text Indent Char"/>
    <w:basedOn w:val="DefaultParagraphFont"/>
    <w:link w:val="BodyTextIndent"/>
    <w:rsid w:val="00C4241F"/>
    <w:rPr>
      <w:rFonts w:ascii="Times New Roman" w:hAnsi="Times New Roman"/>
      <w:sz w:val="24"/>
      <w:szCs w:val="24"/>
    </w:rPr>
  </w:style>
  <w:style w:type="character" w:customStyle="1" w:styleId="BodyTextFirstIndent2Char">
    <w:name w:val="Body Text First Indent 2 Char"/>
    <w:basedOn w:val="BodyTextIndentChar"/>
    <w:link w:val="BodyTextFirstIndent2"/>
    <w:uiPriority w:val="99"/>
    <w:rsid w:val="00C4241F"/>
    <w:rPr>
      <w:rFonts w:ascii="Palatino" w:hAnsi="Palatino"/>
      <w:sz w:val="24"/>
      <w:szCs w:val="24"/>
    </w:rPr>
  </w:style>
  <w:style w:type="character" w:customStyle="1" w:styleId="article-headermeta-info-data">
    <w:name w:val="article-header__meta-info-data"/>
    <w:basedOn w:val="DefaultParagraphFont"/>
    <w:rsid w:val="00D24BFC"/>
  </w:style>
  <w:style w:type="character" w:customStyle="1" w:styleId="interref">
    <w:name w:val="interref"/>
    <w:basedOn w:val="DefaultParagraphFont"/>
    <w:rsid w:val="00246105"/>
  </w:style>
  <w:style w:type="paragraph" w:customStyle="1" w:styleId="ReferenceText">
    <w:name w:val="Reference Text"/>
    <w:basedOn w:val="Normal"/>
    <w:rsid w:val="00AF5054"/>
    <w:pPr>
      <w:tabs>
        <w:tab w:val="left" w:pos="440"/>
        <w:tab w:val="left" w:pos="4800"/>
        <w:tab w:val="left" w:pos="9599"/>
      </w:tabs>
      <w:ind w:left="440" w:hanging="440"/>
      <w:jc w:val="both"/>
    </w:pPr>
    <w:rPr>
      <w:rFonts w:ascii="New Century Schlbk" w:hAnsi="New Century Schlbk"/>
    </w:rPr>
  </w:style>
  <w:style w:type="character" w:customStyle="1" w:styleId="article-headermeta-info-label">
    <w:name w:val="article-header__meta-info-label"/>
    <w:basedOn w:val="DefaultParagraphFont"/>
    <w:rsid w:val="006D1E56"/>
  </w:style>
  <w:style w:type="character" w:styleId="FollowedHyperlink">
    <w:name w:val="FollowedHyperlink"/>
    <w:basedOn w:val="DefaultParagraphFont"/>
    <w:uiPriority w:val="99"/>
    <w:semiHidden/>
    <w:unhideWhenUsed/>
    <w:rsid w:val="0070269A"/>
    <w:rPr>
      <w:color w:val="800080" w:themeColor="followedHyperlink"/>
      <w:u w:val="single"/>
    </w:rPr>
  </w:style>
  <w:style w:type="paragraph" w:styleId="NormalWeb">
    <w:name w:val="Normal (Web)"/>
    <w:basedOn w:val="Normal"/>
    <w:uiPriority w:val="99"/>
    <w:unhideWhenUsed/>
    <w:rsid w:val="00173190"/>
    <w:pPr>
      <w:spacing w:before="100" w:beforeAutospacing="1" w:after="100" w:afterAutospacing="1"/>
    </w:pPr>
    <w:rPr>
      <w:rFonts w:ascii="Times" w:hAnsi="Times"/>
      <w:sz w:val="20"/>
      <w:szCs w:val="20"/>
    </w:rPr>
  </w:style>
  <w:style w:type="character" w:customStyle="1" w:styleId="cit-volume">
    <w:name w:val="cit-volume"/>
    <w:basedOn w:val="DefaultParagraphFont"/>
    <w:rsid w:val="00E11FEC"/>
  </w:style>
  <w:style w:type="character" w:customStyle="1" w:styleId="cit-issue">
    <w:name w:val="cit-issue"/>
    <w:basedOn w:val="DefaultParagraphFont"/>
    <w:rsid w:val="00E11FEC"/>
  </w:style>
  <w:style w:type="character" w:customStyle="1" w:styleId="cit-pagerange">
    <w:name w:val="cit-pagerange"/>
    <w:basedOn w:val="DefaultParagraphFont"/>
    <w:rsid w:val="00E1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8878">
      <w:bodyDiv w:val="1"/>
      <w:marLeft w:val="0"/>
      <w:marRight w:val="0"/>
      <w:marTop w:val="0"/>
      <w:marBottom w:val="0"/>
      <w:divBdr>
        <w:top w:val="none" w:sz="0" w:space="0" w:color="auto"/>
        <w:left w:val="none" w:sz="0" w:space="0" w:color="auto"/>
        <w:bottom w:val="none" w:sz="0" w:space="0" w:color="auto"/>
        <w:right w:val="none" w:sz="0" w:space="0" w:color="auto"/>
      </w:divBdr>
    </w:div>
    <w:div w:id="204879861">
      <w:bodyDiv w:val="1"/>
      <w:marLeft w:val="0"/>
      <w:marRight w:val="0"/>
      <w:marTop w:val="0"/>
      <w:marBottom w:val="0"/>
      <w:divBdr>
        <w:top w:val="none" w:sz="0" w:space="0" w:color="auto"/>
        <w:left w:val="none" w:sz="0" w:space="0" w:color="auto"/>
        <w:bottom w:val="none" w:sz="0" w:space="0" w:color="auto"/>
        <w:right w:val="none" w:sz="0" w:space="0" w:color="auto"/>
      </w:divBdr>
    </w:div>
    <w:div w:id="248120275">
      <w:bodyDiv w:val="1"/>
      <w:marLeft w:val="0"/>
      <w:marRight w:val="0"/>
      <w:marTop w:val="0"/>
      <w:marBottom w:val="0"/>
      <w:divBdr>
        <w:top w:val="none" w:sz="0" w:space="0" w:color="auto"/>
        <w:left w:val="none" w:sz="0" w:space="0" w:color="auto"/>
        <w:bottom w:val="none" w:sz="0" w:space="0" w:color="auto"/>
        <w:right w:val="none" w:sz="0" w:space="0" w:color="auto"/>
      </w:divBdr>
    </w:div>
    <w:div w:id="285434904">
      <w:bodyDiv w:val="1"/>
      <w:marLeft w:val="0"/>
      <w:marRight w:val="0"/>
      <w:marTop w:val="0"/>
      <w:marBottom w:val="0"/>
      <w:divBdr>
        <w:top w:val="none" w:sz="0" w:space="0" w:color="auto"/>
        <w:left w:val="none" w:sz="0" w:space="0" w:color="auto"/>
        <w:bottom w:val="none" w:sz="0" w:space="0" w:color="auto"/>
        <w:right w:val="none" w:sz="0" w:space="0" w:color="auto"/>
      </w:divBdr>
    </w:div>
    <w:div w:id="353501729">
      <w:bodyDiv w:val="1"/>
      <w:marLeft w:val="0"/>
      <w:marRight w:val="0"/>
      <w:marTop w:val="0"/>
      <w:marBottom w:val="0"/>
      <w:divBdr>
        <w:top w:val="none" w:sz="0" w:space="0" w:color="auto"/>
        <w:left w:val="none" w:sz="0" w:space="0" w:color="auto"/>
        <w:bottom w:val="none" w:sz="0" w:space="0" w:color="auto"/>
        <w:right w:val="none" w:sz="0" w:space="0" w:color="auto"/>
      </w:divBdr>
    </w:div>
    <w:div w:id="451827085">
      <w:bodyDiv w:val="1"/>
      <w:marLeft w:val="0"/>
      <w:marRight w:val="0"/>
      <w:marTop w:val="0"/>
      <w:marBottom w:val="0"/>
      <w:divBdr>
        <w:top w:val="none" w:sz="0" w:space="0" w:color="auto"/>
        <w:left w:val="none" w:sz="0" w:space="0" w:color="auto"/>
        <w:bottom w:val="none" w:sz="0" w:space="0" w:color="auto"/>
        <w:right w:val="none" w:sz="0" w:space="0" w:color="auto"/>
      </w:divBdr>
    </w:div>
    <w:div w:id="458494091">
      <w:bodyDiv w:val="1"/>
      <w:marLeft w:val="0"/>
      <w:marRight w:val="0"/>
      <w:marTop w:val="0"/>
      <w:marBottom w:val="0"/>
      <w:divBdr>
        <w:top w:val="none" w:sz="0" w:space="0" w:color="auto"/>
        <w:left w:val="none" w:sz="0" w:space="0" w:color="auto"/>
        <w:bottom w:val="none" w:sz="0" w:space="0" w:color="auto"/>
        <w:right w:val="none" w:sz="0" w:space="0" w:color="auto"/>
      </w:divBdr>
    </w:div>
    <w:div w:id="874847661">
      <w:bodyDiv w:val="1"/>
      <w:marLeft w:val="0"/>
      <w:marRight w:val="0"/>
      <w:marTop w:val="0"/>
      <w:marBottom w:val="0"/>
      <w:divBdr>
        <w:top w:val="none" w:sz="0" w:space="0" w:color="auto"/>
        <w:left w:val="none" w:sz="0" w:space="0" w:color="auto"/>
        <w:bottom w:val="none" w:sz="0" w:space="0" w:color="auto"/>
        <w:right w:val="none" w:sz="0" w:space="0" w:color="auto"/>
      </w:divBdr>
    </w:div>
    <w:div w:id="967668562">
      <w:bodyDiv w:val="1"/>
      <w:marLeft w:val="0"/>
      <w:marRight w:val="0"/>
      <w:marTop w:val="0"/>
      <w:marBottom w:val="0"/>
      <w:divBdr>
        <w:top w:val="none" w:sz="0" w:space="0" w:color="auto"/>
        <w:left w:val="none" w:sz="0" w:space="0" w:color="auto"/>
        <w:bottom w:val="none" w:sz="0" w:space="0" w:color="auto"/>
        <w:right w:val="none" w:sz="0" w:space="0" w:color="auto"/>
      </w:divBdr>
    </w:div>
    <w:div w:id="981613925">
      <w:bodyDiv w:val="1"/>
      <w:marLeft w:val="0"/>
      <w:marRight w:val="0"/>
      <w:marTop w:val="0"/>
      <w:marBottom w:val="0"/>
      <w:divBdr>
        <w:top w:val="none" w:sz="0" w:space="0" w:color="auto"/>
        <w:left w:val="none" w:sz="0" w:space="0" w:color="auto"/>
        <w:bottom w:val="none" w:sz="0" w:space="0" w:color="auto"/>
        <w:right w:val="none" w:sz="0" w:space="0" w:color="auto"/>
      </w:divBdr>
    </w:div>
    <w:div w:id="1007517471">
      <w:bodyDiv w:val="1"/>
      <w:marLeft w:val="0"/>
      <w:marRight w:val="0"/>
      <w:marTop w:val="0"/>
      <w:marBottom w:val="0"/>
      <w:divBdr>
        <w:top w:val="none" w:sz="0" w:space="0" w:color="auto"/>
        <w:left w:val="none" w:sz="0" w:space="0" w:color="auto"/>
        <w:bottom w:val="none" w:sz="0" w:space="0" w:color="auto"/>
        <w:right w:val="none" w:sz="0" w:space="0" w:color="auto"/>
      </w:divBdr>
    </w:div>
    <w:div w:id="1108889483">
      <w:bodyDiv w:val="1"/>
      <w:marLeft w:val="0"/>
      <w:marRight w:val="0"/>
      <w:marTop w:val="0"/>
      <w:marBottom w:val="0"/>
      <w:divBdr>
        <w:top w:val="none" w:sz="0" w:space="0" w:color="auto"/>
        <w:left w:val="none" w:sz="0" w:space="0" w:color="auto"/>
        <w:bottom w:val="none" w:sz="0" w:space="0" w:color="auto"/>
        <w:right w:val="none" w:sz="0" w:space="0" w:color="auto"/>
      </w:divBdr>
    </w:div>
    <w:div w:id="1251348514">
      <w:bodyDiv w:val="1"/>
      <w:marLeft w:val="0"/>
      <w:marRight w:val="0"/>
      <w:marTop w:val="0"/>
      <w:marBottom w:val="0"/>
      <w:divBdr>
        <w:top w:val="none" w:sz="0" w:space="0" w:color="auto"/>
        <w:left w:val="none" w:sz="0" w:space="0" w:color="auto"/>
        <w:bottom w:val="none" w:sz="0" w:space="0" w:color="auto"/>
        <w:right w:val="none" w:sz="0" w:space="0" w:color="auto"/>
      </w:divBdr>
      <w:divsChild>
        <w:div w:id="1446801808">
          <w:marLeft w:val="0"/>
          <w:marRight w:val="0"/>
          <w:marTop w:val="0"/>
          <w:marBottom w:val="0"/>
          <w:divBdr>
            <w:top w:val="none" w:sz="0" w:space="0" w:color="auto"/>
            <w:left w:val="none" w:sz="0" w:space="0" w:color="auto"/>
            <w:bottom w:val="none" w:sz="0" w:space="0" w:color="auto"/>
            <w:right w:val="none" w:sz="0" w:space="0" w:color="auto"/>
          </w:divBdr>
        </w:div>
      </w:divsChild>
    </w:div>
    <w:div w:id="1274436302">
      <w:bodyDiv w:val="1"/>
      <w:marLeft w:val="0"/>
      <w:marRight w:val="0"/>
      <w:marTop w:val="0"/>
      <w:marBottom w:val="0"/>
      <w:divBdr>
        <w:top w:val="none" w:sz="0" w:space="0" w:color="auto"/>
        <w:left w:val="none" w:sz="0" w:space="0" w:color="auto"/>
        <w:bottom w:val="none" w:sz="0" w:space="0" w:color="auto"/>
        <w:right w:val="none" w:sz="0" w:space="0" w:color="auto"/>
      </w:divBdr>
    </w:div>
    <w:div w:id="1375882343">
      <w:bodyDiv w:val="1"/>
      <w:marLeft w:val="0"/>
      <w:marRight w:val="0"/>
      <w:marTop w:val="0"/>
      <w:marBottom w:val="0"/>
      <w:divBdr>
        <w:top w:val="none" w:sz="0" w:space="0" w:color="auto"/>
        <w:left w:val="none" w:sz="0" w:space="0" w:color="auto"/>
        <w:bottom w:val="none" w:sz="0" w:space="0" w:color="auto"/>
        <w:right w:val="none" w:sz="0" w:space="0" w:color="auto"/>
      </w:divBdr>
      <w:divsChild>
        <w:div w:id="2057193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87632">
      <w:bodyDiv w:val="1"/>
      <w:marLeft w:val="0"/>
      <w:marRight w:val="0"/>
      <w:marTop w:val="0"/>
      <w:marBottom w:val="0"/>
      <w:divBdr>
        <w:top w:val="none" w:sz="0" w:space="0" w:color="auto"/>
        <w:left w:val="none" w:sz="0" w:space="0" w:color="auto"/>
        <w:bottom w:val="none" w:sz="0" w:space="0" w:color="auto"/>
        <w:right w:val="none" w:sz="0" w:space="0" w:color="auto"/>
      </w:divBdr>
    </w:div>
    <w:div w:id="1653438229">
      <w:bodyDiv w:val="1"/>
      <w:marLeft w:val="0"/>
      <w:marRight w:val="0"/>
      <w:marTop w:val="0"/>
      <w:marBottom w:val="0"/>
      <w:divBdr>
        <w:top w:val="none" w:sz="0" w:space="0" w:color="auto"/>
        <w:left w:val="none" w:sz="0" w:space="0" w:color="auto"/>
        <w:bottom w:val="none" w:sz="0" w:space="0" w:color="auto"/>
        <w:right w:val="none" w:sz="0" w:space="0" w:color="auto"/>
      </w:divBdr>
      <w:divsChild>
        <w:div w:id="1364332497">
          <w:marLeft w:val="0"/>
          <w:marRight w:val="0"/>
          <w:marTop w:val="0"/>
          <w:marBottom w:val="0"/>
          <w:divBdr>
            <w:top w:val="none" w:sz="0" w:space="0" w:color="auto"/>
            <w:left w:val="none" w:sz="0" w:space="0" w:color="auto"/>
            <w:bottom w:val="none" w:sz="0" w:space="0" w:color="auto"/>
            <w:right w:val="none" w:sz="0" w:space="0" w:color="auto"/>
          </w:divBdr>
        </w:div>
      </w:divsChild>
    </w:div>
    <w:div w:id="1737774398">
      <w:bodyDiv w:val="1"/>
      <w:marLeft w:val="0"/>
      <w:marRight w:val="0"/>
      <w:marTop w:val="0"/>
      <w:marBottom w:val="0"/>
      <w:divBdr>
        <w:top w:val="none" w:sz="0" w:space="0" w:color="auto"/>
        <w:left w:val="none" w:sz="0" w:space="0" w:color="auto"/>
        <w:bottom w:val="none" w:sz="0" w:space="0" w:color="auto"/>
        <w:right w:val="none" w:sz="0" w:space="0" w:color="auto"/>
      </w:divBdr>
    </w:div>
    <w:div w:id="2108841564">
      <w:bodyDiv w:val="1"/>
      <w:marLeft w:val="0"/>
      <w:marRight w:val="0"/>
      <w:marTop w:val="0"/>
      <w:marBottom w:val="0"/>
      <w:divBdr>
        <w:top w:val="none" w:sz="0" w:space="0" w:color="auto"/>
        <w:left w:val="none" w:sz="0" w:space="0" w:color="auto"/>
        <w:bottom w:val="none" w:sz="0" w:space="0" w:color="auto"/>
        <w:right w:val="none" w:sz="0" w:space="0" w:color="auto"/>
      </w:divBdr>
      <w:divsChild>
        <w:div w:id="19248703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21/acssynbio.0c00355" TargetMode="External"/><Relationship Id="rId18" Type="http://schemas.openxmlformats.org/officeDocument/2006/relationships/hyperlink" Target="http://news.sciencemag.org/sciencenow/2012/08/years-after-slash-and-burn-brazi.html?ref=hp" TargetMode="External"/><Relationship Id="rId26" Type="http://schemas.openxmlformats.org/officeDocument/2006/relationships/hyperlink" Target="https://www.techbriefs.com/component/content/article/1317-tb/techbriefs/environment/29713-gas-biosensors-see-through-soil-to-analyze-microbial-interactions" TargetMode="External"/><Relationship Id="rId3" Type="http://schemas.openxmlformats.org/officeDocument/2006/relationships/styles" Target="styles.xml"/><Relationship Id="rId21" Type="http://schemas.openxmlformats.org/officeDocument/2006/relationships/hyperlink" Target="https://www.sciencedaily.com/releases/2017/07/170727102943.h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i.org/10.1021/acssynbio.7b00405" TargetMode="External"/><Relationship Id="rId17" Type="http://schemas.openxmlformats.org/officeDocument/2006/relationships/hyperlink" Target="http://www.ncbi.nlm.nih.gov/pubmed?term=%22Schmidt%20MW%22%5BAuthor%5D" TargetMode="External"/><Relationship Id="rId25" Type="http://schemas.openxmlformats.org/officeDocument/2006/relationships/hyperlink" Target="https://www.the-scientist.com/?articles.view/articleNo/54639/title/Gene-Expression-Analysis-Gets-Gassy/"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cbi.nlm.nih.gov/pubmed?term=%22Schmidt%20MW%22%5BAuthor%5D" TargetMode="External"/><Relationship Id="rId20" Type="http://schemas.openxmlformats.org/officeDocument/2006/relationships/hyperlink" Target="https://phys.org/news/2017-07-biochar-air-ways.html" TargetMode="External"/><Relationship Id="rId29" Type="http://schemas.openxmlformats.org/officeDocument/2006/relationships/hyperlink" Target="https://www.youtube.com/watch?v=bPs4ZOh8qd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scitotenv.2016.03.245" TargetMode="External"/><Relationship Id="rId24" Type="http://schemas.openxmlformats.org/officeDocument/2006/relationships/hyperlink" Target="https://www.houstonpublicmedia.org/articles/news/2017/11/30/253508/scientists-issue-second-notice-on-looming-environmental-concerns-what-role-does-houston-pla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www.futurity.org/biochar-agriculture-pollution-1497332/" TargetMode="External"/><Relationship Id="rId28" Type="http://schemas.openxmlformats.org/officeDocument/2006/relationships/hyperlink" Target="http://eco-fab.org/" TargetMode="External"/><Relationship Id="rId36" Type="http://schemas.openxmlformats.org/officeDocument/2006/relationships/theme" Target="theme/theme1.xml"/><Relationship Id="rId10" Type="http://schemas.openxmlformats.org/officeDocument/2006/relationships/hyperlink" Target="http://dx.doi.org/10.1016/j.geoderma.2016.02.017" TargetMode="External"/><Relationship Id="rId19" Type="http://schemas.openxmlformats.org/officeDocument/2006/relationships/hyperlink" Target="http://www.pbs.org/wgbh/nova/next/earth/biocha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ochar-international.org/sites/default/files/IBI_Report_Biochar_Stability_Test_Method_Final.pdf" TargetMode="External"/><Relationship Id="rId14" Type="http://schemas.openxmlformats.org/officeDocument/2006/relationships/hyperlink" Target="https://doi.org/10.1111/gcbb.12765" TargetMode="External"/><Relationship Id="rId22" Type="http://schemas.openxmlformats.org/officeDocument/2006/relationships/hyperlink" Target="http://www.enn.com/agriculture/article/51980" TargetMode="External"/><Relationship Id="rId27" Type="http://schemas.openxmlformats.org/officeDocument/2006/relationships/hyperlink" Target="https://doi.org/10.25611/5098-yx37"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www.biochar-international.org/sites/default/files/IBI_Report_Biochar_Stability_Test_Method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3D4A-E19C-364B-B753-75E7AB20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15499</Words>
  <Characters>88345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resume 12-98</vt:lpstr>
    </vt:vector>
  </TitlesOfParts>
  <Company>CAMS LLNL</Company>
  <LinksUpToDate>false</LinksUpToDate>
  <CharactersWithSpaces>103637</CharactersWithSpaces>
  <SharedDoc>false</SharedDoc>
  <HLinks>
    <vt:vector size="12" baseType="variant">
      <vt:variant>
        <vt:i4>4915211</vt:i4>
      </vt:variant>
      <vt:variant>
        <vt:i4>3</vt:i4>
      </vt:variant>
      <vt:variant>
        <vt:i4>0</vt:i4>
      </vt:variant>
      <vt:variant>
        <vt:i4>5</vt:i4>
      </vt:variant>
      <vt:variant>
        <vt:lpwstr>http://www.ncbi.nlm.nih.gov/pubmed?term=%22Schmidt MW%22%5BAuthor%5D</vt:lpwstr>
      </vt:variant>
      <vt:variant>
        <vt:lpwstr/>
      </vt:variant>
      <vt:variant>
        <vt:i4>4915211</vt:i4>
      </vt:variant>
      <vt:variant>
        <vt:i4>0</vt:i4>
      </vt:variant>
      <vt:variant>
        <vt:i4>0</vt:i4>
      </vt:variant>
      <vt:variant>
        <vt:i4>5</vt:i4>
      </vt:variant>
      <vt:variant>
        <vt:lpwstr>http://www.ncbi.nlm.nih.gov/pubmed?term=%22Schmidt MW%22%5BAuthor%5D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12-98</dc:title>
  <dc:subject/>
  <dc:creator>Ellen R. M. Druffel</dc:creator>
  <cp:keywords/>
  <dc:description/>
  <cp:lastModifiedBy>Caroline A. Masiello</cp:lastModifiedBy>
  <cp:revision>4</cp:revision>
  <cp:lastPrinted>2014-09-03T14:29:00Z</cp:lastPrinted>
  <dcterms:created xsi:type="dcterms:W3CDTF">2023-02-15T19:30:00Z</dcterms:created>
  <dcterms:modified xsi:type="dcterms:W3CDTF">2023-02-15T19:37:00Z</dcterms:modified>
</cp:coreProperties>
</file>